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31" w:rsidRPr="005253A4" w:rsidRDefault="002B6431" w:rsidP="008B6725">
      <w:pPr>
        <w:spacing w:line="240" w:lineRule="auto"/>
        <w:jc w:val="center"/>
        <w:rPr>
          <w:rFonts w:ascii="Times New Roman" w:hAnsi="Times New Roman"/>
          <w:sz w:val="24"/>
        </w:rPr>
      </w:pPr>
      <w:r w:rsidRPr="005253A4">
        <w:rPr>
          <w:rFonts w:ascii="Times New Roman" w:hAnsi="Times New Roman"/>
          <w:sz w:val="24"/>
        </w:rPr>
        <w:t>MEMORANDUM OF UNDERSTANDING</w:t>
      </w:r>
    </w:p>
    <w:p w:rsidR="002B6431" w:rsidRDefault="002B6431" w:rsidP="008B6725">
      <w:pPr>
        <w:spacing w:after="0" w:line="240" w:lineRule="auto"/>
        <w:jc w:val="center"/>
        <w:rPr>
          <w:rFonts w:ascii="Times New Roman" w:hAnsi="Times New Roman"/>
          <w:sz w:val="24"/>
        </w:rPr>
      </w:pPr>
      <w:r w:rsidRPr="005253A4">
        <w:rPr>
          <w:rFonts w:ascii="Times New Roman" w:hAnsi="Times New Roman"/>
          <w:sz w:val="24"/>
        </w:rPr>
        <w:t>Between</w:t>
      </w:r>
      <w:r w:rsidRPr="008B6725">
        <w:rPr>
          <w:rFonts w:ascii="Times New Roman" w:hAnsi="Times New Roman"/>
          <w:sz w:val="24"/>
        </w:rPr>
        <w:t xml:space="preserve"> </w:t>
      </w:r>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r w:rsidRPr="005253A4">
        <w:rPr>
          <w:rFonts w:ascii="Times New Roman" w:hAnsi="Times New Roman"/>
          <w:sz w:val="24"/>
        </w:rPr>
        <w:t>Ministry of Foreign Affairs</w:t>
      </w:r>
      <w:r w:rsidRPr="009A2368">
        <w:rPr>
          <w:rFonts w:ascii="Times New Roman" w:hAnsi="Times New Roman"/>
          <w:sz w:val="24"/>
          <w:szCs w:val="24"/>
        </w:rPr>
        <w:t xml:space="preserve"> of the </w:t>
      </w:r>
      <w:smartTag w:uri="urn:schemas-microsoft-com:office:smarttags" w:element="PlaceType">
        <w:smartTag w:uri="urn:schemas-microsoft-com:office:smarttags" w:element="place">
          <w:r w:rsidRPr="009A2368">
            <w:rPr>
              <w:rFonts w:ascii="Times New Roman" w:hAnsi="Times New Roman"/>
              <w:sz w:val="24"/>
              <w:szCs w:val="24"/>
            </w:rPr>
            <w:t>Republic</w:t>
          </w:r>
        </w:smartTag>
        <w:r w:rsidRPr="009A2368">
          <w:rPr>
            <w:rFonts w:ascii="Times New Roman" w:hAnsi="Times New Roman"/>
            <w:sz w:val="24"/>
            <w:szCs w:val="24"/>
          </w:rPr>
          <w:t xml:space="preserve"> of </w:t>
        </w:r>
        <w:smartTag w:uri="urn:schemas-microsoft-com:office:smarttags" w:element="PlaceName">
          <w:r w:rsidRPr="009A2368">
            <w:rPr>
              <w:rFonts w:ascii="Times New Roman" w:hAnsi="Times New Roman"/>
              <w:sz w:val="24"/>
              <w:szCs w:val="24"/>
            </w:rPr>
            <w:t>Latvia</w:t>
          </w:r>
        </w:smartTag>
      </w:smartTag>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pStyle w:val="ListParagraph"/>
        <w:numPr>
          <w:ilvl w:val="0"/>
          <w:numId w:val="1"/>
          <w:numberingChange w:id="0" w:author="Unknown" w:date="2012-06-15T10:34:00Z" w:original="-"/>
        </w:numPr>
        <w:spacing w:after="0" w:line="240" w:lineRule="auto"/>
        <w:jc w:val="center"/>
        <w:rPr>
          <w:rFonts w:ascii="Times New Roman" w:hAnsi="Times New Roman"/>
          <w:sz w:val="24"/>
        </w:rPr>
      </w:pPr>
      <w:r w:rsidRPr="005253A4">
        <w:rPr>
          <w:rFonts w:ascii="Times New Roman" w:hAnsi="Times New Roman"/>
          <w:sz w:val="24"/>
        </w:rPr>
        <w:t>Hereinafter referred to as  MFA</w:t>
      </w:r>
      <w:r w:rsidRPr="009A2368">
        <w:rPr>
          <w:rFonts w:ascii="Times New Roman" w:hAnsi="Times New Roman"/>
          <w:sz w:val="24"/>
          <w:szCs w:val="24"/>
        </w:rPr>
        <w:t>,</w:t>
      </w:r>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r w:rsidRPr="005253A4">
        <w:rPr>
          <w:rFonts w:ascii="Times New Roman" w:hAnsi="Times New Roman"/>
          <w:sz w:val="24"/>
        </w:rPr>
        <w:t>and</w:t>
      </w:r>
    </w:p>
    <w:p w:rsidR="002B6431" w:rsidRPr="005253A4" w:rsidRDefault="002B6431" w:rsidP="008B6725">
      <w:pPr>
        <w:spacing w:line="240" w:lineRule="auto"/>
        <w:jc w:val="center"/>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smartTag w:uri="urn:schemas-microsoft-com:office:smarttags" w:element="country-region">
        <w:smartTag w:uri="urn:schemas-microsoft-com:office:smarttags" w:element="place">
          <w:r w:rsidRPr="005253A4">
            <w:rPr>
              <w:rFonts w:ascii="Times New Roman" w:hAnsi="Times New Roman"/>
              <w:sz w:val="24"/>
            </w:rPr>
            <w:t>U.S.</w:t>
          </w:r>
        </w:smartTag>
      </w:smartTag>
      <w:r w:rsidRPr="005253A4">
        <w:rPr>
          <w:rFonts w:ascii="Times New Roman" w:hAnsi="Times New Roman"/>
          <w:sz w:val="24"/>
        </w:rPr>
        <w:t xml:space="preserve"> Agency for International Development</w:t>
      </w:r>
    </w:p>
    <w:p w:rsidR="002B6431" w:rsidRPr="005253A4" w:rsidRDefault="002B6431" w:rsidP="008B6725">
      <w:pPr>
        <w:spacing w:after="0" w:line="240" w:lineRule="auto"/>
        <w:jc w:val="center"/>
        <w:rPr>
          <w:rFonts w:ascii="Times New Roman" w:hAnsi="Times New Roman"/>
          <w:sz w:val="24"/>
        </w:rPr>
      </w:pPr>
      <w:smartTag w:uri="urn:schemas-microsoft-com:office:smarttags" w:element="Street">
        <w:smartTag w:uri="urn:schemas-microsoft-com:office:smarttags" w:element="place">
          <w:smartTag w:uri="urn:schemas-microsoft-com:office:smarttags" w:element="address">
            <w:r w:rsidRPr="005253A4">
              <w:rPr>
                <w:rFonts w:ascii="Times New Roman" w:hAnsi="Times New Roman"/>
                <w:sz w:val="24"/>
              </w:rPr>
              <w:t>1300 Pennsylvania Avenue, NW</w:t>
            </w:r>
          </w:smartTag>
        </w:smartTag>
        <w:r w:rsidRPr="005253A4">
          <w:rPr>
            <w:rFonts w:ascii="Times New Roman" w:hAnsi="Times New Roman"/>
            <w:sz w:val="24"/>
          </w:rPr>
          <w:t xml:space="preserve"> </w:t>
        </w:r>
        <w:smartTag w:uri="urn:schemas-microsoft-com:office:smarttags" w:element="City">
          <w:smartTag w:uri="urn:schemas-microsoft-com:office:smarttags" w:element="place">
            <w:r w:rsidRPr="005253A4">
              <w:rPr>
                <w:rFonts w:ascii="Times New Roman" w:hAnsi="Times New Roman"/>
                <w:sz w:val="24"/>
              </w:rPr>
              <w:t>Washington</w:t>
            </w:r>
          </w:smartTag>
        </w:smartTag>
        <w:r w:rsidRPr="005253A4">
          <w:rPr>
            <w:rFonts w:ascii="Times New Roman" w:hAnsi="Times New Roman"/>
            <w:sz w:val="24"/>
          </w:rPr>
          <w:t xml:space="preserve"> </w:t>
        </w:r>
        <w:smartTag w:uri="urn:schemas-microsoft-com:office:smarttags" w:element="State">
          <w:smartTag w:uri="urn:schemas-microsoft-com:office:smarttags" w:element="place">
            <w:r w:rsidRPr="005253A4">
              <w:rPr>
                <w:rFonts w:ascii="Times New Roman" w:hAnsi="Times New Roman"/>
                <w:sz w:val="24"/>
              </w:rPr>
              <w:t>DC</w:t>
            </w:r>
          </w:smartTag>
        </w:smartTag>
        <w:r w:rsidRPr="005253A4">
          <w:rPr>
            <w:rFonts w:ascii="Times New Roman" w:hAnsi="Times New Roman"/>
            <w:sz w:val="24"/>
          </w:rPr>
          <w:t xml:space="preserve"> </w:t>
        </w:r>
        <w:smartTag w:uri="urn:schemas-microsoft-com:office:smarttags" w:element="PostalCode">
          <w:r w:rsidRPr="005253A4">
            <w:rPr>
              <w:rFonts w:ascii="Times New Roman" w:hAnsi="Times New Roman"/>
              <w:sz w:val="24"/>
            </w:rPr>
            <w:t>20523</w:t>
          </w:r>
        </w:smartTag>
      </w:smartTag>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pStyle w:val="ListParagraph"/>
        <w:numPr>
          <w:ilvl w:val="0"/>
          <w:numId w:val="1"/>
          <w:numberingChange w:id="1" w:author="Unknown" w:date="2012-06-15T10:33:00Z" w:original="-"/>
        </w:numPr>
        <w:spacing w:after="0" w:line="240" w:lineRule="auto"/>
        <w:jc w:val="center"/>
        <w:rPr>
          <w:rFonts w:ascii="Times New Roman" w:hAnsi="Times New Roman"/>
          <w:sz w:val="24"/>
        </w:rPr>
      </w:pPr>
      <w:r w:rsidRPr="005253A4">
        <w:rPr>
          <w:rFonts w:ascii="Times New Roman" w:hAnsi="Times New Roman"/>
          <w:sz w:val="24"/>
        </w:rPr>
        <w:t>Hereinafter referred to as USAID,</w:t>
      </w:r>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r w:rsidRPr="005253A4">
        <w:rPr>
          <w:rFonts w:ascii="Times New Roman" w:hAnsi="Times New Roman"/>
          <w:sz w:val="24"/>
        </w:rPr>
        <w:t>the MFA and USAID, are here</w:t>
      </w:r>
      <w:r>
        <w:rPr>
          <w:rFonts w:ascii="Times New Roman" w:hAnsi="Times New Roman"/>
          <w:sz w:val="24"/>
        </w:rPr>
        <w:t>inafter referred as “the Participants</w:t>
      </w:r>
      <w:r w:rsidRPr="005253A4">
        <w:rPr>
          <w:rFonts w:ascii="Times New Roman" w:hAnsi="Times New Roman"/>
          <w:sz w:val="24"/>
        </w:rPr>
        <w:t>”.</w:t>
      </w:r>
    </w:p>
    <w:p w:rsidR="002B6431" w:rsidRPr="005253A4" w:rsidRDefault="002B6431" w:rsidP="008B6725">
      <w:pPr>
        <w:spacing w:after="0" w:line="240" w:lineRule="auto"/>
        <w:rPr>
          <w:rFonts w:ascii="Times New Roman" w:hAnsi="Times New Roman"/>
          <w:sz w:val="24"/>
        </w:rPr>
      </w:pPr>
    </w:p>
    <w:p w:rsidR="002B6431" w:rsidRDefault="002B6431" w:rsidP="008B6725">
      <w:pPr>
        <w:spacing w:after="0" w:line="240" w:lineRule="auto"/>
        <w:jc w:val="center"/>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r w:rsidRPr="005253A4">
        <w:rPr>
          <w:rFonts w:ascii="Times New Roman" w:hAnsi="Times New Roman"/>
          <w:sz w:val="24"/>
        </w:rPr>
        <w:t>Preamble</w:t>
      </w:r>
    </w:p>
    <w:p w:rsidR="002B6431" w:rsidRPr="005253A4" w:rsidRDefault="002B6431" w:rsidP="008B6725">
      <w:pPr>
        <w:spacing w:after="0" w:line="240" w:lineRule="auto"/>
        <w:jc w:val="center"/>
        <w:rPr>
          <w:rFonts w:ascii="Times New Roman" w:hAnsi="Times New Roman"/>
          <w:sz w:val="24"/>
        </w:rPr>
      </w:pPr>
    </w:p>
    <w:p w:rsidR="002B6431" w:rsidRPr="009A2368" w:rsidRDefault="002B6431" w:rsidP="008B6725">
      <w:pPr>
        <w:spacing w:after="0" w:line="240" w:lineRule="auto"/>
        <w:jc w:val="both"/>
        <w:rPr>
          <w:rFonts w:ascii="Times New Roman" w:hAnsi="Times New Roman"/>
          <w:sz w:val="24"/>
          <w:szCs w:val="24"/>
        </w:rPr>
      </w:pPr>
      <w:r w:rsidRPr="009A2368">
        <w:rPr>
          <w:rFonts w:ascii="Times New Roman" w:hAnsi="Times New Roman"/>
          <w:sz w:val="24"/>
          <w:szCs w:val="24"/>
        </w:rPr>
        <w:t xml:space="preserve">The MFA is the central institution in </w:t>
      </w:r>
      <w:smartTag w:uri="urn:schemas-microsoft-com:office:smarttags" w:element="country-region">
        <w:r w:rsidRPr="009A2368">
          <w:rPr>
            <w:rFonts w:ascii="Times New Roman" w:hAnsi="Times New Roman"/>
            <w:sz w:val="24"/>
            <w:szCs w:val="24"/>
          </w:rPr>
          <w:t>Latvia</w:t>
        </w:r>
      </w:smartTag>
      <w:r w:rsidRPr="009A2368">
        <w:rPr>
          <w:rFonts w:ascii="Times New Roman" w:hAnsi="Times New Roman"/>
          <w:sz w:val="24"/>
          <w:szCs w:val="24"/>
        </w:rPr>
        <w:t xml:space="preserve"> for development cooperation policy planning and coordination</w:t>
      </w:r>
      <w:r>
        <w:rPr>
          <w:rFonts w:ascii="Times New Roman" w:hAnsi="Times New Roman"/>
          <w:sz w:val="24"/>
          <w:szCs w:val="24"/>
        </w:rPr>
        <w:t>,</w:t>
      </w:r>
      <w:r w:rsidRPr="009A2368">
        <w:rPr>
          <w:rFonts w:ascii="Times New Roman" w:hAnsi="Times New Roman"/>
          <w:sz w:val="24"/>
          <w:szCs w:val="24"/>
        </w:rPr>
        <w:t xml:space="preserve"> which constitutes an integral part of </w:t>
      </w:r>
      <w:smartTag w:uri="urn:schemas-microsoft-com:office:smarttags" w:element="country-region">
        <w:smartTag w:uri="urn:schemas-microsoft-com:office:smarttags" w:element="place">
          <w:r w:rsidRPr="009A2368">
            <w:rPr>
              <w:rFonts w:ascii="Times New Roman" w:hAnsi="Times New Roman"/>
              <w:sz w:val="24"/>
              <w:szCs w:val="24"/>
            </w:rPr>
            <w:t>Latvia</w:t>
          </w:r>
        </w:smartTag>
      </w:smartTag>
      <w:r w:rsidRPr="009A2368">
        <w:rPr>
          <w:rFonts w:ascii="Times New Roman" w:hAnsi="Times New Roman"/>
          <w:sz w:val="24"/>
          <w:szCs w:val="24"/>
        </w:rPr>
        <w:t xml:space="preserve">’s foreign policy. </w:t>
      </w:r>
      <w:smartTag w:uri="urn:schemas-microsoft-com:office:smarttags" w:element="country-region">
        <w:r w:rsidRPr="009A2368">
          <w:rPr>
            <w:rFonts w:ascii="Times New Roman" w:hAnsi="Times New Roman"/>
            <w:sz w:val="24"/>
            <w:szCs w:val="24"/>
          </w:rPr>
          <w:t>Moldova</w:t>
        </w:r>
      </w:smartTag>
      <w:r w:rsidRPr="009A2368">
        <w:rPr>
          <w:rFonts w:ascii="Times New Roman" w:hAnsi="Times New Roman"/>
          <w:sz w:val="24"/>
          <w:szCs w:val="24"/>
        </w:rPr>
        <w:t xml:space="preserve"> is one of </w:t>
      </w:r>
      <w:smartTag w:uri="urn:schemas-microsoft-com:office:smarttags" w:element="country-region">
        <w:smartTag w:uri="urn:schemas-microsoft-com:office:smarttags" w:element="place">
          <w:r w:rsidRPr="009A2368">
            <w:rPr>
              <w:rFonts w:ascii="Times New Roman" w:hAnsi="Times New Roman"/>
              <w:sz w:val="24"/>
              <w:szCs w:val="24"/>
            </w:rPr>
            <w:t>Latvia</w:t>
          </w:r>
        </w:smartTag>
      </w:smartTag>
      <w:r w:rsidRPr="009A2368">
        <w:rPr>
          <w:rFonts w:ascii="Times New Roman" w:hAnsi="Times New Roman"/>
          <w:sz w:val="24"/>
          <w:szCs w:val="24"/>
        </w:rPr>
        <w:t xml:space="preserve">’s priority countries in development cooperation; the areas of support are justice and rule of law, good governance, economic and institutional reforms, the civil society and its participation in political processes, strengthening of local governments, human development, and environmental issues. </w:t>
      </w:r>
      <w:smartTag w:uri="urn:schemas-microsoft-com:office:smarttags" w:element="country-region">
        <w:r w:rsidRPr="009A2368">
          <w:rPr>
            <w:rFonts w:ascii="Times New Roman" w:hAnsi="Times New Roman"/>
            <w:sz w:val="24"/>
            <w:szCs w:val="24"/>
          </w:rPr>
          <w:t>Latvia</w:t>
        </w:r>
      </w:smartTag>
      <w:r w:rsidRPr="009A2368">
        <w:rPr>
          <w:rFonts w:ascii="Times New Roman" w:hAnsi="Times New Roman"/>
          <w:sz w:val="24"/>
          <w:szCs w:val="24"/>
        </w:rPr>
        <w:t xml:space="preserve"> is ready to share its transition experience according to </w:t>
      </w:r>
      <w:smartTag w:uri="urn:schemas-microsoft-com:office:smarttags" w:element="country-region">
        <w:r w:rsidRPr="009A2368">
          <w:rPr>
            <w:rFonts w:ascii="Times New Roman" w:hAnsi="Times New Roman"/>
            <w:sz w:val="24"/>
            <w:szCs w:val="24"/>
          </w:rPr>
          <w:t>Moldova</w:t>
        </w:r>
      </w:smartTag>
      <w:r w:rsidRPr="009A2368">
        <w:rPr>
          <w:rFonts w:ascii="Times New Roman" w:hAnsi="Times New Roman"/>
          <w:sz w:val="24"/>
          <w:szCs w:val="24"/>
        </w:rPr>
        <w:t xml:space="preserve">’s defined needs, and with the goal to facilitate </w:t>
      </w:r>
      <w:smartTag w:uri="urn:schemas-microsoft-com:office:smarttags" w:element="country-region">
        <w:smartTag w:uri="urn:schemas-microsoft-com:office:smarttags" w:element="place">
          <w:r w:rsidRPr="009A2368">
            <w:rPr>
              <w:rFonts w:ascii="Times New Roman" w:hAnsi="Times New Roman"/>
              <w:sz w:val="24"/>
              <w:szCs w:val="24"/>
            </w:rPr>
            <w:t>Moldova</w:t>
          </w:r>
        </w:smartTag>
      </w:smartTag>
      <w:r w:rsidRPr="009A2368">
        <w:rPr>
          <w:rFonts w:ascii="Times New Roman" w:hAnsi="Times New Roman"/>
          <w:sz w:val="24"/>
          <w:szCs w:val="24"/>
        </w:rPr>
        <w:t xml:space="preserve">’s European integration efforts. </w:t>
      </w:r>
      <w:smartTag w:uri="urn:schemas-microsoft-com:office:smarttags" w:element="country-region">
        <w:r w:rsidRPr="009A2368">
          <w:rPr>
            <w:rFonts w:ascii="Times New Roman" w:hAnsi="Times New Roman"/>
            <w:sz w:val="24"/>
            <w:szCs w:val="24"/>
          </w:rPr>
          <w:t>Latvia</w:t>
        </w:r>
      </w:smartTag>
      <w:r w:rsidRPr="009A2368">
        <w:rPr>
          <w:rFonts w:ascii="Times New Roman" w:hAnsi="Times New Roman"/>
          <w:sz w:val="24"/>
          <w:szCs w:val="24"/>
        </w:rPr>
        <w:t xml:space="preserve"> considers cooperation with other donors in </w:t>
      </w:r>
      <w:smartTag w:uri="urn:schemas-microsoft-com:office:smarttags" w:element="country-region">
        <w:smartTag w:uri="urn:schemas-microsoft-com:office:smarttags" w:element="place">
          <w:r w:rsidRPr="009A2368">
            <w:rPr>
              <w:rFonts w:ascii="Times New Roman" w:hAnsi="Times New Roman"/>
              <w:sz w:val="24"/>
              <w:szCs w:val="24"/>
            </w:rPr>
            <w:t>Moldova</w:t>
          </w:r>
        </w:smartTag>
      </w:smartTag>
      <w:r w:rsidRPr="009A2368">
        <w:rPr>
          <w:rFonts w:ascii="Times New Roman" w:hAnsi="Times New Roman"/>
          <w:sz w:val="24"/>
          <w:szCs w:val="24"/>
        </w:rPr>
        <w:t xml:space="preserve"> to be important in order to increase the effectiveness and impact of development cooperation.</w:t>
      </w:r>
    </w:p>
    <w:p w:rsidR="002B6431" w:rsidRDefault="002B6431" w:rsidP="008B6725">
      <w:pPr>
        <w:spacing w:after="0" w:line="240" w:lineRule="auto"/>
        <w:jc w:val="both"/>
        <w:rPr>
          <w:rFonts w:ascii="Times New Roman" w:hAnsi="Times New Roman"/>
          <w:sz w:val="24"/>
        </w:rPr>
      </w:pPr>
    </w:p>
    <w:p w:rsidR="002B6431" w:rsidRDefault="002B6431" w:rsidP="008B6725">
      <w:pPr>
        <w:spacing w:after="0" w:line="240" w:lineRule="auto"/>
        <w:jc w:val="both"/>
        <w:rPr>
          <w:rFonts w:ascii="Times New Roman" w:hAnsi="Times New Roman"/>
          <w:sz w:val="24"/>
        </w:rPr>
      </w:pPr>
    </w:p>
    <w:p w:rsidR="002B6431" w:rsidRPr="005253A4" w:rsidRDefault="002B6431" w:rsidP="008B6725">
      <w:pPr>
        <w:spacing w:after="0" w:line="240" w:lineRule="auto"/>
        <w:jc w:val="both"/>
        <w:rPr>
          <w:rFonts w:ascii="Times New Roman" w:hAnsi="Times New Roman"/>
          <w:sz w:val="24"/>
        </w:rPr>
      </w:pPr>
      <w:r w:rsidRPr="005253A4">
        <w:rPr>
          <w:rFonts w:ascii="Times New Roman" w:hAnsi="Times New Roman"/>
          <w:sz w:val="24"/>
        </w:rPr>
        <w:t xml:space="preserve">USAID is the relief and development assistance agency of the U.S. Government. Its work supports long-term and equitable economic growth and advances U.S. foreign policy objectives by supporting economic growth, agriculture, and trade; global health; and democracy, conflict prevention and humanitarian assistance. USAID assists </w:t>
      </w:r>
      <w:smartTag w:uri="urn:schemas-microsoft-com:office:smarttags" w:element="country-region">
        <w:smartTag w:uri="urn:schemas-microsoft-com:office:smarttags" w:element="place">
          <w:r w:rsidRPr="005253A4">
            <w:rPr>
              <w:rFonts w:ascii="Times New Roman" w:hAnsi="Times New Roman"/>
              <w:sz w:val="24"/>
            </w:rPr>
            <w:t>Moldova</w:t>
          </w:r>
        </w:smartTag>
      </w:smartTag>
      <w:r w:rsidRPr="005253A4">
        <w:rPr>
          <w:rFonts w:ascii="Times New Roman" w:hAnsi="Times New Roman"/>
          <w:sz w:val="24"/>
        </w:rPr>
        <w:t xml:space="preserve"> in realizing its potential as a peaceful, democratic, forward-looking, and prosperous country. USAID's programs help strengthen the rule of law and a market-oriented economy serving the interests of </w:t>
      </w:r>
      <w:smartTag w:uri="urn:schemas-microsoft-com:office:smarttags" w:element="country-region">
        <w:smartTag w:uri="urn:schemas-microsoft-com:office:smarttags" w:element="place">
          <w:r w:rsidRPr="005253A4">
            <w:rPr>
              <w:rFonts w:ascii="Times New Roman" w:hAnsi="Times New Roman"/>
              <w:sz w:val="24"/>
            </w:rPr>
            <w:t>Moldova</w:t>
          </w:r>
        </w:smartTag>
      </w:smartTag>
      <w:r w:rsidRPr="00465373">
        <w:rPr>
          <w:rFonts w:ascii="Times New Roman" w:hAnsi="Times New Roman"/>
          <w:sz w:val="24"/>
        </w:rPr>
        <w:t>’</w:t>
      </w:r>
      <w:r w:rsidRPr="005253A4">
        <w:rPr>
          <w:rFonts w:ascii="Times New Roman" w:hAnsi="Times New Roman"/>
          <w:sz w:val="24"/>
        </w:rPr>
        <w:t xml:space="preserve">s citizens. USAID strives to help advance </w:t>
      </w:r>
      <w:smartTag w:uri="urn:schemas-microsoft-com:office:smarttags" w:element="country-region">
        <w:smartTag w:uri="urn:schemas-microsoft-com:office:smarttags" w:element="place">
          <w:r w:rsidRPr="005253A4">
            <w:rPr>
              <w:rFonts w:ascii="Times New Roman" w:hAnsi="Times New Roman"/>
              <w:sz w:val="24"/>
            </w:rPr>
            <w:t>Moldova</w:t>
          </w:r>
        </w:smartTag>
      </w:smartTag>
      <w:r w:rsidRPr="00465373">
        <w:rPr>
          <w:rFonts w:ascii="Times New Roman" w:hAnsi="Times New Roman"/>
          <w:sz w:val="24"/>
        </w:rPr>
        <w:t>’</w:t>
      </w:r>
      <w:r w:rsidRPr="005253A4">
        <w:rPr>
          <w:rFonts w:ascii="Times New Roman" w:hAnsi="Times New Roman"/>
          <w:sz w:val="24"/>
        </w:rPr>
        <w:t xml:space="preserve">s progress toward European integration.    </w:t>
      </w:r>
    </w:p>
    <w:p w:rsidR="002B6431" w:rsidRPr="005253A4" w:rsidRDefault="002B6431" w:rsidP="008B6725">
      <w:pPr>
        <w:spacing w:after="0" w:line="240" w:lineRule="auto"/>
        <w:jc w:val="both"/>
        <w:rPr>
          <w:rFonts w:ascii="Times New Roman" w:hAnsi="Times New Roman"/>
          <w:sz w:val="24"/>
        </w:rPr>
      </w:pPr>
    </w:p>
    <w:p w:rsidR="002B6431" w:rsidRDefault="002B6431" w:rsidP="008B6725">
      <w:pPr>
        <w:spacing w:after="0" w:line="240" w:lineRule="auto"/>
        <w:rPr>
          <w:rFonts w:ascii="Times New Roman" w:hAnsi="Times New Roman"/>
          <w:sz w:val="24"/>
        </w:rPr>
      </w:pPr>
    </w:p>
    <w:p w:rsidR="002B6431" w:rsidRDefault="002B6431" w:rsidP="008B6725">
      <w:pPr>
        <w:spacing w:after="0" w:line="240" w:lineRule="auto"/>
        <w:rPr>
          <w:rFonts w:ascii="Times New Roman" w:hAnsi="Times New Roman"/>
          <w:sz w:val="24"/>
        </w:rPr>
      </w:pPr>
    </w:p>
    <w:p w:rsidR="002B6431" w:rsidRDefault="002B6431" w:rsidP="008B6725">
      <w:pPr>
        <w:spacing w:after="0" w:line="240" w:lineRule="auto"/>
        <w:rPr>
          <w:rFonts w:ascii="Times New Roman" w:hAnsi="Times New Roman"/>
          <w:sz w:val="24"/>
        </w:rPr>
      </w:pPr>
    </w:p>
    <w:p w:rsidR="002B6431" w:rsidRDefault="002B6431" w:rsidP="008B6725">
      <w:pPr>
        <w:spacing w:after="0" w:line="240" w:lineRule="auto"/>
        <w:rPr>
          <w:rFonts w:ascii="Times New Roman" w:hAnsi="Times New Roman"/>
          <w:sz w:val="24"/>
        </w:rPr>
      </w:pPr>
    </w:p>
    <w:p w:rsidR="002B6431" w:rsidRDefault="002B6431" w:rsidP="008B6725">
      <w:pPr>
        <w:spacing w:after="0" w:line="240" w:lineRule="auto"/>
        <w:rPr>
          <w:rFonts w:ascii="Times New Roman" w:hAnsi="Times New Roman"/>
          <w:sz w:val="24"/>
        </w:rPr>
      </w:pPr>
    </w:p>
    <w:p w:rsidR="002B6431" w:rsidRPr="005253A4" w:rsidRDefault="002B6431" w:rsidP="008B6725">
      <w:pPr>
        <w:spacing w:after="0" w:line="240" w:lineRule="auto"/>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r>
        <w:rPr>
          <w:rFonts w:ascii="Times New Roman" w:hAnsi="Times New Roman"/>
          <w:sz w:val="24"/>
        </w:rPr>
        <w:t>Section</w:t>
      </w:r>
      <w:r w:rsidRPr="005253A4">
        <w:rPr>
          <w:rFonts w:ascii="Times New Roman" w:hAnsi="Times New Roman"/>
          <w:sz w:val="24"/>
        </w:rPr>
        <w:t xml:space="preserve"> 1</w:t>
      </w:r>
    </w:p>
    <w:p w:rsidR="002B6431" w:rsidRPr="005253A4" w:rsidRDefault="002B6431" w:rsidP="008B6725">
      <w:pPr>
        <w:spacing w:after="0" w:line="240" w:lineRule="auto"/>
        <w:jc w:val="center"/>
        <w:rPr>
          <w:rFonts w:ascii="Times New Roman" w:hAnsi="Times New Roman"/>
          <w:sz w:val="24"/>
        </w:rPr>
      </w:pPr>
      <w:r w:rsidRPr="005253A4">
        <w:rPr>
          <w:rFonts w:ascii="Times New Roman" w:hAnsi="Times New Roman"/>
          <w:sz w:val="24"/>
        </w:rPr>
        <w:t>Purpose of Memorandum</w:t>
      </w:r>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spacing w:after="0" w:line="240" w:lineRule="auto"/>
        <w:jc w:val="both"/>
        <w:rPr>
          <w:rFonts w:ascii="Times New Roman" w:hAnsi="Times New Roman"/>
          <w:sz w:val="24"/>
        </w:rPr>
      </w:pPr>
      <w:r w:rsidRPr="005253A4">
        <w:rPr>
          <w:rFonts w:ascii="Times New Roman" w:hAnsi="Times New Roman"/>
          <w:sz w:val="24"/>
        </w:rPr>
        <w:t>The purpose of this Memorandum of Understanding (MOU) is to promote cooperation between the Parti</w:t>
      </w:r>
      <w:r>
        <w:rPr>
          <w:rFonts w:ascii="Times New Roman" w:hAnsi="Times New Roman"/>
          <w:sz w:val="24"/>
        </w:rPr>
        <w:t>cipants</w:t>
      </w:r>
      <w:r w:rsidRPr="005253A4">
        <w:rPr>
          <w:rFonts w:ascii="Times New Roman" w:hAnsi="Times New Roman"/>
          <w:sz w:val="24"/>
        </w:rPr>
        <w:t xml:space="preserve"> in </w:t>
      </w:r>
      <w:smartTag w:uri="urn:schemas-microsoft-com:office:smarttags" w:element="country-region">
        <w:smartTag w:uri="urn:schemas-microsoft-com:office:smarttags" w:element="place">
          <w:r w:rsidRPr="005253A4">
            <w:rPr>
              <w:rFonts w:ascii="Times New Roman" w:hAnsi="Times New Roman"/>
              <w:sz w:val="24"/>
            </w:rPr>
            <w:t>Moldova</w:t>
          </w:r>
        </w:smartTag>
      </w:smartTag>
      <w:r w:rsidRPr="005253A4">
        <w:rPr>
          <w:rFonts w:ascii="Times New Roman" w:hAnsi="Times New Roman"/>
          <w:sz w:val="24"/>
        </w:rPr>
        <w:t xml:space="preserve"> in the field of Justice Sector reform.  The overall aim is to support </w:t>
      </w:r>
      <w:smartTag w:uri="urn:schemas-microsoft-com:office:smarttags" w:element="country-region">
        <w:smartTag w:uri="urn:schemas-microsoft-com:office:smarttags" w:element="place">
          <w:r w:rsidRPr="005253A4">
            <w:rPr>
              <w:rFonts w:ascii="Times New Roman" w:hAnsi="Times New Roman"/>
              <w:sz w:val="24"/>
            </w:rPr>
            <w:t>Moldova</w:t>
          </w:r>
        </w:smartTag>
      </w:smartTag>
      <w:r w:rsidRPr="00465373">
        <w:rPr>
          <w:rFonts w:ascii="Times New Roman" w:hAnsi="Times New Roman"/>
          <w:sz w:val="24"/>
        </w:rPr>
        <w:t>’</w:t>
      </w:r>
      <w:r w:rsidRPr="005253A4">
        <w:rPr>
          <w:rFonts w:ascii="Times New Roman" w:hAnsi="Times New Roman"/>
          <w:sz w:val="24"/>
        </w:rPr>
        <w:t>s European integration.</w:t>
      </w:r>
    </w:p>
    <w:p w:rsidR="002B6431" w:rsidRPr="005253A4" w:rsidRDefault="002B6431" w:rsidP="008B6725">
      <w:pPr>
        <w:spacing w:after="0" w:line="240" w:lineRule="auto"/>
        <w:jc w:val="both"/>
        <w:rPr>
          <w:rFonts w:ascii="Times New Roman" w:hAnsi="Times New Roman"/>
          <w:sz w:val="24"/>
        </w:rPr>
      </w:pPr>
    </w:p>
    <w:p w:rsidR="002B6431" w:rsidRPr="009A2368" w:rsidRDefault="002B6431" w:rsidP="008B6725">
      <w:pPr>
        <w:spacing w:after="0" w:line="240" w:lineRule="auto"/>
        <w:jc w:val="both"/>
        <w:rPr>
          <w:rFonts w:ascii="Times New Roman" w:hAnsi="Times New Roman"/>
          <w:sz w:val="24"/>
          <w:szCs w:val="24"/>
        </w:rPr>
      </w:pPr>
    </w:p>
    <w:p w:rsidR="002B6431" w:rsidRPr="009A2368" w:rsidRDefault="002B6431" w:rsidP="008B6725">
      <w:pPr>
        <w:spacing w:after="0" w:line="240" w:lineRule="auto"/>
        <w:jc w:val="both"/>
        <w:rPr>
          <w:rFonts w:ascii="Times New Roman" w:hAnsi="Times New Roman"/>
          <w:sz w:val="24"/>
          <w:szCs w:val="24"/>
        </w:rPr>
      </w:pPr>
    </w:p>
    <w:p w:rsidR="002B6431" w:rsidRPr="005253A4" w:rsidRDefault="002B6431" w:rsidP="008B6725">
      <w:pPr>
        <w:spacing w:after="0" w:line="240" w:lineRule="auto"/>
        <w:jc w:val="center"/>
        <w:rPr>
          <w:rFonts w:ascii="Times New Roman" w:hAnsi="Times New Roman"/>
          <w:sz w:val="24"/>
        </w:rPr>
      </w:pPr>
      <w:r>
        <w:rPr>
          <w:rFonts w:ascii="Times New Roman" w:hAnsi="Times New Roman"/>
          <w:sz w:val="24"/>
        </w:rPr>
        <w:t>Section</w:t>
      </w:r>
      <w:r w:rsidRPr="005253A4">
        <w:rPr>
          <w:rFonts w:ascii="Times New Roman" w:hAnsi="Times New Roman"/>
          <w:sz w:val="24"/>
        </w:rPr>
        <w:t xml:space="preserve"> 2</w:t>
      </w:r>
    </w:p>
    <w:p w:rsidR="002B6431" w:rsidRPr="005253A4" w:rsidRDefault="002B6431" w:rsidP="008B6725">
      <w:pPr>
        <w:spacing w:after="0" w:line="240" w:lineRule="auto"/>
        <w:jc w:val="center"/>
        <w:rPr>
          <w:rFonts w:ascii="Times New Roman" w:hAnsi="Times New Roman"/>
          <w:sz w:val="24"/>
        </w:rPr>
      </w:pPr>
      <w:r w:rsidRPr="005253A4">
        <w:rPr>
          <w:rFonts w:ascii="Times New Roman" w:hAnsi="Times New Roman"/>
          <w:sz w:val="24"/>
        </w:rPr>
        <w:t>Memorandum Objectives</w:t>
      </w:r>
    </w:p>
    <w:p w:rsidR="002B6431" w:rsidRPr="005253A4" w:rsidRDefault="002B6431" w:rsidP="008B6725">
      <w:pPr>
        <w:spacing w:after="0" w:line="240" w:lineRule="auto"/>
        <w:jc w:val="both"/>
        <w:rPr>
          <w:rFonts w:ascii="Times New Roman" w:hAnsi="Times New Roman"/>
          <w:sz w:val="24"/>
        </w:rPr>
      </w:pPr>
    </w:p>
    <w:p w:rsidR="002B6431" w:rsidRPr="005253A4" w:rsidRDefault="002B6431" w:rsidP="008B6725">
      <w:pPr>
        <w:spacing w:after="0" w:line="240" w:lineRule="auto"/>
        <w:jc w:val="both"/>
        <w:rPr>
          <w:rFonts w:ascii="Times New Roman" w:hAnsi="Times New Roman"/>
          <w:sz w:val="24"/>
        </w:rPr>
      </w:pPr>
      <w:r w:rsidRPr="005253A4">
        <w:rPr>
          <w:rFonts w:ascii="Times New Roman" w:hAnsi="Times New Roman"/>
          <w:sz w:val="24"/>
        </w:rPr>
        <w:t>The objectives of this MOU are, in each case where appropriate and possible, to:</w:t>
      </w:r>
    </w:p>
    <w:p w:rsidR="002B6431" w:rsidRPr="005253A4" w:rsidRDefault="002B6431" w:rsidP="008B6725">
      <w:pPr>
        <w:spacing w:after="0" w:line="240" w:lineRule="auto"/>
        <w:jc w:val="both"/>
        <w:rPr>
          <w:rFonts w:ascii="Times New Roman" w:hAnsi="Times New Roman"/>
          <w:sz w:val="24"/>
        </w:rPr>
      </w:pPr>
    </w:p>
    <w:p w:rsidR="002B6431" w:rsidRPr="005253A4" w:rsidRDefault="002B6431" w:rsidP="008B6725">
      <w:pPr>
        <w:pStyle w:val="ListParagraph"/>
        <w:numPr>
          <w:ilvl w:val="0"/>
          <w:numId w:val="2"/>
          <w:numberingChange w:id="2" w:author="Unknown" w:date="2012-06-15T10:33:00Z" w:original="%1:1:1:."/>
        </w:numPr>
        <w:spacing w:after="0" w:line="240" w:lineRule="auto"/>
        <w:jc w:val="both"/>
        <w:rPr>
          <w:rFonts w:ascii="Times New Roman" w:hAnsi="Times New Roman"/>
          <w:sz w:val="24"/>
        </w:rPr>
      </w:pPr>
      <w:r w:rsidRPr="005253A4">
        <w:rPr>
          <w:rFonts w:ascii="Times New Roman" w:hAnsi="Times New Roman"/>
          <w:sz w:val="24"/>
        </w:rPr>
        <w:t xml:space="preserve">Strengthen cooperation and knowledge transfer in </w:t>
      </w:r>
      <w:smartTag w:uri="urn:schemas-microsoft-com:office:smarttags" w:element="country-region">
        <w:smartTag w:uri="urn:schemas-microsoft-com:office:smarttags" w:element="place">
          <w:r w:rsidRPr="005253A4">
            <w:rPr>
              <w:rFonts w:ascii="Times New Roman" w:hAnsi="Times New Roman"/>
              <w:sz w:val="24"/>
            </w:rPr>
            <w:t>Moldova</w:t>
          </w:r>
        </w:smartTag>
      </w:smartTag>
      <w:r w:rsidRPr="005253A4">
        <w:rPr>
          <w:rFonts w:ascii="Times New Roman" w:hAnsi="Times New Roman"/>
          <w:sz w:val="24"/>
        </w:rPr>
        <w:t xml:space="preserve"> in the Justice Sector;</w:t>
      </w:r>
    </w:p>
    <w:p w:rsidR="002B6431" w:rsidRPr="005253A4" w:rsidRDefault="002B6431" w:rsidP="008B6725">
      <w:pPr>
        <w:pStyle w:val="ListParagraph"/>
        <w:spacing w:after="0" w:line="240" w:lineRule="auto"/>
        <w:jc w:val="both"/>
        <w:rPr>
          <w:rFonts w:ascii="Times New Roman" w:hAnsi="Times New Roman"/>
          <w:sz w:val="24"/>
        </w:rPr>
      </w:pPr>
    </w:p>
    <w:p w:rsidR="002B6431" w:rsidRPr="005253A4" w:rsidRDefault="002B6431" w:rsidP="008B6725">
      <w:pPr>
        <w:pStyle w:val="ListParagraph"/>
        <w:numPr>
          <w:ilvl w:val="0"/>
          <w:numId w:val="2"/>
          <w:numberingChange w:id="3" w:author="Unknown" w:date="2012-06-15T10:33:00Z" w:original="%1:2:1:."/>
        </w:numPr>
        <w:spacing w:after="0" w:line="240" w:lineRule="auto"/>
        <w:jc w:val="both"/>
        <w:rPr>
          <w:rFonts w:ascii="Times New Roman" w:hAnsi="Times New Roman"/>
          <w:sz w:val="24"/>
        </w:rPr>
      </w:pPr>
      <w:r w:rsidRPr="005253A4">
        <w:rPr>
          <w:rFonts w:ascii="Times New Roman" w:hAnsi="Times New Roman"/>
          <w:sz w:val="24"/>
        </w:rPr>
        <w:t>Harmonize the work of the Parti</w:t>
      </w:r>
      <w:r>
        <w:rPr>
          <w:rFonts w:ascii="Times New Roman" w:hAnsi="Times New Roman"/>
          <w:sz w:val="24"/>
        </w:rPr>
        <w:t>cipants</w:t>
      </w:r>
      <w:r w:rsidRPr="005253A4">
        <w:rPr>
          <w:rFonts w:ascii="Times New Roman" w:hAnsi="Times New Roman"/>
          <w:sz w:val="24"/>
        </w:rPr>
        <w:t xml:space="preserve"> with regard to present and future beneficiaries of Justice Sector projects in </w:t>
      </w:r>
      <w:smartTag w:uri="urn:schemas-microsoft-com:office:smarttags" w:element="country-region">
        <w:smartTag w:uri="urn:schemas-microsoft-com:office:smarttags" w:element="place">
          <w:r w:rsidRPr="005253A4">
            <w:rPr>
              <w:rFonts w:ascii="Times New Roman" w:hAnsi="Times New Roman"/>
              <w:sz w:val="24"/>
            </w:rPr>
            <w:t>Moldova</w:t>
          </w:r>
        </w:smartTag>
      </w:smartTag>
      <w:r w:rsidRPr="009A2368">
        <w:rPr>
          <w:rFonts w:ascii="Times New Roman" w:hAnsi="Times New Roman"/>
          <w:sz w:val="24"/>
          <w:szCs w:val="24"/>
        </w:rPr>
        <w:t>;</w:t>
      </w:r>
    </w:p>
    <w:p w:rsidR="002B6431" w:rsidRPr="005253A4" w:rsidRDefault="002B6431" w:rsidP="008B6725">
      <w:pPr>
        <w:spacing w:after="0" w:line="240" w:lineRule="auto"/>
        <w:jc w:val="both"/>
        <w:rPr>
          <w:rFonts w:ascii="Times New Roman" w:hAnsi="Times New Roman"/>
          <w:sz w:val="24"/>
        </w:rPr>
      </w:pPr>
    </w:p>
    <w:p w:rsidR="002B6431" w:rsidRPr="005253A4" w:rsidRDefault="002B6431" w:rsidP="008B6725">
      <w:pPr>
        <w:pStyle w:val="ListParagraph"/>
        <w:numPr>
          <w:ilvl w:val="0"/>
          <w:numId w:val="2"/>
          <w:numberingChange w:id="4" w:author="Unknown" w:date="2012-06-15T10:33:00Z" w:original="%1:3:1:."/>
        </w:numPr>
        <w:spacing w:after="0" w:line="240" w:lineRule="auto"/>
        <w:jc w:val="both"/>
        <w:rPr>
          <w:rFonts w:ascii="Times New Roman" w:hAnsi="Times New Roman"/>
          <w:sz w:val="24"/>
        </w:rPr>
      </w:pPr>
      <w:r w:rsidRPr="005253A4">
        <w:rPr>
          <w:rFonts w:ascii="Times New Roman" w:hAnsi="Times New Roman"/>
          <w:sz w:val="24"/>
        </w:rPr>
        <w:t>Integrate the work of the Parti</w:t>
      </w:r>
      <w:r>
        <w:rPr>
          <w:rFonts w:ascii="Times New Roman" w:hAnsi="Times New Roman"/>
          <w:sz w:val="24"/>
        </w:rPr>
        <w:t>cipants</w:t>
      </w:r>
      <w:r w:rsidRPr="005253A4">
        <w:rPr>
          <w:rFonts w:ascii="Times New Roman" w:hAnsi="Times New Roman"/>
          <w:sz w:val="24"/>
        </w:rPr>
        <w:t xml:space="preserve"> with the Justice Sector Reform Strategy of the </w:t>
      </w:r>
      <w:smartTag w:uri="urn:schemas-microsoft-com:office:smarttags" w:element="PlaceType">
        <w:smartTag w:uri="urn:schemas-microsoft-com:office:smarttags" w:element="place">
          <w:smartTag w:uri="urn:schemas-microsoft-com:office:smarttags" w:element="PlaceType">
            <w:r w:rsidRPr="005253A4">
              <w:rPr>
                <w:rFonts w:ascii="Times New Roman" w:hAnsi="Times New Roman"/>
                <w:sz w:val="24"/>
              </w:rPr>
              <w:t>Republic</w:t>
            </w:r>
          </w:smartTag>
          <w:r w:rsidRPr="005253A4">
            <w:rPr>
              <w:rFonts w:ascii="Times New Roman" w:hAnsi="Times New Roman"/>
              <w:sz w:val="24"/>
            </w:rPr>
            <w:t xml:space="preserve"> of </w:t>
          </w:r>
          <w:smartTag w:uri="urn:schemas-microsoft-com:office:smarttags" w:element="PlaceName">
            <w:r w:rsidRPr="005253A4">
              <w:rPr>
                <w:rFonts w:ascii="Times New Roman" w:hAnsi="Times New Roman"/>
                <w:sz w:val="24"/>
              </w:rPr>
              <w:t>Moldova</w:t>
            </w:r>
          </w:smartTag>
        </w:smartTag>
      </w:smartTag>
      <w:r w:rsidRPr="009A2368">
        <w:rPr>
          <w:rFonts w:ascii="Times New Roman" w:hAnsi="Times New Roman"/>
          <w:sz w:val="24"/>
          <w:szCs w:val="24"/>
        </w:rPr>
        <w:t>;</w:t>
      </w:r>
    </w:p>
    <w:p w:rsidR="002B6431" w:rsidRPr="005253A4" w:rsidRDefault="002B6431" w:rsidP="008B6725">
      <w:pPr>
        <w:pStyle w:val="ListParagraph"/>
        <w:jc w:val="both"/>
        <w:rPr>
          <w:rFonts w:ascii="Times New Roman" w:hAnsi="Times New Roman"/>
          <w:sz w:val="24"/>
        </w:rPr>
      </w:pPr>
    </w:p>
    <w:p w:rsidR="002B6431" w:rsidRPr="005253A4" w:rsidRDefault="002B6431" w:rsidP="008B6725">
      <w:pPr>
        <w:pStyle w:val="ListParagraph"/>
        <w:numPr>
          <w:ilvl w:val="0"/>
          <w:numId w:val="2"/>
          <w:numberingChange w:id="5" w:author="Unknown" w:date="2012-06-15T10:33:00Z" w:original="%1:4:1:."/>
        </w:numPr>
        <w:spacing w:after="0" w:line="240" w:lineRule="auto"/>
        <w:jc w:val="both"/>
        <w:rPr>
          <w:rFonts w:ascii="Times New Roman" w:hAnsi="Times New Roman"/>
          <w:sz w:val="24"/>
        </w:rPr>
      </w:pPr>
      <w:r w:rsidRPr="005253A4">
        <w:rPr>
          <w:rFonts w:ascii="Times New Roman" w:hAnsi="Times New Roman"/>
          <w:sz w:val="24"/>
        </w:rPr>
        <w:t xml:space="preserve">Exchange information about ongoing and future Justice Sector reform </w:t>
      </w:r>
      <w:r w:rsidRPr="00465373">
        <w:rPr>
          <w:rFonts w:ascii="Times New Roman" w:hAnsi="Times New Roman"/>
          <w:sz w:val="24"/>
        </w:rPr>
        <w:t>–</w:t>
      </w:r>
      <w:r w:rsidRPr="005253A4">
        <w:rPr>
          <w:rFonts w:ascii="Times New Roman" w:hAnsi="Times New Roman"/>
          <w:sz w:val="24"/>
        </w:rPr>
        <w:t xml:space="preserve"> related projects.</w:t>
      </w:r>
    </w:p>
    <w:p w:rsidR="002B6431" w:rsidRPr="005253A4" w:rsidRDefault="002B6431" w:rsidP="008B6725">
      <w:pPr>
        <w:pStyle w:val="ListParagraph"/>
        <w:jc w:val="both"/>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r>
        <w:rPr>
          <w:rFonts w:ascii="Times New Roman" w:hAnsi="Times New Roman"/>
          <w:sz w:val="24"/>
        </w:rPr>
        <w:t>Section</w:t>
      </w:r>
      <w:r w:rsidRPr="005253A4">
        <w:rPr>
          <w:rFonts w:ascii="Times New Roman" w:hAnsi="Times New Roman"/>
          <w:sz w:val="24"/>
        </w:rPr>
        <w:t xml:space="preserve"> 3</w:t>
      </w:r>
    </w:p>
    <w:p w:rsidR="002B6431" w:rsidRPr="005253A4" w:rsidRDefault="002B6431" w:rsidP="008B6725">
      <w:pPr>
        <w:spacing w:after="0" w:line="240" w:lineRule="auto"/>
        <w:jc w:val="center"/>
        <w:rPr>
          <w:rFonts w:ascii="Times New Roman" w:hAnsi="Times New Roman"/>
          <w:sz w:val="24"/>
        </w:rPr>
      </w:pPr>
      <w:r>
        <w:rPr>
          <w:rFonts w:ascii="Times New Roman" w:hAnsi="Times New Roman"/>
          <w:sz w:val="24"/>
        </w:rPr>
        <w:t>Duration</w:t>
      </w:r>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spacing w:after="0" w:line="240" w:lineRule="auto"/>
        <w:jc w:val="both"/>
        <w:rPr>
          <w:rFonts w:ascii="Times New Roman" w:hAnsi="Times New Roman"/>
          <w:sz w:val="24"/>
        </w:rPr>
      </w:pPr>
      <w:r w:rsidRPr="005253A4">
        <w:rPr>
          <w:rFonts w:ascii="Times New Roman" w:hAnsi="Times New Roman"/>
          <w:sz w:val="24"/>
        </w:rPr>
        <w:t xml:space="preserve">This MOU </w:t>
      </w:r>
      <w:r>
        <w:rPr>
          <w:rFonts w:ascii="Times New Roman" w:hAnsi="Times New Roman"/>
          <w:sz w:val="24"/>
        </w:rPr>
        <w:t>is intended to</w:t>
      </w:r>
      <w:r w:rsidRPr="005253A4">
        <w:rPr>
          <w:rFonts w:ascii="Times New Roman" w:hAnsi="Times New Roman"/>
          <w:sz w:val="24"/>
        </w:rPr>
        <w:t xml:space="preserve"> be effective until June, 2014, and thereafter </w:t>
      </w:r>
      <w:r>
        <w:rPr>
          <w:rFonts w:ascii="Times New Roman" w:hAnsi="Times New Roman"/>
          <w:sz w:val="24"/>
        </w:rPr>
        <w:t>is expected to</w:t>
      </w:r>
      <w:r w:rsidRPr="005253A4">
        <w:rPr>
          <w:rFonts w:ascii="Times New Roman" w:hAnsi="Times New Roman"/>
          <w:sz w:val="24"/>
        </w:rPr>
        <w:t xml:space="preserve"> be automatically renewed annually as long as the Parti</w:t>
      </w:r>
      <w:r>
        <w:rPr>
          <w:rFonts w:ascii="Times New Roman" w:hAnsi="Times New Roman"/>
          <w:sz w:val="24"/>
        </w:rPr>
        <w:t>cipants</w:t>
      </w:r>
      <w:r w:rsidRPr="005253A4">
        <w:rPr>
          <w:rFonts w:ascii="Times New Roman" w:hAnsi="Times New Roman"/>
          <w:sz w:val="24"/>
        </w:rPr>
        <w:t xml:space="preserve"> are engaged in Justice Sector reform projects in </w:t>
      </w:r>
      <w:smartTag w:uri="urn:schemas-microsoft-com:office:smarttags" w:element="country-region">
        <w:smartTag w:uri="urn:schemas-microsoft-com:office:smarttags" w:element="place">
          <w:r w:rsidRPr="005253A4">
            <w:rPr>
              <w:rFonts w:ascii="Times New Roman" w:hAnsi="Times New Roman"/>
              <w:sz w:val="24"/>
            </w:rPr>
            <w:t>Moldova</w:t>
          </w:r>
        </w:smartTag>
      </w:smartTag>
      <w:r w:rsidRPr="005253A4">
        <w:rPr>
          <w:rFonts w:ascii="Times New Roman" w:hAnsi="Times New Roman"/>
          <w:sz w:val="24"/>
        </w:rPr>
        <w:t xml:space="preserve"> and wish to continue cooperating under its terms.</w:t>
      </w:r>
    </w:p>
    <w:p w:rsidR="002B6431" w:rsidRPr="005253A4" w:rsidRDefault="002B6431" w:rsidP="008B6725">
      <w:pPr>
        <w:spacing w:after="0" w:line="240" w:lineRule="auto"/>
        <w:jc w:val="both"/>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r>
        <w:rPr>
          <w:rFonts w:ascii="Times New Roman" w:hAnsi="Times New Roman"/>
          <w:sz w:val="24"/>
        </w:rPr>
        <w:t>Section</w:t>
      </w:r>
      <w:r w:rsidRPr="005253A4">
        <w:rPr>
          <w:rFonts w:ascii="Times New Roman" w:hAnsi="Times New Roman"/>
          <w:sz w:val="24"/>
        </w:rPr>
        <w:t xml:space="preserve"> 4</w:t>
      </w:r>
    </w:p>
    <w:p w:rsidR="002B6431" w:rsidRPr="005253A4" w:rsidRDefault="002B6431" w:rsidP="008B6725">
      <w:pPr>
        <w:spacing w:after="0" w:line="240" w:lineRule="auto"/>
        <w:jc w:val="center"/>
        <w:rPr>
          <w:rFonts w:ascii="Times New Roman" w:hAnsi="Times New Roman"/>
          <w:sz w:val="24"/>
        </w:rPr>
      </w:pPr>
      <w:r>
        <w:rPr>
          <w:rFonts w:ascii="Times New Roman" w:hAnsi="Times New Roman"/>
          <w:sz w:val="24"/>
        </w:rPr>
        <w:t>Arrangements</w:t>
      </w:r>
      <w:r w:rsidRPr="005253A4">
        <w:rPr>
          <w:rFonts w:ascii="Times New Roman" w:hAnsi="Times New Roman"/>
          <w:sz w:val="24"/>
        </w:rPr>
        <w:t xml:space="preserve"> with organizations participating in this MOU</w:t>
      </w:r>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spacing w:after="0" w:line="240" w:lineRule="auto"/>
        <w:jc w:val="both"/>
        <w:rPr>
          <w:rFonts w:ascii="Times New Roman" w:hAnsi="Times New Roman"/>
          <w:sz w:val="24"/>
        </w:rPr>
      </w:pPr>
      <w:r w:rsidRPr="005253A4">
        <w:rPr>
          <w:rFonts w:ascii="Times New Roman" w:hAnsi="Times New Roman"/>
          <w:sz w:val="24"/>
        </w:rPr>
        <w:t xml:space="preserve">Any specific plans for cooperation and coordination </w:t>
      </w:r>
      <w:r>
        <w:rPr>
          <w:rFonts w:ascii="Times New Roman" w:hAnsi="Times New Roman"/>
          <w:sz w:val="24"/>
        </w:rPr>
        <w:t>should</w:t>
      </w:r>
      <w:r w:rsidRPr="005253A4">
        <w:rPr>
          <w:rFonts w:ascii="Times New Roman" w:hAnsi="Times New Roman"/>
          <w:sz w:val="24"/>
        </w:rPr>
        <w:t xml:space="preserve"> be detailed in individual, separate written </w:t>
      </w:r>
      <w:r>
        <w:rPr>
          <w:rFonts w:ascii="Times New Roman" w:hAnsi="Times New Roman"/>
          <w:sz w:val="24"/>
        </w:rPr>
        <w:t>arrangements</w:t>
      </w:r>
      <w:r w:rsidRPr="005253A4">
        <w:rPr>
          <w:rFonts w:ascii="Times New Roman" w:hAnsi="Times New Roman"/>
          <w:sz w:val="24"/>
        </w:rPr>
        <w:t>.</w:t>
      </w:r>
    </w:p>
    <w:p w:rsidR="002B6431" w:rsidRPr="005253A4" w:rsidRDefault="002B6431" w:rsidP="008B6725">
      <w:pPr>
        <w:spacing w:after="0" w:line="240" w:lineRule="auto"/>
        <w:rPr>
          <w:rFonts w:ascii="Times New Roman" w:hAnsi="Times New Roman"/>
          <w:sz w:val="24"/>
        </w:rPr>
      </w:pPr>
    </w:p>
    <w:p w:rsidR="002B6431" w:rsidRPr="005253A4" w:rsidRDefault="002B6431" w:rsidP="008B6725">
      <w:pPr>
        <w:spacing w:after="0" w:line="240" w:lineRule="auto"/>
        <w:jc w:val="center"/>
        <w:rPr>
          <w:rFonts w:ascii="Times New Roman" w:hAnsi="Times New Roman"/>
          <w:sz w:val="24"/>
        </w:rPr>
      </w:pPr>
      <w:r>
        <w:rPr>
          <w:rFonts w:ascii="Times New Roman" w:hAnsi="Times New Roman"/>
          <w:sz w:val="24"/>
        </w:rPr>
        <w:t>Section</w:t>
      </w:r>
      <w:r w:rsidRPr="005253A4">
        <w:rPr>
          <w:rFonts w:ascii="Times New Roman" w:hAnsi="Times New Roman"/>
          <w:sz w:val="24"/>
        </w:rPr>
        <w:t xml:space="preserve"> 5</w:t>
      </w:r>
    </w:p>
    <w:p w:rsidR="002B6431" w:rsidRPr="005253A4" w:rsidRDefault="002B6431" w:rsidP="008B6725">
      <w:pPr>
        <w:spacing w:after="0" w:line="240" w:lineRule="auto"/>
        <w:jc w:val="center"/>
        <w:rPr>
          <w:rFonts w:ascii="Times New Roman" w:hAnsi="Times New Roman"/>
          <w:sz w:val="24"/>
        </w:rPr>
      </w:pPr>
      <w:r w:rsidRPr="005253A4">
        <w:rPr>
          <w:rFonts w:ascii="Times New Roman" w:hAnsi="Times New Roman"/>
          <w:sz w:val="24"/>
        </w:rPr>
        <w:t>Miscellaneous</w:t>
      </w:r>
    </w:p>
    <w:p w:rsidR="002B6431" w:rsidRPr="005253A4" w:rsidRDefault="002B6431" w:rsidP="008B6725">
      <w:pPr>
        <w:spacing w:after="0" w:line="240" w:lineRule="auto"/>
        <w:jc w:val="center"/>
        <w:rPr>
          <w:rFonts w:ascii="Times New Roman" w:hAnsi="Times New Roman"/>
          <w:sz w:val="24"/>
        </w:rPr>
      </w:pPr>
    </w:p>
    <w:p w:rsidR="002B6431" w:rsidRPr="005253A4" w:rsidRDefault="002B6431" w:rsidP="008B6725">
      <w:pPr>
        <w:spacing w:after="0" w:line="240" w:lineRule="auto"/>
        <w:jc w:val="both"/>
        <w:rPr>
          <w:rFonts w:ascii="Times New Roman" w:hAnsi="Times New Roman"/>
          <w:sz w:val="24"/>
        </w:rPr>
      </w:pPr>
      <w:r w:rsidRPr="005253A4">
        <w:rPr>
          <w:rFonts w:ascii="Times New Roman" w:hAnsi="Times New Roman"/>
          <w:sz w:val="24"/>
        </w:rPr>
        <w:t xml:space="preserve">This MOU </w:t>
      </w:r>
      <w:r>
        <w:rPr>
          <w:rFonts w:ascii="Times New Roman" w:hAnsi="Times New Roman"/>
          <w:sz w:val="24"/>
        </w:rPr>
        <w:t>is intended to</w:t>
      </w:r>
      <w:r w:rsidRPr="005253A4">
        <w:rPr>
          <w:rFonts w:ascii="Times New Roman" w:hAnsi="Times New Roman"/>
          <w:sz w:val="24"/>
        </w:rPr>
        <w:t xml:space="preserve"> </w:t>
      </w:r>
      <w:r>
        <w:rPr>
          <w:rFonts w:ascii="Times New Roman" w:hAnsi="Times New Roman"/>
          <w:sz w:val="24"/>
        </w:rPr>
        <w:t xml:space="preserve">come into operation </w:t>
      </w:r>
      <w:r w:rsidRPr="005253A4">
        <w:rPr>
          <w:rFonts w:ascii="Times New Roman" w:hAnsi="Times New Roman"/>
          <w:sz w:val="24"/>
        </w:rPr>
        <w:t>on the date of its signing by the Parti</w:t>
      </w:r>
      <w:r>
        <w:rPr>
          <w:rFonts w:ascii="Times New Roman" w:hAnsi="Times New Roman"/>
          <w:sz w:val="24"/>
        </w:rPr>
        <w:t>cipants</w:t>
      </w:r>
      <w:r w:rsidRPr="005253A4">
        <w:rPr>
          <w:rFonts w:ascii="Times New Roman" w:hAnsi="Times New Roman"/>
          <w:sz w:val="24"/>
        </w:rPr>
        <w:t>.</w:t>
      </w:r>
    </w:p>
    <w:p w:rsidR="002B6431" w:rsidRPr="005253A4" w:rsidRDefault="002B6431" w:rsidP="008B6725">
      <w:pPr>
        <w:spacing w:after="0" w:line="240" w:lineRule="auto"/>
        <w:jc w:val="both"/>
        <w:rPr>
          <w:rFonts w:ascii="Times New Roman" w:hAnsi="Times New Roman"/>
          <w:sz w:val="24"/>
        </w:rPr>
      </w:pPr>
    </w:p>
    <w:p w:rsidR="002B6431" w:rsidRPr="005253A4" w:rsidRDefault="002B6431" w:rsidP="008B6725">
      <w:pPr>
        <w:spacing w:after="0" w:line="240" w:lineRule="auto"/>
        <w:jc w:val="both"/>
        <w:rPr>
          <w:rFonts w:ascii="Times New Roman" w:hAnsi="Times New Roman"/>
          <w:sz w:val="24"/>
        </w:rPr>
      </w:pPr>
      <w:r w:rsidRPr="005253A4">
        <w:rPr>
          <w:rFonts w:ascii="Times New Roman" w:hAnsi="Times New Roman"/>
          <w:sz w:val="24"/>
        </w:rPr>
        <w:t xml:space="preserve">This MOU may be </w:t>
      </w:r>
      <w:r>
        <w:rPr>
          <w:rFonts w:ascii="Times New Roman" w:hAnsi="Times New Roman"/>
          <w:sz w:val="24"/>
        </w:rPr>
        <w:t xml:space="preserve">modified </w:t>
      </w:r>
      <w:r w:rsidRPr="005253A4">
        <w:rPr>
          <w:rFonts w:ascii="Times New Roman" w:hAnsi="Times New Roman"/>
          <w:sz w:val="24"/>
        </w:rPr>
        <w:t xml:space="preserve">at any time </w:t>
      </w:r>
      <w:r>
        <w:rPr>
          <w:rFonts w:ascii="Times New Roman" w:hAnsi="Times New Roman"/>
          <w:sz w:val="24"/>
        </w:rPr>
        <w:t xml:space="preserve">only </w:t>
      </w:r>
      <w:r w:rsidRPr="005253A4">
        <w:rPr>
          <w:rFonts w:ascii="Times New Roman" w:hAnsi="Times New Roman"/>
          <w:sz w:val="24"/>
        </w:rPr>
        <w:t xml:space="preserve">with the </w:t>
      </w:r>
      <w:r>
        <w:rPr>
          <w:rFonts w:ascii="Times New Roman" w:hAnsi="Times New Roman"/>
          <w:sz w:val="24"/>
        </w:rPr>
        <w:t xml:space="preserve">mutual </w:t>
      </w:r>
      <w:r w:rsidRPr="005253A4">
        <w:rPr>
          <w:rFonts w:ascii="Times New Roman" w:hAnsi="Times New Roman"/>
          <w:sz w:val="24"/>
        </w:rPr>
        <w:t xml:space="preserve">written consent of </w:t>
      </w:r>
      <w:r>
        <w:rPr>
          <w:rFonts w:ascii="Times New Roman" w:hAnsi="Times New Roman"/>
          <w:sz w:val="24"/>
        </w:rPr>
        <w:t>both</w:t>
      </w:r>
      <w:r w:rsidRPr="005253A4">
        <w:rPr>
          <w:rFonts w:ascii="Times New Roman" w:hAnsi="Times New Roman"/>
          <w:sz w:val="24"/>
        </w:rPr>
        <w:t xml:space="preserve"> Parti</w:t>
      </w:r>
      <w:r>
        <w:rPr>
          <w:rFonts w:ascii="Times New Roman" w:hAnsi="Times New Roman"/>
          <w:sz w:val="24"/>
        </w:rPr>
        <w:t>cipants</w:t>
      </w:r>
      <w:r w:rsidRPr="005253A4">
        <w:rPr>
          <w:rFonts w:ascii="Times New Roman" w:hAnsi="Times New Roman"/>
          <w:sz w:val="24"/>
        </w:rPr>
        <w:t>.</w:t>
      </w:r>
    </w:p>
    <w:p w:rsidR="002B6431" w:rsidRPr="005253A4" w:rsidRDefault="002B6431" w:rsidP="008B6725">
      <w:pPr>
        <w:spacing w:after="0" w:line="240" w:lineRule="auto"/>
        <w:jc w:val="both"/>
        <w:rPr>
          <w:rFonts w:ascii="Times New Roman" w:hAnsi="Times New Roman"/>
          <w:sz w:val="24"/>
        </w:rPr>
      </w:pPr>
    </w:p>
    <w:p w:rsidR="002B6431" w:rsidRPr="005253A4" w:rsidRDefault="002B6431" w:rsidP="008B6725">
      <w:pPr>
        <w:spacing w:after="0" w:line="240" w:lineRule="auto"/>
        <w:jc w:val="both"/>
        <w:rPr>
          <w:rFonts w:ascii="Times New Roman" w:hAnsi="Times New Roman"/>
          <w:sz w:val="24"/>
        </w:rPr>
      </w:pPr>
      <w:r w:rsidRPr="005253A4">
        <w:rPr>
          <w:rFonts w:ascii="Times New Roman" w:hAnsi="Times New Roman"/>
          <w:sz w:val="24"/>
        </w:rPr>
        <w:t>The Parti</w:t>
      </w:r>
      <w:r>
        <w:rPr>
          <w:rFonts w:ascii="Times New Roman" w:hAnsi="Times New Roman"/>
          <w:sz w:val="24"/>
        </w:rPr>
        <w:t>cipants</w:t>
      </w:r>
      <w:r w:rsidRPr="005253A4">
        <w:rPr>
          <w:rFonts w:ascii="Times New Roman" w:hAnsi="Times New Roman"/>
          <w:sz w:val="24"/>
        </w:rPr>
        <w:t xml:space="preserve"> </w:t>
      </w:r>
      <w:r>
        <w:rPr>
          <w:rFonts w:ascii="Times New Roman" w:hAnsi="Times New Roman"/>
          <w:sz w:val="24"/>
        </w:rPr>
        <w:t>understand</w:t>
      </w:r>
      <w:r w:rsidRPr="005253A4">
        <w:rPr>
          <w:rFonts w:ascii="Times New Roman" w:hAnsi="Times New Roman"/>
          <w:sz w:val="24"/>
        </w:rPr>
        <w:t xml:space="preserve"> that nothing in this MOU </w:t>
      </w:r>
      <w:r>
        <w:rPr>
          <w:rFonts w:ascii="Times New Roman" w:hAnsi="Times New Roman"/>
          <w:sz w:val="24"/>
        </w:rPr>
        <w:t>should</w:t>
      </w:r>
      <w:r w:rsidRPr="005253A4">
        <w:rPr>
          <w:rFonts w:ascii="Times New Roman" w:hAnsi="Times New Roman"/>
          <w:sz w:val="24"/>
        </w:rPr>
        <w:t xml:space="preserve"> be construed as creating legally binding obligations between the Parti</w:t>
      </w:r>
      <w:r>
        <w:rPr>
          <w:rFonts w:ascii="Times New Roman" w:hAnsi="Times New Roman"/>
          <w:sz w:val="24"/>
        </w:rPr>
        <w:t>cipants</w:t>
      </w:r>
      <w:r w:rsidRPr="005253A4">
        <w:rPr>
          <w:rFonts w:ascii="Times New Roman" w:hAnsi="Times New Roman"/>
          <w:sz w:val="24"/>
        </w:rPr>
        <w:t xml:space="preserve">. This MOU </w:t>
      </w:r>
      <w:r>
        <w:rPr>
          <w:rFonts w:ascii="Times New Roman" w:hAnsi="Times New Roman"/>
          <w:sz w:val="24"/>
        </w:rPr>
        <w:t xml:space="preserve">is not an obligation of funds, nor does it constitute a legally binding commitment by either Participant. </w:t>
      </w:r>
      <w:r w:rsidRPr="005253A4">
        <w:rPr>
          <w:rFonts w:ascii="Times New Roman" w:hAnsi="Times New Roman"/>
          <w:sz w:val="24"/>
        </w:rPr>
        <w:t xml:space="preserve">Any financial obligations related to the activities mentioned here, if any, </w:t>
      </w:r>
      <w:r>
        <w:rPr>
          <w:rFonts w:ascii="Times New Roman" w:hAnsi="Times New Roman"/>
          <w:sz w:val="24"/>
        </w:rPr>
        <w:t>should</w:t>
      </w:r>
      <w:r w:rsidRPr="005253A4">
        <w:rPr>
          <w:rFonts w:ascii="Times New Roman" w:hAnsi="Times New Roman"/>
          <w:sz w:val="24"/>
        </w:rPr>
        <w:t xml:space="preserve"> be set forth in separate written </w:t>
      </w:r>
      <w:r>
        <w:rPr>
          <w:rFonts w:ascii="Times New Roman" w:hAnsi="Times New Roman"/>
          <w:sz w:val="24"/>
        </w:rPr>
        <w:t>arrangements</w:t>
      </w:r>
      <w:r w:rsidRPr="005253A4">
        <w:rPr>
          <w:rFonts w:ascii="Times New Roman" w:hAnsi="Times New Roman"/>
          <w:sz w:val="24"/>
        </w:rPr>
        <w:t>, and subject to the availability of funds for such purposes.</w:t>
      </w:r>
    </w:p>
    <w:p w:rsidR="002B6431" w:rsidRPr="005253A4" w:rsidRDefault="002B6431" w:rsidP="008B6725">
      <w:pPr>
        <w:pStyle w:val="ListParagraph"/>
        <w:spacing w:after="0" w:line="240" w:lineRule="auto"/>
        <w:jc w:val="both"/>
        <w:rPr>
          <w:rFonts w:ascii="Times New Roman" w:hAnsi="Times New Roman"/>
          <w:sz w:val="24"/>
        </w:rPr>
      </w:pPr>
    </w:p>
    <w:p w:rsidR="002B6431" w:rsidRPr="009A2368" w:rsidRDefault="002B6431" w:rsidP="008B6725">
      <w:pPr>
        <w:spacing w:line="240" w:lineRule="auto"/>
        <w:jc w:val="both"/>
        <w:rPr>
          <w:rFonts w:ascii="Times New Roman" w:hAnsi="Times New Roman"/>
          <w:sz w:val="24"/>
          <w:szCs w:val="24"/>
        </w:rPr>
      </w:pPr>
      <w:r w:rsidRPr="005253A4">
        <w:rPr>
          <w:rFonts w:ascii="Times New Roman" w:hAnsi="Times New Roman"/>
          <w:sz w:val="24"/>
        </w:rPr>
        <w:t xml:space="preserve">With the intent to </w:t>
      </w:r>
      <w:r>
        <w:rPr>
          <w:rFonts w:ascii="Times New Roman" w:hAnsi="Times New Roman"/>
          <w:sz w:val="24"/>
        </w:rPr>
        <w:t>establish</w:t>
      </w:r>
      <w:r w:rsidRPr="005253A4">
        <w:rPr>
          <w:rFonts w:ascii="Times New Roman" w:hAnsi="Times New Roman"/>
          <w:sz w:val="24"/>
        </w:rPr>
        <w:t xml:space="preserve"> successful cooperation in relation to Justice Sector reform in </w:t>
      </w:r>
      <w:smartTag w:uri="urn:schemas-microsoft-com:office:smarttags" w:element="place">
        <w:r w:rsidRPr="005253A4">
          <w:rPr>
            <w:rFonts w:ascii="Times New Roman" w:hAnsi="Times New Roman"/>
            <w:sz w:val="24"/>
          </w:rPr>
          <w:t>Moldova</w:t>
        </w:r>
      </w:smartTag>
      <w:r w:rsidRPr="005253A4">
        <w:rPr>
          <w:rFonts w:ascii="Times New Roman" w:hAnsi="Times New Roman"/>
          <w:sz w:val="24"/>
        </w:rPr>
        <w:t xml:space="preserve">, we, the representatives of the </w:t>
      </w:r>
      <w:r w:rsidRPr="009A2368">
        <w:rPr>
          <w:rFonts w:ascii="Times New Roman" w:hAnsi="Times New Roman"/>
          <w:sz w:val="24"/>
          <w:szCs w:val="24"/>
        </w:rPr>
        <w:t>MFA</w:t>
      </w:r>
      <w:r w:rsidRPr="005253A4">
        <w:rPr>
          <w:rFonts w:ascii="Times New Roman" w:hAnsi="Times New Roman"/>
          <w:sz w:val="24"/>
        </w:rPr>
        <w:t xml:space="preserve"> and USAID, are signing this MOU, in </w:t>
      </w:r>
      <w:smartTag w:uri="urn:schemas-microsoft-com:office:smarttags" w:element="place">
        <w:r w:rsidRPr="009A2368">
          <w:rPr>
            <w:rFonts w:ascii="Times New Roman" w:hAnsi="Times New Roman"/>
            <w:sz w:val="24"/>
            <w:szCs w:val="24"/>
          </w:rPr>
          <w:t>Riga</w:t>
        </w:r>
      </w:smartTag>
      <w:r w:rsidRPr="005253A4">
        <w:rPr>
          <w:rFonts w:ascii="Times New Roman" w:hAnsi="Times New Roman"/>
          <w:sz w:val="24"/>
        </w:rPr>
        <w:t>, June xx, 2012</w:t>
      </w:r>
      <w:r w:rsidRPr="009A2368">
        <w:rPr>
          <w:rFonts w:ascii="Times New Roman" w:hAnsi="Times New Roman"/>
          <w:sz w:val="24"/>
          <w:szCs w:val="24"/>
        </w:rPr>
        <w:t xml:space="preserve">, in two original copies. </w:t>
      </w:r>
    </w:p>
    <w:p w:rsidR="002B6431" w:rsidRPr="009A2368" w:rsidRDefault="002B6431" w:rsidP="008B6725">
      <w:pPr>
        <w:spacing w:after="0" w:line="240" w:lineRule="auto"/>
        <w:rPr>
          <w:rFonts w:ascii="Times New Roman" w:hAnsi="Times New Roman"/>
          <w:sz w:val="24"/>
          <w:szCs w:val="24"/>
        </w:rPr>
      </w:pPr>
    </w:p>
    <w:p w:rsidR="002B6431" w:rsidRDefault="002B6431" w:rsidP="008B6725">
      <w:pPr>
        <w:spacing w:after="0" w:line="240" w:lineRule="auto"/>
        <w:rPr>
          <w:rFonts w:ascii="Times New Roman" w:hAnsi="Times New Roman"/>
          <w:caps/>
          <w:sz w:val="24"/>
          <w:szCs w:val="24"/>
        </w:rPr>
      </w:pPr>
    </w:p>
    <w:p w:rsidR="002B6431" w:rsidRPr="009A2368" w:rsidRDefault="002B6431" w:rsidP="008B6725">
      <w:pPr>
        <w:spacing w:after="0" w:line="240" w:lineRule="auto"/>
        <w:rPr>
          <w:rFonts w:ascii="Times New Roman" w:hAnsi="Times New Roman"/>
          <w:caps/>
          <w:sz w:val="24"/>
          <w:szCs w:val="24"/>
        </w:rPr>
      </w:pPr>
      <w:r w:rsidRPr="008B6725">
        <w:rPr>
          <w:rFonts w:ascii="Times New Roman" w:hAnsi="Times New Roman"/>
          <w:caps/>
          <w:sz w:val="24"/>
          <w:szCs w:val="24"/>
        </w:rPr>
        <w:t>Signatures of the partICIPANTS</w:t>
      </w:r>
      <w:r w:rsidRPr="009A2368">
        <w:rPr>
          <w:rFonts w:ascii="Times New Roman" w:hAnsi="Times New Roman"/>
          <w:caps/>
          <w:sz w:val="24"/>
          <w:szCs w:val="24"/>
        </w:rPr>
        <w:t xml:space="preserve"> </w:t>
      </w:r>
    </w:p>
    <w:p w:rsidR="002B6431" w:rsidRPr="009A2368" w:rsidRDefault="002B6431" w:rsidP="008B6725">
      <w:pPr>
        <w:spacing w:after="0" w:line="240" w:lineRule="auto"/>
        <w:rPr>
          <w:rFonts w:ascii="Times New Roman" w:hAnsi="Times New Roman"/>
          <w:sz w:val="24"/>
          <w:szCs w:val="24"/>
        </w:rPr>
      </w:pPr>
    </w:p>
    <w:p w:rsidR="002B6431" w:rsidRPr="009A2368" w:rsidRDefault="002B6431" w:rsidP="008B6725">
      <w:pPr>
        <w:spacing w:after="0" w:line="240" w:lineRule="auto"/>
        <w:rPr>
          <w:rFonts w:ascii="Times New Roman" w:hAnsi="Times New Roman"/>
          <w:sz w:val="24"/>
          <w:szCs w:val="24"/>
        </w:rPr>
      </w:pPr>
    </w:p>
    <w:p w:rsidR="002B6431" w:rsidRPr="009A2368" w:rsidRDefault="002B6431" w:rsidP="008B6725">
      <w:pPr>
        <w:spacing w:after="0" w:line="240" w:lineRule="auto"/>
        <w:rPr>
          <w:rFonts w:ascii="Times New Roman" w:hAnsi="Times New Roman"/>
          <w:sz w:val="24"/>
          <w:szCs w:val="24"/>
        </w:rPr>
      </w:pPr>
    </w:p>
    <w:p w:rsidR="002B6431" w:rsidRDefault="002B6431" w:rsidP="008B6725"/>
    <w:p w:rsidR="002B6431" w:rsidRPr="009A2368" w:rsidRDefault="002B6431" w:rsidP="009E6D48">
      <w:pPr>
        <w:spacing w:after="0" w:line="240" w:lineRule="auto"/>
        <w:rPr>
          <w:rFonts w:ascii="Times New Roman" w:hAnsi="Times New Roman"/>
          <w:sz w:val="24"/>
          <w:szCs w:val="24"/>
        </w:rPr>
      </w:pPr>
      <w:bookmarkStart w:id="6" w:name="_GoBack"/>
      <w:bookmarkEnd w:id="6"/>
    </w:p>
    <w:p w:rsidR="002B6431" w:rsidRPr="00992445" w:rsidRDefault="002B6431" w:rsidP="00EE3671">
      <w:pPr>
        <w:rPr>
          <w:rFonts w:ascii="Times New Roman" w:hAnsi="Times New Roman"/>
          <w:sz w:val="28"/>
          <w:szCs w:val="28"/>
          <w:lang w:val="lv-LV"/>
        </w:rPr>
      </w:pPr>
      <w:r w:rsidRPr="00992445">
        <w:rPr>
          <w:rFonts w:ascii="Times New Roman" w:hAnsi="Times New Roman"/>
          <w:sz w:val="28"/>
          <w:szCs w:val="28"/>
          <w:lang w:val="lv-LV"/>
        </w:rPr>
        <w:t xml:space="preserve">Iesniedzējs: Ārlietu ministrs </w:t>
      </w:r>
      <w:r w:rsidRPr="00992445">
        <w:rPr>
          <w:rFonts w:ascii="Times New Roman" w:hAnsi="Times New Roman"/>
          <w:sz w:val="28"/>
          <w:szCs w:val="28"/>
          <w:lang w:val="lv-LV"/>
        </w:rPr>
        <w:tab/>
      </w:r>
      <w:r w:rsidRPr="00992445">
        <w:rPr>
          <w:rFonts w:ascii="Times New Roman" w:hAnsi="Times New Roman"/>
          <w:sz w:val="28"/>
          <w:szCs w:val="28"/>
          <w:lang w:val="lv-LV"/>
        </w:rPr>
        <w:tab/>
      </w:r>
      <w:r w:rsidRPr="00992445">
        <w:rPr>
          <w:rFonts w:ascii="Times New Roman" w:hAnsi="Times New Roman"/>
          <w:sz w:val="28"/>
          <w:szCs w:val="28"/>
          <w:lang w:val="lv-LV"/>
        </w:rPr>
        <w:tab/>
      </w:r>
      <w:r w:rsidRPr="00992445">
        <w:rPr>
          <w:rFonts w:ascii="Times New Roman" w:hAnsi="Times New Roman"/>
          <w:sz w:val="28"/>
          <w:szCs w:val="28"/>
          <w:lang w:val="lv-LV"/>
        </w:rPr>
        <w:tab/>
      </w:r>
      <w:r w:rsidRPr="00992445">
        <w:rPr>
          <w:rFonts w:ascii="Times New Roman" w:hAnsi="Times New Roman"/>
          <w:sz w:val="28"/>
          <w:szCs w:val="28"/>
          <w:lang w:val="lv-LV"/>
        </w:rPr>
        <w:tab/>
      </w:r>
      <w:r w:rsidRPr="00992445">
        <w:rPr>
          <w:rFonts w:ascii="Times New Roman" w:hAnsi="Times New Roman"/>
          <w:sz w:val="28"/>
          <w:szCs w:val="28"/>
          <w:lang w:val="lv-LV"/>
        </w:rPr>
        <w:tab/>
        <w:t xml:space="preserve">     E.Rinkēvičs </w:t>
      </w:r>
    </w:p>
    <w:p w:rsidR="002B6431" w:rsidRPr="00992445" w:rsidRDefault="002B6431" w:rsidP="00EE3671">
      <w:pPr>
        <w:rPr>
          <w:rFonts w:ascii="Times New Roman" w:hAnsi="Times New Roman"/>
          <w:sz w:val="28"/>
          <w:szCs w:val="28"/>
          <w:lang w:val="lv-LV"/>
        </w:rPr>
      </w:pPr>
    </w:p>
    <w:p w:rsidR="002B6431" w:rsidRPr="00992445" w:rsidRDefault="002B6431" w:rsidP="00EE3671">
      <w:pPr>
        <w:rPr>
          <w:rFonts w:ascii="Times New Roman" w:hAnsi="Times New Roman"/>
          <w:sz w:val="28"/>
          <w:szCs w:val="28"/>
        </w:rPr>
      </w:pPr>
    </w:p>
    <w:p w:rsidR="002B6431" w:rsidRPr="00992445" w:rsidRDefault="002B6431" w:rsidP="00EE3671">
      <w:pPr>
        <w:spacing w:line="240" w:lineRule="auto"/>
        <w:rPr>
          <w:rFonts w:ascii="Times New Roman" w:hAnsi="Times New Roman"/>
          <w:sz w:val="28"/>
          <w:szCs w:val="28"/>
          <w:lang w:val="lv-LV"/>
        </w:rPr>
      </w:pPr>
      <w:r w:rsidRPr="00992445">
        <w:rPr>
          <w:rFonts w:ascii="Times New Roman" w:hAnsi="Times New Roman"/>
          <w:sz w:val="28"/>
          <w:szCs w:val="28"/>
          <w:lang w:val="lv-LV"/>
        </w:rPr>
        <w:t xml:space="preserve">Vīza: Valsts sekretārs                                                                        A.Teikmanis     </w:t>
      </w:r>
      <w:r w:rsidRPr="00992445">
        <w:rPr>
          <w:rFonts w:ascii="Times New Roman" w:hAnsi="Times New Roman"/>
          <w:sz w:val="28"/>
          <w:szCs w:val="28"/>
          <w:lang w:val="lv-LV"/>
        </w:rPr>
        <w:tab/>
      </w:r>
      <w:r w:rsidRPr="00992445">
        <w:rPr>
          <w:rFonts w:ascii="Times New Roman" w:hAnsi="Times New Roman"/>
          <w:sz w:val="28"/>
          <w:szCs w:val="28"/>
          <w:lang w:val="lv-LV"/>
        </w:rPr>
        <w:tab/>
      </w:r>
      <w:r w:rsidRPr="00992445">
        <w:rPr>
          <w:rFonts w:ascii="Times New Roman" w:hAnsi="Times New Roman"/>
          <w:sz w:val="28"/>
          <w:szCs w:val="28"/>
          <w:lang w:val="lv-LV"/>
        </w:rPr>
        <w:tab/>
      </w:r>
      <w:r w:rsidRPr="00992445">
        <w:rPr>
          <w:rFonts w:ascii="Times New Roman" w:hAnsi="Times New Roman"/>
          <w:sz w:val="28"/>
          <w:szCs w:val="28"/>
          <w:lang w:val="lv-LV"/>
        </w:rPr>
        <w:tab/>
      </w:r>
      <w:r w:rsidRPr="00992445">
        <w:rPr>
          <w:rFonts w:ascii="Times New Roman" w:hAnsi="Times New Roman"/>
          <w:sz w:val="28"/>
          <w:szCs w:val="28"/>
          <w:lang w:val="lv-LV"/>
        </w:rPr>
        <w:tab/>
        <w:t xml:space="preserve">                           </w:t>
      </w:r>
    </w:p>
    <w:p w:rsidR="002B6431" w:rsidRPr="00992445" w:rsidRDefault="002B6431" w:rsidP="00EE3671">
      <w:pPr>
        <w:spacing w:line="240" w:lineRule="auto"/>
        <w:rPr>
          <w:rFonts w:ascii="Times New Roman" w:hAnsi="Times New Roman"/>
          <w:sz w:val="28"/>
          <w:szCs w:val="28"/>
        </w:rPr>
      </w:pPr>
    </w:p>
    <w:p w:rsidR="002B6431" w:rsidRPr="00992445" w:rsidRDefault="002B6431" w:rsidP="00EE3671">
      <w:pPr>
        <w:spacing w:line="240" w:lineRule="auto"/>
        <w:rPr>
          <w:rFonts w:ascii="Times New Roman" w:hAnsi="Times New Roman"/>
          <w:sz w:val="24"/>
          <w:szCs w:val="24"/>
        </w:rPr>
      </w:pPr>
    </w:p>
    <w:p w:rsidR="002B6431" w:rsidRPr="00992445" w:rsidRDefault="002B6431" w:rsidP="00EE3671">
      <w:pPr>
        <w:spacing w:line="240" w:lineRule="auto"/>
        <w:rPr>
          <w:rFonts w:ascii="Times New Roman" w:hAnsi="Times New Roman"/>
          <w:sz w:val="24"/>
          <w:szCs w:val="24"/>
        </w:rPr>
      </w:pPr>
      <w:r w:rsidRPr="00992445">
        <w:rPr>
          <w:rFonts w:ascii="Times New Roman" w:hAnsi="Times New Roman"/>
          <w:sz w:val="24"/>
          <w:szCs w:val="24"/>
        </w:rPr>
        <w:tab/>
      </w:r>
    </w:p>
    <w:p w:rsidR="002B6431" w:rsidRPr="00992445" w:rsidRDefault="002B6431" w:rsidP="00EE3671">
      <w:pPr>
        <w:spacing w:after="0" w:line="240" w:lineRule="auto"/>
        <w:jc w:val="both"/>
        <w:rPr>
          <w:rFonts w:ascii="Times New Roman" w:hAnsi="Times New Roman"/>
          <w:sz w:val="24"/>
          <w:szCs w:val="24"/>
        </w:rPr>
      </w:pPr>
    </w:p>
    <w:p w:rsidR="002B6431" w:rsidRPr="00992445" w:rsidRDefault="002B6431" w:rsidP="00EE3671">
      <w:pPr>
        <w:spacing w:after="0" w:line="240" w:lineRule="auto"/>
        <w:jc w:val="both"/>
        <w:rPr>
          <w:rFonts w:ascii="Times New Roman" w:hAnsi="Times New Roman"/>
          <w:sz w:val="24"/>
          <w:szCs w:val="24"/>
        </w:rPr>
      </w:pPr>
    </w:p>
    <w:p w:rsidR="002B6431" w:rsidRPr="00992445" w:rsidRDefault="002B6431" w:rsidP="00EE3671">
      <w:pPr>
        <w:spacing w:after="0" w:line="240" w:lineRule="auto"/>
        <w:jc w:val="both"/>
        <w:rPr>
          <w:rFonts w:ascii="Times New Roman" w:hAnsi="Times New Roman"/>
          <w:sz w:val="24"/>
          <w:szCs w:val="24"/>
        </w:rPr>
      </w:pPr>
    </w:p>
    <w:p w:rsidR="002B6431" w:rsidRPr="00992445" w:rsidRDefault="002B6431" w:rsidP="00EE3671">
      <w:pPr>
        <w:spacing w:after="0" w:line="240" w:lineRule="auto"/>
        <w:jc w:val="both"/>
        <w:rPr>
          <w:rFonts w:ascii="Times New Roman" w:hAnsi="Times New Roman"/>
          <w:sz w:val="24"/>
          <w:szCs w:val="24"/>
        </w:rPr>
      </w:pPr>
    </w:p>
    <w:p w:rsidR="002B6431" w:rsidRPr="00992445" w:rsidRDefault="002B6431" w:rsidP="00EE3671">
      <w:pPr>
        <w:spacing w:after="0" w:line="240" w:lineRule="auto"/>
        <w:jc w:val="both"/>
        <w:rPr>
          <w:rFonts w:ascii="Times New Roman" w:hAnsi="Times New Roman"/>
          <w:sz w:val="18"/>
          <w:szCs w:val="18"/>
        </w:rPr>
      </w:pPr>
    </w:p>
    <w:p w:rsidR="002B6431" w:rsidRDefault="002B6431" w:rsidP="00EE3671">
      <w:pPr>
        <w:spacing w:after="0" w:line="240" w:lineRule="auto"/>
        <w:jc w:val="both"/>
        <w:rPr>
          <w:rFonts w:ascii="Times New Roman" w:hAnsi="Times New Roman"/>
          <w:sz w:val="18"/>
          <w:szCs w:val="18"/>
        </w:rPr>
      </w:pPr>
    </w:p>
    <w:p w:rsidR="002B6431" w:rsidRDefault="002B6431" w:rsidP="00EE3671">
      <w:pPr>
        <w:spacing w:after="0" w:line="240" w:lineRule="auto"/>
        <w:jc w:val="both"/>
        <w:rPr>
          <w:rFonts w:ascii="Times New Roman" w:hAnsi="Times New Roman"/>
          <w:sz w:val="18"/>
          <w:szCs w:val="18"/>
        </w:rPr>
      </w:pPr>
    </w:p>
    <w:p w:rsidR="002B6431" w:rsidRDefault="002B6431" w:rsidP="00EE3671">
      <w:pPr>
        <w:spacing w:after="0" w:line="240" w:lineRule="auto"/>
        <w:jc w:val="both"/>
        <w:rPr>
          <w:rFonts w:ascii="Times New Roman" w:hAnsi="Times New Roman"/>
          <w:sz w:val="18"/>
          <w:szCs w:val="18"/>
        </w:rPr>
      </w:pPr>
    </w:p>
    <w:p w:rsidR="002B6431" w:rsidRDefault="002B6431" w:rsidP="00EE3671">
      <w:pPr>
        <w:spacing w:after="0" w:line="240" w:lineRule="auto"/>
        <w:jc w:val="both"/>
        <w:rPr>
          <w:rFonts w:ascii="Times New Roman" w:hAnsi="Times New Roman"/>
          <w:sz w:val="18"/>
          <w:szCs w:val="18"/>
        </w:rPr>
      </w:pPr>
    </w:p>
    <w:p w:rsidR="002B6431" w:rsidRPr="00992445" w:rsidRDefault="002B6431" w:rsidP="00EE3671">
      <w:pPr>
        <w:spacing w:after="0" w:line="240" w:lineRule="auto"/>
        <w:jc w:val="both"/>
        <w:rPr>
          <w:rFonts w:ascii="Times New Roman" w:hAnsi="Times New Roman"/>
          <w:sz w:val="18"/>
          <w:szCs w:val="18"/>
        </w:rPr>
      </w:pPr>
      <w:r w:rsidRPr="00992445">
        <w:rPr>
          <w:rFonts w:ascii="Times New Roman" w:hAnsi="Times New Roman"/>
          <w:sz w:val="18"/>
          <w:szCs w:val="18"/>
        </w:rPr>
        <w:t>1</w:t>
      </w:r>
      <w:r>
        <w:rPr>
          <w:rFonts w:ascii="Times New Roman" w:hAnsi="Times New Roman"/>
          <w:sz w:val="18"/>
          <w:szCs w:val="18"/>
        </w:rPr>
        <w:t>5</w:t>
      </w:r>
      <w:r w:rsidRPr="00992445">
        <w:rPr>
          <w:rFonts w:ascii="Times New Roman" w:hAnsi="Times New Roman"/>
          <w:sz w:val="18"/>
          <w:szCs w:val="18"/>
        </w:rPr>
        <w:t xml:space="preserve">.06.2012; </w:t>
      </w:r>
      <w:r>
        <w:rPr>
          <w:rFonts w:ascii="Times New Roman" w:hAnsi="Times New Roman"/>
          <w:sz w:val="18"/>
          <w:szCs w:val="18"/>
        </w:rPr>
        <w:t>10</w:t>
      </w:r>
      <w:r w:rsidRPr="00992445">
        <w:rPr>
          <w:rFonts w:ascii="Times New Roman" w:hAnsi="Times New Roman"/>
          <w:sz w:val="18"/>
          <w:szCs w:val="18"/>
        </w:rPr>
        <w:t>:20</w:t>
      </w:r>
    </w:p>
    <w:p w:rsidR="002B6431" w:rsidRPr="00992445" w:rsidRDefault="002B6431" w:rsidP="00EE3671">
      <w:pPr>
        <w:spacing w:after="0" w:line="240" w:lineRule="auto"/>
        <w:jc w:val="both"/>
        <w:rPr>
          <w:rFonts w:ascii="Times New Roman" w:hAnsi="Times New Roman"/>
          <w:sz w:val="18"/>
          <w:szCs w:val="18"/>
        </w:rPr>
      </w:pPr>
      <w:r>
        <w:rPr>
          <w:rFonts w:ascii="Times New Roman" w:hAnsi="Times New Roman"/>
          <w:sz w:val="18"/>
          <w:szCs w:val="18"/>
        </w:rPr>
        <w:t>595</w:t>
      </w:r>
    </w:p>
    <w:p w:rsidR="002B6431" w:rsidRPr="00992445" w:rsidRDefault="002B6431" w:rsidP="00EE3671">
      <w:pPr>
        <w:spacing w:after="0" w:line="240" w:lineRule="auto"/>
        <w:jc w:val="both"/>
        <w:rPr>
          <w:rFonts w:ascii="Times New Roman" w:hAnsi="Times New Roman"/>
          <w:sz w:val="18"/>
          <w:szCs w:val="18"/>
        </w:rPr>
      </w:pPr>
      <w:r w:rsidRPr="00992445">
        <w:rPr>
          <w:rFonts w:ascii="Times New Roman" w:hAnsi="Times New Roman"/>
          <w:sz w:val="18"/>
          <w:szCs w:val="18"/>
        </w:rPr>
        <w:t>A.Grinberga</w:t>
      </w:r>
    </w:p>
    <w:p w:rsidR="002B6431" w:rsidRPr="00992445" w:rsidRDefault="002B6431" w:rsidP="00EE3671">
      <w:pPr>
        <w:spacing w:after="0" w:line="240" w:lineRule="auto"/>
        <w:jc w:val="both"/>
        <w:rPr>
          <w:rFonts w:ascii="Times New Roman" w:hAnsi="Times New Roman"/>
          <w:sz w:val="18"/>
          <w:szCs w:val="18"/>
        </w:rPr>
      </w:pPr>
      <w:r w:rsidRPr="00992445">
        <w:rPr>
          <w:rFonts w:ascii="Times New Roman" w:hAnsi="Times New Roman"/>
          <w:sz w:val="18"/>
          <w:szCs w:val="18"/>
        </w:rPr>
        <w:t xml:space="preserve">Tālr. 67016417, </w:t>
      </w:r>
      <w:r w:rsidRPr="00992445">
        <w:rPr>
          <w:rFonts w:ascii="Times New Roman" w:hAnsi="Times New Roman"/>
          <w:bCs/>
          <w:sz w:val="18"/>
          <w:szCs w:val="18"/>
        </w:rPr>
        <w:t>fax.</w:t>
      </w:r>
      <w:r w:rsidRPr="00992445">
        <w:rPr>
          <w:rFonts w:ascii="Times New Roman" w:hAnsi="Times New Roman"/>
          <w:i/>
          <w:iCs/>
          <w:sz w:val="18"/>
          <w:szCs w:val="18"/>
        </w:rPr>
        <w:t xml:space="preserve"> </w:t>
      </w:r>
      <w:r w:rsidRPr="00992445">
        <w:rPr>
          <w:rFonts w:ascii="Times New Roman" w:hAnsi="Times New Roman"/>
          <w:iCs/>
          <w:sz w:val="18"/>
          <w:szCs w:val="18"/>
        </w:rPr>
        <w:t>67828121</w:t>
      </w:r>
    </w:p>
    <w:p w:rsidR="002B6431" w:rsidRPr="00992445" w:rsidRDefault="002B6431" w:rsidP="00EE3671">
      <w:pPr>
        <w:spacing w:after="0" w:line="240" w:lineRule="auto"/>
        <w:jc w:val="both"/>
        <w:rPr>
          <w:rFonts w:ascii="Times New Roman" w:hAnsi="Times New Roman"/>
          <w:sz w:val="18"/>
          <w:szCs w:val="18"/>
        </w:rPr>
      </w:pPr>
      <w:r w:rsidRPr="00992445">
        <w:rPr>
          <w:rFonts w:ascii="Times New Roman" w:hAnsi="Times New Roman"/>
          <w:sz w:val="18"/>
          <w:szCs w:val="18"/>
        </w:rPr>
        <w:t xml:space="preserve">e-pasts: </w:t>
      </w:r>
      <w:hyperlink r:id="rId7" w:history="1">
        <w:r w:rsidRPr="00992445">
          <w:rPr>
            <w:rStyle w:val="Hyperlink"/>
            <w:rFonts w:ascii="Times New Roman" w:hAnsi="Times New Roman"/>
            <w:sz w:val="18"/>
            <w:szCs w:val="18"/>
          </w:rPr>
          <w:t>anda.grinberga@mfa.gov.lv</w:t>
        </w:r>
      </w:hyperlink>
    </w:p>
    <w:p w:rsidR="002B6431" w:rsidRPr="009A2368" w:rsidRDefault="002B6431" w:rsidP="00AD76C0">
      <w:pPr>
        <w:spacing w:after="0" w:line="240" w:lineRule="auto"/>
        <w:rPr>
          <w:rFonts w:ascii="Times New Roman" w:hAnsi="Times New Roman"/>
          <w:sz w:val="24"/>
          <w:szCs w:val="24"/>
        </w:rPr>
      </w:pPr>
    </w:p>
    <w:sectPr w:rsidR="002B6431" w:rsidRPr="009A2368" w:rsidSect="00070635">
      <w:footerReference w:type="default" r:id="rId8"/>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431" w:rsidRDefault="002B6431">
      <w:r>
        <w:separator/>
      </w:r>
    </w:p>
  </w:endnote>
  <w:endnote w:type="continuationSeparator" w:id="1">
    <w:p w:rsidR="002B6431" w:rsidRDefault="002B6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31" w:rsidRPr="009A2368" w:rsidRDefault="002B6431" w:rsidP="00895259">
    <w:pPr>
      <w:jc w:val="both"/>
      <w:rPr>
        <w:rFonts w:ascii="Times New Roman" w:hAnsi="Times New Roman"/>
        <w:sz w:val="18"/>
        <w:szCs w:val="18"/>
        <w:lang w:val="lv-LV" w:eastAsia="lv-LV"/>
      </w:rPr>
    </w:pPr>
    <w:r w:rsidRPr="009A2368">
      <w:rPr>
        <w:rFonts w:ascii="Times New Roman" w:hAnsi="Times New Roman"/>
        <w:sz w:val="18"/>
        <w:szCs w:val="18"/>
        <w:lang w:val="lv-LV"/>
      </w:rPr>
      <w:t>ĀMSs_</w:t>
    </w:r>
    <w:r w:rsidRPr="00895259">
      <w:rPr>
        <w:rFonts w:ascii="Times New Roman" w:hAnsi="Times New Roman"/>
        <w:sz w:val="18"/>
        <w:szCs w:val="18"/>
        <w:lang w:val="lv-LV"/>
      </w:rPr>
      <w:t>1</w:t>
    </w:r>
    <w:r>
      <w:rPr>
        <w:rFonts w:ascii="Times New Roman" w:hAnsi="Times New Roman"/>
        <w:sz w:val="18"/>
        <w:szCs w:val="18"/>
        <w:lang w:val="lv-LV"/>
      </w:rPr>
      <w:t>5</w:t>
    </w:r>
    <w:r w:rsidRPr="00895259">
      <w:rPr>
        <w:rFonts w:ascii="Times New Roman" w:hAnsi="Times New Roman"/>
        <w:sz w:val="18"/>
        <w:szCs w:val="18"/>
        <w:lang w:val="lv-LV"/>
      </w:rPr>
      <w:t>0612</w:t>
    </w:r>
    <w:r w:rsidRPr="009A2368">
      <w:rPr>
        <w:rFonts w:ascii="Times New Roman" w:hAnsi="Times New Roman"/>
        <w:sz w:val="18"/>
        <w:szCs w:val="18"/>
        <w:lang w:val="lv-LV"/>
      </w:rPr>
      <w:t>_USAID Moldova_Memorands</w:t>
    </w:r>
    <w:r>
      <w:rPr>
        <w:rFonts w:ascii="Times New Roman" w:hAnsi="Times New Roman"/>
        <w:sz w:val="18"/>
        <w:szCs w:val="18"/>
        <w:lang w:val="lv-LV"/>
      </w:rPr>
      <w:t>_angl.val.</w:t>
    </w:r>
    <w:r w:rsidRPr="009A2368">
      <w:rPr>
        <w:rFonts w:ascii="Times New Roman" w:hAnsi="Times New Roman"/>
        <w:sz w:val="18"/>
        <w:szCs w:val="18"/>
        <w:lang w:val="lv-LV"/>
      </w:rPr>
      <w:t>; „</w:t>
    </w:r>
    <w:r>
      <w:rPr>
        <w:rFonts w:ascii="Times New Roman" w:hAnsi="Times New Roman"/>
        <w:bCs/>
        <w:sz w:val="18"/>
        <w:szCs w:val="18"/>
        <w:lang w:val="lv-LV" w:bidi="mr-IN"/>
      </w:rPr>
      <w:t xml:space="preserve">Latvijas Republikas Ārlietu ministrijas </w:t>
    </w:r>
    <w:r w:rsidRPr="009A2368">
      <w:rPr>
        <w:rFonts w:ascii="Times New Roman" w:hAnsi="Times New Roman"/>
        <w:bCs/>
        <w:sz w:val="18"/>
        <w:szCs w:val="18"/>
        <w:lang w:val="lv-LV" w:bidi="mr-IN"/>
      </w:rPr>
      <w:t>un ASV Starptautiskās attīstības aģentū</w:t>
    </w:r>
    <w:r>
      <w:rPr>
        <w:rFonts w:ascii="Times New Roman" w:hAnsi="Times New Roman"/>
        <w:bCs/>
        <w:sz w:val="18"/>
        <w:szCs w:val="18"/>
        <w:lang w:val="lv-LV" w:bidi="mr-IN"/>
      </w:rPr>
      <w:t>ras (USAID) saprašanās memorands</w:t>
    </w:r>
    <w:r w:rsidRPr="009A2368">
      <w:rPr>
        <w:rFonts w:ascii="Times New Roman" w:hAnsi="Times New Roman"/>
        <w:bCs/>
        <w:sz w:val="18"/>
        <w:szCs w:val="18"/>
        <w:lang w:val="lv-LV" w:bidi="mr-IN"/>
      </w:rPr>
      <w:t xml:space="preserve"> par sadarbību Moldovā tieslietu jomā </w:t>
    </w:r>
    <w:r w:rsidRPr="009A2368">
      <w:rPr>
        <w:rFonts w:ascii="Times New Roman" w:hAnsi="Times New Roman"/>
        <w:sz w:val="18"/>
        <w:szCs w:val="18"/>
        <w:lang w:val="lv-LV" w:eastAsia="lv-LV"/>
      </w:rPr>
      <w:t>”</w:t>
    </w:r>
  </w:p>
  <w:p w:rsidR="002B6431" w:rsidRPr="009A2368" w:rsidRDefault="002B6431" w:rsidP="00895259">
    <w:pP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431" w:rsidRDefault="002B6431">
      <w:r>
        <w:separator/>
      </w:r>
    </w:p>
  </w:footnote>
  <w:footnote w:type="continuationSeparator" w:id="1">
    <w:p w:rsidR="002B6431" w:rsidRDefault="002B6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A2C45"/>
    <w:multiLevelType w:val="hybridMultilevel"/>
    <w:tmpl w:val="5720C626"/>
    <w:lvl w:ilvl="0" w:tplc="8BDE28B6">
      <w:start w:val="130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361393"/>
    <w:multiLevelType w:val="hybridMultilevel"/>
    <w:tmpl w:val="56FA29F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393"/>
    <w:rsid w:val="000050CF"/>
    <w:rsid w:val="00007269"/>
    <w:rsid w:val="00027968"/>
    <w:rsid w:val="00047C13"/>
    <w:rsid w:val="00070635"/>
    <w:rsid w:val="00072063"/>
    <w:rsid w:val="0007270A"/>
    <w:rsid w:val="00096BE0"/>
    <w:rsid w:val="000F56D4"/>
    <w:rsid w:val="0011461A"/>
    <w:rsid w:val="0014275A"/>
    <w:rsid w:val="001610A4"/>
    <w:rsid w:val="00165B33"/>
    <w:rsid w:val="001813B5"/>
    <w:rsid w:val="001918A5"/>
    <w:rsid w:val="001927C4"/>
    <w:rsid w:val="001A1335"/>
    <w:rsid w:val="001B4154"/>
    <w:rsid w:val="001B5132"/>
    <w:rsid w:val="001C0C8B"/>
    <w:rsid w:val="001C5818"/>
    <w:rsid w:val="001C792A"/>
    <w:rsid w:val="001F1E72"/>
    <w:rsid w:val="0020441D"/>
    <w:rsid w:val="00231329"/>
    <w:rsid w:val="002608EA"/>
    <w:rsid w:val="002738D9"/>
    <w:rsid w:val="00287E23"/>
    <w:rsid w:val="002B6431"/>
    <w:rsid w:val="002C72E6"/>
    <w:rsid w:val="002E60AB"/>
    <w:rsid w:val="00310F6B"/>
    <w:rsid w:val="00322098"/>
    <w:rsid w:val="00362223"/>
    <w:rsid w:val="00367FD9"/>
    <w:rsid w:val="00382E48"/>
    <w:rsid w:val="003E0E80"/>
    <w:rsid w:val="00405B64"/>
    <w:rsid w:val="0042227E"/>
    <w:rsid w:val="004600ED"/>
    <w:rsid w:val="00465373"/>
    <w:rsid w:val="00467F4D"/>
    <w:rsid w:val="004A41E8"/>
    <w:rsid w:val="004B694E"/>
    <w:rsid w:val="00500906"/>
    <w:rsid w:val="0050709B"/>
    <w:rsid w:val="005253A4"/>
    <w:rsid w:val="00527EEA"/>
    <w:rsid w:val="00540D9C"/>
    <w:rsid w:val="00547B59"/>
    <w:rsid w:val="00553632"/>
    <w:rsid w:val="00556597"/>
    <w:rsid w:val="00562270"/>
    <w:rsid w:val="00576927"/>
    <w:rsid w:val="005B4492"/>
    <w:rsid w:val="005C141D"/>
    <w:rsid w:val="005F5FB0"/>
    <w:rsid w:val="00612375"/>
    <w:rsid w:val="00633283"/>
    <w:rsid w:val="0064131B"/>
    <w:rsid w:val="006532A4"/>
    <w:rsid w:val="0065413D"/>
    <w:rsid w:val="0066327F"/>
    <w:rsid w:val="00702E1E"/>
    <w:rsid w:val="007157C4"/>
    <w:rsid w:val="00744498"/>
    <w:rsid w:val="007446E3"/>
    <w:rsid w:val="007612A2"/>
    <w:rsid w:val="00763920"/>
    <w:rsid w:val="00764B2A"/>
    <w:rsid w:val="007A6397"/>
    <w:rsid w:val="008002EE"/>
    <w:rsid w:val="00826A76"/>
    <w:rsid w:val="00831347"/>
    <w:rsid w:val="008522E9"/>
    <w:rsid w:val="00895259"/>
    <w:rsid w:val="008B6725"/>
    <w:rsid w:val="00914DA9"/>
    <w:rsid w:val="00954D5C"/>
    <w:rsid w:val="0096247D"/>
    <w:rsid w:val="00963566"/>
    <w:rsid w:val="0097082E"/>
    <w:rsid w:val="00980E5B"/>
    <w:rsid w:val="009817FD"/>
    <w:rsid w:val="00992445"/>
    <w:rsid w:val="00997176"/>
    <w:rsid w:val="009A2368"/>
    <w:rsid w:val="009A3786"/>
    <w:rsid w:val="009B4A6F"/>
    <w:rsid w:val="009E6D48"/>
    <w:rsid w:val="009E7CEA"/>
    <w:rsid w:val="009F6FD4"/>
    <w:rsid w:val="00A055F6"/>
    <w:rsid w:val="00A1778F"/>
    <w:rsid w:val="00A31B9C"/>
    <w:rsid w:val="00A54606"/>
    <w:rsid w:val="00A64B86"/>
    <w:rsid w:val="00A87431"/>
    <w:rsid w:val="00AB0242"/>
    <w:rsid w:val="00AD76C0"/>
    <w:rsid w:val="00B176B7"/>
    <w:rsid w:val="00B3519B"/>
    <w:rsid w:val="00B35F76"/>
    <w:rsid w:val="00B96BEE"/>
    <w:rsid w:val="00BD5965"/>
    <w:rsid w:val="00C01B23"/>
    <w:rsid w:val="00C774EB"/>
    <w:rsid w:val="00C878A8"/>
    <w:rsid w:val="00C954BB"/>
    <w:rsid w:val="00CA659C"/>
    <w:rsid w:val="00CB2FDA"/>
    <w:rsid w:val="00CB3146"/>
    <w:rsid w:val="00CD54F0"/>
    <w:rsid w:val="00D107C3"/>
    <w:rsid w:val="00D1360F"/>
    <w:rsid w:val="00D36336"/>
    <w:rsid w:val="00D431D5"/>
    <w:rsid w:val="00D62764"/>
    <w:rsid w:val="00D66146"/>
    <w:rsid w:val="00D9024D"/>
    <w:rsid w:val="00D90666"/>
    <w:rsid w:val="00D953F4"/>
    <w:rsid w:val="00DA5D71"/>
    <w:rsid w:val="00DE1540"/>
    <w:rsid w:val="00E00046"/>
    <w:rsid w:val="00E1500C"/>
    <w:rsid w:val="00E43C1F"/>
    <w:rsid w:val="00E44F2F"/>
    <w:rsid w:val="00E50F9E"/>
    <w:rsid w:val="00E5735B"/>
    <w:rsid w:val="00E57ADA"/>
    <w:rsid w:val="00E6195D"/>
    <w:rsid w:val="00E728A0"/>
    <w:rsid w:val="00E94AE5"/>
    <w:rsid w:val="00E96393"/>
    <w:rsid w:val="00EA1C02"/>
    <w:rsid w:val="00EC5352"/>
    <w:rsid w:val="00EE3671"/>
    <w:rsid w:val="00F54BCD"/>
    <w:rsid w:val="00F56381"/>
    <w:rsid w:val="00F62F22"/>
    <w:rsid w:val="00F650BA"/>
    <w:rsid w:val="00F71655"/>
    <w:rsid w:val="00FD7BE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6393"/>
    <w:pPr>
      <w:ind w:left="720"/>
      <w:contextualSpacing/>
    </w:pPr>
  </w:style>
  <w:style w:type="paragraph" w:styleId="BalloonText">
    <w:name w:val="Balloon Text"/>
    <w:basedOn w:val="Normal"/>
    <w:link w:val="BalloonTextChar"/>
    <w:uiPriority w:val="99"/>
    <w:semiHidden/>
    <w:rsid w:val="00B1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6B7"/>
    <w:rPr>
      <w:rFonts w:ascii="Tahoma" w:hAnsi="Tahoma" w:cs="Tahoma"/>
      <w:sz w:val="16"/>
      <w:szCs w:val="16"/>
    </w:rPr>
  </w:style>
  <w:style w:type="character" w:styleId="CommentReference">
    <w:name w:val="annotation reference"/>
    <w:basedOn w:val="DefaultParagraphFont"/>
    <w:uiPriority w:val="99"/>
    <w:semiHidden/>
    <w:rsid w:val="00B176B7"/>
    <w:rPr>
      <w:rFonts w:cs="Times New Roman"/>
      <w:sz w:val="16"/>
      <w:szCs w:val="16"/>
    </w:rPr>
  </w:style>
  <w:style w:type="paragraph" w:styleId="CommentText">
    <w:name w:val="annotation text"/>
    <w:basedOn w:val="Normal"/>
    <w:link w:val="CommentTextChar"/>
    <w:uiPriority w:val="99"/>
    <w:semiHidden/>
    <w:rsid w:val="00B176B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76B7"/>
    <w:rPr>
      <w:rFonts w:cs="Times New Roman"/>
      <w:sz w:val="20"/>
      <w:szCs w:val="20"/>
    </w:rPr>
  </w:style>
  <w:style w:type="paragraph" w:styleId="CommentSubject">
    <w:name w:val="annotation subject"/>
    <w:basedOn w:val="CommentText"/>
    <w:next w:val="CommentText"/>
    <w:link w:val="CommentSubjectChar"/>
    <w:uiPriority w:val="99"/>
    <w:semiHidden/>
    <w:rsid w:val="00B176B7"/>
    <w:rPr>
      <w:b/>
      <w:bCs/>
    </w:rPr>
  </w:style>
  <w:style w:type="character" w:customStyle="1" w:styleId="CommentSubjectChar">
    <w:name w:val="Comment Subject Char"/>
    <w:basedOn w:val="CommentTextChar"/>
    <w:link w:val="CommentSubject"/>
    <w:uiPriority w:val="99"/>
    <w:semiHidden/>
    <w:locked/>
    <w:rsid w:val="00B176B7"/>
    <w:rPr>
      <w:b/>
      <w:bCs/>
    </w:rPr>
  </w:style>
  <w:style w:type="paragraph" w:styleId="Header">
    <w:name w:val="header"/>
    <w:basedOn w:val="Normal"/>
    <w:link w:val="HeaderChar"/>
    <w:uiPriority w:val="99"/>
    <w:rsid w:val="009A2368"/>
    <w:pPr>
      <w:tabs>
        <w:tab w:val="center" w:pos="4153"/>
        <w:tab w:val="right" w:pos="8306"/>
      </w:tabs>
    </w:pPr>
  </w:style>
  <w:style w:type="character" w:customStyle="1" w:styleId="HeaderChar">
    <w:name w:val="Header Char"/>
    <w:basedOn w:val="DefaultParagraphFont"/>
    <w:link w:val="Header"/>
    <w:uiPriority w:val="99"/>
    <w:semiHidden/>
    <w:locked/>
    <w:rsid w:val="002C72E6"/>
    <w:rPr>
      <w:rFonts w:cs="Times New Roman"/>
      <w:lang w:val="en-US" w:eastAsia="en-US"/>
    </w:rPr>
  </w:style>
  <w:style w:type="paragraph" w:styleId="Footer">
    <w:name w:val="footer"/>
    <w:basedOn w:val="Normal"/>
    <w:link w:val="FooterChar"/>
    <w:uiPriority w:val="99"/>
    <w:rsid w:val="009A2368"/>
    <w:pPr>
      <w:tabs>
        <w:tab w:val="center" w:pos="4153"/>
        <w:tab w:val="right" w:pos="8306"/>
      </w:tabs>
    </w:pPr>
  </w:style>
  <w:style w:type="character" w:customStyle="1" w:styleId="FooterChar">
    <w:name w:val="Footer Char"/>
    <w:basedOn w:val="DefaultParagraphFont"/>
    <w:link w:val="Footer"/>
    <w:uiPriority w:val="99"/>
    <w:semiHidden/>
    <w:locked/>
    <w:rsid w:val="002C72E6"/>
    <w:rPr>
      <w:rFonts w:cs="Times New Roman"/>
      <w:lang w:val="en-US" w:eastAsia="en-US"/>
    </w:rPr>
  </w:style>
  <w:style w:type="character" w:styleId="Hyperlink">
    <w:name w:val="Hyperlink"/>
    <w:basedOn w:val="DefaultParagraphFont"/>
    <w:uiPriority w:val="99"/>
    <w:rsid w:val="00EE36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889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a.grinberga@mf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3</Pages>
  <Words>595</Words>
  <Characters>3490</Characters>
  <Application>Microsoft Office Outlook</Application>
  <DocSecurity>0</DocSecurity>
  <Lines>0</Lines>
  <Paragraphs>0</Paragraphs>
  <ScaleCrop>false</ScaleCrop>
  <Company>Ārlietu ministrija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 "Par Latvijas Republikas Ārlietu ministrijas un ASV Starptautiskās attīstības aģentūras (USAID) saprašanās memorandu par sadarbību Moldovā tieslietu jomā"</dc:title>
  <dc:subject>Saprašanās memorands angļu valodā </dc:subject>
  <dc:creator>Anda Grinberga </dc:creator>
  <cp:keywords/>
  <dc:description>anda.grinberga@mfa.gov.lv67016417 </dc:description>
  <cp:lastModifiedBy>ag316</cp:lastModifiedBy>
  <cp:revision>39</cp:revision>
  <cp:lastPrinted>2012-06-15T11:22:00Z</cp:lastPrinted>
  <dcterms:created xsi:type="dcterms:W3CDTF">2012-05-31T08:04:00Z</dcterms:created>
  <dcterms:modified xsi:type="dcterms:W3CDTF">2012-06-15T11:42:00Z</dcterms:modified>
</cp:coreProperties>
</file>