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FF" w:rsidRPr="00FF79FF" w:rsidRDefault="00FF79FF" w:rsidP="00FF79FF">
      <w:pPr>
        <w:jc w:val="right"/>
        <w:rPr>
          <w:rFonts w:ascii="Times New Roman" w:hAnsi="Times New Roman"/>
          <w:i/>
          <w:sz w:val="28"/>
          <w:szCs w:val="28"/>
        </w:rPr>
      </w:pPr>
      <w:r w:rsidRPr="00FF79FF">
        <w:rPr>
          <w:rFonts w:ascii="Times New Roman" w:hAnsi="Times New Roman"/>
          <w:i/>
          <w:sz w:val="28"/>
          <w:szCs w:val="28"/>
        </w:rPr>
        <w:t>Projekts</w:t>
      </w:r>
    </w:p>
    <w:p w:rsidR="00FF79FF" w:rsidRPr="00FF79FF" w:rsidRDefault="00FF79FF" w:rsidP="00FF79FF">
      <w:pPr>
        <w:jc w:val="right"/>
        <w:rPr>
          <w:rFonts w:ascii="Times New Roman" w:hAnsi="Times New Roman"/>
          <w:szCs w:val="28"/>
        </w:rPr>
      </w:pPr>
    </w:p>
    <w:p w:rsidR="00FF79FF" w:rsidRPr="00FF79FF" w:rsidRDefault="00FF79FF" w:rsidP="00FF79FF">
      <w:pPr>
        <w:pStyle w:val="H4"/>
        <w:spacing w:after="0"/>
        <w:rPr>
          <w:szCs w:val="28"/>
        </w:rPr>
      </w:pPr>
      <w:r w:rsidRPr="00FF79FF">
        <w:rPr>
          <w:szCs w:val="28"/>
        </w:rPr>
        <w:t>LATVIJAS REPUBLIKAS MINISTRU KABINETS</w:t>
      </w:r>
    </w:p>
    <w:p w:rsidR="00FF79FF" w:rsidRPr="00FF79FF" w:rsidRDefault="00FF79FF" w:rsidP="00FF79FF">
      <w:pPr>
        <w:pStyle w:val="H4"/>
        <w:spacing w:after="0"/>
        <w:rPr>
          <w:b w:val="0"/>
          <w:szCs w:val="28"/>
        </w:rPr>
      </w:pPr>
    </w:p>
    <w:p w:rsidR="00FF79FF" w:rsidRPr="00FF79FF" w:rsidRDefault="00FF79FF" w:rsidP="00FF79FF">
      <w:pPr>
        <w:pStyle w:val="H4"/>
        <w:spacing w:after="0"/>
        <w:rPr>
          <w:b w:val="0"/>
          <w:szCs w:val="28"/>
        </w:rPr>
      </w:pPr>
    </w:p>
    <w:p w:rsidR="00FF79FF" w:rsidRPr="00FF79FF" w:rsidRDefault="00FF79FF" w:rsidP="00FF79FF">
      <w:pPr>
        <w:pStyle w:val="Pamattekstaatkpe3"/>
        <w:ind w:left="0"/>
        <w:rPr>
          <w:sz w:val="28"/>
          <w:szCs w:val="28"/>
        </w:rPr>
      </w:pPr>
      <w:r w:rsidRPr="00FF79FF">
        <w:rPr>
          <w:sz w:val="28"/>
          <w:szCs w:val="28"/>
        </w:rPr>
        <w:t xml:space="preserve">2013.gada ___. _________ </w:t>
      </w:r>
      <w:r w:rsidRPr="00FF79FF">
        <w:rPr>
          <w:sz w:val="28"/>
          <w:szCs w:val="28"/>
        </w:rPr>
        <w:tab/>
      </w:r>
      <w:r w:rsidRPr="00FF79FF">
        <w:rPr>
          <w:sz w:val="28"/>
          <w:szCs w:val="28"/>
        </w:rPr>
        <w:tab/>
      </w:r>
      <w:r w:rsidRPr="00FF79FF">
        <w:rPr>
          <w:sz w:val="28"/>
          <w:szCs w:val="28"/>
        </w:rPr>
        <w:tab/>
        <w:t xml:space="preserve"> </w:t>
      </w:r>
      <w:r w:rsidRPr="00FF79FF">
        <w:rPr>
          <w:sz w:val="28"/>
          <w:szCs w:val="28"/>
        </w:rPr>
        <w:tab/>
        <w:t xml:space="preserve"> </w:t>
      </w:r>
      <w:r w:rsidRPr="00FF79FF">
        <w:rPr>
          <w:sz w:val="28"/>
          <w:szCs w:val="28"/>
        </w:rPr>
        <w:tab/>
        <w:t xml:space="preserve">Rīkojuma Nr.___                    </w:t>
      </w:r>
    </w:p>
    <w:p w:rsidR="00FF79FF" w:rsidRPr="00FF79FF" w:rsidRDefault="00FF79FF" w:rsidP="00FF79FF">
      <w:pPr>
        <w:rPr>
          <w:rFonts w:ascii="Times New Roman" w:hAnsi="Times New Roman"/>
          <w:sz w:val="28"/>
          <w:szCs w:val="28"/>
        </w:rPr>
      </w:pPr>
      <w:r w:rsidRPr="00FF79FF">
        <w:rPr>
          <w:rFonts w:ascii="Times New Roman" w:hAnsi="Times New Roman"/>
          <w:sz w:val="28"/>
          <w:szCs w:val="28"/>
        </w:rPr>
        <w:t>Rīgā</w:t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  <w:t xml:space="preserve"> </w:t>
      </w:r>
      <w:r w:rsidRPr="00FF79FF">
        <w:rPr>
          <w:rFonts w:ascii="Times New Roman" w:hAnsi="Times New Roman"/>
          <w:sz w:val="28"/>
          <w:szCs w:val="28"/>
        </w:rPr>
        <w:tab/>
        <w:t>(prot. Nr.</w:t>
      </w:r>
      <w:r w:rsidRPr="00FF79FF">
        <w:rPr>
          <w:rFonts w:ascii="Times New Roman" w:hAnsi="Times New Roman"/>
          <w:sz w:val="28"/>
          <w:szCs w:val="28"/>
        </w:rPr>
        <w:tab/>
        <w:t>.§ )</w:t>
      </w:r>
    </w:p>
    <w:p w:rsidR="00FF79FF" w:rsidRPr="00FF79FF" w:rsidRDefault="00FF79FF" w:rsidP="00FF79FF">
      <w:pPr>
        <w:rPr>
          <w:rFonts w:ascii="Times New Roman" w:hAnsi="Times New Roman"/>
          <w:b/>
          <w:sz w:val="28"/>
          <w:szCs w:val="28"/>
        </w:rPr>
      </w:pPr>
    </w:p>
    <w:p w:rsidR="00FF79FF" w:rsidRPr="00FF79FF" w:rsidRDefault="00FF79FF" w:rsidP="00FF79FF">
      <w:pPr>
        <w:rPr>
          <w:rFonts w:ascii="Times New Roman" w:hAnsi="Times New Roman"/>
          <w:b/>
          <w:sz w:val="28"/>
          <w:szCs w:val="28"/>
        </w:rPr>
      </w:pPr>
    </w:p>
    <w:p w:rsidR="00FF79FF" w:rsidRPr="00FF79FF" w:rsidRDefault="00FF79FF" w:rsidP="00FF79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  <w:r w:rsidRPr="00FF79FF">
        <w:rPr>
          <w:rFonts w:ascii="Times New Roman" w:hAnsi="Times New Roman"/>
          <w:b/>
          <w:bCs/>
          <w:sz w:val="28"/>
          <w:szCs w:val="28"/>
        </w:rPr>
        <w:t xml:space="preserve">Par finanšu līdzekļu piešķiršanu no valsts budžeta programmas </w:t>
      </w:r>
    </w:p>
    <w:p w:rsidR="00FF79FF" w:rsidRPr="00FF79FF" w:rsidRDefault="00FF79FF" w:rsidP="00FF79FF">
      <w:pPr>
        <w:jc w:val="center"/>
        <w:rPr>
          <w:rFonts w:ascii="Times New Roman" w:hAnsi="Times New Roman"/>
          <w:b/>
          <w:sz w:val="28"/>
          <w:szCs w:val="28"/>
        </w:rPr>
      </w:pPr>
      <w:r w:rsidRPr="00FF79FF">
        <w:rPr>
          <w:rFonts w:ascii="Times New Roman" w:hAnsi="Times New Roman"/>
          <w:b/>
          <w:bCs/>
          <w:sz w:val="28"/>
          <w:szCs w:val="28"/>
        </w:rPr>
        <w:t>"Līdzekļi neparedzētiem gadījumiem"</w:t>
      </w:r>
    </w:p>
    <w:bookmarkEnd w:id="0"/>
    <w:bookmarkEnd w:id="1"/>
    <w:bookmarkEnd w:id="2"/>
    <w:p w:rsidR="00FF79FF" w:rsidRPr="00FF79FF" w:rsidRDefault="00FF79FF" w:rsidP="00FF79FF">
      <w:pPr>
        <w:rPr>
          <w:rFonts w:ascii="Times New Roman" w:hAnsi="Times New Roman"/>
          <w:b/>
          <w:sz w:val="28"/>
          <w:szCs w:val="28"/>
        </w:rPr>
      </w:pPr>
    </w:p>
    <w:p w:rsidR="00FF79FF" w:rsidRPr="00FF79FF" w:rsidRDefault="00FF79FF" w:rsidP="00FF79FF">
      <w:pPr>
        <w:rPr>
          <w:rFonts w:ascii="Times New Roman" w:hAnsi="Times New Roman"/>
          <w:b/>
          <w:sz w:val="28"/>
          <w:szCs w:val="28"/>
        </w:rPr>
      </w:pPr>
    </w:p>
    <w:p w:rsidR="00052A54" w:rsidRPr="00052A54" w:rsidRDefault="00FF79FF" w:rsidP="00FF79FF">
      <w:pPr>
        <w:ind w:firstLine="720"/>
        <w:rPr>
          <w:rFonts w:ascii="Times New Roman" w:hAnsi="Times New Roman"/>
          <w:sz w:val="28"/>
          <w:szCs w:val="28"/>
        </w:rPr>
      </w:pPr>
      <w:r w:rsidRPr="00FF79FF">
        <w:rPr>
          <w:rFonts w:ascii="Times New Roman" w:hAnsi="Times New Roman"/>
          <w:sz w:val="28"/>
          <w:szCs w:val="28"/>
        </w:rPr>
        <w:t>Fi</w:t>
      </w:r>
      <w:r w:rsidR="00052A54" w:rsidRPr="00FF79FF">
        <w:rPr>
          <w:rFonts w:ascii="Times New Roman" w:hAnsi="Times New Roman"/>
          <w:sz w:val="28"/>
          <w:szCs w:val="28"/>
        </w:rPr>
        <w:t>nanšu ministrijai no valsts budžeta programmas 02.00.00 „Līdzekļi</w:t>
      </w:r>
      <w:r w:rsidR="00052A54" w:rsidRPr="004217B4">
        <w:rPr>
          <w:rFonts w:ascii="Times New Roman" w:hAnsi="Times New Roman"/>
          <w:sz w:val="28"/>
          <w:szCs w:val="28"/>
        </w:rPr>
        <w:t xml:space="preserve"> neparedzētiem gadījumiem” piešķirt </w:t>
      </w:r>
      <w:r w:rsidR="004627DF">
        <w:rPr>
          <w:rFonts w:ascii="Times New Roman" w:hAnsi="Times New Roman"/>
          <w:sz w:val="28"/>
          <w:szCs w:val="28"/>
        </w:rPr>
        <w:t>Kultūras ministrijai (</w:t>
      </w:r>
      <w:r w:rsidR="00052A54">
        <w:rPr>
          <w:rFonts w:ascii="Times New Roman" w:hAnsi="Times New Roman"/>
          <w:sz w:val="28"/>
          <w:szCs w:val="28"/>
        </w:rPr>
        <w:t>Nacionālajam kino centram</w:t>
      </w:r>
      <w:r w:rsidR="004627DF">
        <w:rPr>
          <w:rFonts w:ascii="Times New Roman" w:hAnsi="Times New Roman"/>
          <w:sz w:val="28"/>
          <w:szCs w:val="28"/>
        </w:rPr>
        <w:t>)</w:t>
      </w:r>
      <w:r w:rsidR="00E45744">
        <w:rPr>
          <w:rFonts w:ascii="Times New Roman" w:hAnsi="Times New Roman"/>
          <w:sz w:val="28"/>
          <w:szCs w:val="28"/>
        </w:rPr>
        <w:t xml:space="preserve"> </w:t>
      </w:r>
      <w:r w:rsidR="00052A54">
        <w:rPr>
          <w:rFonts w:ascii="Times New Roman" w:hAnsi="Times New Roman"/>
          <w:sz w:val="28"/>
          <w:szCs w:val="28"/>
        </w:rPr>
        <w:t>300 000</w:t>
      </w:r>
      <w:r w:rsidR="009015F1">
        <w:rPr>
          <w:rFonts w:ascii="Times New Roman" w:hAnsi="Times New Roman"/>
          <w:sz w:val="28"/>
          <w:szCs w:val="28"/>
        </w:rPr>
        <w:t xml:space="preserve"> latu</w:t>
      </w:r>
      <w:r w:rsidR="00052A54" w:rsidRPr="004217B4">
        <w:rPr>
          <w:rFonts w:ascii="Times New Roman" w:hAnsi="Times New Roman"/>
          <w:sz w:val="28"/>
          <w:szCs w:val="28"/>
        </w:rPr>
        <w:t xml:space="preserve">, lai nodrošinātu </w:t>
      </w:r>
      <w:r w:rsidR="00052A54">
        <w:rPr>
          <w:rFonts w:ascii="Times New Roman" w:hAnsi="Times New Roman"/>
          <w:sz w:val="28"/>
          <w:szCs w:val="28"/>
        </w:rPr>
        <w:t xml:space="preserve">valsts budžeta līdzfinansējumu ārvalstu filmu uzņemšanai Latvijā 2013.gadā </w:t>
      </w:r>
      <w:r w:rsidR="00052A54" w:rsidRPr="009015F1">
        <w:rPr>
          <w:rFonts w:ascii="Times New Roman" w:hAnsi="Times New Roman"/>
          <w:sz w:val="28"/>
          <w:szCs w:val="28"/>
        </w:rPr>
        <w:t xml:space="preserve">saskaņā ar Ministru kabineta 2013.gada 26.marta noteikumiem </w:t>
      </w:r>
      <w:r w:rsidR="00052A54" w:rsidRPr="007D3106">
        <w:rPr>
          <w:rFonts w:ascii="Times New Roman" w:hAnsi="Times New Roman"/>
          <w:sz w:val="28"/>
          <w:szCs w:val="28"/>
        </w:rPr>
        <w:t>Nr.</w:t>
      </w:r>
      <w:r w:rsidR="00CA09B3">
        <w:rPr>
          <w:rFonts w:ascii="Times New Roman" w:hAnsi="Times New Roman"/>
          <w:sz w:val="28"/>
          <w:szCs w:val="28"/>
        </w:rPr>
        <w:t>163</w:t>
      </w:r>
      <w:r w:rsidR="00052A54" w:rsidRPr="009015F1">
        <w:rPr>
          <w:rFonts w:ascii="Times New Roman" w:hAnsi="Times New Roman"/>
          <w:sz w:val="28"/>
          <w:szCs w:val="28"/>
        </w:rPr>
        <w:t xml:space="preserve"> „Valsts budžeta līdzfinansējuma piešķiršanas kārtība ārvalstu filmu uzņemšanai Latvijā”.</w:t>
      </w:r>
      <w:r w:rsidR="00052A54">
        <w:rPr>
          <w:rFonts w:ascii="Times New Roman" w:hAnsi="Times New Roman"/>
          <w:sz w:val="28"/>
          <w:szCs w:val="28"/>
        </w:rPr>
        <w:t xml:space="preserve"> </w:t>
      </w:r>
    </w:p>
    <w:p w:rsidR="00052A54" w:rsidRDefault="00052A54" w:rsidP="00052A54">
      <w:pPr>
        <w:jc w:val="left"/>
        <w:rPr>
          <w:rFonts w:ascii="Times New Roman" w:hAnsi="Times New Roman"/>
          <w:bCs/>
          <w:sz w:val="28"/>
          <w:szCs w:val="28"/>
        </w:rPr>
      </w:pPr>
    </w:p>
    <w:p w:rsidR="004627DF" w:rsidRDefault="004627DF" w:rsidP="00052A54">
      <w:pPr>
        <w:jc w:val="left"/>
        <w:rPr>
          <w:rFonts w:ascii="Times New Roman" w:hAnsi="Times New Roman"/>
          <w:bCs/>
          <w:sz w:val="28"/>
          <w:szCs w:val="28"/>
        </w:rPr>
      </w:pPr>
    </w:p>
    <w:p w:rsidR="00FF79FF" w:rsidRPr="00FF79FF" w:rsidRDefault="00FF79FF" w:rsidP="004627DF">
      <w:pPr>
        <w:ind w:left="284"/>
        <w:rPr>
          <w:rFonts w:ascii="Times New Roman" w:hAnsi="Times New Roman"/>
          <w:sz w:val="28"/>
          <w:szCs w:val="28"/>
        </w:rPr>
      </w:pPr>
      <w:r w:rsidRPr="00FF79FF">
        <w:rPr>
          <w:rFonts w:ascii="Times New Roman" w:hAnsi="Times New Roman"/>
          <w:sz w:val="28"/>
          <w:szCs w:val="28"/>
        </w:rPr>
        <w:t>Ministru prezidents</w:t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="004627D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>V.Dombrovskis</w:t>
      </w:r>
    </w:p>
    <w:p w:rsidR="00FF79FF" w:rsidRPr="00FF79FF" w:rsidRDefault="00FF79FF" w:rsidP="004627DF">
      <w:pPr>
        <w:ind w:left="284" w:firstLine="375"/>
        <w:rPr>
          <w:rFonts w:ascii="Times New Roman" w:hAnsi="Times New Roman"/>
          <w:sz w:val="28"/>
          <w:szCs w:val="28"/>
        </w:rPr>
      </w:pPr>
      <w:r w:rsidRPr="00FF79FF">
        <w:rPr>
          <w:rFonts w:ascii="Times New Roman" w:hAnsi="Times New Roman"/>
          <w:sz w:val="28"/>
          <w:szCs w:val="28"/>
        </w:rPr>
        <w:t> </w:t>
      </w:r>
    </w:p>
    <w:p w:rsidR="00FF79FF" w:rsidRDefault="00FF79FF" w:rsidP="004627DF">
      <w:pPr>
        <w:ind w:left="284"/>
        <w:rPr>
          <w:rFonts w:ascii="Times New Roman" w:hAnsi="Times New Roman"/>
          <w:sz w:val="28"/>
          <w:szCs w:val="28"/>
        </w:rPr>
      </w:pPr>
      <w:r w:rsidRPr="00FF79FF">
        <w:rPr>
          <w:rFonts w:ascii="Times New Roman" w:hAnsi="Times New Roman"/>
          <w:sz w:val="28"/>
          <w:szCs w:val="28"/>
        </w:rPr>
        <w:t>Kultūras ministre</w:t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>Ž.Jaunzeme – Grende</w:t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</w:p>
    <w:p w:rsidR="00FF79FF" w:rsidRPr="00FF79FF" w:rsidRDefault="00FF79FF" w:rsidP="004627DF">
      <w:pPr>
        <w:ind w:left="284"/>
        <w:rPr>
          <w:rFonts w:ascii="Times New Roman" w:hAnsi="Times New Roman"/>
          <w:sz w:val="28"/>
          <w:szCs w:val="28"/>
        </w:rPr>
      </w:pPr>
      <w:r w:rsidRPr="00FF79FF">
        <w:rPr>
          <w:rFonts w:ascii="Times New Roman" w:hAnsi="Times New Roman"/>
          <w:sz w:val="28"/>
          <w:szCs w:val="28"/>
        </w:rPr>
        <w:t>Vīza: Valsts sekretārs</w:t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  <w:t xml:space="preserve"> </w:t>
      </w:r>
      <w:r w:rsidRPr="00FF79F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ab/>
      </w:r>
      <w:r w:rsidR="004627DF">
        <w:rPr>
          <w:rFonts w:ascii="Times New Roman" w:hAnsi="Times New Roman"/>
          <w:sz w:val="28"/>
          <w:szCs w:val="28"/>
        </w:rPr>
        <w:tab/>
      </w:r>
      <w:r w:rsidRPr="00FF79FF">
        <w:rPr>
          <w:rFonts w:ascii="Times New Roman" w:hAnsi="Times New Roman"/>
          <w:sz w:val="28"/>
          <w:szCs w:val="28"/>
        </w:rPr>
        <w:t>G.Puķītis</w:t>
      </w:r>
    </w:p>
    <w:p w:rsidR="00052A54" w:rsidRPr="00FF79FF" w:rsidRDefault="00052A54" w:rsidP="004627DF">
      <w:pPr>
        <w:tabs>
          <w:tab w:val="left" w:pos="0"/>
        </w:tabs>
        <w:ind w:left="284"/>
        <w:rPr>
          <w:rFonts w:ascii="Times New Roman" w:eastAsia="Times New Roman" w:hAnsi="Times New Roman"/>
          <w:sz w:val="28"/>
          <w:szCs w:val="28"/>
        </w:rPr>
      </w:pPr>
    </w:p>
    <w:p w:rsidR="00052A54" w:rsidRPr="00FF79FF" w:rsidRDefault="00052A54" w:rsidP="00052A54">
      <w:pPr>
        <w:rPr>
          <w:rFonts w:ascii="Times New Roman" w:hAnsi="Times New Roman"/>
        </w:rPr>
      </w:pPr>
    </w:p>
    <w:p w:rsidR="00052A54" w:rsidRDefault="00052A54" w:rsidP="00052A54">
      <w:pPr>
        <w:rPr>
          <w:rFonts w:ascii="Times New Roman" w:hAnsi="Times New Roman"/>
        </w:rPr>
      </w:pPr>
    </w:p>
    <w:p w:rsidR="00052A54" w:rsidRDefault="00052A54" w:rsidP="00052A54">
      <w:pPr>
        <w:rPr>
          <w:rFonts w:ascii="Times New Roman" w:hAnsi="Times New Roman"/>
        </w:rPr>
      </w:pPr>
    </w:p>
    <w:p w:rsidR="004627DF" w:rsidRDefault="004627DF" w:rsidP="00052A54">
      <w:pPr>
        <w:rPr>
          <w:rFonts w:ascii="Times New Roman" w:hAnsi="Times New Roman"/>
        </w:rPr>
      </w:pPr>
    </w:p>
    <w:p w:rsidR="004627DF" w:rsidRDefault="004627DF" w:rsidP="00052A54">
      <w:pPr>
        <w:rPr>
          <w:rFonts w:ascii="Times New Roman" w:hAnsi="Times New Roman"/>
        </w:rPr>
      </w:pPr>
    </w:p>
    <w:p w:rsidR="009015F1" w:rsidRDefault="009015F1" w:rsidP="00052A54">
      <w:pPr>
        <w:rPr>
          <w:rFonts w:ascii="Times New Roman" w:hAnsi="Times New Roman"/>
        </w:rPr>
      </w:pPr>
    </w:p>
    <w:p w:rsidR="00052A54" w:rsidRPr="004627DF" w:rsidRDefault="00052A54" w:rsidP="00052A54">
      <w:pPr>
        <w:rPr>
          <w:rFonts w:ascii="Times New Roman" w:hAnsi="Times New Roman"/>
        </w:rPr>
      </w:pPr>
    </w:p>
    <w:p w:rsidR="00052A54" w:rsidRPr="004627DF" w:rsidRDefault="00CA09B3" w:rsidP="00052A5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52A54" w:rsidRPr="004627DF">
        <w:rPr>
          <w:rFonts w:ascii="Times New Roman" w:hAnsi="Times New Roman"/>
        </w:rPr>
        <w:t>.0</w:t>
      </w:r>
      <w:r w:rsidR="004627DF">
        <w:rPr>
          <w:rFonts w:ascii="Times New Roman" w:hAnsi="Times New Roman"/>
        </w:rPr>
        <w:t>4</w:t>
      </w:r>
      <w:r w:rsidR="00052A54" w:rsidRPr="004627DF">
        <w:rPr>
          <w:rFonts w:ascii="Times New Roman" w:hAnsi="Times New Roman"/>
        </w:rPr>
        <w:t xml:space="preserve">.2013. </w:t>
      </w:r>
      <w:r w:rsidR="004627DF">
        <w:rPr>
          <w:rFonts w:ascii="Times New Roman" w:hAnsi="Times New Roman"/>
        </w:rPr>
        <w:t>14:59</w:t>
      </w:r>
    </w:p>
    <w:p w:rsidR="00052A54" w:rsidRPr="004627DF" w:rsidRDefault="004F393F" w:rsidP="00052A54">
      <w:pPr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</w:p>
    <w:p w:rsidR="00052A54" w:rsidRPr="004627DF" w:rsidRDefault="00052A54" w:rsidP="00052A54">
      <w:pPr>
        <w:rPr>
          <w:rFonts w:ascii="Times New Roman" w:hAnsi="Times New Roman"/>
        </w:rPr>
      </w:pPr>
      <w:bookmarkStart w:id="3" w:name="OLE_LINK1"/>
      <w:bookmarkStart w:id="4" w:name="OLE_LINK2"/>
      <w:r w:rsidRPr="004627DF">
        <w:rPr>
          <w:rFonts w:ascii="Times New Roman" w:hAnsi="Times New Roman"/>
        </w:rPr>
        <w:t>I.Gailīte-</w:t>
      </w:r>
      <w:proofErr w:type="spellStart"/>
      <w:r w:rsidRPr="004627DF">
        <w:rPr>
          <w:rFonts w:ascii="Times New Roman" w:hAnsi="Times New Roman"/>
        </w:rPr>
        <w:t>Holmberga</w:t>
      </w:r>
      <w:proofErr w:type="spellEnd"/>
    </w:p>
    <w:p w:rsidR="00052A54" w:rsidRPr="004627DF" w:rsidRDefault="004F393F" w:rsidP="00052A54">
      <w:pPr>
        <w:rPr>
          <w:rFonts w:ascii="Times New Roman" w:hAnsi="Times New Roman"/>
        </w:rPr>
      </w:pPr>
      <w:bookmarkStart w:id="5" w:name="OLE_LINK3"/>
      <w:bookmarkStart w:id="6" w:name="OLE_LINK4"/>
      <w:bookmarkEnd w:id="3"/>
      <w:bookmarkEnd w:id="4"/>
      <w:r>
        <w:rPr>
          <w:rFonts w:ascii="Times New Roman" w:hAnsi="Times New Roman"/>
        </w:rPr>
        <w:t xml:space="preserve">Tālr. </w:t>
      </w:r>
      <w:r w:rsidR="00052A54" w:rsidRPr="004627DF">
        <w:rPr>
          <w:rFonts w:ascii="Times New Roman" w:hAnsi="Times New Roman"/>
        </w:rPr>
        <w:t xml:space="preserve">67358870; </w:t>
      </w:r>
      <w:hyperlink r:id="rId6" w:history="1">
        <w:r w:rsidR="00D05A49" w:rsidRPr="007734E4">
          <w:rPr>
            <w:rStyle w:val="Hipersaite"/>
            <w:rFonts w:ascii="Times New Roman" w:hAnsi="Times New Roman"/>
          </w:rPr>
          <w:t>Ilze.Gailite@nfc.gov.lv</w:t>
        </w:r>
      </w:hyperlink>
      <w:r w:rsidR="00052A54" w:rsidRPr="004627DF">
        <w:rPr>
          <w:rFonts w:ascii="Times New Roman" w:hAnsi="Times New Roman"/>
        </w:rPr>
        <w:t xml:space="preserve"> </w:t>
      </w:r>
    </w:p>
    <w:bookmarkEnd w:id="5"/>
    <w:bookmarkEnd w:id="6"/>
    <w:p w:rsidR="00052A54" w:rsidRDefault="00052A54" w:rsidP="00052A54"/>
    <w:p w:rsidR="00052A54" w:rsidRDefault="00052A54" w:rsidP="00052A54"/>
    <w:p w:rsidR="000B0EB8" w:rsidRDefault="000B0EB8"/>
    <w:sectPr w:rsidR="000B0EB8" w:rsidSect="00462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39" w:rsidRDefault="00506039" w:rsidP="00052A54">
      <w:r>
        <w:separator/>
      </w:r>
    </w:p>
  </w:endnote>
  <w:endnote w:type="continuationSeparator" w:id="0">
    <w:p w:rsidR="00506039" w:rsidRDefault="00506039" w:rsidP="0005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F" w:rsidRDefault="00322979" w:rsidP="004627D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4627D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627DF" w:rsidRDefault="004627DF" w:rsidP="004627DF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F" w:rsidRPr="005F1731" w:rsidRDefault="004627DF" w:rsidP="004627DF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:rsidR="004627DF" w:rsidRPr="008875C0" w:rsidRDefault="004627DF" w:rsidP="004627DF">
    <w:pPr>
      <w:pStyle w:val="Kjene"/>
      <w:rPr>
        <w:szCs w:val="16"/>
      </w:rPr>
    </w:pPr>
    <w:r>
      <w:rPr>
        <w:rFonts w:ascii="Times New Roman" w:hAnsi="Times New Roman"/>
      </w:rPr>
      <w:t>KMR</w:t>
    </w:r>
    <w:r w:rsidRPr="00810A3C">
      <w:rPr>
        <w:rFonts w:ascii="Times New Roman" w:hAnsi="Times New Roman"/>
      </w:rPr>
      <w:t>ik_</w:t>
    </w:r>
    <w:r w:rsidR="00CA09B3">
      <w:rPr>
        <w:rFonts w:ascii="Times New Roman" w:hAnsi="Times New Roman"/>
      </w:rPr>
      <w:t>10</w:t>
    </w:r>
    <w:bookmarkStart w:id="7" w:name="_GoBack"/>
    <w:bookmarkEnd w:id="7"/>
    <w:r w:rsidRPr="004627DF">
      <w:rPr>
        <w:rFonts w:ascii="Times New Roman" w:hAnsi="Times New Roman"/>
      </w:rPr>
      <w:t>0413_LNG_filmas</w:t>
    </w:r>
    <w:r w:rsidRPr="00810A3C">
      <w:rPr>
        <w:rFonts w:ascii="Times New Roman" w:hAnsi="Times New Roman"/>
      </w:rPr>
      <w:t xml:space="preserve">; </w:t>
    </w:r>
    <w:r w:rsidRPr="00810A3C">
      <w:rPr>
        <w:rFonts w:ascii="Times New Roman" w:hAnsi="Times New Roman"/>
        <w:bCs/>
        <w:noProof/>
      </w:rPr>
      <w:t>Ministru kabineta rīkojuma projekts „Par finanšu līdzekļu piešķiršanu no valsts budžeta programmas „Līdzekļi neparedzētiem gadījumiem”</w:t>
    </w:r>
    <w:r>
      <w:rPr>
        <w:rFonts w:ascii="Times New Roman" w:hAnsi="Times New Roman"/>
        <w:bCs/>
        <w:noProof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B3" w:rsidRDefault="00CA09B3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39" w:rsidRDefault="00506039" w:rsidP="00052A54">
      <w:r>
        <w:separator/>
      </w:r>
    </w:p>
  </w:footnote>
  <w:footnote w:type="continuationSeparator" w:id="0">
    <w:p w:rsidR="00506039" w:rsidRDefault="00506039" w:rsidP="0005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B3" w:rsidRDefault="00CA09B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DF" w:rsidRDefault="004627DF" w:rsidP="004627DF">
    <w:pPr>
      <w:pStyle w:val="Galve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B3" w:rsidRDefault="00CA09B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54"/>
    <w:rsid w:val="00052A54"/>
    <w:rsid w:val="00065BFF"/>
    <w:rsid w:val="000B0EB8"/>
    <w:rsid w:val="002B5F66"/>
    <w:rsid w:val="002F6366"/>
    <w:rsid w:val="00322979"/>
    <w:rsid w:val="0043642D"/>
    <w:rsid w:val="004627DF"/>
    <w:rsid w:val="004F393F"/>
    <w:rsid w:val="00506039"/>
    <w:rsid w:val="005D7E94"/>
    <w:rsid w:val="00647597"/>
    <w:rsid w:val="007D3106"/>
    <w:rsid w:val="009015F1"/>
    <w:rsid w:val="0099513C"/>
    <w:rsid w:val="00AE28AC"/>
    <w:rsid w:val="00CA09B3"/>
    <w:rsid w:val="00D05A49"/>
    <w:rsid w:val="00E45744"/>
    <w:rsid w:val="00E66190"/>
    <w:rsid w:val="00F548F4"/>
    <w:rsid w:val="00F57ACD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52A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052A54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rsid w:val="00052A54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nhideWhenUsed/>
    <w:rsid w:val="00052A5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052A54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052A54"/>
  </w:style>
  <w:style w:type="character" w:styleId="Hipersaite">
    <w:name w:val="Hyperlink"/>
    <w:basedOn w:val="Noklusjumarindkopasfonts"/>
    <w:uiPriority w:val="99"/>
    <w:unhideWhenUsed/>
    <w:rsid w:val="00052A54"/>
    <w:rPr>
      <w:color w:val="0000FF" w:themeColor="hyperlink"/>
      <w:u w:val="single"/>
    </w:rPr>
  </w:style>
  <w:style w:type="paragraph" w:styleId="Pamattekstaatkpe3">
    <w:name w:val="Body Text Indent 3"/>
    <w:basedOn w:val="Parastais"/>
    <w:link w:val="Pamattekstaatkpe3Rakstz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2A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052A54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rsid w:val="00052A5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052A5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052A54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052A54"/>
  </w:style>
  <w:style w:type="character" w:styleId="Hipersaite">
    <w:name w:val="Hyperlink"/>
    <w:basedOn w:val="Noklusjumarindkopasfonts"/>
    <w:uiPriority w:val="99"/>
    <w:unhideWhenUsed/>
    <w:rsid w:val="00052A54"/>
    <w:rPr>
      <w:color w:val="0000FF" w:themeColor="hyperlink"/>
      <w:u w:val="single"/>
    </w:rPr>
  </w:style>
  <w:style w:type="paragraph" w:styleId="Pamattekstaatkpe3">
    <w:name w:val="Body Text Indent 3"/>
    <w:basedOn w:val="Parasts"/>
    <w:link w:val="Pamattekstaatkpe3Rakstz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Gailite@nfc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KMRik_100413_LNG_filmas</dc:subject>
  <dc:creator>I.Gailīte-Holmberga</dc:creator>
  <dc:description>Tālr. 67358870; Ilze.Gailite@nfc.gov.lv</dc:description>
  <cp:lastModifiedBy>Dzintra Rozīte</cp:lastModifiedBy>
  <cp:revision>2</cp:revision>
  <dcterms:created xsi:type="dcterms:W3CDTF">2013-04-12T07:15:00Z</dcterms:created>
  <dcterms:modified xsi:type="dcterms:W3CDTF">2013-04-12T07:15:00Z</dcterms:modified>
</cp:coreProperties>
</file>