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65E5C" w14:textId="77777777" w:rsidR="00832792" w:rsidRPr="00F5458C" w:rsidRDefault="00832792" w:rsidP="00832792">
      <w:pPr>
        <w:tabs>
          <w:tab w:val="left" w:pos="6804"/>
        </w:tabs>
        <w:jc w:val="both"/>
        <w:rPr>
          <w:sz w:val="28"/>
          <w:szCs w:val="28"/>
          <w:lang w:val="de-DE"/>
        </w:rPr>
      </w:pPr>
    </w:p>
    <w:p w14:paraId="0BFECFEF" w14:textId="77777777" w:rsidR="00832792" w:rsidRPr="00F5458C" w:rsidRDefault="00832792" w:rsidP="00832792">
      <w:pPr>
        <w:tabs>
          <w:tab w:val="left" w:pos="6663"/>
        </w:tabs>
        <w:rPr>
          <w:sz w:val="28"/>
          <w:szCs w:val="28"/>
        </w:rPr>
      </w:pPr>
    </w:p>
    <w:p w14:paraId="497BB580" w14:textId="77777777" w:rsidR="00832792" w:rsidRPr="00F5458C" w:rsidRDefault="00832792" w:rsidP="00832792">
      <w:pPr>
        <w:tabs>
          <w:tab w:val="left" w:pos="6663"/>
        </w:tabs>
        <w:rPr>
          <w:sz w:val="28"/>
          <w:szCs w:val="28"/>
        </w:rPr>
      </w:pPr>
    </w:p>
    <w:p w14:paraId="29EED9C0" w14:textId="77777777" w:rsidR="00832792" w:rsidRPr="00F5458C" w:rsidRDefault="00832792" w:rsidP="00832792">
      <w:pPr>
        <w:tabs>
          <w:tab w:val="left" w:pos="6663"/>
        </w:tabs>
        <w:rPr>
          <w:sz w:val="28"/>
          <w:szCs w:val="28"/>
        </w:rPr>
      </w:pPr>
    </w:p>
    <w:p w14:paraId="4B2463F4" w14:textId="77777777" w:rsidR="00832792" w:rsidRPr="00F5458C" w:rsidRDefault="00832792" w:rsidP="00832792">
      <w:pPr>
        <w:tabs>
          <w:tab w:val="left" w:pos="6663"/>
        </w:tabs>
        <w:rPr>
          <w:sz w:val="28"/>
          <w:szCs w:val="28"/>
        </w:rPr>
      </w:pPr>
    </w:p>
    <w:p w14:paraId="4E1B733D" w14:textId="165289BD" w:rsidR="00832792" w:rsidRPr="00F5458C" w:rsidRDefault="00832792" w:rsidP="00832792">
      <w:pPr>
        <w:tabs>
          <w:tab w:val="left" w:pos="6663"/>
        </w:tabs>
        <w:rPr>
          <w:sz w:val="28"/>
          <w:szCs w:val="28"/>
        </w:rPr>
      </w:pPr>
      <w:r w:rsidRPr="00F5458C">
        <w:rPr>
          <w:sz w:val="28"/>
          <w:szCs w:val="28"/>
        </w:rPr>
        <w:t>201</w:t>
      </w:r>
      <w:r>
        <w:rPr>
          <w:sz w:val="28"/>
          <w:szCs w:val="28"/>
        </w:rPr>
        <w:t>2</w:t>
      </w:r>
      <w:r w:rsidRPr="00F5458C">
        <w:rPr>
          <w:sz w:val="28"/>
          <w:szCs w:val="28"/>
        </w:rPr>
        <w:t xml:space="preserve">.gada </w:t>
      </w:r>
      <w:r w:rsidR="006D07B0">
        <w:rPr>
          <w:sz w:val="28"/>
          <w:szCs w:val="28"/>
        </w:rPr>
        <w:t>23.oktobrī</w:t>
      </w:r>
      <w:r w:rsidRPr="00F5458C">
        <w:rPr>
          <w:sz w:val="28"/>
          <w:szCs w:val="28"/>
        </w:rPr>
        <w:t xml:space="preserve">           </w:t>
      </w:r>
      <w:r w:rsidRPr="00F5458C">
        <w:rPr>
          <w:sz w:val="28"/>
          <w:szCs w:val="28"/>
        </w:rPr>
        <w:tab/>
        <w:t>Noteikumi Nr.</w:t>
      </w:r>
      <w:r w:rsidR="006D07B0">
        <w:rPr>
          <w:sz w:val="28"/>
          <w:szCs w:val="28"/>
        </w:rPr>
        <w:t xml:space="preserve"> 720</w:t>
      </w:r>
    </w:p>
    <w:p w14:paraId="0E20BEB5" w14:textId="08C755F3" w:rsidR="00832792" w:rsidRPr="00F5458C" w:rsidRDefault="00832792" w:rsidP="00832792">
      <w:pPr>
        <w:tabs>
          <w:tab w:val="left" w:pos="6663"/>
        </w:tabs>
      </w:pPr>
      <w:r w:rsidRPr="00F5458C">
        <w:rPr>
          <w:sz w:val="28"/>
          <w:szCs w:val="28"/>
        </w:rPr>
        <w:t>Rīgā</w:t>
      </w:r>
      <w:r w:rsidRPr="00F5458C">
        <w:rPr>
          <w:sz w:val="28"/>
          <w:szCs w:val="28"/>
        </w:rPr>
        <w:tab/>
        <w:t xml:space="preserve">(prot. Nr. </w:t>
      </w:r>
      <w:r w:rsidR="006D07B0">
        <w:rPr>
          <w:sz w:val="28"/>
          <w:szCs w:val="28"/>
        </w:rPr>
        <w:t>59 22</w:t>
      </w:r>
      <w:bookmarkStart w:id="0" w:name="_GoBack"/>
      <w:bookmarkEnd w:id="0"/>
      <w:r w:rsidRPr="00F5458C">
        <w:rPr>
          <w:sz w:val="28"/>
          <w:szCs w:val="28"/>
        </w:rPr>
        <w:t>.§)</w:t>
      </w:r>
    </w:p>
    <w:p w14:paraId="405EF6D4" w14:textId="77777777" w:rsidR="00A45B39" w:rsidRPr="009254CB" w:rsidRDefault="00A45B39" w:rsidP="00832792">
      <w:pPr>
        <w:ind w:firstLine="720"/>
        <w:rPr>
          <w:bCs/>
          <w:sz w:val="28"/>
          <w:szCs w:val="28"/>
          <w:lang w:val="lv-LV"/>
        </w:rPr>
      </w:pPr>
    </w:p>
    <w:p w14:paraId="2EFA9D5D" w14:textId="77777777" w:rsidR="00B64746" w:rsidRDefault="00A45B39" w:rsidP="00832792">
      <w:pPr>
        <w:jc w:val="center"/>
        <w:rPr>
          <w:b/>
          <w:bCs/>
          <w:sz w:val="28"/>
          <w:szCs w:val="28"/>
          <w:lang w:val="lv-LV"/>
        </w:rPr>
      </w:pPr>
      <w:r w:rsidRPr="009254CB">
        <w:rPr>
          <w:b/>
          <w:bCs/>
          <w:sz w:val="28"/>
          <w:szCs w:val="28"/>
          <w:lang w:val="lv-LV"/>
        </w:rPr>
        <w:t>Grozījumi Ministru kabineta 2009.gada 26.maija noteikumos Nr.</w:t>
      </w:r>
      <w:r w:rsidRPr="009254CB">
        <w:rPr>
          <w:b/>
          <w:sz w:val="28"/>
          <w:szCs w:val="28"/>
          <w:lang w:val="lv-LV"/>
        </w:rPr>
        <w:t>478</w:t>
      </w:r>
      <w:r w:rsidRPr="009254CB">
        <w:rPr>
          <w:b/>
          <w:bCs/>
          <w:sz w:val="28"/>
          <w:szCs w:val="28"/>
          <w:lang w:val="lv-LV"/>
        </w:rPr>
        <w:t xml:space="preserve"> </w:t>
      </w:r>
      <w:r w:rsidR="00832792">
        <w:rPr>
          <w:b/>
          <w:bCs/>
          <w:sz w:val="28"/>
          <w:szCs w:val="28"/>
          <w:lang w:val="lv-LV"/>
        </w:rPr>
        <w:t>"</w:t>
      </w:r>
      <w:r w:rsidRPr="009254CB">
        <w:rPr>
          <w:b/>
          <w:bCs/>
          <w:sz w:val="28"/>
          <w:szCs w:val="28"/>
          <w:lang w:val="lv-LV"/>
        </w:rPr>
        <w:t xml:space="preserve">Dabas lieguma </w:t>
      </w:r>
      <w:r w:rsidR="00832792">
        <w:rPr>
          <w:b/>
          <w:bCs/>
          <w:sz w:val="28"/>
          <w:szCs w:val="28"/>
          <w:lang w:val="lv-LV"/>
        </w:rPr>
        <w:t>"</w:t>
      </w:r>
      <w:r w:rsidRPr="009254CB">
        <w:rPr>
          <w:b/>
          <w:bCs/>
          <w:sz w:val="28"/>
          <w:szCs w:val="28"/>
          <w:lang w:val="lv-LV"/>
        </w:rPr>
        <w:t>Sedas purvs</w:t>
      </w:r>
      <w:r w:rsidR="00832792">
        <w:rPr>
          <w:b/>
          <w:bCs/>
          <w:sz w:val="28"/>
          <w:szCs w:val="28"/>
          <w:lang w:val="lv-LV"/>
        </w:rPr>
        <w:t>"</w:t>
      </w:r>
      <w:r w:rsidRPr="009254CB">
        <w:rPr>
          <w:b/>
          <w:bCs/>
          <w:sz w:val="28"/>
          <w:szCs w:val="28"/>
          <w:lang w:val="lv-LV"/>
        </w:rPr>
        <w:t xml:space="preserve"> individuālie aizsardzības un </w:t>
      </w:r>
    </w:p>
    <w:p w14:paraId="405EF6D5" w14:textId="5F73B1F4" w:rsidR="00A45B39" w:rsidRPr="009254CB" w:rsidRDefault="00A45B39" w:rsidP="00832792">
      <w:pPr>
        <w:jc w:val="center"/>
        <w:rPr>
          <w:b/>
          <w:bCs/>
          <w:sz w:val="28"/>
          <w:szCs w:val="28"/>
          <w:lang w:val="lv-LV"/>
        </w:rPr>
      </w:pPr>
      <w:r w:rsidRPr="009254CB">
        <w:rPr>
          <w:b/>
          <w:bCs/>
          <w:sz w:val="28"/>
          <w:szCs w:val="28"/>
          <w:lang w:val="lv-LV"/>
        </w:rPr>
        <w:t>izmantošanas noteikumi</w:t>
      </w:r>
      <w:r w:rsidR="00832792">
        <w:rPr>
          <w:b/>
          <w:bCs/>
          <w:sz w:val="28"/>
          <w:szCs w:val="28"/>
          <w:lang w:val="lv-LV"/>
        </w:rPr>
        <w:t>"</w:t>
      </w:r>
    </w:p>
    <w:p w14:paraId="21273F67" w14:textId="77777777" w:rsidR="009A4703" w:rsidRDefault="009A4703" w:rsidP="00832792">
      <w:pPr>
        <w:pStyle w:val="naislab"/>
        <w:spacing w:before="0" w:after="0"/>
        <w:rPr>
          <w:sz w:val="28"/>
          <w:szCs w:val="28"/>
        </w:rPr>
      </w:pPr>
    </w:p>
    <w:p w14:paraId="405EF6D6" w14:textId="77777777" w:rsidR="00A45B39" w:rsidRPr="009254CB" w:rsidRDefault="00A45B39" w:rsidP="00832792">
      <w:pPr>
        <w:pStyle w:val="naislab"/>
        <w:spacing w:before="0" w:after="0"/>
        <w:rPr>
          <w:sz w:val="28"/>
          <w:szCs w:val="28"/>
        </w:rPr>
      </w:pPr>
      <w:r w:rsidRPr="009254CB">
        <w:rPr>
          <w:sz w:val="28"/>
          <w:szCs w:val="28"/>
        </w:rPr>
        <w:t>Izdoti saskaņā ar likuma</w:t>
      </w:r>
    </w:p>
    <w:p w14:paraId="405EF6D7" w14:textId="535F967D" w:rsidR="00A45B39" w:rsidRPr="009254CB" w:rsidRDefault="00832792" w:rsidP="00832792">
      <w:pPr>
        <w:pStyle w:val="naislab"/>
        <w:spacing w:before="0" w:after="0"/>
        <w:rPr>
          <w:sz w:val="28"/>
          <w:szCs w:val="28"/>
        </w:rPr>
      </w:pPr>
      <w:r>
        <w:rPr>
          <w:sz w:val="28"/>
          <w:szCs w:val="28"/>
        </w:rPr>
        <w:t>"</w:t>
      </w:r>
      <w:r w:rsidR="00A45B39" w:rsidRPr="009254CB">
        <w:rPr>
          <w:sz w:val="28"/>
          <w:szCs w:val="28"/>
        </w:rPr>
        <w:t>Par īpaši aizsargājamām dabas teritorijām</w:t>
      </w:r>
      <w:r>
        <w:rPr>
          <w:sz w:val="28"/>
          <w:szCs w:val="28"/>
        </w:rPr>
        <w:t>"</w:t>
      </w:r>
    </w:p>
    <w:p w14:paraId="405EF6D8" w14:textId="77777777" w:rsidR="00A45B39" w:rsidRPr="009254CB" w:rsidRDefault="00A45B39" w:rsidP="00832792">
      <w:pPr>
        <w:pStyle w:val="naislab"/>
        <w:spacing w:before="0" w:after="0"/>
        <w:rPr>
          <w:sz w:val="28"/>
          <w:szCs w:val="28"/>
        </w:rPr>
      </w:pPr>
      <w:r w:rsidRPr="009254CB">
        <w:rPr>
          <w:sz w:val="28"/>
          <w:szCs w:val="28"/>
        </w:rPr>
        <w:t>14.panta otro daļu un</w:t>
      </w:r>
    </w:p>
    <w:p w14:paraId="405EF6D9" w14:textId="77777777" w:rsidR="00A45B39" w:rsidRPr="009254CB" w:rsidRDefault="00A45B39" w:rsidP="00832792">
      <w:pPr>
        <w:pStyle w:val="naislab"/>
        <w:spacing w:before="0" w:after="0"/>
        <w:rPr>
          <w:sz w:val="28"/>
          <w:szCs w:val="28"/>
        </w:rPr>
      </w:pPr>
      <w:r w:rsidRPr="009254CB">
        <w:rPr>
          <w:sz w:val="28"/>
          <w:szCs w:val="28"/>
        </w:rPr>
        <w:t>17.panta otro daļu</w:t>
      </w:r>
    </w:p>
    <w:p w14:paraId="405EF6DA" w14:textId="77777777" w:rsidR="00A45B39" w:rsidRPr="009254CB" w:rsidRDefault="00A45B39" w:rsidP="00832792">
      <w:pPr>
        <w:pStyle w:val="naisf"/>
        <w:spacing w:before="0" w:after="0"/>
      </w:pPr>
      <w:r w:rsidRPr="009254CB">
        <w:rPr>
          <w:sz w:val="28"/>
          <w:szCs w:val="28"/>
        </w:rPr>
        <w:t> </w:t>
      </w:r>
    </w:p>
    <w:p w14:paraId="405EF6DB" w14:textId="6187CB81" w:rsidR="00A45B39" w:rsidRPr="009254CB" w:rsidRDefault="00A45B39" w:rsidP="00832792">
      <w:pPr>
        <w:pStyle w:val="BodyTextIndent3"/>
        <w:ind w:right="71"/>
        <w:rPr>
          <w:szCs w:val="28"/>
        </w:rPr>
      </w:pPr>
      <w:r w:rsidRPr="009254CB">
        <w:rPr>
          <w:szCs w:val="28"/>
        </w:rPr>
        <w:t xml:space="preserve">Izdarīt Ministru kabineta </w:t>
      </w:r>
      <w:r w:rsidRPr="009254CB">
        <w:rPr>
          <w:bCs/>
          <w:szCs w:val="28"/>
        </w:rPr>
        <w:t xml:space="preserve">2009.gada 26.maija </w:t>
      </w:r>
      <w:r w:rsidRPr="009254CB">
        <w:rPr>
          <w:szCs w:val="28"/>
        </w:rPr>
        <w:t xml:space="preserve">noteikumos </w:t>
      </w:r>
      <w:r w:rsidRPr="009254CB">
        <w:rPr>
          <w:bCs/>
          <w:szCs w:val="28"/>
        </w:rPr>
        <w:t>Nr.</w:t>
      </w:r>
      <w:r w:rsidRPr="009254CB">
        <w:rPr>
          <w:szCs w:val="28"/>
        </w:rPr>
        <w:t>478</w:t>
      </w:r>
      <w:r w:rsidRPr="009254CB">
        <w:rPr>
          <w:bCs/>
          <w:szCs w:val="28"/>
        </w:rPr>
        <w:t xml:space="preserve"> </w:t>
      </w:r>
      <w:r w:rsidR="00832792">
        <w:rPr>
          <w:bCs/>
          <w:szCs w:val="28"/>
        </w:rPr>
        <w:t>"</w:t>
      </w:r>
      <w:r w:rsidRPr="009254CB">
        <w:rPr>
          <w:bCs/>
          <w:szCs w:val="28"/>
        </w:rPr>
        <w:t xml:space="preserve">Dabas lieguma </w:t>
      </w:r>
      <w:r w:rsidR="00832792">
        <w:rPr>
          <w:bCs/>
          <w:szCs w:val="28"/>
        </w:rPr>
        <w:t>"</w:t>
      </w:r>
      <w:r w:rsidRPr="009254CB">
        <w:rPr>
          <w:bCs/>
          <w:szCs w:val="28"/>
        </w:rPr>
        <w:t>Sedas purvs</w:t>
      </w:r>
      <w:r w:rsidR="00832792">
        <w:rPr>
          <w:bCs/>
          <w:szCs w:val="28"/>
        </w:rPr>
        <w:t>"</w:t>
      </w:r>
      <w:r w:rsidRPr="009254CB">
        <w:rPr>
          <w:bCs/>
          <w:szCs w:val="28"/>
        </w:rPr>
        <w:t xml:space="preserve"> individuālie aizsardzības un izmantošanas noteikumi</w:t>
      </w:r>
      <w:r w:rsidR="00832792">
        <w:rPr>
          <w:bCs/>
          <w:szCs w:val="28"/>
        </w:rPr>
        <w:t>"</w:t>
      </w:r>
      <w:r w:rsidRPr="009254CB">
        <w:rPr>
          <w:szCs w:val="28"/>
        </w:rPr>
        <w:t xml:space="preserve"> (Latvijas Vēstnesis, 2009, 85.nr.) šādus grozījumus:</w:t>
      </w:r>
    </w:p>
    <w:p w14:paraId="405EF6DC" w14:textId="77777777" w:rsidR="00A45B39" w:rsidRPr="009254CB" w:rsidRDefault="00A45B39" w:rsidP="00832792">
      <w:pPr>
        <w:pStyle w:val="BodyTextIndent3"/>
        <w:ind w:right="71"/>
        <w:rPr>
          <w:szCs w:val="28"/>
        </w:rPr>
      </w:pPr>
    </w:p>
    <w:p w14:paraId="405EF6DD" w14:textId="79B809F0" w:rsidR="00A45B39" w:rsidRPr="009254CB" w:rsidRDefault="00A45B39" w:rsidP="00832792">
      <w:pPr>
        <w:ind w:firstLine="720"/>
        <w:jc w:val="both"/>
        <w:rPr>
          <w:sz w:val="28"/>
          <w:szCs w:val="28"/>
          <w:lang w:val="lv-LV"/>
        </w:rPr>
      </w:pPr>
      <w:r w:rsidRPr="009254CB">
        <w:rPr>
          <w:sz w:val="28"/>
          <w:szCs w:val="28"/>
          <w:lang w:val="lv-LV"/>
        </w:rPr>
        <w:t xml:space="preserve">1. Aizstāt noteikumu tekstā vārdus </w:t>
      </w:r>
      <w:r w:rsidR="00832792">
        <w:rPr>
          <w:sz w:val="28"/>
          <w:szCs w:val="28"/>
          <w:lang w:val="lv-LV"/>
        </w:rPr>
        <w:t>"</w:t>
      </w:r>
      <w:r w:rsidRPr="009254CB">
        <w:rPr>
          <w:sz w:val="28"/>
          <w:szCs w:val="28"/>
          <w:lang w:val="lv-LV"/>
        </w:rPr>
        <w:t>biosfēras rezervāta administrācija</w:t>
      </w:r>
      <w:r w:rsidR="00832792">
        <w:rPr>
          <w:sz w:val="28"/>
          <w:szCs w:val="28"/>
          <w:lang w:val="lv-LV"/>
        </w:rPr>
        <w:t>"</w:t>
      </w:r>
      <w:r w:rsidRPr="009254CB">
        <w:rPr>
          <w:sz w:val="28"/>
          <w:szCs w:val="28"/>
          <w:lang w:val="lv-LV"/>
        </w:rPr>
        <w:t xml:space="preserve"> (attiecīgā locījumā) ar vārdiem </w:t>
      </w:r>
      <w:r w:rsidR="00832792">
        <w:rPr>
          <w:sz w:val="28"/>
          <w:szCs w:val="28"/>
          <w:lang w:val="lv-LV"/>
        </w:rPr>
        <w:t>"</w:t>
      </w:r>
      <w:r w:rsidRPr="009254CB">
        <w:rPr>
          <w:sz w:val="28"/>
          <w:szCs w:val="28"/>
          <w:lang w:val="lv-LV"/>
        </w:rPr>
        <w:t>Dabas aizsardzības pārvalde</w:t>
      </w:r>
      <w:r w:rsidR="00832792">
        <w:rPr>
          <w:sz w:val="28"/>
          <w:szCs w:val="28"/>
          <w:lang w:val="lv-LV"/>
        </w:rPr>
        <w:t>"</w:t>
      </w:r>
      <w:r w:rsidRPr="009254CB">
        <w:rPr>
          <w:sz w:val="28"/>
          <w:szCs w:val="28"/>
          <w:lang w:val="lv-LV"/>
        </w:rPr>
        <w:t xml:space="preserve"> (attiecīgā locījumā).</w:t>
      </w:r>
    </w:p>
    <w:p w14:paraId="405EF6DE" w14:textId="77777777" w:rsidR="00A45B39" w:rsidRPr="009254CB" w:rsidRDefault="00A45B39" w:rsidP="00832792">
      <w:pPr>
        <w:jc w:val="both"/>
        <w:rPr>
          <w:sz w:val="28"/>
          <w:szCs w:val="28"/>
          <w:lang w:val="lv-LV"/>
        </w:rPr>
      </w:pPr>
    </w:p>
    <w:p w14:paraId="405EF6DF" w14:textId="24622CE2" w:rsidR="00A45B39" w:rsidRPr="009254CB" w:rsidRDefault="00A45B39" w:rsidP="00832792">
      <w:pPr>
        <w:autoSpaceDE w:val="0"/>
        <w:autoSpaceDN w:val="0"/>
        <w:adjustRightInd w:val="0"/>
        <w:ind w:firstLine="720"/>
        <w:jc w:val="both"/>
        <w:rPr>
          <w:rFonts w:ascii="TimesNewRomanPSMT" w:hAnsi="TimesNewRomanPSMT" w:cs="TimesNewRomanPSMT"/>
          <w:sz w:val="28"/>
          <w:szCs w:val="28"/>
          <w:lang w:val="lv-LV" w:eastAsia="lv-LV"/>
        </w:rPr>
      </w:pPr>
      <w:r w:rsidRPr="009254CB">
        <w:rPr>
          <w:rFonts w:ascii="TimesNewRomanPSMT" w:hAnsi="TimesNewRomanPSMT" w:cs="TimesNewRomanPSMT"/>
          <w:sz w:val="28"/>
          <w:szCs w:val="28"/>
          <w:lang w:val="lv-LV" w:eastAsia="lv-LV"/>
        </w:rPr>
        <w:t xml:space="preserve">2. Aizstāt noteikumu tekstā vārdus </w:t>
      </w:r>
      <w:r w:rsidR="00832792">
        <w:rPr>
          <w:rFonts w:ascii="TimesNewRomanPSMT" w:hAnsi="TimesNewRomanPSMT" w:cs="TimesNewRomanPSMT"/>
          <w:sz w:val="28"/>
          <w:szCs w:val="28"/>
          <w:lang w:val="lv-LV" w:eastAsia="lv-LV"/>
        </w:rPr>
        <w:t>"</w:t>
      </w:r>
      <w:r w:rsidRPr="009254CB">
        <w:rPr>
          <w:rFonts w:ascii="TimesNewRomanPSMT" w:hAnsi="TimesNewRomanPSMT" w:cs="TimesNewRomanPSMT"/>
          <w:sz w:val="28"/>
          <w:szCs w:val="28"/>
          <w:lang w:val="lv-LV" w:eastAsia="lv-LV"/>
        </w:rPr>
        <w:t>reģionālā vides pārvalde</w:t>
      </w:r>
      <w:r w:rsidR="00832792">
        <w:rPr>
          <w:rFonts w:ascii="TimesNewRomanPSMT" w:hAnsi="TimesNewRomanPSMT" w:cs="TimesNewRomanPSMT"/>
          <w:sz w:val="28"/>
          <w:szCs w:val="28"/>
          <w:lang w:val="lv-LV" w:eastAsia="lv-LV"/>
        </w:rPr>
        <w:t>"</w:t>
      </w:r>
      <w:r w:rsidRPr="009254CB">
        <w:rPr>
          <w:rFonts w:ascii="TimesNewRomanPSMT" w:hAnsi="TimesNewRomanPSMT" w:cs="TimesNewRomanPSMT"/>
          <w:sz w:val="28"/>
          <w:szCs w:val="28"/>
          <w:lang w:val="lv-LV" w:eastAsia="lv-LV"/>
        </w:rPr>
        <w:t xml:space="preserve"> (attiecīgā locījumā) ar vārdiem </w:t>
      </w:r>
      <w:r w:rsidR="00832792">
        <w:rPr>
          <w:rFonts w:ascii="TimesNewRomanPSMT" w:hAnsi="TimesNewRomanPSMT" w:cs="TimesNewRomanPSMT"/>
          <w:sz w:val="28"/>
          <w:szCs w:val="28"/>
          <w:lang w:val="lv-LV" w:eastAsia="lv-LV"/>
        </w:rPr>
        <w:t>"</w:t>
      </w:r>
      <w:r w:rsidRPr="009254CB">
        <w:rPr>
          <w:rFonts w:ascii="TimesNewRomanPSMT" w:hAnsi="TimesNewRomanPSMT" w:cs="TimesNewRomanPSMT"/>
          <w:sz w:val="28"/>
          <w:szCs w:val="28"/>
          <w:lang w:val="lv-LV" w:eastAsia="lv-LV"/>
        </w:rPr>
        <w:t xml:space="preserve">Dabas </w:t>
      </w:r>
      <w:r w:rsidRPr="009254CB">
        <w:rPr>
          <w:rFonts w:ascii="TimesNewRomanPSMT" w:hAnsi="TimesNewRomanPSMT" w:cs="TimesNewRomanPSMT" w:hint="eastAsia"/>
          <w:sz w:val="28"/>
          <w:szCs w:val="28"/>
          <w:lang w:val="lv-LV" w:eastAsia="lv-LV"/>
        </w:rPr>
        <w:t>aizsardzības</w:t>
      </w:r>
      <w:r w:rsidRPr="009254CB">
        <w:rPr>
          <w:rFonts w:ascii="TimesNewRomanPSMT" w:hAnsi="TimesNewRomanPSMT" w:cs="TimesNewRomanPSMT"/>
          <w:sz w:val="28"/>
          <w:szCs w:val="28"/>
          <w:lang w:val="lv-LV" w:eastAsia="lv-LV"/>
        </w:rPr>
        <w:t xml:space="preserve"> pārvalde</w:t>
      </w:r>
      <w:r w:rsidR="00832792">
        <w:rPr>
          <w:rFonts w:ascii="TimesNewRomanPSMT" w:hAnsi="TimesNewRomanPSMT" w:cs="TimesNewRomanPSMT"/>
          <w:sz w:val="28"/>
          <w:szCs w:val="28"/>
          <w:lang w:val="lv-LV" w:eastAsia="lv-LV"/>
        </w:rPr>
        <w:t>"</w:t>
      </w:r>
      <w:r w:rsidRPr="009254CB">
        <w:rPr>
          <w:rFonts w:ascii="TimesNewRomanPSMT" w:hAnsi="TimesNewRomanPSMT" w:cs="TimesNewRomanPSMT"/>
          <w:sz w:val="28"/>
          <w:szCs w:val="28"/>
          <w:lang w:val="lv-LV" w:eastAsia="lv-LV"/>
        </w:rPr>
        <w:t xml:space="preserve"> (attiecīgā locījumā).</w:t>
      </w:r>
    </w:p>
    <w:p w14:paraId="405EF6E0" w14:textId="77777777" w:rsidR="00A45B39" w:rsidRPr="009254CB" w:rsidRDefault="00A45B39" w:rsidP="00832792">
      <w:pPr>
        <w:autoSpaceDE w:val="0"/>
        <w:autoSpaceDN w:val="0"/>
        <w:adjustRightInd w:val="0"/>
        <w:ind w:firstLine="720"/>
        <w:jc w:val="both"/>
        <w:rPr>
          <w:rFonts w:ascii="TimesNewRomanPSMT" w:hAnsi="TimesNewRomanPSMT" w:cs="TimesNewRomanPSMT"/>
          <w:sz w:val="28"/>
          <w:szCs w:val="28"/>
          <w:lang w:val="lv-LV" w:eastAsia="lv-LV"/>
        </w:rPr>
      </w:pPr>
    </w:p>
    <w:p w14:paraId="405EF6E1" w14:textId="656094C5" w:rsidR="00A45B39" w:rsidRPr="009254CB" w:rsidRDefault="00A45B39" w:rsidP="00832792">
      <w:pPr>
        <w:autoSpaceDE w:val="0"/>
        <w:autoSpaceDN w:val="0"/>
        <w:adjustRightInd w:val="0"/>
        <w:ind w:firstLine="720"/>
        <w:jc w:val="both"/>
        <w:rPr>
          <w:rFonts w:ascii="TimesNewRomanPSMT" w:hAnsi="TimesNewRomanPSMT" w:cs="TimesNewRomanPSMT"/>
          <w:sz w:val="28"/>
          <w:szCs w:val="28"/>
          <w:lang w:val="lv-LV" w:eastAsia="lv-LV"/>
        </w:rPr>
      </w:pPr>
      <w:r w:rsidRPr="009254CB">
        <w:rPr>
          <w:rFonts w:ascii="TimesNewRomanPSMT" w:hAnsi="TimesNewRomanPSMT" w:cs="TimesNewRomanPSMT"/>
          <w:sz w:val="28"/>
          <w:szCs w:val="28"/>
          <w:lang w:val="lv-LV" w:eastAsia="lv-LV"/>
        </w:rPr>
        <w:t xml:space="preserve">3. Svītrot 5.punktā vārdus </w:t>
      </w:r>
      <w:r w:rsidR="00832792">
        <w:rPr>
          <w:rFonts w:ascii="TimesNewRomanPSMT" w:hAnsi="TimesNewRomanPSMT" w:cs="TimesNewRomanPSMT"/>
          <w:sz w:val="28"/>
          <w:szCs w:val="28"/>
          <w:lang w:val="lv-LV" w:eastAsia="lv-LV"/>
        </w:rPr>
        <w:t>"</w:t>
      </w:r>
      <w:r w:rsidRPr="009254CB">
        <w:rPr>
          <w:rFonts w:ascii="TimesNewRomanPSMT" w:hAnsi="TimesNewRomanPSMT" w:cs="TimesNewRomanPSMT"/>
          <w:sz w:val="28"/>
          <w:szCs w:val="28"/>
          <w:lang w:val="lv-LV" w:eastAsia="lv-LV"/>
        </w:rPr>
        <w:t>(</w:t>
      </w:r>
      <w:r w:rsidRPr="009254CB">
        <w:rPr>
          <w:rFonts w:ascii="TimesNewRomanPSMT" w:hAnsi="TimesNewRomanPSMT" w:cs="TimesNewRomanPSMT" w:hint="eastAsia"/>
          <w:sz w:val="28"/>
          <w:szCs w:val="28"/>
          <w:lang w:val="lv-LV" w:eastAsia="lv-LV"/>
        </w:rPr>
        <w:t>turpmāk</w:t>
      </w:r>
      <w:r w:rsidRPr="009254CB">
        <w:rPr>
          <w:rFonts w:ascii="TimesNewRomanPSMT" w:hAnsi="TimesNewRomanPSMT" w:cs="TimesNewRomanPSMT"/>
          <w:sz w:val="28"/>
          <w:szCs w:val="28"/>
          <w:lang w:val="lv-LV" w:eastAsia="lv-LV"/>
        </w:rPr>
        <w:t xml:space="preserve"> – biosfēras rezervāts)</w:t>
      </w:r>
      <w:r w:rsidR="00832792">
        <w:rPr>
          <w:rFonts w:ascii="TimesNewRomanPSMT" w:hAnsi="TimesNewRomanPSMT" w:cs="TimesNewRomanPSMT"/>
          <w:sz w:val="28"/>
          <w:szCs w:val="28"/>
          <w:lang w:val="lv-LV" w:eastAsia="lv-LV"/>
        </w:rPr>
        <w:t>"</w:t>
      </w:r>
      <w:r w:rsidRPr="009254CB">
        <w:rPr>
          <w:rFonts w:ascii="TimesNewRomanPSMT" w:hAnsi="TimesNewRomanPSMT" w:cs="TimesNewRomanPSMT"/>
          <w:sz w:val="28"/>
          <w:szCs w:val="28"/>
          <w:lang w:val="lv-LV" w:eastAsia="lv-LV"/>
        </w:rPr>
        <w:t>.</w:t>
      </w:r>
    </w:p>
    <w:p w14:paraId="405EF6E2" w14:textId="77777777" w:rsidR="00A45B39" w:rsidRPr="009254CB" w:rsidRDefault="00A45B39" w:rsidP="00832792">
      <w:pPr>
        <w:ind w:left="720"/>
        <w:jc w:val="both"/>
        <w:rPr>
          <w:sz w:val="28"/>
          <w:szCs w:val="28"/>
          <w:lang w:val="lv-LV"/>
        </w:rPr>
      </w:pPr>
    </w:p>
    <w:p w14:paraId="405EF6E3" w14:textId="77777777" w:rsidR="00A45B39" w:rsidRDefault="00A45B39" w:rsidP="00832792">
      <w:pPr>
        <w:ind w:left="720"/>
        <w:jc w:val="both"/>
        <w:rPr>
          <w:sz w:val="28"/>
          <w:szCs w:val="28"/>
          <w:lang w:val="lv-LV"/>
        </w:rPr>
      </w:pPr>
      <w:r w:rsidRPr="009254CB">
        <w:rPr>
          <w:sz w:val="28"/>
          <w:szCs w:val="28"/>
          <w:lang w:val="lv-LV"/>
        </w:rPr>
        <w:t>4. Papildināt noteikumus ar 8.</w:t>
      </w:r>
      <w:r w:rsidRPr="009254CB">
        <w:rPr>
          <w:sz w:val="28"/>
          <w:szCs w:val="28"/>
          <w:vertAlign w:val="superscript"/>
          <w:lang w:val="lv-LV"/>
        </w:rPr>
        <w:t xml:space="preserve">1 </w:t>
      </w:r>
      <w:r w:rsidRPr="009254CB">
        <w:rPr>
          <w:sz w:val="28"/>
          <w:szCs w:val="28"/>
          <w:lang w:val="lv-LV"/>
        </w:rPr>
        <w:t>punktu šādā redakcijā:</w:t>
      </w:r>
    </w:p>
    <w:p w14:paraId="6FCF6A66" w14:textId="77777777" w:rsidR="00832792" w:rsidRPr="009254CB" w:rsidRDefault="00832792" w:rsidP="00832792">
      <w:pPr>
        <w:ind w:left="720"/>
        <w:jc w:val="both"/>
        <w:rPr>
          <w:sz w:val="28"/>
          <w:szCs w:val="28"/>
          <w:lang w:val="lv-LV"/>
        </w:rPr>
      </w:pPr>
    </w:p>
    <w:p w14:paraId="405EF6E4" w14:textId="64E37D18" w:rsidR="00A45B39" w:rsidRPr="009254CB" w:rsidRDefault="00832792" w:rsidP="00832792">
      <w:pPr>
        <w:autoSpaceDE w:val="0"/>
        <w:autoSpaceDN w:val="0"/>
        <w:adjustRightInd w:val="0"/>
        <w:ind w:firstLine="709"/>
        <w:jc w:val="both"/>
        <w:rPr>
          <w:rFonts w:ascii="TimesNewRomanPSMT" w:hAnsi="TimesNewRomanPSMT" w:cs="TimesNewRomanPSMT"/>
          <w:sz w:val="28"/>
          <w:szCs w:val="28"/>
          <w:lang w:val="lv-LV" w:eastAsia="lv-LV"/>
        </w:rPr>
      </w:pPr>
      <w:r>
        <w:rPr>
          <w:rFonts w:ascii="TimesNewRomanPSMT" w:hAnsi="TimesNewRomanPSMT" w:cs="TimesNewRomanPSMT"/>
          <w:sz w:val="28"/>
          <w:szCs w:val="28"/>
          <w:lang w:val="lv-LV" w:eastAsia="lv-LV"/>
        </w:rPr>
        <w:t>"</w:t>
      </w:r>
      <w:r w:rsidR="00A45B39" w:rsidRPr="009254CB">
        <w:rPr>
          <w:sz w:val="28"/>
          <w:szCs w:val="28"/>
          <w:lang w:val="lv-LV"/>
        </w:rPr>
        <w:t>8.</w:t>
      </w:r>
      <w:r w:rsidR="00A45B39" w:rsidRPr="009254CB">
        <w:rPr>
          <w:sz w:val="28"/>
          <w:szCs w:val="28"/>
          <w:vertAlign w:val="superscript"/>
          <w:lang w:val="lv-LV"/>
        </w:rPr>
        <w:t xml:space="preserve">1 </w:t>
      </w:r>
      <w:r w:rsidR="00A45B39" w:rsidRPr="009254CB">
        <w:rPr>
          <w:rFonts w:ascii="TimesNewRomanPSMT" w:hAnsi="TimesNewRomanPSMT" w:cs="TimesNewRomanPSMT"/>
          <w:sz w:val="28"/>
          <w:szCs w:val="28"/>
          <w:lang w:val="lv-LV" w:eastAsia="lv-LV"/>
        </w:rPr>
        <w:t>Dabas aizsardzības pārvalde, izsniedzot rakstisku atļauju šajos noteikumos minētajām darbībām, izmanto dabas aizsardzības plānā ietverto informāciju un jaunāko pieejamo informāciju par īpaši aizsargājamām sugām un biotopiem dabas lieguma teritorijā. Dabas aizsardzības pārvaldes atļauja nav nepie</w:t>
      </w:r>
      <w:r w:rsidR="008A3537">
        <w:rPr>
          <w:rFonts w:ascii="TimesNewRomanPSMT" w:hAnsi="TimesNewRomanPSMT" w:cs="TimesNewRomanPSMT"/>
          <w:sz w:val="28"/>
          <w:szCs w:val="28"/>
          <w:lang w:val="lv-LV" w:eastAsia="lv-LV"/>
        </w:rPr>
        <w:t>ciešama šo noteikumu 10. un 24.</w:t>
      </w:r>
      <w:r w:rsidR="00A45B39" w:rsidRPr="009254CB">
        <w:rPr>
          <w:rFonts w:ascii="TimesNewRomanPSMT" w:hAnsi="TimesNewRomanPSMT" w:cs="TimesNewRomanPSMT"/>
          <w:sz w:val="28"/>
          <w:szCs w:val="28"/>
          <w:lang w:val="lv-LV" w:eastAsia="lv-LV"/>
        </w:rPr>
        <w:t>punktā un 11.2., 14.7.2., 14.7.3., 22.2</w:t>
      </w:r>
      <w:r w:rsidR="008A3537">
        <w:rPr>
          <w:rFonts w:ascii="TimesNewRomanPSMT" w:hAnsi="TimesNewRomanPSMT" w:cs="TimesNewRomanPSMT"/>
          <w:sz w:val="28"/>
          <w:szCs w:val="28"/>
          <w:lang w:val="lv-LV" w:eastAsia="lv-LV"/>
        </w:rPr>
        <w:t>., 22.6., 28.2., 29.1. un 29.2.</w:t>
      </w:r>
      <w:r w:rsidR="00A45B39" w:rsidRPr="009254CB">
        <w:rPr>
          <w:rFonts w:ascii="TimesNewRomanPSMT" w:hAnsi="TimesNewRomanPSMT" w:cs="TimesNewRomanPSMT"/>
          <w:sz w:val="28"/>
          <w:szCs w:val="28"/>
          <w:lang w:val="lv-LV" w:eastAsia="lv-LV"/>
        </w:rPr>
        <w:t xml:space="preserve">apakšpunktā minētajām darbībām, kurām saskaņā ar normatīvajiem aktiem par ietekmes uz vidi novērtējumu Valsts vides dienests </w:t>
      </w:r>
      <w:r w:rsidR="00A45B39" w:rsidRPr="009254CB">
        <w:rPr>
          <w:rFonts w:ascii="TimesNewRomanPSMT" w:hAnsi="TimesNewRomanPSMT" w:cs="TimesNewRomanPSMT"/>
          <w:sz w:val="28"/>
          <w:szCs w:val="28"/>
          <w:lang w:val="lv-LV" w:eastAsia="lv-LV"/>
        </w:rPr>
        <w:lastRenderedPageBreak/>
        <w:t>izsniedz tehniskos noteikumus vai veic sākotnējo ietekmes uz vidi novērtējumu.</w:t>
      </w:r>
      <w:r>
        <w:rPr>
          <w:rFonts w:ascii="TimesNewRomanPSMT" w:hAnsi="TimesNewRomanPSMT" w:cs="TimesNewRomanPSMT"/>
          <w:sz w:val="28"/>
          <w:szCs w:val="28"/>
          <w:lang w:val="lv-LV" w:eastAsia="lv-LV"/>
        </w:rPr>
        <w:t>"</w:t>
      </w:r>
    </w:p>
    <w:p w14:paraId="405EF6E7" w14:textId="77777777" w:rsidR="00A45B39" w:rsidRPr="009254CB" w:rsidRDefault="00A45B39" w:rsidP="00832792">
      <w:pPr>
        <w:autoSpaceDE w:val="0"/>
        <w:autoSpaceDN w:val="0"/>
        <w:adjustRightInd w:val="0"/>
        <w:ind w:firstLine="720"/>
        <w:jc w:val="both"/>
        <w:rPr>
          <w:rFonts w:ascii="TimesNewRomanPSMT" w:hAnsi="TimesNewRomanPSMT" w:cs="TimesNewRomanPSMT"/>
          <w:sz w:val="28"/>
          <w:szCs w:val="28"/>
          <w:lang w:val="lv-LV" w:eastAsia="lv-LV"/>
        </w:rPr>
      </w:pPr>
    </w:p>
    <w:p w14:paraId="405EF6E8" w14:textId="77777777" w:rsidR="00A45B39" w:rsidRDefault="00A45B39" w:rsidP="00832792">
      <w:pPr>
        <w:autoSpaceDE w:val="0"/>
        <w:autoSpaceDN w:val="0"/>
        <w:adjustRightInd w:val="0"/>
        <w:ind w:firstLine="720"/>
        <w:jc w:val="both"/>
        <w:rPr>
          <w:rFonts w:ascii="TimesNewRomanPSMT" w:hAnsi="TimesNewRomanPSMT" w:cs="TimesNewRomanPSMT"/>
          <w:sz w:val="28"/>
          <w:szCs w:val="28"/>
          <w:lang w:val="lv-LV" w:eastAsia="lv-LV"/>
        </w:rPr>
      </w:pPr>
      <w:r w:rsidRPr="009254CB">
        <w:rPr>
          <w:rFonts w:ascii="TimesNewRomanPSMT" w:hAnsi="TimesNewRomanPSMT" w:cs="TimesNewRomanPSMT"/>
          <w:sz w:val="28"/>
          <w:szCs w:val="28"/>
          <w:lang w:val="lv-LV" w:eastAsia="lv-LV"/>
        </w:rPr>
        <w:t>5. Izteikt 9.8.apakšpunktu šādā redakcijā:</w:t>
      </w:r>
    </w:p>
    <w:p w14:paraId="0331ACD7" w14:textId="77777777" w:rsidR="00832792" w:rsidRPr="009254CB" w:rsidRDefault="00832792" w:rsidP="00832792">
      <w:pPr>
        <w:autoSpaceDE w:val="0"/>
        <w:autoSpaceDN w:val="0"/>
        <w:adjustRightInd w:val="0"/>
        <w:ind w:firstLine="720"/>
        <w:jc w:val="both"/>
        <w:rPr>
          <w:rFonts w:ascii="TimesNewRomanPSMT" w:hAnsi="TimesNewRomanPSMT" w:cs="TimesNewRomanPSMT"/>
          <w:sz w:val="28"/>
          <w:szCs w:val="28"/>
          <w:lang w:val="lv-LV" w:eastAsia="lv-LV"/>
        </w:rPr>
      </w:pPr>
    </w:p>
    <w:p w14:paraId="405EF6E9" w14:textId="45382C06" w:rsidR="00A45B39" w:rsidRPr="009254CB" w:rsidRDefault="00832792" w:rsidP="00832792">
      <w:pPr>
        <w:autoSpaceDE w:val="0"/>
        <w:autoSpaceDN w:val="0"/>
        <w:adjustRightInd w:val="0"/>
        <w:ind w:firstLine="720"/>
        <w:jc w:val="both"/>
        <w:rPr>
          <w:rFonts w:ascii="TimesNewRomanPSMT" w:hAnsi="TimesNewRomanPSMT" w:cs="TimesNewRomanPSMT"/>
          <w:sz w:val="28"/>
          <w:szCs w:val="28"/>
          <w:lang w:val="lv-LV" w:eastAsia="lv-LV"/>
        </w:rPr>
      </w:pPr>
      <w:r>
        <w:rPr>
          <w:rFonts w:ascii="TimesNewRomanPSMT" w:hAnsi="TimesNewRomanPSMT" w:cs="TimesNewRomanPSMT"/>
          <w:sz w:val="28"/>
          <w:szCs w:val="28"/>
          <w:lang w:val="lv-LV" w:eastAsia="lv-LV"/>
        </w:rPr>
        <w:t>"</w:t>
      </w:r>
      <w:r w:rsidR="00A45B39" w:rsidRPr="009254CB">
        <w:rPr>
          <w:rFonts w:ascii="TimesNewRomanPSMT" w:hAnsi="TimesNewRomanPSMT" w:cs="TimesNewRomanPSMT"/>
          <w:sz w:val="28"/>
          <w:szCs w:val="28"/>
          <w:lang w:val="lv-LV" w:eastAsia="lv-LV"/>
        </w:rPr>
        <w:t>9.8. no 1.marta līdz 1.decembrim dedzināt niedres, ja nav saņemta Dabas aizsardzības pārvaldes rakstiska atļauja un rakstiski informēta par ugunsdrošību un ugunsdzēsību atbildīgā institūcija;</w:t>
      </w:r>
      <w:r>
        <w:rPr>
          <w:rFonts w:ascii="TimesNewRomanPSMT" w:hAnsi="TimesNewRomanPSMT" w:cs="TimesNewRomanPSMT"/>
          <w:sz w:val="28"/>
          <w:szCs w:val="28"/>
          <w:lang w:val="lv-LV" w:eastAsia="lv-LV"/>
        </w:rPr>
        <w:t>"</w:t>
      </w:r>
      <w:r w:rsidR="009A4703">
        <w:rPr>
          <w:rFonts w:ascii="TimesNewRomanPSMT" w:hAnsi="TimesNewRomanPSMT" w:cs="TimesNewRomanPSMT"/>
          <w:sz w:val="28"/>
          <w:szCs w:val="28"/>
          <w:lang w:val="lv-LV" w:eastAsia="lv-LV"/>
        </w:rPr>
        <w:t>.</w:t>
      </w:r>
    </w:p>
    <w:p w14:paraId="405EF6EA" w14:textId="77777777" w:rsidR="00A45B39" w:rsidRPr="009254CB" w:rsidRDefault="00A45B39" w:rsidP="00832792">
      <w:pPr>
        <w:autoSpaceDE w:val="0"/>
        <w:autoSpaceDN w:val="0"/>
        <w:adjustRightInd w:val="0"/>
        <w:ind w:firstLine="720"/>
        <w:jc w:val="both"/>
        <w:rPr>
          <w:rFonts w:ascii="TimesNewRomanPSMT" w:hAnsi="TimesNewRomanPSMT" w:cs="TimesNewRomanPSMT"/>
          <w:sz w:val="28"/>
          <w:szCs w:val="28"/>
          <w:lang w:val="lv-LV" w:eastAsia="lv-LV"/>
        </w:rPr>
      </w:pPr>
    </w:p>
    <w:p w14:paraId="405EF6EB" w14:textId="77777777" w:rsidR="00A45B39" w:rsidRPr="009254CB" w:rsidRDefault="00A45B39" w:rsidP="00832792">
      <w:pPr>
        <w:autoSpaceDE w:val="0"/>
        <w:autoSpaceDN w:val="0"/>
        <w:adjustRightInd w:val="0"/>
        <w:ind w:firstLine="720"/>
        <w:jc w:val="both"/>
        <w:rPr>
          <w:rFonts w:ascii="TimesNewRomanPSMT" w:hAnsi="TimesNewRomanPSMT" w:cs="TimesNewRomanPSMT"/>
          <w:sz w:val="28"/>
          <w:szCs w:val="28"/>
          <w:lang w:val="lv-LV" w:eastAsia="lv-LV"/>
        </w:rPr>
      </w:pPr>
      <w:r w:rsidRPr="009254CB">
        <w:rPr>
          <w:rFonts w:ascii="TimesNewRomanPSMT" w:hAnsi="TimesNewRomanPSMT" w:cs="TimesNewRomanPSMT"/>
          <w:sz w:val="28"/>
          <w:szCs w:val="28"/>
          <w:lang w:val="lv-LV" w:eastAsia="lv-LV"/>
        </w:rPr>
        <w:t>6. Svītrot 9.12.apakšpunktu.</w:t>
      </w:r>
    </w:p>
    <w:p w14:paraId="405EF6EC" w14:textId="77777777" w:rsidR="00A45B39" w:rsidRPr="009254CB" w:rsidRDefault="00A45B39" w:rsidP="00832792">
      <w:pPr>
        <w:autoSpaceDE w:val="0"/>
        <w:autoSpaceDN w:val="0"/>
        <w:adjustRightInd w:val="0"/>
        <w:ind w:firstLine="720"/>
        <w:jc w:val="both"/>
        <w:rPr>
          <w:rFonts w:ascii="TimesNewRomanPSMT" w:hAnsi="TimesNewRomanPSMT" w:cs="TimesNewRomanPSMT"/>
          <w:sz w:val="28"/>
          <w:szCs w:val="28"/>
          <w:lang w:val="lv-LV" w:eastAsia="lv-LV"/>
        </w:rPr>
      </w:pPr>
    </w:p>
    <w:p w14:paraId="405EF6ED" w14:textId="77777777" w:rsidR="00A45B39" w:rsidRDefault="00A45B39" w:rsidP="00832792">
      <w:pPr>
        <w:autoSpaceDE w:val="0"/>
        <w:autoSpaceDN w:val="0"/>
        <w:adjustRightInd w:val="0"/>
        <w:ind w:firstLine="720"/>
        <w:jc w:val="both"/>
        <w:rPr>
          <w:rFonts w:ascii="TimesNewRomanPSMT" w:hAnsi="TimesNewRomanPSMT" w:cs="TimesNewRomanPSMT"/>
          <w:sz w:val="28"/>
          <w:szCs w:val="28"/>
          <w:lang w:val="lv-LV" w:eastAsia="lv-LV"/>
        </w:rPr>
      </w:pPr>
      <w:r w:rsidRPr="009254CB">
        <w:rPr>
          <w:rFonts w:ascii="TimesNewRomanPSMT" w:hAnsi="TimesNewRomanPSMT" w:cs="TimesNewRomanPSMT"/>
          <w:sz w:val="28"/>
          <w:szCs w:val="28"/>
          <w:lang w:val="lv-LV" w:eastAsia="lv-LV"/>
        </w:rPr>
        <w:t>7. Izteikt 10.punktu šādā redakcijā:</w:t>
      </w:r>
    </w:p>
    <w:p w14:paraId="23C0693B" w14:textId="77777777" w:rsidR="00832792" w:rsidRPr="009254CB" w:rsidRDefault="00832792" w:rsidP="00832792">
      <w:pPr>
        <w:autoSpaceDE w:val="0"/>
        <w:autoSpaceDN w:val="0"/>
        <w:adjustRightInd w:val="0"/>
        <w:ind w:firstLine="720"/>
        <w:jc w:val="both"/>
        <w:rPr>
          <w:rFonts w:ascii="TimesNewRomanPSMT" w:hAnsi="TimesNewRomanPSMT" w:cs="TimesNewRomanPSMT"/>
          <w:sz w:val="28"/>
          <w:szCs w:val="28"/>
          <w:lang w:val="lv-LV" w:eastAsia="lv-LV"/>
        </w:rPr>
      </w:pPr>
    </w:p>
    <w:p w14:paraId="405EF6EE" w14:textId="5659C3D3" w:rsidR="00A45B39" w:rsidRPr="009254CB" w:rsidRDefault="00832792" w:rsidP="00832792">
      <w:pPr>
        <w:autoSpaceDE w:val="0"/>
        <w:autoSpaceDN w:val="0"/>
        <w:adjustRightInd w:val="0"/>
        <w:ind w:firstLine="720"/>
        <w:jc w:val="both"/>
        <w:rPr>
          <w:color w:val="000000"/>
          <w:sz w:val="28"/>
          <w:szCs w:val="28"/>
          <w:lang w:val="lv-LV"/>
        </w:rPr>
      </w:pPr>
      <w:r>
        <w:rPr>
          <w:rFonts w:ascii="TimesNewRomanPSMT" w:hAnsi="TimesNewRomanPSMT" w:cs="TimesNewRomanPSMT"/>
          <w:sz w:val="28"/>
          <w:szCs w:val="28"/>
          <w:lang w:val="lv-LV" w:eastAsia="lv-LV"/>
        </w:rPr>
        <w:t>"</w:t>
      </w:r>
      <w:r w:rsidR="00A45B39" w:rsidRPr="009254CB">
        <w:rPr>
          <w:rFonts w:ascii="TimesNewRomanPSMT" w:hAnsi="TimesNewRomanPSMT" w:cs="TimesNewRomanPSMT"/>
          <w:sz w:val="28"/>
          <w:szCs w:val="28"/>
          <w:lang w:val="lv-LV" w:eastAsia="lv-LV"/>
        </w:rPr>
        <w:t xml:space="preserve">10. </w:t>
      </w:r>
      <w:r w:rsidR="00A45B39" w:rsidRPr="009254CB">
        <w:rPr>
          <w:color w:val="000000"/>
          <w:sz w:val="28"/>
          <w:szCs w:val="28"/>
          <w:lang w:val="lv-LV"/>
        </w:rPr>
        <w:t>Visā dabas lieguma teritorijā bez Dabas aizsardzības pārvaldes rakstiskas atļaujas aizliegts izsniegt bieži sastopamo derīgo izrakteņu ieguves atļauju un zemes dzīļu izmantošanas licenci.</w:t>
      </w:r>
      <w:r>
        <w:rPr>
          <w:color w:val="000000"/>
          <w:sz w:val="28"/>
          <w:szCs w:val="28"/>
          <w:lang w:val="lv-LV"/>
        </w:rPr>
        <w:t>"</w:t>
      </w:r>
    </w:p>
    <w:p w14:paraId="405EF6EF" w14:textId="77777777" w:rsidR="00A45B39" w:rsidRPr="009254CB" w:rsidRDefault="00A45B39" w:rsidP="00832792">
      <w:pPr>
        <w:autoSpaceDE w:val="0"/>
        <w:autoSpaceDN w:val="0"/>
        <w:adjustRightInd w:val="0"/>
        <w:ind w:firstLine="720"/>
        <w:jc w:val="both"/>
        <w:rPr>
          <w:color w:val="000000"/>
          <w:sz w:val="28"/>
          <w:szCs w:val="28"/>
          <w:lang w:val="lv-LV"/>
        </w:rPr>
      </w:pPr>
    </w:p>
    <w:p w14:paraId="405EF6F0" w14:textId="77777777" w:rsidR="00A45B39" w:rsidRDefault="00A45B39" w:rsidP="00832792">
      <w:pPr>
        <w:ind w:firstLine="720"/>
        <w:rPr>
          <w:color w:val="000000"/>
          <w:sz w:val="28"/>
          <w:szCs w:val="28"/>
          <w:lang w:val="lv-LV"/>
        </w:rPr>
      </w:pPr>
      <w:r w:rsidRPr="009254CB">
        <w:rPr>
          <w:color w:val="000000"/>
          <w:sz w:val="28"/>
          <w:szCs w:val="28"/>
          <w:lang w:val="lv-LV"/>
        </w:rPr>
        <w:t>8. Izteikt 14.punktu šādā redakcijā:</w:t>
      </w:r>
    </w:p>
    <w:p w14:paraId="2791CDF6" w14:textId="77777777" w:rsidR="00832792" w:rsidRPr="009254CB" w:rsidRDefault="00832792" w:rsidP="00832792">
      <w:pPr>
        <w:ind w:firstLine="720"/>
        <w:rPr>
          <w:color w:val="000000"/>
          <w:sz w:val="28"/>
          <w:szCs w:val="28"/>
          <w:lang w:val="lv-LV"/>
        </w:rPr>
      </w:pPr>
    </w:p>
    <w:p w14:paraId="405EF6F1" w14:textId="225D4863" w:rsidR="00A45B39" w:rsidRPr="009254CB" w:rsidRDefault="00832792" w:rsidP="00832792">
      <w:pPr>
        <w:ind w:firstLine="720"/>
        <w:jc w:val="both"/>
        <w:rPr>
          <w:sz w:val="28"/>
          <w:szCs w:val="28"/>
          <w:lang w:val="lv-LV"/>
        </w:rPr>
      </w:pPr>
      <w:r>
        <w:rPr>
          <w:color w:val="000000"/>
          <w:sz w:val="28"/>
          <w:szCs w:val="28"/>
          <w:lang w:val="lv-LV"/>
        </w:rPr>
        <w:t>"</w:t>
      </w:r>
      <w:r w:rsidR="00A45B39" w:rsidRPr="009254CB">
        <w:rPr>
          <w:color w:val="000000"/>
          <w:sz w:val="28"/>
          <w:szCs w:val="28"/>
          <w:lang w:val="lv-LV"/>
        </w:rPr>
        <w:t xml:space="preserve">14. </w:t>
      </w:r>
      <w:bookmarkStart w:id="1" w:name="p14"/>
      <w:bookmarkEnd w:id="1"/>
      <w:r w:rsidR="00A45B39" w:rsidRPr="009254CB">
        <w:rPr>
          <w:sz w:val="28"/>
          <w:szCs w:val="28"/>
          <w:lang w:val="lv-LV"/>
        </w:rPr>
        <w:t>Regulējamā režīma zonā aizliegta saimnieciskā un cita veida darbība, izņemot šādas darbības:</w:t>
      </w:r>
    </w:p>
    <w:p w14:paraId="405EF6F2" w14:textId="77777777" w:rsidR="00A45B39" w:rsidRPr="009254CB" w:rsidRDefault="00A45B39" w:rsidP="00832792">
      <w:pPr>
        <w:ind w:firstLine="720"/>
        <w:jc w:val="both"/>
        <w:rPr>
          <w:sz w:val="28"/>
          <w:szCs w:val="28"/>
          <w:lang w:val="lv-LV"/>
        </w:rPr>
      </w:pPr>
      <w:r w:rsidRPr="009254CB">
        <w:rPr>
          <w:sz w:val="28"/>
          <w:szCs w:val="28"/>
          <w:lang w:val="lv-LV"/>
        </w:rPr>
        <w:t>14.1. teritorijas aizsardzības režīma ievērošanas kontrole;</w:t>
      </w:r>
    </w:p>
    <w:p w14:paraId="405EF6F3" w14:textId="77777777" w:rsidR="00A45B39" w:rsidRPr="009254CB" w:rsidRDefault="00A45B39" w:rsidP="00832792">
      <w:pPr>
        <w:ind w:firstLine="720"/>
        <w:jc w:val="both"/>
        <w:rPr>
          <w:sz w:val="28"/>
          <w:szCs w:val="28"/>
          <w:lang w:val="lv-LV"/>
        </w:rPr>
      </w:pPr>
      <w:r w:rsidRPr="009254CB">
        <w:rPr>
          <w:sz w:val="28"/>
          <w:szCs w:val="28"/>
          <w:lang w:val="lv-LV"/>
        </w:rPr>
        <w:t>14.2. ugunsdrošības un ugunsdzēsības pasākumu īstenošana, kā arī cilvēku glābšana un meklēšana;</w:t>
      </w:r>
    </w:p>
    <w:p w14:paraId="405EF6F4" w14:textId="77777777" w:rsidR="00A45B39" w:rsidRPr="009254CB" w:rsidRDefault="00A45B39" w:rsidP="00832792">
      <w:pPr>
        <w:ind w:firstLine="720"/>
        <w:jc w:val="both"/>
        <w:rPr>
          <w:sz w:val="28"/>
          <w:szCs w:val="28"/>
          <w:lang w:val="lv-LV"/>
        </w:rPr>
      </w:pPr>
      <w:r w:rsidRPr="009254CB">
        <w:rPr>
          <w:sz w:val="28"/>
          <w:szCs w:val="28"/>
          <w:lang w:val="lv-LV"/>
        </w:rPr>
        <w:t>14.3. šo noteikumu 1.pielikumā norādīto ceļu (tai skaitā esošo sliežu ceļu) ikdienas un periodiskā uzturēšana;</w:t>
      </w:r>
    </w:p>
    <w:p w14:paraId="405EF6F5" w14:textId="77777777" w:rsidR="00A45B39" w:rsidRPr="009254CB" w:rsidRDefault="00A45B39" w:rsidP="00832792">
      <w:pPr>
        <w:autoSpaceDE w:val="0"/>
        <w:autoSpaceDN w:val="0"/>
        <w:adjustRightInd w:val="0"/>
        <w:ind w:firstLine="720"/>
        <w:jc w:val="both"/>
        <w:rPr>
          <w:color w:val="000000"/>
          <w:sz w:val="28"/>
          <w:szCs w:val="28"/>
          <w:lang w:val="lv-LV"/>
        </w:rPr>
      </w:pPr>
      <w:bookmarkStart w:id="2" w:name="p15"/>
      <w:bookmarkEnd w:id="2"/>
      <w:r w:rsidRPr="009254CB">
        <w:rPr>
          <w:color w:val="000000"/>
          <w:sz w:val="28"/>
          <w:szCs w:val="28"/>
          <w:lang w:val="lv-LV"/>
        </w:rPr>
        <w:t>14.4. vides monitoringa, nacionālā meža monitoringa un meža inventarizācijas veikšana;</w:t>
      </w:r>
    </w:p>
    <w:p w14:paraId="405EF6F6" w14:textId="14A8CE0B" w:rsidR="00A45B39" w:rsidRPr="009254CB" w:rsidRDefault="00A45B39" w:rsidP="00832792">
      <w:pPr>
        <w:autoSpaceDE w:val="0"/>
        <w:autoSpaceDN w:val="0"/>
        <w:adjustRightInd w:val="0"/>
        <w:ind w:firstLine="720"/>
        <w:jc w:val="both"/>
        <w:rPr>
          <w:color w:val="000000"/>
          <w:sz w:val="28"/>
          <w:szCs w:val="28"/>
          <w:lang w:val="lv-LV"/>
        </w:rPr>
      </w:pPr>
      <w:r w:rsidRPr="009254CB">
        <w:rPr>
          <w:color w:val="000000"/>
          <w:sz w:val="28"/>
          <w:szCs w:val="28"/>
          <w:lang w:val="lv-LV"/>
        </w:rPr>
        <w:t>14.5. makšķerēšana</w:t>
      </w:r>
      <w:r w:rsidR="009A4703">
        <w:rPr>
          <w:color w:val="000000"/>
          <w:sz w:val="28"/>
          <w:szCs w:val="28"/>
          <w:lang w:val="lv-LV"/>
        </w:rPr>
        <w:t xml:space="preserve"> šo noteikumu 1.pielikumā minētā</w:t>
      </w:r>
      <w:r w:rsidRPr="009254CB">
        <w:rPr>
          <w:color w:val="000000"/>
          <w:sz w:val="28"/>
          <w:szCs w:val="28"/>
          <w:lang w:val="lv-LV"/>
        </w:rPr>
        <w:t xml:space="preserve"> valsts meža 32. un 38.kvartāla ūdenstilpēs (ievērojot šo noteikumu 9.10.apakšpunktā minētos nosacījumus) un makšķerēšana pārējās ūdenstilpēs no </w:t>
      </w:r>
      <w:r w:rsidRPr="009254CB">
        <w:rPr>
          <w:bCs/>
          <w:color w:val="000000"/>
          <w:sz w:val="28"/>
          <w:szCs w:val="28"/>
          <w:lang w:val="lv-LV"/>
        </w:rPr>
        <w:t>brīža, kad uz ūdenstilpes ir izveidojusies ledus sega</w:t>
      </w:r>
      <w:r w:rsidR="009A4703">
        <w:rPr>
          <w:bCs/>
          <w:color w:val="000000"/>
          <w:sz w:val="28"/>
          <w:szCs w:val="28"/>
          <w:lang w:val="lv-LV"/>
        </w:rPr>
        <w:t>,</w:t>
      </w:r>
      <w:r w:rsidRPr="009254CB">
        <w:rPr>
          <w:bCs/>
          <w:color w:val="000000"/>
          <w:sz w:val="28"/>
          <w:szCs w:val="28"/>
          <w:lang w:val="lv-LV"/>
        </w:rPr>
        <w:t xml:space="preserve"> vai bezledus periodā no 1.decembra</w:t>
      </w:r>
      <w:r w:rsidRPr="009254CB">
        <w:rPr>
          <w:color w:val="000000"/>
          <w:sz w:val="28"/>
          <w:szCs w:val="28"/>
          <w:lang w:val="lv-LV"/>
        </w:rPr>
        <w:t xml:space="preserve"> līdz 31.martam;</w:t>
      </w:r>
    </w:p>
    <w:p w14:paraId="405EF6F7" w14:textId="02A4A7AF" w:rsidR="00A45B39" w:rsidRPr="009254CB" w:rsidRDefault="00A45B39" w:rsidP="00832792">
      <w:pPr>
        <w:autoSpaceDE w:val="0"/>
        <w:autoSpaceDN w:val="0"/>
        <w:adjustRightInd w:val="0"/>
        <w:ind w:firstLine="720"/>
        <w:jc w:val="both"/>
        <w:rPr>
          <w:color w:val="000000"/>
          <w:sz w:val="28"/>
          <w:szCs w:val="28"/>
          <w:lang w:val="lv-LV"/>
        </w:rPr>
      </w:pPr>
      <w:r w:rsidRPr="009254CB">
        <w:rPr>
          <w:color w:val="000000"/>
          <w:sz w:val="28"/>
          <w:szCs w:val="28"/>
          <w:lang w:val="lv-LV"/>
        </w:rPr>
        <w:t xml:space="preserve">14.6. medības atbilstoši šo noteikumu 17.punktā </w:t>
      </w:r>
      <w:r w:rsidR="009A4703">
        <w:rPr>
          <w:color w:val="000000"/>
          <w:sz w:val="28"/>
          <w:szCs w:val="28"/>
          <w:lang w:val="lv-LV"/>
        </w:rPr>
        <w:t>minētajiem nosacījumiem</w:t>
      </w:r>
      <w:r w:rsidRPr="009254CB">
        <w:rPr>
          <w:color w:val="000000"/>
          <w:sz w:val="28"/>
          <w:szCs w:val="28"/>
          <w:lang w:val="lv-LV"/>
        </w:rPr>
        <w:t>;</w:t>
      </w:r>
    </w:p>
    <w:p w14:paraId="405EF6F8" w14:textId="77777777" w:rsidR="00A45B39" w:rsidRPr="009254CB" w:rsidRDefault="00A45B39" w:rsidP="00832792">
      <w:pPr>
        <w:autoSpaceDE w:val="0"/>
        <w:autoSpaceDN w:val="0"/>
        <w:adjustRightInd w:val="0"/>
        <w:ind w:firstLine="720"/>
        <w:jc w:val="both"/>
        <w:rPr>
          <w:color w:val="000000"/>
          <w:sz w:val="28"/>
          <w:szCs w:val="28"/>
          <w:lang w:val="lv-LV"/>
        </w:rPr>
      </w:pPr>
      <w:r w:rsidRPr="009254CB">
        <w:rPr>
          <w:color w:val="000000"/>
          <w:sz w:val="28"/>
          <w:szCs w:val="28"/>
          <w:lang w:val="lv-LV"/>
        </w:rPr>
        <w:t>14.7. ar Dabas aizsardzības pārvaldes rakstisku atļauju:</w:t>
      </w:r>
    </w:p>
    <w:p w14:paraId="405EF6F9" w14:textId="77777777" w:rsidR="00A45B39" w:rsidRPr="009254CB" w:rsidRDefault="00A45B39" w:rsidP="00832792">
      <w:pPr>
        <w:autoSpaceDE w:val="0"/>
        <w:autoSpaceDN w:val="0"/>
        <w:adjustRightInd w:val="0"/>
        <w:ind w:firstLine="720"/>
        <w:jc w:val="both"/>
        <w:rPr>
          <w:color w:val="000000"/>
          <w:sz w:val="28"/>
          <w:szCs w:val="28"/>
          <w:lang w:val="lv-LV"/>
        </w:rPr>
      </w:pPr>
      <w:r w:rsidRPr="009254CB">
        <w:rPr>
          <w:color w:val="000000"/>
          <w:sz w:val="28"/>
          <w:szCs w:val="28"/>
          <w:lang w:val="lv-LV"/>
        </w:rPr>
        <w:t>14.7.1. zinātniskās pētniecības darbi;</w:t>
      </w:r>
    </w:p>
    <w:p w14:paraId="405EF6FA" w14:textId="77777777" w:rsidR="00A45B39" w:rsidRPr="009254CB" w:rsidRDefault="00A45B39" w:rsidP="00832792">
      <w:pPr>
        <w:autoSpaceDE w:val="0"/>
        <w:autoSpaceDN w:val="0"/>
        <w:adjustRightInd w:val="0"/>
        <w:ind w:firstLine="720"/>
        <w:jc w:val="both"/>
        <w:rPr>
          <w:color w:val="000000"/>
          <w:sz w:val="28"/>
          <w:szCs w:val="28"/>
          <w:lang w:val="lv-LV"/>
        </w:rPr>
      </w:pPr>
      <w:r w:rsidRPr="009254CB">
        <w:rPr>
          <w:color w:val="000000"/>
          <w:sz w:val="28"/>
          <w:szCs w:val="28"/>
          <w:lang w:val="lv-LV"/>
        </w:rPr>
        <w:t>14.7.2. ekosistēmu, īpaši aizsargājamo sugu dzīvotņu un īpaši aizsargājamo biotopu aizsardzībai un saglabāšanai nepieciešamo pasākumu īstenošana;</w:t>
      </w:r>
    </w:p>
    <w:p w14:paraId="405EF6FB" w14:textId="1F4C8606" w:rsidR="00A45B39" w:rsidRPr="009254CB" w:rsidRDefault="00A45B39" w:rsidP="00832792">
      <w:pPr>
        <w:autoSpaceDE w:val="0"/>
        <w:autoSpaceDN w:val="0"/>
        <w:adjustRightInd w:val="0"/>
        <w:ind w:firstLine="720"/>
        <w:jc w:val="both"/>
        <w:rPr>
          <w:color w:val="000000"/>
          <w:sz w:val="28"/>
          <w:szCs w:val="28"/>
          <w:lang w:val="lv-LV"/>
        </w:rPr>
      </w:pPr>
      <w:r w:rsidRPr="009254CB">
        <w:rPr>
          <w:color w:val="000000"/>
          <w:sz w:val="28"/>
          <w:szCs w:val="28"/>
          <w:lang w:val="lv-LV"/>
        </w:rPr>
        <w:t>14.7.3. šo noteikumu 1.pielikumā minēto ceļu (tai skaitā sliežu ceļu) rekonstrukcija, ja tās veikšanai nav nepieciešama zemes lietošanas kategorijas maiņa.</w:t>
      </w:r>
      <w:r w:rsidR="00832792">
        <w:rPr>
          <w:color w:val="000000"/>
          <w:sz w:val="28"/>
          <w:szCs w:val="28"/>
          <w:lang w:val="lv-LV"/>
        </w:rPr>
        <w:t>"</w:t>
      </w:r>
    </w:p>
    <w:p w14:paraId="405EF6FC" w14:textId="77777777" w:rsidR="00A45B39" w:rsidRPr="009254CB" w:rsidRDefault="00A45B39" w:rsidP="00832792">
      <w:pPr>
        <w:autoSpaceDE w:val="0"/>
        <w:autoSpaceDN w:val="0"/>
        <w:adjustRightInd w:val="0"/>
        <w:ind w:firstLine="720"/>
        <w:jc w:val="both"/>
        <w:rPr>
          <w:color w:val="000000"/>
          <w:sz w:val="28"/>
          <w:szCs w:val="28"/>
          <w:lang w:val="lv-LV"/>
        </w:rPr>
      </w:pPr>
    </w:p>
    <w:p w14:paraId="405EF700" w14:textId="31EDB28C" w:rsidR="00A45B39" w:rsidRDefault="00A45B39" w:rsidP="009A4703">
      <w:pPr>
        <w:autoSpaceDE w:val="0"/>
        <w:autoSpaceDN w:val="0"/>
        <w:adjustRightInd w:val="0"/>
        <w:ind w:firstLine="720"/>
        <w:jc w:val="both"/>
        <w:rPr>
          <w:color w:val="000000"/>
          <w:sz w:val="28"/>
          <w:szCs w:val="28"/>
          <w:lang w:val="lv-LV"/>
        </w:rPr>
      </w:pPr>
      <w:r w:rsidRPr="009254CB">
        <w:rPr>
          <w:color w:val="000000"/>
          <w:sz w:val="28"/>
          <w:szCs w:val="28"/>
          <w:lang w:val="lv-LV"/>
        </w:rPr>
        <w:t>9. Svītrot 15.</w:t>
      </w:r>
      <w:r w:rsidR="009A4703">
        <w:rPr>
          <w:color w:val="000000"/>
          <w:sz w:val="28"/>
          <w:szCs w:val="28"/>
          <w:lang w:val="lv-LV"/>
        </w:rPr>
        <w:t>,</w:t>
      </w:r>
      <w:r w:rsidRPr="009254CB">
        <w:rPr>
          <w:color w:val="000000"/>
          <w:sz w:val="28"/>
          <w:szCs w:val="28"/>
          <w:lang w:val="lv-LV"/>
        </w:rPr>
        <w:t xml:space="preserve"> </w:t>
      </w:r>
      <w:r w:rsidR="009A4703" w:rsidRPr="009254CB">
        <w:rPr>
          <w:color w:val="000000"/>
          <w:sz w:val="28"/>
          <w:szCs w:val="28"/>
          <w:lang w:val="lv-LV"/>
        </w:rPr>
        <w:t>16.</w:t>
      </w:r>
      <w:r w:rsidR="009A4703">
        <w:rPr>
          <w:color w:val="000000"/>
          <w:sz w:val="28"/>
          <w:szCs w:val="28"/>
          <w:lang w:val="lv-LV"/>
        </w:rPr>
        <w:t xml:space="preserve"> </w:t>
      </w:r>
      <w:r w:rsidRPr="009254CB">
        <w:rPr>
          <w:color w:val="000000"/>
          <w:sz w:val="28"/>
          <w:szCs w:val="28"/>
          <w:lang w:val="lv-LV"/>
        </w:rPr>
        <w:t xml:space="preserve">un </w:t>
      </w:r>
      <w:r w:rsidR="009A4703">
        <w:rPr>
          <w:color w:val="000000"/>
          <w:sz w:val="28"/>
          <w:szCs w:val="28"/>
          <w:lang w:val="lv-LV"/>
        </w:rPr>
        <w:t>18.</w:t>
      </w:r>
      <w:r w:rsidRPr="009254CB">
        <w:rPr>
          <w:color w:val="000000"/>
          <w:sz w:val="28"/>
          <w:szCs w:val="28"/>
          <w:lang w:val="lv-LV"/>
        </w:rPr>
        <w:t>punktu.</w:t>
      </w:r>
    </w:p>
    <w:p w14:paraId="06E7775C" w14:textId="77777777" w:rsidR="009A4703" w:rsidRPr="009A4703" w:rsidRDefault="009A4703" w:rsidP="009A4703">
      <w:pPr>
        <w:autoSpaceDE w:val="0"/>
        <w:autoSpaceDN w:val="0"/>
        <w:adjustRightInd w:val="0"/>
        <w:ind w:firstLine="720"/>
        <w:jc w:val="both"/>
        <w:rPr>
          <w:color w:val="000000"/>
          <w:sz w:val="28"/>
          <w:szCs w:val="28"/>
          <w:lang w:val="lv-LV"/>
        </w:rPr>
      </w:pPr>
    </w:p>
    <w:p w14:paraId="405EF701" w14:textId="6200D94C" w:rsidR="00A45B39" w:rsidRDefault="009A4703" w:rsidP="00832792">
      <w:pPr>
        <w:autoSpaceDE w:val="0"/>
        <w:autoSpaceDN w:val="0"/>
        <w:adjustRightInd w:val="0"/>
        <w:ind w:firstLine="720"/>
        <w:jc w:val="both"/>
        <w:rPr>
          <w:rFonts w:ascii="TimesNewRomanPSMT" w:hAnsi="TimesNewRomanPSMT" w:cs="TimesNewRomanPSMT"/>
          <w:sz w:val="28"/>
          <w:szCs w:val="28"/>
          <w:lang w:val="lv-LV" w:eastAsia="lv-LV"/>
        </w:rPr>
      </w:pPr>
      <w:r>
        <w:rPr>
          <w:rFonts w:ascii="TimesNewRomanPSMT" w:hAnsi="TimesNewRomanPSMT" w:cs="TimesNewRomanPSMT"/>
          <w:sz w:val="28"/>
          <w:szCs w:val="28"/>
          <w:lang w:val="lv-LV" w:eastAsia="lv-LV"/>
        </w:rPr>
        <w:t>10</w:t>
      </w:r>
      <w:r w:rsidR="00A45B39" w:rsidRPr="009254CB">
        <w:rPr>
          <w:rFonts w:ascii="TimesNewRomanPSMT" w:hAnsi="TimesNewRomanPSMT" w:cs="TimesNewRomanPSMT"/>
          <w:sz w:val="28"/>
          <w:szCs w:val="28"/>
          <w:lang w:val="lv-LV" w:eastAsia="lv-LV"/>
        </w:rPr>
        <w:t>. Izteikt 20.6.apakšpunktu šādā redakcijā:</w:t>
      </w:r>
    </w:p>
    <w:p w14:paraId="1F971276" w14:textId="77777777" w:rsidR="00832792" w:rsidRPr="009254CB" w:rsidRDefault="00832792" w:rsidP="00832792">
      <w:pPr>
        <w:autoSpaceDE w:val="0"/>
        <w:autoSpaceDN w:val="0"/>
        <w:adjustRightInd w:val="0"/>
        <w:ind w:firstLine="720"/>
        <w:jc w:val="both"/>
        <w:rPr>
          <w:rFonts w:ascii="TimesNewRomanPSMT" w:hAnsi="TimesNewRomanPSMT" w:cs="TimesNewRomanPSMT"/>
          <w:sz w:val="28"/>
          <w:szCs w:val="28"/>
          <w:lang w:val="lv-LV" w:eastAsia="lv-LV"/>
        </w:rPr>
      </w:pPr>
    </w:p>
    <w:p w14:paraId="405EF702" w14:textId="7FE108EC" w:rsidR="00A45B39" w:rsidRPr="009254CB" w:rsidRDefault="00832792" w:rsidP="00832792">
      <w:pPr>
        <w:autoSpaceDE w:val="0"/>
        <w:autoSpaceDN w:val="0"/>
        <w:adjustRightInd w:val="0"/>
        <w:ind w:firstLine="720"/>
        <w:jc w:val="both"/>
        <w:rPr>
          <w:rFonts w:cs="TimesNewRomanPSMT"/>
          <w:sz w:val="28"/>
          <w:szCs w:val="28"/>
          <w:lang w:val="lv-LV" w:eastAsia="lv-LV"/>
        </w:rPr>
      </w:pPr>
      <w:r>
        <w:rPr>
          <w:rFonts w:ascii="TimesNewRomanPSMT" w:hAnsi="TimesNewRomanPSMT" w:cs="TimesNewRomanPSMT"/>
          <w:sz w:val="28"/>
          <w:szCs w:val="28"/>
          <w:lang w:val="lv-LV" w:eastAsia="lv-LV"/>
        </w:rPr>
        <w:t>"</w:t>
      </w:r>
      <w:r w:rsidR="00A45B39" w:rsidRPr="009254CB">
        <w:rPr>
          <w:rFonts w:cs="TimesNewRomanPSMT"/>
          <w:sz w:val="28"/>
          <w:szCs w:val="28"/>
          <w:lang w:val="lv-LV" w:eastAsia="lv-LV"/>
        </w:rPr>
        <w:t>20.6. veikt darbības, kuru rezultātā tiek mainīta zemes lietošanas kategorija, izņemot:</w:t>
      </w:r>
    </w:p>
    <w:p w14:paraId="405EF703" w14:textId="49B34983" w:rsidR="00A45B39" w:rsidRPr="009254CB" w:rsidRDefault="00A45B39" w:rsidP="00832792">
      <w:pPr>
        <w:autoSpaceDE w:val="0"/>
        <w:autoSpaceDN w:val="0"/>
        <w:adjustRightInd w:val="0"/>
        <w:ind w:firstLine="720"/>
        <w:jc w:val="both"/>
        <w:rPr>
          <w:rFonts w:cs="TimesNewRomanPSMT"/>
          <w:sz w:val="28"/>
          <w:szCs w:val="28"/>
          <w:lang w:val="lv-LV" w:eastAsia="lv-LV"/>
        </w:rPr>
      </w:pPr>
      <w:r w:rsidRPr="009254CB">
        <w:rPr>
          <w:rFonts w:cs="TimesNewRomanPSMT"/>
          <w:sz w:val="28"/>
          <w:szCs w:val="28"/>
          <w:lang w:val="lv-LV" w:eastAsia="lv-LV"/>
        </w:rPr>
        <w:t xml:space="preserve">20.6.1. dabiski apmežojušās zemes lietošanas kategorijas maiņu uz zemes lietošanas kategoriju </w:t>
      </w:r>
      <w:r w:rsidR="00832792">
        <w:rPr>
          <w:rFonts w:cs="TimesNewRomanPSMT"/>
          <w:sz w:val="28"/>
          <w:szCs w:val="28"/>
          <w:lang w:val="lv-LV" w:eastAsia="lv-LV"/>
        </w:rPr>
        <w:t>"</w:t>
      </w:r>
      <w:r w:rsidRPr="009254CB">
        <w:rPr>
          <w:rFonts w:cs="TimesNewRomanPSMT"/>
          <w:sz w:val="28"/>
          <w:szCs w:val="28"/>
          <w:lang w:val="lv-LV" w:eastAsia="lv-LV"/>
        </w:rPr>
        <w:t>mežs</w:t>
      </w:r>
      <w:r w:rsidR="00832792">
        <w:rPr>
          <w:rFonts w:cs="TimesNewRomanPSMT"/>
          <w:sz w:val="28"/>
          <w:szCs w:val="28"/>
          <w:lang w:val="lv-LV" w:eastAsia="lv-LV"/>
        </w:rPr>
        <w:t>"</w:t>
      </w:r>
      <w:r w:rsidRPr="009254CB">
        <w:rPr>
          <w:rFonts w:cs="TimesNewRomanPSMT"/>
          <w:sz w:val="28"/>
          <w:szCs w:val="28"/>
          <w:lang w:val="lv-LV" w:eastAsia="lv-LV"/>
        </w:rPr>
        <w:t xml:space="preserve"> vai </w:t>
      </w:r>
      <w:r w:rsidR="00832792">
        <w:rPr>
          <w:rFonts w:cs="TimesNewRomanPSMT"/>
          <w:sz w:val="28"/>
          <w:szCs w:val="28"/>
          <w:lang w:val="lv-LV" w:eastAsia="lv-LV"/>
        </w:rPr>
        <w:t>"</w:t>
      </w:r>
      <w:r w:rsidRPr="009254CB">
        <w:rPr>
          <w:rFonts w:cs="TimesNewRomanPSMT"/>
          <w:sz w:val="28"/>
          <w:szCs w:val="28"/>
          <w:lang w:val="lv-LV" w:eastAsia="lv-LV"/>
        </w:rPr>
        <w:t>krūmājs</w:t>
      </w:r>
      <w:r w:rsidR="00832792">
        <w:rPr>
          <w:rFonts w:cs="TimesNewRomanPSMT"/>
          <w:sz w:val="28"/>
          <w:szCs w:val="28"/>
          <w:lang w:val="lv-LV" w:eastAsia="lv-LV"/>
        </w:rPr>
        <w:t>"</w:t>
      </w:r>
      <w:r w:rsidRPr="009254CB">
        <w:rPr>
          <w:rFonts w:cs="TimesNewRomanPSMT"/>
          <w:sz w:val="28"/>
          <w:szCs w:val="28"/>
          <w:lang w:val="lv-LV" w:eastAsia="lv-LV"/>
        </w:rPr>
        <w:t>;</w:t>
      </w:r>
    </w:p>
    <w:p w14:paraId="405EF704" w14:textId="2D73C433" w:rsidR="00A45B39" w:rsidRPr="009254CB" w:rsidRDefault="00A45B39" w:rsidP="00832792">
      <w:pPr>
        <w:autoSpaceDE w:val="0"/>
        <w:autoSpaceDN w:val="0"/>
        <w:adjustRightInd w:val="0"/>
        <w:ind w:firstLine="720"/>
        <w:jc w:val="both"/>
        <w:rPr>
          <w:rFonts w:cs="TimesNewRomanPSMT"/>
          <w:sz w:val="28"/>
          <w:szCs w:val="28"/>
          <w:lang w:val="lv-LV" w:eastAsia="lv-LV"/>
        </w:rPr>
      </w:pPr>
      <w:r w:rsidRPr="009254CB">
        <w:rPr>
          <w:rFonts w:cs="TimesNewRomanPSMT"/>
          <w:sz w:val="28"/>
          <w:szCs w:val="28"/>
          <w:lang w:val="lv-LV" w:eastAsia="lv-LV"/>
        </w:rPr>
        <w:t>20.6.2. šo noteikumu 22.2.apakšpunktā un 2</w:t>
      </w:r>
      <w:r w:rsidR="009A4703">
        <w:rPr>
          <w:rFonts w:cs="TimesNewRomanPSMT"/>
          <w:sz w:val="28"/>
          <w:szCs w:val="28"/>
          <w:lang w:val="lv-LV" w:eastAsia="lv-LV"/>
        </w:rPr>
        <w:t>4.punktā minēto darbību veikšanu</w:t>
      </w:r>
      <w:r w:rsidRPr="009254CB">
        <w:rPr>
          <w:rFonts w:cs="TimesNewRomanPSMT"/>
          <w:sz w:val="28"/>
          <w:szCs w:val="28"/>
          <w:lang w:val="lv-LV" w:eastAsia="lv-LV"/>
        </w:rPr>
        <w:t>;</w:t>
      </w:r>
      <w:r w:rsidR="00832792">
        <w:rPr>
          <w:rFonts w:cs="TimesNewRomanPSMT"/>
          <w:sz w:val="28"/>
          <w:szCs w:val="28"/>
          <w:lang w:val="lv-LV" w:eastAsia="lv-LV"/>
        </w:rPr>
        <w:t>"</w:t>
      </w:r>
      <w:r w:rsidR="009A4703">
        <w:rPr>
          <w:rFonts w:cs="TimesNewRomanPSMT"/>
          <w:sz w:val="28"/>
          <w:szCs w:val="28"/>
          <w:lang w:val="lv-LV" w:eastAsia="lv-LV"/>
        </w:rPr>
        <w:t>.</w:t>
      </w:r>
    </w:p>
    <w:p w14:paraId="405EF705" w14:textId="77777777" w:rsidR="00A45B39" w:rsidRPr="009254CB" w:rsidRDefault="00A45B39" w:rsidP="00832792">
      <w:pPr>
        <w:autoSpaceDE w:val="0"/>
        <w:autoSpaceDN w:val="0"/>
        <w:adjustRightInd w:val="0"/>
        <w:ind w:firstLine="720"/>
        <w:jc w:val="both"/>
        <w:rPr>
          <w:rFonts w:cs="TimesNewRomanPSMT"/>
          <w:sz w:val="28"/>
          <w:szCs w:val="28"/>
          <w:lang w:val="lv-LV" w:eastAsia="lv-LV"/>
        </w:rPr>
      </w:pPr>
    </w:p>
    <w:p w14:paraId="405EF706" w14:textId="767D2DD9" w:rsidR="00A45B39" w:rsidRDefault="009A4703" w:rsidP="00832792">
      <w:pPr>
        <w:autoSpaceDE w:val="0"/>
        <w:autoSpaceDN w:val="0"/>
        <w:adjustRightInd w:val="0"/>
        <w:ind w:firstLine="720"/>
        <w:jc w:val="both"/>
        <w:rPr>
          <w:rFonts w:cs="TimesNewRomanPSMT"/>
          <w:sz w:val="28"/>
          <w:szCs w:val="28"/>
          <w:lang w:val="lv-LV" w:eastAsia="lv-LV"/>
        </w:rPr>
      </w:pPr>
      <w:r>
        <w:rPr>
          <w:rFonts w:cs="TimesNewRomanPSMT"/>
          <w:sz w:val="28"/>
          <w:szCs w:val="28"/>
          <w:lang w:val="lv-LV" w:eastAsia="lv-LV"/>
        </w:rPr>
        <w:t>11</w:t>
      </w:r>
      <w:r w:rsidR="00A45B39" w:rsidRPr="009254CB">
        <w:rPr>
          <w:rFonts w:cs="TimesNewRomanPSMT"/>
          <w:sz w:val="28"/>
          <w:szCs w:val="28"/>
          <w:lang w:val="lv-LV" w:eastAsia="lv-LV"/>
        </w:rPr>
        <w:t>.</w:t>
      </w:r>
      <w:r>
        <w:rPr>
          <w:rFonts w:cs="TimesNewRomanPSMT"/>
          <w:sz w:val="28"/>
          <w:szCs w:val="28"/>
          <w:lang w:val="lv-LV" w:eastAsia="lv-LV"/>
        </w:rPr>
        <w:t xml:space="preserve"> </w:t>
      </w:r>
      <w:r w:rsidR="00A45B39" w:rsidRPr="009254CB">
        <w:rPr>
          <w:rFonts w:cs="TimesNewRomanPSMT"/>
          <w:sz w:val="28"/>
          <w:szCs w:val="28"/>
          <w:lang w:val="lv-LV" w:eastAsia="lv-LV"/>
        </w:rPr>
        <w:t>Izteikt 20.7.apakšpunktu šādā redakcijā:</w:t>
      </w:r>
    </w:p>
    <w:p w14:paraId="01AC0646" w14:textId="77777777" w:rsidR="00832792" w:rsidRPr="009254CB" w:rsidRDefault="00832792" w:rsidP="00832792">
      <w:pPr>
        <w:autoSpaceDE w:val="0"/>
        <w:autoSpaceDN w:val="0"/>
        <w:adjustRightInd w:val="0"/>
        <w:ind w:firstLine="720"/>
        <w:jc w:val="both"/>
        <w:rPr>
          <w:rFonts w:cs="TimesNewRomanPSMT"/>
          <w:sz w:val="28"/>
          <w:szCs w:val="28"/>
          <w:lang w:val="lv-LV" w:eastAsia="lv-LV"/>
        </w:rPr>
      </w:pPr>
    </w:p>
    <w:p w14:paraId="405EF707" w14:textId="5753B182" w:rsidR="00A45B39" w:rsidRPr="009254CB" w:rsidRDefault="00832792" w:rsidP="00832792">
      <w:pPr>
        <w:autoSpaceDE w:val="0"/>
        <w:autoSpaceDN w:val="0"/>
        <w:adjustRightInd w:val="0"/>
        <w:ind w:firstLine="720"/>
        <w:jc w:val="both"/>
        <w:rPr>
          <w:sz w:val="28"/>
          <w:szCs w:val="28"/>
          <w:lang w:val="lv-LV"/>
        </w:rPr>
      </w:pPr>
      <w:r>
        <w:rPr>
          <w:rFonts w:cs="TimesNewRomanPSMT"/>
          <w:sz w:val="28"/>
          <w:szCs w:val="28"/>
          <w:lang w:val="lv-LV" w:eastAsia="lv-LV"/>
        </w:rPr>
        <w:t>"</w:t>
      </w:r>
      <w:r w:rsidR="00A45B39" w:rsidRPr="009254CB">
        <w:rPr>
          <w:rFonts w:cs="TimesNewRomanPSMT"/>
          <w:sz w:val="28"/>
          <w:szCs w:val="28"/>
          <w:lang w:val="lv-LV" w:eastAsia="lv-LV"/>
        </w:rPr>
        <w:t>20.7.</w:t>
      </w:r>
      <w:r w:rsidR="00A45B39" w:rsidRPr="009254CB">
        <w:rPr>
          <w:sz w:val="28"/>
          <w:szCs w:val="28"/>
          <w:lang w:val="lv-LV"/>
        </w:rPr>
        <w:t xml:space="preserve"> pārvietoties ar mehāniskajiem transport</w:t>
      </w:r>
      <w:r w:rsidR="00A45B39" w:rsidRPr="009254CB">
        <w:rPr>
          <w:sz w:val="28"/>
          <w:szCs w:val="28"/>
          <w:lang w:val="lv-LV"/>
        </w:rPr>
        <w:softHyphen/>
        <w:t>līdzekļiem, tai skaitā automašīnām, traktortehniku, motocikliem, tricikliem, kvadricikliem, mopēdiem, velosipēdiem, kā arī dzīvnieku pajūgiem un ar dzīvniekiem ārpus ceļiem un dabiskām brauktuvēm mežā, izņemot gadījumus, ja pārvietošanās ir saistīta ar šo teritoriju apsaimniekošanu, uzraudzību vai valsts aizsardzības uzdevumu veikšanu, vai glābšanas un meklēšanas darbiem;</w:t>
      </w:r>
      <w:r>
        <w:rPr>
          <w:sz w:val="28"/>
          <w:szCs w:val="28"/>
          <w:lang w:val="lv-LV"/>
        </w:rPr>
        <w:t>"</w:t>
      </w:r>
      <w:r w:rsidR="009A4703">
        <w:rPr>
          <w:sz w:val="28"/>
          <w:szCs w:val="28"/>
          <w:lang w:val="lv-LV"/>
        </w:rPr>
        <w:t>.</w:t>
      </w:r>
    </w:p>
    <w:p w14:paraId="405EF708" w14:textId="77777777" w:rsidR="00A45B39" w:rsidRPr="009254CB" w:rsidRDefault="00A45B39" w:rsidP="00832792">
      <w:pPr>
        <w:autoSpaceDE w:val="0"/>
        <w:autoSpaceDN w:val="0"/>
        <w:adjustRightInd w:val="0"/>
        <w:ind w:firstLine="720"/>
        <w:jc w:val="both"/>
        <w:rPr>
          <w:sz w:val="28"/>
          <w:szCs w:val="28"/>
          <w:lang w:val="lv-LV"/>
        </w:rPr>
      </w:pPr>
    </w:p>
    <w:p w14:paraId="405EF709" w14:textId="6F4E876D" w:rsidR="00A45B39" w:rsidRPr="009254CB" w:rsidRDefault="009A4703" w:rsidP="00832792">
      <w:pPr>
        <w:autoSpaceDE w:val="0"/>
        <w:autoSpaceDN w:val="0"/>
        <w:adjustRightInd w:val="0"/>
        <w:ind w:firstLine="720"/>
        <w:jc w:val="both"/>
        <w:rPr>
          <w:sz w:val="28"/>
          <w:szCs w:val="28"/>
          <w:lang w:val="lv-LV"/>
        </w:rPr>
      </w:pPr>
      <w:r>
        <w:rPr>
          <w:sz w:val="28"/>
          <w:szCs w:val="28"/>
          <w:lang w:val="lv-LV"/>
        </w:rPr>
        <w:t>12</w:t>
      </w:r>
      <w:r w:rsidR="00A45B39" w:rsidRPr="009254CB">
        <w:rPr>
          <w:sz w:val="28"/>
          <w:szCs w:val="28"/>
          <w:lang w:val="lv-LV"/>
        </w:rPr>
        <w:t xml:space="preserve">. Aizstāt 20.9.apakšpunktā vārdus </w:t>
      </w:r>
      <w:r w:rsidR="00832792">
        <w:rPr>
          <w:sz w:val="28"/>
          <w:szCs w:val="28"/>
          <w:lang w:val="lv-LV"/>
        </w:rPr>
        <w:t>"</w:t>
      </w:r>
      <w:r w:rsidR="00A45B39" w:rsidRPr="009254CB">
        <w:rPr>
          <w:sz w:val="28"/>
          <w:szCs w:val="28"/>
          <w:lang w:val="lv-LV"/>
        </w:rPr>
        <w:t>meža apsaimniekošanu</w:t>
      </w:r>
      <w:r w:rsidR="00832792">
        <w:rPr>
          <w:sz w:val="28"/>
          <w:szCs w:val="28"/>
          <w:lang w:val="lv-LV"/>
        </w:rPr>
        <w:t>"</w:t>
      </w:r>
      <w:r w:rsidR="00A45B39" w:rsidRPr="009254CB">
        <w:rPr>
          <w:sz w:val="28"/>
          <w:szCs w:val="28"/>
          <w:lang w:val="lv-LV"/>
        </w:rPr>
        <w:t xml:space="preserve"> ar vārdiem </w:t>
      </w:r>
      <w:r w:rsidR="00832792">
        <w:rPr>
          <w:sz w:val="28"/>
          <w:szCs w:val="28"/>
          <w:lang w:val="lv-LV"/>
        </w:rPr>
        <w:t>"</w:t>
      </w:r>
      <w:r w:rsidR="00A45B39" w:rsidRPr="009254CB">
        <w:rPr>
          <w:sz w:val="28"/>
          <w:szCs w:val="28"/>
          <w:lang w:val="lv-LV"/>
        </w:rPr>
        <w:t>ugunsdrošību un ugunsdzēsību</w:t>
      </w:r>
      <w:r w:rsidR="00832792">
        <w:rPr>
          <w:sz w:val="28"/>
          <w:szCs w:val="28"/>
          <w:lang w:val="lv-LV"/>
        </w:rPr>
        <w:t>"</w:t>
      </w:r>
      <w:r w:rsidR="00A45B39" w:rsidRPr="009254CB">
        <w:rPr>
          <w:sz w:val="28"/>
          <w:szCs w:val="28"/>
          <w:lang w:val="lv-LV"/>
        </w:rPr>
        <w:t>.</w:t>
      </w:r>
    </w:p>
    <w:p w14:paraId="405EF70A" w14:textId="77777777" w:rsidR="00A45B39" w:rsidRPr="009254CB" w:rsidRDefault="00A45B39" w:rsidP="00832792">
      <w:pPr>
        <w:autoSpaceDE w:val="0"/>
        <w:autoSpaceDN w:val="0"/>
        <w:adjustRightInd w:val="0"/>
        <w:ind w:firstLine="720"/>
        <w:jc w:val="both"/>
        <w:rPr>
          <w:sz w:val="28"/>
          <w:szCs w:val="28"/>
          <w:lang w:val="lv-LV"/>
        </w:rPr>
      </w:pPr>
    </w:p>
    <w:p w14:paraId="405EF70B" w14:textId="52155EC5" w:rsidR="00A45B39" w:rsidRPr="009254CB" w:rsidRDefault="009A4703" w:rsidP="00832792">
      <w:pPr>
        <w:autoSpaceDE w:val="0"/>
        <w:autoSpaceDN w:val="0"/>
        <w:adjustRightInd w:val="0"/>
        <w:ind w:firstLine="720"/>
        <w:jc w:val="both"/>
        <w:rPr>
          <w:sz w:val="28"/>
          <w:szCs w:val="28"/>
          <w:lang w:val="lv-LV"/>
        </w:rPr>
      </w:pPr>
      <w:r>
        <w:rPr>
          <w:sz w:val="28"/>
          <w:szCs w:val="28"/>
          <w:lang w:val="lv-LV"/>
        </w:rPr>
        <w:t>13</w:t>
      </w:r>
      <w:r w:rsidR="008A3537">
        <w:rPr>
          <w:sz w:val="28"/>
          <w:szCs w:val="28"/>
          <w:lang w:val="lv-LV"/>
        </w:rPr>
        <w:t>. Svītrot 20.11. un 20.12.</w:t>
      </w:r>
      <w:r w:rsidR="00A45B39" w:rsidRPr="009254CB">
        <w:rPr>
          <w:sz w:val="28"/>
          <w:szCs w:val="28"/>
          <w:lang w:val="lv-LV"/>
        </w:rPr>
        <w:t>apakšpunktu.</w:t>
      </w:r>
    </w:p>
    <w:p w14:paraId="405EF70C" w14:textId="77777777" w:rsidR="00A45B39" w:rsidRPr="009254CB" w:rsidRDefault="00A45B39" w:rsidP="00832792">
      <w:pPr>
        <w:autoSpaceDE w:val="0"/>
        <w:autoSpaceDN w:val="0"/>
        <w:adjustRightInd w:val="0"/>
        <w:ind w:firstLine="720"/>
        <w:jc w:val="both"/>
        <w:rPr>
          <w:b/>
          <w:sz w:val="28"/>
          <w:szCs w:val="28"/>
          <w:lang w:val="lv-LV"/>
        </w:rPr>
      </w:pPr>
    </w:p>
    <w:p w14:paraId="405EF70D" w14:textId="107EE0D0" w:rsidR="00A45B39" w:rsidRDefault="009A4703" w:rsidP="00832792">
      <w:pPr>
        <w:autoSpaceDE w:val="0"/>
        <w:autoSpaceDN w:val="0"/>
        <w:adjustRightInd w:val="0"/>
        <w:ind w:firstLine="720"/>
        <w:jc w:val="both"/>
        <w:rPr>
          <w:sz w:val="28"/>
          <w:szCs w:val="28"/>
          <w:lang w:val="lv-LV"/>
        </w:rPr>
      </w:pPr>
      <w:r>
        <w:rPr>
          <w:sz w:val="28"/>
          <w:szCs w:val="28"/>
          <w:lang w:val="lv-LV"/>
        </w:rPr>
        <w:t>14</w:t>
      </w:r>
      <w:r w:rsidR="00A45B39" w:rsidRPr="009254CB">
        <w:rPr>
          <w:sz w:val="28"/>
          <w:szCs w:val="28"/>
          <w:lang w:val="lv-LV"/>
        </w:rPr>
        <w:t xml:space="preserve">. </w:t>
      </w:r>
      <w:r>
        <w:rPr>
          <w:sz w:val="28"/>
          <w:szCs w:val="28"/>
          <w:lang w:val="lv-LV"/>
        </w:rPr>
        <w:t>Izteik</w:t>
      </w:r>
      <w:r w:rsidR="00A45B39" w:rsidRPr="009254CB">
        <w:rPr>
          <w:sz w:val="28"/>
          <w:szCs w:val="28"/>
          <w:lang w:val="lv-LV"/>
        </w:rPr>
        <w:t>t 20.14.apakšpunktu šādā redakcijā:</w:t>
      </w:r>
    </w:p>
    <w:p w14:paraId="3F7950E5" w14:textId="77777777" w:rsidR="00832792" w:rsidRPr="009254CB" w:rsidRDefault="00832792" w:rsidP="00832792">
      <w:pPr>
        <w:autoSpaceDE w:val="0"/>
        <w:autoSpaceDN w:val="0"/>
        <w:adjustRightInd w:val="0"/>
        <w:ind w:firstLine="720"/>
        <w:jc w:val="both"/>
        <w:rPr>
          <w:sz w:val="28"/>
          <w:szCs w:val="28"/>
          <w:lang w:val="lv-LV"/>
        </w:rPr>
      </w:pPr>
    </w:p>
    <w:p w14:paraId="405EF70E" w14:textId="55EBD365" w:rsidR="00A45B39" w:rsidRPr="009254CB" w:rsidRDefault="00832792" w:rsidP="008A3537">
      <w:pPr>
        <w:pStyle w:val="naisf"/>
        <w:ind w:firstLine="709"/>
        <w:rPr>
          <w:sz w:val="28"/>
          <w:szCs w:val="28"/>
        </w:rPr>
      </w:pPr>
      <w:r w:rsidRPr="00C1295B">
        <w:rPr>
          <w:sz w:val="28"/>
          <w:szCs w:val="28"/>
        </w:rPr>
        <w:t>"</w:t>
      </w:r>
      <w:r w:rsidR="00C1295B" w:rsidRPr="00C1295B">
        <w:rPr>
          <w:sz w:val="28"/>
          <w:szCs w:val="28"/>
        </w:rPr>
        <w:t>20.14. sadalīt zemes īpašumus zemes vienībās, kas mazākas par 10 hekt</w:t>
      </w:r>
      <w:r w:rsidR="00C1295B" w:rsidRPr="00C1295B">
        <w:rPr>
          <w:sz w:val="28"/>
          <w:szCs w:val="28"/>
        </w:rPr>
        <w:softHyphen/>
        <w:t>āriem, tai skaitā dalot kopīpašumu, kā arī noteikt lietošanas tiesības kopīpašumam, ja jebkura kopīpašnieka lietošanā paliek mazāk par 10 hektāriem</w:t>
      </w:r>
      <w:r w:rsidR="00C1295B">
        <w:rPr>
          <w:sz w:val="28"/>
          <w:szCs w:val="28"/>
        </w:rPr>
        <w:t xml:space="preserve">. </w:t>
      </w:r>
      <w:r w:rsidR="00A45B39" w:rsidRPr="009254CB">
        <w:rPr>
          <w:sz w:val="28"/>
          <w:szCs w:val="28"/>
        </w:rPr>
        <w:t>Šis nosacījums neattiecas uz zemes vienībām, kas tiek atdalītas infrastruktūras un inženierkomunikāciju būvniecībai vai uzturēšanai un kuru apbūves nosacījumus nosaka vietējās pašvaldības teritorijas plānojumā, kā arī uz gadījumiem, ja no īpašuma tiek atdalīta zemes vienība ar dzīvojamām un saimniecības ēkām, pagalmu un zemi, kas nepiec</w:t>
      </w:r>
      <w:r w:rsidR="00C1295B">
        <w:rPr>
          <w:sz w:val="28"/>
          <w:szCs w:val="28"/>
        </w:rPr>
        <w:t>iešama saimniecības uzturēšanai</w:t>
      </w:r>
      <w:r w:rsidR="00C1295B" w:rsidRPr="00C1295B">
        <w:rPr>
          <w:sz w:val="28"/>
          <w:szCs w:val="28"/>
        </w:rPr>
        <w:t>;</w:t>
      </w:r>
      <w:r>
        <w:rPr>
          <w:sz w:val="28"/>
          <w:szCs w:val="28"/>
        </w:rPr>
        <w:t>"</w:t>
      </w:r>
      <w:r w:rsidR="00C1295B">
        <w:rPr>
          <w:sz w:val="28"/>
          <w:szCs w:val="28"/>
        </w:rPr>
        <w:t>.</w:t>
      </w:r>
    </w:p>
    <w:p w14:paraId="405EF70F" w14:textId="77777777" w:rsidR="00A45B39" w:rsidRPr="009254CB" w:rsidRDefault="00A45B39" w:rsidP="00832792">
      <w:pPr>
        <w:autoSpaceDE w:val="0"/>
        <w:autoSpaceDN w:val="0"/>
        <w:adjustRightInd w:val="0"/>
        <w:ind w:firstLine="720"/>
        <w:jc w:val="both"/>
        <w:rPr>
          <w:sz w:val="28"/>
          <w:szCs w:val="28"/>
          <w:lang w:val="lv-LV"/>
        </w:rPr>
      </w:pPr>
    </w:p>
    <w:p w14:paraId="405EF710" w14:textId="1927CFA4" w:rsidR="00A45B39" w:rsidRPr="009254CB" w:rsidRDefault="009A4703" w:rsidP="00832792">
      <w:pPr>
        <w:autoSpaceDE w:val="0"/>
        <w:autoSpaceDN w:val="0"/>
        <w:adjustRightInd w:val="0"/>
        <w:ind w:firstLine="720"/>
        <w:jc w:val="both"/>
        <w:rPr>
          <w:sz w:val="28"/>
          <w:szCs w:val="28"/>
          <w:lang w:val="lv-LV"/>
        </w:rPr>
      </w:pPr>
      <w:r>
        <w:rPr>
          <w:sz w:val="28"/>
          <w:szCs w:val="28"/>
          <w:lang w:val="lv-LV"/>
        </w:rPr>
        <w:t>15</w:t>
      </w:r>
      <w:r w:rsidR="00A45B39" w:rsidRPr="009254CB">
        <w:rPr>
          <w:sz w:val="28"/>
          <w:szCs w:val="28"/>
          <w:lang w:val="lv-LV"/>
        </w:rPr>
        <w:t xml:space="preserve">. Papildināt 20.19.apakšpunktu aiz vārda </w:t>
      </w:r>
      <w:r w:rsidR="00832792">
        <w:rPr>
          <w:sz w:val="28"/>
          <w:szCs w:val="28"/>
          <w:lang w:val="lv-LV"/>
        </w:rPr>
        <w:t>"</w:t>
      </w:r>
      <w:r w:rsidR="00A45B39" w:rsidRPr="009254CB">
        <w:rPr>
          <w:sz w:val="28"/>
          <w:szCs w:val="28"/>
          <w:lang w:val="lv-LV"/>
        </w:rPr>
        <w:t>izņemot</w:t>
      </w:r>
      <w:r w:rsidR="00832792">
        <w:rPr>
          <w:sz w:val="28"/>
          <w:szCs w:val="28"/>
          <w:lang w:val="lv-LV"/>
        </w:rPr>
        <w:t>"</w:t>
      </w:r>
      <w:r w:rsidR="00A45B39" w:rsidRPr="009254CB">
        <w:rPr>
          <w:sz w:val="28"/>
          <w:szCs w:val="28"/>
          <w:lang w:val="lv-LV"/>
        </w:rPr>
        <w:t xml:space="preserve"> ar vārdiem </w:t>
      </w:r>
      <w:r w:rsidR="00832792">
        <w:rPr>
          <w:sz w:val="28"/>
          <w:szCs w:val="28"/>
          <w:lang w:val="lv-LV"/>
        </w:rPr>
        <w:t>"</w:t>
      </w:r>
      <w:r w:rsidR="00C1295B">
        <w:rPr>
          <w:sz w:val="28"/>
          <w:szCs w:val="28"/>
          <w:lang w:val="lv-LV"/>
        </w:rPr>
        <w:t>meža nekoksnes vērtību ieguvi</w:t>
      </w:r>
      <w:r w:rsidR="00832792">
        <w:rPr>
          <w:sz w:val="28"/>
          <w:szCs w:val="28"/>
          <w:lang w:val="lv-LV"/>
        </w:rPr>
        <w:t>"</w:t>
      </w:r>
      <w:r w:rsidR="00A45B39" w:rsidRPr="009254CB">
        <w:rPr>
          <w:sz w:val="28"/>
          <w:szCs w:val="28"/>
          <w:lang w:val="lv-LV"/>
        </w:rPr>
        <w:t>.</w:t>
      </w:r>
    </w:p>
    <w:p w14:paraId="405EF711" w14:textId="77777777" w:rsidR="00A45B39" w:rsidRPr="009254CB" w:rsidRDefault="00A45B39" w:rsidP="00832792">
      <w:pPr>
        <w:autoSpaceDE w:val="0"/>
        <w:autoSpaceDN w:val="0"/>
        <w:adjustRightInd w:val="0"/>
        <w:ind w:firstLine="720"/>
        <w:jc w:val="both"/>
        <w:rPr>
          <w:sz w:val="28"/>
          <w:szCs w:val="28"/>
          <w:lang w:val="lv-LV"/>
        </w:rPr>
      </w:pPr>
    </w:p>
    <w:p w14:paraId="405EF712" w14:textId="184B381F" w:rsidR="00A45B39" w:rsidRDefault="009A4703" w:rsidP="00832792">
      <w:pPr>
        <w:autoSpaceDE w:val="0"/>
        <w:autoSpaceDN w:val="0"/>
        <w:adjustRightInd w:val="0"/>
        <w:ind w:firstLine="720"/>
        <w:jc w:val="both"/>
        <w:rPr>
          <w:sz w:val="28"/>
          <w:szCs w:val="28"/>
          <w:lang w:val="lv-LV"/>
        </w:rPr>
      </w:pPr>
      <w:r>
        <w:rPr>
          <w:sz w:val="28"/>
          <w:szCs w:val="28"/>
          <w:lang w:val="lv-LV"/>
        </w:rPr>
        <w:t>16</w:t>
      </w:r>
      <w:r w:rsidR="00A45B39" w:rsidRPr="009254CB">
        <w:rPr>
          <w:sz w:val="28"/>
          <w:szCs w:val="28"/>
          <w:lang w:val="lv-LV"/>
        </w:rPr>
        <w:t>. Papildināt noteikumus ar 21.4.apakšpunktu šādā redakcijā:</w:t>
      </w:r>
    </w:p>
    <w:p w14:paraId="2C213424" w14:textId="77777777" w:rsidR="00832792" w:rsidRPr="009254CB" w:rsidRDefault="00832792" w:rsidP="00832792">
      <w:pPr>
        <w:autoSpaceDE w:val="0"/>
        <w:autoSpaceDN w:val="0"/>
        <w:adjustRightInd w:val="0"/>
        <w:ind w:firstLine="720"/>
        <w:jc w:val="both"/>
        <w:rPr>
          <w:sz w:val="28"/>
          <w:szCs w:val="28"/>
          <w:lang w:val="lv-LV"/>
        </w:rPr>
      </w:pPr>
    </w:p>
    <w:p w14:paraId="405EF713" w14:textId="210A5BDD" w:rsidR="00A45B39" w:rsidRPr="009254CB" w:rsidRDefault="00832792" w:rsidP="00832792">
      <w:pPr>
        <w:autoSpaceDE w:val="0"/>
        <w:autoSpaceDN w:val="0"/>
        <w:adjustRightInd w:val="0"/>
        <w:ind w:firstLine="720"/>
        <w:jc w:val="both"/>
        <w:rPr>
          <w:sz w:val="28"/>
          <w:szCs w:val="28"/>
          <w:lang w:val="lv-LV"/>
        </w:rPr>
      </w:pPr>
      <w:r>
        <w:rPr>
          <w:sz w:val="28"/>
          <w:szCs w:val="28"/>
          <w:lang w:val="lv-LV"/>
        </w:rPr>
        <w:t>"</w:t>
      </w:r>
      <w:r w:rsidR="00A45B39" w:rsidRPr="009254CB">
        <w:rPr>
          <w:sz w:val="28"/>
          <w:szCs w:val="28"/>
          <w:lang w:val="lv-LV"/>
        </w:rPr>
        <w:t>21.4. svaigi vēja gāzto ošu un egļu ciršanu un izvākšanu, ja to apjoms pārsnie</w:t>
      </w:r>
      <w:r w:rsidR="00C1295B">
        <w:rPr>
          <w:sz w:val="28"/>
          <w:szCs w:val="28"/>
          <w:lang w:val="lv-LV"/>
        </w:rPr>
        <w:t>dz piecus kubikmetrus uz hektāru</w:t>
      </w:r>
      <w:r w:rsidR="00A45B39" w:rsidRPr="009254CB">
        <w:rPr>
          <w:sz w:val="28"/>
          <w:szCs w:val="28"/>
          <w:lang w:val="lv-LV"/>
        </w:rPr>
        <w:t>.</w:t>
      </w:r>
      <w:r>
        <w:rPr>
          <w:sz w:val="28"/>
          <w:szCs w:val="28"/>
          <w:lang w:val="lv-LV"/>
        </w:rPr>
        <w:t>"</w:t>
      </w:r>
    </w:p>
    <w:p w14:paraId="405EF714" w14:textId="77777777" w:rsidR="00A45B39" w:rsidRPr="009254CB" w:rsidRDefault="00A45B39" w:rsidP="00832792">
      <w:pPr>
        <w:autoSpaceDE w:val="0"/>
        <w:autoSpaceDN w:val="0"/>
        <w:adjustRightInd w:val="0"/>
        <w:ind w:firstLine="720"/>
        <w:jc w:val="both"/>
        <w:rPr>
          <w:sz w:val="28"/>
          <w:szCs w:val="28"/>
          <w:lang w:val="lv-LV"/>
        </w:rPr>
      </w:pPr>
    </w:p>
    <w:p w14:paraId="2572FCF0" w14:textId="0DD2C3A7" w:rsidR="00C1295B" w:rsidRDefault="00A45B39" w:rsidP="00C1295B">
      <w:pPr>
        <w:autoSpaceDE w:val="0"/>
        <w:autoSpaceDN w:val="0"/>
        <w:adjustRightInd w:val="0"/>
        <w:ind w:firstLine="720"/>
        <w:jc w:val="both"/>
        <w:rPr>
          <w:sz w:val="28"/>
          <w:szCs w:val="28"/>
          <w:lang w:val="lv-LV"/>
        </w:rPr>
      </w:pPr>
      <w:r w:rsidRPr="009254CB">
        <w:rPr>
          <w:sz w:val="28"/>
          <w:szCs w:val="28"/>
          <w:lang w:val="lv-LV"/>
        </w:rPr>
        <w:t>1</w:t>
      </w:r>
      <w:r w:rsidR="009A4703">
        <w:rPr>
          <w:sz w:val="28"/>
          <w:szCs w:val="28"/>
          <w:lang w:val="lv-LV"/>
        </w:rPr>
        <w:t>7</w:t>
      </w:r>
      <w:r w:rsidRPr="009254CB">
        <w:rPr>
          <w:sz w:val="28"/>
          <w:szCs w:val="28"/>
          <w:lang w:val="lv-LV"/>
        </w:rPr>
        <w:t>. Izteikt 22.punkta ievaddaļu šādā redakcijā:</w:t>
      </w:r>
    </w:p>
    <w:p w14:paraId="69A895A3" w14:textId="77777777" w:rsidR="00C1295B" w:rsidRDefault="00C1295B" w:rsidP="00C1295B">
      <w:pPr>
        <w:autoSpaceDE w:val="0"/>
        <w:autoSpaceDN w:val="0"/>
        <w:adjustRightInd w:val="0"/>
        <w:ind w:firstLine="720"/>
        <w:jc w:val="both"/>
        <w:rPr>
          <w:sz w:val="28"/>
          <w:szCs w:val="28"/>
          <w:lang w:val="lv-LV"/>
        </w:rPr>
      </w:pPr>
    </w:p>
    <w:p w14:paraId="405EF716" w14:textId="18E18EB3" w:rsidR="00A45B39" w:rsidRPr="009254CB" w:rsidRDefault="00832792" w:rsidP="00832792">
      <w:pPr>
        <w:autoSpaceDE w:val="0"/>
        <w:autoSpaceDN w:val="0"/>
        <w:adjustRightInd w:val="0"/>
        <w:ind w:firstLine="720"/>
        <w:jc w:val="both"/>
        <w:rPr>
          <w:sz w:val="28"/>
          <w:szCs w:val="28"/>
          <w:lang w:val="lv-LV"/>
        </w:rPr>
      </w:pPr>
      <w:r>
        <w:rPr>
          <w:sz w:val="28"/>
          <w:szCs w:val="28"/>
          <w:lang w:val="lv-LV"/>
        </w:rPr>
        <w:t>"</w:t>
      </w:r>
      <w:r w:rsidR="00A45B39" w:rsidRPr="009254CB">
        <w:rPr>
          <w:sz w:val="28"/>
          <w:szCs w:val="28"/>
          <w:lang w:val="lv-LV"/>
        </w:rPr>
        <w:t>22. Dabas lieguma zonā bez Dabas aizsardzības pārvaldes rakstiskas atļaujas aizliegts:</w:t>
      </w:r>
      <w:r>
        <w:rPr>
          <w:sz w:val="28"/>
          <w:szCs w:val="28"/>
          <w:lang w:val="lv-LV"/>
        </w:rPr>
        <w:t>"</w:t>
      </w:r>
      <w:r w:rsidR="008A3537">
        <w:rPr>
          <w:sz w:val="28"/>
          <w:szCs w:val="28"/>
          <w:lang w:val="lv-LV"/>
        </w:rPr>
        <w:t>.</w:t>
      </w:r>
    </w:p>
    <w:p w14:paraId="405EF717" w14:textId="77777777" w:rsidR="00A45B39" w:rsidRPr="009254CB" w:rsidRDefault="00A45B39" w:rsidP="00832792">
      <w:pPr>
        <w:autoSpaceDE w:val="0"/>
        <w:autoSpaceDN w:val="0"/>
        <w:adjustRightInd w:val="0"/>
        <w:ind w:firstLine="720"/>
        <w:jc w:val="both"/>
        <w:rPr>
          <w:sz w:val="28"/>
          <w:szCs w:val="28"/>
          <w:lang w:val="lv-LV"/>
        </w:rPr>
      </w:pPr>
    </w:p>
    <w:p w14:paraId="405EF718" w14:textId="3B3EC57D" w:rsidR="00A45B39" w:rsidRDefault="00C1295B" w:rsidP="00832792">
      <w:pPr>
        <w:autoSpaceDE w:val="0"/>
        <w:autoSpaceDN w:val="0"/>
        <w:adjustRightInd w:val="0"/>
        <w:ind w:firstLine="720"/>
        <w:jc w:val="both"/>
        <w:rPr>
          <w:sz w:val="28"/>
          <w:szCs w:val="28"/>
          <w:lang w:val="lv-LV"/>
        </w:rPr>
      </w:pPr>
      <w:r>
        <w:rPr>
          <w:sz w:val="28"/>
          <w:szCs w:val="28"/>
          <w:lang w:val="lv-LV"/>
        </w:rPr>
        <w:t>18</w:t>
      </w:r>
      <w:r w:rsidR="00A45B39" w:rsidRPr="009254CB">
        <w:rPr>
          <w:sz w:val="28"/>
          <w:szCs w:val="28"/>
          <w:lang w:val="lv-LV"/>
        </w:rPr>
        <w:t>. Izteikt 22.2.apakšpunktu šādā redakcijā:</w:t>
      </w:r>
    </w:p>
    <w:p w14:paraId="350BB64D" w14:textId="77777777" w:rsidR="00832792" w:rsidRPr="009254CB" w:rsidRDefault="00832792" w:rsidP="00832792">
      <w:pPr>
        <w:autoSpaceDE w:val="0"/>
        <w:autoSpaceDN w:val="0"/>
        <w:adjustRightInd w:val="0"/>
        <w:ind w:firstLine="720"/>
        <w:jc w:val="both"/>
        <w:rPr>
          <w:sz w:val="28"/>
          <w:szCs w:val="28"/>
          <w:lang w:val="lv-LV"/>
        </w:rPr>
      </w:pPr>
    </w:p>
    <w:p w14:paraId="405EF719" w14:textId="304D4E47" w:rsidR="00A45B39" w:rsidRPr="009254CB" w:rsidRDefault="00832792" w:rsidP="00832792">
      <w:pPr>
        <w:autoSpaceDE w:val="0"/>
        <w:autoSpaceDN w:val="0"/>
        <w:adjustRightInd w:val="0"/>
        <w:ind w:firstLine="720"/>
        <w:jc w:val="both"/>
        <w:rPr>
          <w:sz w:val="28"/>
          <w:szCs w:val="28"/>
          <w:lang w:val="lv-LV"/>
        </w:rPr>
      </w:pPr>
      <w:r>
        <w:rPr>
          <w:sz w:val="28"/>
          <w:szCs w:val="28"/>
          <w:lang w:val="lv-LV"/>
        </w:rPr>
        <w:t>"</w:t>
      </w:r>
      <w:r w:rsidR="00A45B39" w:rsidRPr="009254CB">
        <w:rPr>
          <w:sz w:val="28"/>
          <w:szCs w:val="28"/>
          <w:lang w:val="lv-LV"/>
        </w:rPr>
        <w:t>22.2. ierīkot publiski pieejamus dabas tūrisma un izziņas infrastruktūras objektus (piemēram, takas, skatu torņus, atpūtas vietas, ugunskuru vietas, telšu vietas, stāvlaukumus, apmeklētāju centrus un in</w:t>
      </w:r>
      <w:r w:rsidR="00C1295B">
        <w:rPr>
          <w:sz w:val="28"/>
          <w:szCs w:val="28"/>
          <w:lang w:val="lv-LV"/>
        </w:rPr>
        <w:t>formācijas centrus), tai skaitā</w:t>
      </w:r>
      <w:r w:rsidR="00A45B39" w:rsidRPr="009254CB">
        <w:rPr>
          <w:sz w:val="28"/>
          <w:szCs w:val="28"/>
          <w:lang w:val="lv-LV"/>
        </w:rPr>
        <w:t xml:space="preserve"> labiekārtot esošās tūristu atpūtas vietas;</w:t>
      </w:r>
      <w:r>
        <w:rPr>
          <w:sz w:val="28"/>
          <w:szCs w:val="28"/>
          <w:lang w:val="lv-LV"/>
        </w:rPr>
        <w:t>"</w:t>
      </w:r>
      <w:r w:rsidR="00C1295B">
        <w:rPr>
          <w:sz w:val="28"/>
          <w:szCs w:val="28"/>
          <w:lang w:val="lv-LV"/>
        </w:rPr>
        <w:t>.</w:t>
      </w:r>
    </w:p>
    <w:p w14:paraId="405EF71C" w14:textId="77777777" w:rsidR="00A45B39" w:rsidRPr="009254CB" w:rsidRDefault="00A45B39" w:rsidP="00832792">
      <w:pPr>
        <w:autoSpaceDE w:val="0"/>
        <w:autoSpaceDN w:val="0"/>
        <w:adjustRightInd w:val="0"/>
        <w:ind w:firstLine="720"/>
        <w:jc w:val="both"/>
        <w:rPr>
          <w:b/>
          <w:sz w:val="28"/>
          <w:szCs w:val="28"/>
          <w:lang w:val="lv-LV"/>
        </w:rPr>
      </w:pPr>
    </w:p>
    <w:p w14:paraId="405EF71D" w14:textId="161BCD53" w:rsidR="00A45B39" w:rsidRDefault="00C1295B" w:rsidP="00832792">
      <w:pPr>
        <w:autoSpaceDE w:val="0"/>
        <w:autoSpaceDN w:val="0"/>
        <w:adjustRightInd w:val="0"/>
        <w:ind w:firstLine="720"/>
        <w:jc w:val="both"/>
        <w:rPr>
          <w:sz w:val="28"/>
          <w:szCs w:val="28"/>
          <w:lang w:val="lv-LV"/>
        </w:rPr>
      </w:pPr>
      <w:r>
        <w:rPr>
          <w:sz w:val="28"/>
          <w:lang w:val="lv-LV"/>
        </w:rPr>
        <w:t>19</w:t>
      </w:r>
      <w:r w:rsidR="00A45B39" w:rsidRPr="009254CB">
        <w:rPr>
          <w:sz w:val="28"/>
          <w:lang w:val="lv-LV"/>
        </w:rPr>
        <w:t xml:space="preserve">. </w:t>
      </w:r>
      <w:r w:rsidR="00A45B39" w:rsidRPr="009254CB">
        <w:rPr>
          <w:sz w:val="28"/>
          <w:szCs w:val="28"/>
          <w:lang w:val="lv-LV"/>
        </w:rPr>
        <w:t>Izteikt 23.punktu šādā redakcijā:</w:t>
      </w:r>
    </w:p>
    <w:p w14:paraId="1D5D7A19" w14:textId="77777777" w:rsidR="00832792" w:rsidRPr="009254CB" w:rsidRDefault="00832792" w:rsidP="00832792">
      <w:pPr>
        <w:autoSpaceDE w:val="0"/>
        <w:autoSpaceDN w:val="0"/>
        <w:adjustRightInd w:val="0"/>
        <w:ind w:firstLine="720"/>
        <w:jc w:val="both"/>
        <w:rPr>
          <w:sz w:val="28"/>
          <w:szCs w:val="28"/>
          <w:lang w:val="lv-LV"/>
        </w:rPr>
      </w:pPr>
    </w:p>
    <w:p w14:paraId="405EF71E" w14:textId="59175DF9" w:rsidR="00A45B39" w:rsidRPr="009254CB" w:rsidRDefault="00832792" w:rsidP="00832792">
      <w:pPr>
        <w:ind w:firstLine="709"/>
        <w:jc w:val="both"/>
        <w:rPr>
          <w:sz w:val="28"/>
          <w:szCs w:val="28"/>
          <w:lang w:val="lv-LV"/>
        </w:rPr>
      </w:pPr>
      <w:r>
        <w:rPr>
          <w:sz w:val="28"/>
          <w:szCs w:val="28"/>
          <w:lang w:val="lv-LV"/>
        </w:rPr>
        <w:t>"</w:t>
      </w:r>
      <w:r w:rsidR="00A45B39" w:rsidRPr="009254CB">
        <w:rPr>
          <w:sz w:val="28"/>
          <w:szCs w:val="28"/>
          <w:lang w:val="lv-LV"/>
        </w:rPr>
        <w:t>23.</w:t>
      </w:r>
      <w:r w:rsidR="00A45B39" w:rsidRPr="009254CB">
        <w:rPr>
          <w:szCs w:val="28"/>
          <w:lang w:val="lv-LV"/>
        </w:rPr>
        <w:t xml:space="preserve"> </w:t>
      </w:r>
      <w:r w:rsidR="00A45B39" w:rsidRPr="009254CB">
        <w:rPr>
          <w:sz w:val="28"/>
          <w:szCs w:val="28"/>
          <w:lang w:val="lv-LV"/>
        </w:rPr>
        <w:t>Dabas lieguma zonā sanitārā cirte atļauta tikai, ja meža slimību, kaitēkļu, dzīvnieku vai citādi bojātie koki rada masveidīgas kaitēkļu savairošanās draudus un var izraisīt mežaudžu bo</w:t>
      </w:r>
      <w:r w:rsidR="008A3537">
        <w:rPr>
          <w:sz w:val="28"/>
          <w:szCs w:val="28"/>
          <w:lang w:val="lv-LV"/>
        </w:rPr>
        <w:t>jāeju ārpus dabas lieguma zonas</w:t>
      </w:r>
      <w:r w:rsidR="00A45B39" w:rsidRPr="009254CB">
        <w:rPr>
          <w:sz w:val="28"/>
          <w:szCs w:val="28"/>
          <w:lang w:val="lv-LV"/>
        </w:rPr>
        <w:t xml:space="preserve"> un ir saņemts Valsts meža dienesta sanitārais atzinums. Veicot cirti, saglabā visus augtspējīgos kokus.</w:t>
      </w:r>
      <w:r>
        <w:rPr>
          <w:sz w:val="28"/>
          <w:szCs w:val="28"/>
          <w:lang w:val="lv-LV"/>
        </w:rPr>
        <w:t>"</w:t>
      </w:r>
    </w:p>
    <w:p w14:paraId="405EF71F" w14:textId="77777777" w:rsidR="00A45B39" w:rsidRPr="009254CB" w:rsidRDefault="00A45B39" w:rsidP="00832792">
      <w:pPr>
        <w:ind w:firstLine="720"/>
        <w:jc w:val="both"/>
        <w:rPr>
          <w:sz w:val="28"/>
          <w:szCs w:val="28"/>
          <w:lang w:val="lv-LV"/>
        </w:rPr>
      </w:pPr>
    </w:p>
    <w:p w14:paraId="405EF720" w14:textId="28CD3A5B" w:rsidR="00A45B39" w:rsidRDefault="00C1295B" w:rsidP="00832792">
      <w:pPr>
        <w:ind w:firstLine="720"/>
        <w:jc w:val="both"/>
        <w:rPr>
          <w:sz w:val="28"/>
          <w:szCs w:val="28"/>
          <w:lang w:val="lv-LV"/>
        </w:rPr>
      </w:pPr>
      <w:r>
        <w:rPr>
          <w:sz w:val="28"/>
          <w:szCs w:val="28"/>
          <w:lang w:val="lv-LV"/>
        </w:rPr>
        <w:t>20</w:t>
      </w:r>
      <w:r w:rsidR="00A45B39" w:rsidRPr="009254CB">
        <w:rPr>
          <w:sz w:val="28"/>
          <w:szCs w:val="28"/>
          <w:lang w:val="lv-LV"/>
        </w:rPr>
        <w:t>. Papildināt noteikumus ar 23.</w:t>
      </w:r>
      <w:r w:rsidR="00A45B39" w:rsidRPr="009254CB">
        <w:rPr>
          <w:sz w:val="28"/>
          <w:szCs w:val="28"/>
          <w:vertAlign w:val="superscript"/>
          <w:lang w:val="lv-LV"/>
        </w:rPr>
        <w:t>1</w:t>
      </w:r>
      <w:r w:rsidR="00A45B39" w:rsidRPr="009254CB">
        <w:rPr>
          <w:sz w:val="28"/>
          <w:szCs w:val="28"/>
          <w:lang w:val="lv-LV"/>
        </w:rPr>
        <w:t xml:space="preserve"> punktu šādā redakcijā:</w:t>
      </w:r>
    </w:p>
    <w:p w14:paraId="2621C78F" w14:textId="77777777" w:rsidR="00832792" w:rsidRPr="009254CB" w:rsidRDefault="00832792" w:rsidP="00832792">
      <w:pPr>
        <w:ind w:firstLine="720"/>
        <w:jc w:val="both"/>
        <w:rPr>
          <w:sz w:val="28"/>
          <w:szCs w:val="28"/>
          <w:lang w:val="lv-LV"/>
        </w:rPr>
      </w:pPr>
    </w:p>
    <w:p w14:paraId="405EF721" w14:textId="19CD4BE9" w:rsidR="00A45B39" w:rsidRPr="009254CB" w:rsidRDefault="00832792" w:rsidP="00832792">
      <w:pPr>
        <w:ind w:firstLine="720"/>
        <w:jc w:val="both"/>
        <w:rPr>
          <w:sz w:val="28"/>
          <w:szCs w:val="28"/>
          <w:lang w:val="lv-LV"/>
        </w:rPr>
      </w:pPr>
      <w:r>
        <w:rPr>
          <w:sz w:val="28"/>
          <w:szCs w:val="28"/>
          <w:lang w:val="lv-LV"/>
        </w:rPr>
        <w:t>"</w:t>
      </w:r>
      <w:r w:rsidR="00A45B39" w:rsidRPr="009254CB">
        <w:rPr>
          <w:sz w:val="28"/>
          <w:szCs w:val="28"/>
          <w:lang w:val="lv-LV"/>
        </w:rPr>
        <w:t>23.</w:t>
      </w:r>
      <w:r w:rsidR="00A45B39" w:rsidRPr="009254CB">
        <w:rPr>
          <w:sz w:val="28"/>
          <w:szCs w:val="28"/>
          <w:vertAlign w:val="superscript"/>
          <w:lang w:val="lv-LV"/>
        </w:rPr>
        <w:t>1</w:t>
      </w:r>
      <w:r w:rsidR="00A45B39" w:rsidRPr="009254CB">
        <w:rPr>
          <w:sz w:val="28"/>
          <w:szCs w:val="28"/>
          <w:lang w:val="lv-LV"/>
        </w:rPr>
        <w:t xml:space="preserve"> </w:t>
      </w:r>
      <w:r w:rsidR="00A45B39" w:rsidRPr="009254CB">
        <w:rPr>
          <w:bCs/>
          <w:sz w:val="28"/>
          <w:szCs w:val="28"/>
          <w:lang w:val="lv-LV"/>
        </w:rPr>
        <w:t>Lai novērstu apdraudējumu dabas lieguma apmeklētājiem un infrastruktūras objektiem, dabas lieguma zonā meža slimību, kaitēkļu, dzīvnieku vai citādi bojātos, vēja gāztos un lauztos kokus cērt citā cirtē. Šādā gadījumā Valsts meža dienests koku ciršanas apliecinājumu izsniedz pēc Dabas aizsardzības pārvaldes pozitīva atzinuma saņemšanas.</w:t>
      </w:r>
      <w:r>
        <w:rPr>
          <w:bCs/>
          <w:sz w:val="28"/>
          <w:szCs w:val="28"/>
          <w:lang w:val="lv-LV"/>
        </w:rPr>
        <w:t>"</w:t>
      </w:r>
    </w:p>
    <w:p w14:paraId="405EF722" w14:textId="77777777" w:rsidR="00A45B39" w:rsidRPr="009254CB" w:rsidRDefault="00A45B39" w:rsidP="00832792">
      <w:pPr>
        <w:ind w:firstLine="720"/>
        <w:jc w:val="both"/>
        <w:rPr>
          <w:b/>
          <w:sz w:val="28"/>
          <w:szCs w:val="28"/>
          <w:lang w:val="lv-LV"/>
        </w:rPr>
      </w:pPr>
    </w:p>
    <w:p w14:paraId="405EF723" w14:textId="24040EB7" w:rsidR="00A45B39" w:rsidRPr="009254CB" w:rsidRDefault="00C1295B" w:rsidP="00832792">
      <w:pPr>
        <w:ind w:firstLine="540"/>
        <w:jc w:val="both"/>
        <w:rPr>
          <w:sz w:val="28"/>
          <w:szCs w:val="28"/>
          <w:lang w:val="lv-LV"/>
        </w:rPr>
      </w:pPr>
      <w:r>
        <w:rPr>
          <w:sz w:val="28"/>
          <w:szCs w:val="28"/>
          <w:lang w:val="lv-LV"/>
        </w:rPr>
        <w:tab/>
        <w:t>21</w:t>
      </w:r>
      <w:r w:rsidR="00A45B39" w:rsidRPr="009254CB">
        <w:rPr>
          <w:sz w:val="28"/>
          <w:szCs w:val="28"/>
          <w:lang w:val="lv-LV"/>
        </w:rPr>
        <w:t xml:space="preserve">. Svītrot 24.1.apakšpunktā vārdus </w:t>
      </w:r>
      <w:r w:rsidR="00832792">
        <w:rPr>
          <w:sz w:val="28"/>
          <w:szCs w:val="28"/>
          <w:lang w:val="lv-LV"/>
        </w:rPr>
        <w:t>"</w:t>
      </w:r>
      <w:r w:rsidR="00A45B39" w:rsidRPr="009254CB">
        <w:rPr>
          <w:sz w:val="28"/>
          <w:szCs w:val="28"/>
          <w:lang w:val="lv-LV"/>
        </w:rPr>
        <w:t>un periodisko uzturēšanu</w:t>
      </w:r>
      <w:r w:rsidR="00832792">
        <w:rPr>
          <w:sz w:val="28"/>
          <w:szCs w:val="28"/>
          <w:lang w:val="lv-LV"/>
        </w:rPr>
        <w:t>"</w:t>
      </w:r>
      <w:r w:rsidR="00A45B39" w:rsidRPr="009254CB">
        <w:rPr>
          <w:sz w:val="28"/>
          <w:szCs w:val="28"/>
          <w:lang w:val="lv-LV"/>
        </w:rPr>
        <w:t>.</w:t>
      </w:r>
    </w:p>
    <w:p w14:paraId="405EF724" w14:textId="77777777" w:rsidR="00A45B39" w:rsidRPr="009254CB" w:rsidRDefault="00A45B39" w:rsidP="00832792">
      <w:pPr>
        <w:ind w:firstLine="540"/>
        <w:jc w:val="both"/>
        <w:rPr>
          <w:sz w:val="28"/>
          <w:szCs w:val="28"/>
          <w:lang w:val="lv-LV"/>
        </w:rPr>
      </w:pPr>
    </w:p>
    <w:p w14:paraId="405EF725" w14:textId="08B15487" w:rsidR="00A45B39" w:rsidRDefault="00C1295B" w:rsidP="00832792">
      <w:pPr>
        <w:ind w:firstLine="720"/>
        <w:jc w:val="both"/>
        <w:rPr>
          <w:sz w:val="28"/>
          <w:szCs w:val="28"/>
          <w:lang w:val="lv-LV"/>
        </w:rPr>
      </w:pPr>
      <w:r>
        <w:rPr>
          <w:sz w:val="28"/>
          <w:szCs w:val="28"/>
          <w:lang w:val="lv-LV"/>
        </w:rPr>
        <w:t>22</w:t>
      </w:r>
      <w:r w:rsidR="00A45B39" w:rsidRPr="009254CB">
        <w:rPr>
          <w:sz w:val="28"/>
          <w:szCs w:val="28"/>
          <w:lang w:val="lv-LV"/>
        </w:rPr>
        <w:t>. Izteikt 27.3.apakšpunktu šādā redakcijā:</w:t>
      </w:r>
    </w:p>
    <w:p w14:paraId="78F16E72" w14:textId="77777777" w:rsidR="00832792" w:rsidRPr="009254CB" w:rsidRDefault="00832792" w:rsidP="00832792">
      <w:pPr>
        <w:ind w:firstLine="720"/>
        <w:jc w:val="both"/>
        <w:rPr>
          <w:sz w:val="28"/>
          <w:szCs w:val="28"/>
          <w:lang w:val="lv-LV"/>
        </w:rPr>
      </w:pPr>
    </w:p>
    <w:p w14:paraId="405EF726" w14:textId="33C7D778" w:rsidR="00A45B39" w:rsidRPr="009254CB" w:rsidRDefault="00832792" w:rsidP="00832792">
      <w:pPr>
        <w:ind w:firstLine="709"/>
        <w:jc w:val="both"/>
        <w:rPr>
          <w:sz w:val="28"/>
          <w:szCs w:val="28"/>
          <w:lang w:val="lv-LV"/>
        </w:rPr>
      </w:pPr>
      <w:r>
        <w:rPr>
          <w:sz w:val="28"/>
          <w:szCs w:val="28"/>
          <w:lang w:val="lv-LV"/>
        </w:rPr>
        <w:t>"</w:t>
      </w:r>
      <w:r w:rsidR="00A45B39" w:rsidRPr="009254CB">
        <w:rPr>
          <w:sz w:val="28"/>
          <w:szCs w:val="28"/>
          <w:lang w:val="lv-LV"/>
        </w:rPr>
        <w:t>27.3. pārvietoties ar mehāniskajiem transport</w:t>
      </w:r>
      <w:r w:rsidR="00A45B39" w:rsidRPr="009254CB">
        <w:rPr>
          <w:sz w:val="28"/>
          <w:szCs w:val="28"/>
          <w:lang w:val="lv-LV"/>
        </w:rPr>
        <w:softHyphen/>
        <w:t>līdzekļiem, tai skaitā automašīnām, traktortehniku, motocikliem, tricikliem, kvadricikliem, mopēdiem, velosipēdiem, kā arī dzīvnieku pajūgiem un ar dzīvniekiem ārpus ceļiem un dabiskām brauktuvēm mežā, izņemot gadījumus, ja</w:t>
      </w:r>
      <w:r w:rsidR="00A45B39" w:rsidRPr="009254CB">
        <w:rPr>
          <w:b/>
          <w:sz w:val="28"/>
          <w:szCs w:val="28"/>
          <w:lang w:val="lv-LV"/>
        </w:rPr>
        <w:t xml:space="preserve"> </w:t>
      </w:r>
      <w:r w:rsidR="00A45B39" w:rsidRPr="009254CB">
        <w:rPr>
          <w:sz w:val="28"/>
          <w:szCs w:val="28"/>
          <w:lang w:val="lv-LV"/>
        </w:rPr>
        <w:t>pārvietošanās ir saistīta ar šo teritoriju apsaimniekošanu, uzraudzību vai valsts aizsardzības uzdevumu veikšanu, vai glābšanas un meklēšanas darbiem;</w:t>
      </w:r>
      <w:r>
        <w:rPr>
          <w:sz w:val="28"/>
          <w:szCs w:val="28"/>
          <w:lang w:val="lv-LV"/>
        </w:rPr>
        <w:t>"</w:t>
      </w:r>
      <w:r w:rsidR="00C1295B">
        <w:rPr>
          <w:sz w:val="28"/>
          <w:szCs w:val="28"/>
          <w:lang w:val="lv-LV"/>
        </w:rPr>
        <w:t>.</w:t>
      </w:r>
    </w:p>
    <w:p w14:paraId="405EF727" w14:textId="77777777" w:rsidR="00A45B39" w:rsidRPr="009254CB" w:rsidRDefault="00A45B39" w:rsidP="00832792">
      <w:pPr>
        <w:ind w:firstLine="540"/>
        <w:jc w:val="both"/>
        <w:rPr>
          <w:sz w:val="28"/>
          <w:szCs w:val="28"/>
          <w:lang w:val="lv-LV"/>
        </w:rPr>
      </w:pPr>
    </w:p>
    <w:p w14:paraId="405EF728" w14:textId="336A71A7" w:rsidR="00A45B39" w:rsidRPr="009254CB" w:rsidRDefault="00C1295B" w:rsidP="00832792">
      <w:pPr>
        <w:autoSpaceDE w:val="0"/>
        <w:autoSpaceDN w:val="0"/>
        <w:adjustRightInd w:val="0"/>
        <w:ind w:firstLine="720"/>
        <w:jc w:val="both"/>
        <w:rPr>
          <w:sz w:val="28"/>
          <w:szCs w:val="28"/>
          <w:lang w:val="lv-LV"/>
        </w:rPr>
      </w:pPr>
      <w:r>
        <w:rPr>
          <w:sz w:val="28"/>
          <w:szCs w:val="28"/>
          <w:lang w:val="lv-LV"/>
        </w:rPr>
        <w:t>23</w:t>
      </w:r>
      <w:r w:rsidR="00A45B39" w:rsidRPr="009254CB">
        <w:rPr>
          <w:sz w:val="28"/>
          <w:szCs w:val="28"/>
          <w:lang w:val="lv-LV"/>
        </w:rPr>
        <w:t xml:space="preserve">. Aizstāt 27.4.apakšpunktā vārdus </w:t>
      </w:r>
      <w:r w:rsidR="00832792">
        <w:rPr>
          <w:sz w:val="28"/>
          <w:szCs w:val="28"/>
          <w:lang w:val="lv-LV"/>
        </w:rPr>
        <w:t>"</w:t>
      </w:r>
      <w:r w:rsidR="00A45B39" w:rsidRPr="009254CB">
        <w:rPr>
          <w:sz w:val="28"/>
          <w:szCs w:val="28"/>
          <w:lang w:val="lv-LV"/>
        </w:rPr>
        <w:t>meža apsaimniekošanu</w:t>
      </w:r>
      <w:r w:rsidR="00832792">
        <w:rPr>
          <w:sz w:val="28"/>
          <w:szCs w:val="28"/>
          <w:lang w:val="lv-LV"/>
        </w:rPr>
        <w:t>"</w:t>
      </w:r>
      <w:r w:rsidR="00A45B39" w:rsidRPr="009254CB">
        <w:rPr>
          <w:sz w:val="28"/>
          <w:szCs w:val="28"/>
          <w:lang w:val="lv-LV"/>
        </w:rPr>
        <w:t xml:space="preserve"> ar vārdiem </w:t>
      </w:r>
      <w:r w:rsidR="00832792">
        <w:rPr>
          <w:sz w:val="28"/>
          <w:szCs w:val="28"/>
          <w:lang w:val="lv-LV"/>
        </w:rPr>
        <w:t>"</w:t>
      </w:r>
      <w:r w:rsidR="00A45B39" w:rsidRPr="009254CB">
        <w:rPr>
          <w:sz w:val="28"/>
          <w:szCs w:val="28"/>
          <w:lang w:val="lv-LV"/>
        </w:rPr>
        <w:t>ugunsdrošību un ugunsdzēsību</w:t>
      </w:r>
      <w:r w:rsidR="00832792">
        <w:rPr>
          <w:sz w:val="28"/>
          <w:szCs w:val="28"/>
          <w:lang w:val="lv-LV"/>
        </w:rPr>
        <w:t>"</w:t>
      </w:r>
      <w:r w:rsidR="00A45B39" w:rsidRPr="009254CB">
        <w:rPr>
          <w:sz w:val="28"/>
          <w:szCs w:val="28"/>
          <w:lang w:val="lv-LV"/>
        </w:rPr>
        <w:t>.</w:t>
      </w:r>
    </w:p>
    <w:p w14:paraId="405EF729" w14:textId="77777777" w:rsidR="00A45B39" w:rsidRPr="009254CB" w:rsidRDefault="00A45B39" w:rsidP="00832792">
      <w:pPr>
        <w:ind w:firstLine="540"/>
        <w:jc w:val="both"/>
        <w:rPr>
          <w:rFonts w:ascii="TimesNewRomanPSMT" w:hAnsi="TimesNewRomanPSMT"/>
          <w:bCs/>
          <w:sz w:val="28"/>
          <w:szCs w:val="28"/>
          <w:lang w:val="lv-LV"/>
        </w:rPr>
      </w:pPr>
    </w:p>
    <w:p w14:paraId="405EF72A" w14:textId="609208A1" w:rsidR="00A45B39" w:rsidRDefault="00C1295B" w:rsidP="00832792">
      <w:pPr>
        <w:autoSpaceDE w:val="0"/>
        <w:autoSpaceDN w:val="0"/>
        <w:adjustRightInd w:val="0"/>
        <w:ind w:firstLine="720"/>
        <w:jc w:val="both"/>
        <w:rPr>
          <w:sz w:val="28"/>
          <w:szCs w:val="28"/>
          <w:lang w:val="lv-LV"/>
        </w:rPr>
      </w:pPr>
      <w:r>
        <w:rPr>
          <w:sz w:val="28"/>
          <w:szCs w:val="28"/>
          <w:lang w:val="lv-LV"/>
        </w:rPr>
        <w:t>24. Izteik</w:t>
      </w:r>
      <w:r w:rsidR="00A45B39" w:rsidRPr="009254CB">
        <w:rPr>
          <w:sz w:val="28"/>
          <w:szCs w:val="28"/>
          <w:lang w:val="lv-LV"/>
        </w:rPr>
        <w:t>t 27.5.apakšpunktu šādā redakcijā:</w:t>
      </w:r>
    </w:p>
    <w:p w14:paraId="6126FFC7" w14:textId="77777777" w:rsidR="00832792" w:rsidRPr="009254CB" w:rsidRDefault="00832792" w:rsidP="00832792">
      <w:pPr>
        <w:autoSpaceDE w:val="0"/>
        <w:autoSpaceDN w:val="0"/>
        <w:adjustRightInd w:val="0"/>
        <w:ind w:firstLine="720"/>
        <w:jc w:val="both"/>
        <w:rPr>
          <w:sz w:val="28"/>
          <w:szCs w:val="28"/>
          <w:lang w:val="lv-LV"/>
        </w:rPr>
      </w:pPr>
    </w:p>
    <w:p w14:paraId="405EF72B" w14:textId="3BA16486" w:rsidR="00A45B39" w:rsidRPr="009254CB" w:rsidRDefault="00832792" w:rsidP="00C1295B">
      <w:pPr>
        <w:pStyle w:val="naisf"/>
        <w:ind w:firstLine="709"/>
        <w:rPr>
          <w:sz w:val="28"/>
          <w:szCs w:val="28"/>
        </w:rPr>
      </w:pPr>
      <w:r w:rsidRPr="00C1295B">
        <w:rPr>
          <w:sz w:val="28"/>
          <w:szCs w:val="28"/>
        </w:rPr>
        <w:t>"</w:t>
      </w:r>
      <w:r w:rsidR="00C1295B" w:rsidRPr="00C1295B">
        <w:rPr>
          <w:sz w:val="28"/>
          <w:szCs w:val="28"/>
        </w:rPr>
        <w:t>27.5. sadalīt mežus zemes vienībās, kas mazākas par 10 hektāriem, bet lauksaimniecībā izmantojamās zemes un pārējās zemes – zemes vienībās,</w:t>
      </w:r>
      <w:r w:rsidR="00C1295B">
        <w:rPr>
          <w:sz w:val="28"/>
          <w:szCs w:val="28"/>
        </w:rPr>
        <w:t xml:space="preserve"> kas mazākas par trim hektāriem. </w:t>
      </w:r>
      <w:r w:rsidR="00A45B39" w:rsidRPr="009254CB">
        <w:rPr>
          <w:sz w:val="28"/>
          <w:szCs w:val="28"/>
        </w:rPr>
        <w:t>Šis nosacījums neattiecas uz zemes vienībām, kas tiek atdalītas infrastruktūras un inženierkomunikāciju būvniecībai vai uzturēšanai un kuru apbūves nosacījumus nosaka vietējās pašvaldības teritorijas plānojumā, kā arī uz gadījumiem, ja no īpašuma tiek atdalīta zemes vienība ar dzīvojamām un saimniecības ēkām, pagalmu un zemi, kas nepiec</w:t>
      </w:r>
      <w:r w:rsidR="00C1295B">
        <w:rPr>
          <w:sz w:val="28"/>
          <w:szCs w:val="28"/>
        </w:rPr>
        <w:t>iešama saimniecības uzturēšanai;</w:t>
      </w:r>
      <w:r>
        <w:rPr>
          <w:sz w:val="28"/>
          <w:szCs w:val="28"/>
        </w:rPr>
        <w:t>"</w:t>
      </w:r>
      <w:r w:rsidR="00C1295B">
        <w:rPr>
          <w:sz w:val="28"/>
          <w:szCs w:val="28"/>
        </w:rPr>
        <w:t>.</w:t>
      </w:r>
    </w:p>
    <w:p w14:paraId="405EF72C" w14:textId="77777777" w:rsidR="00A45B39" w:rsidRPr="009254CB" w:rsidRDefault="00A45B39" w:rsidP="00832792">
      <w:pPr>
        <w:autoSpaceDE w:val="0"/>
        <w:autoSpaceDN w:val="0"/>
        <w:adjustRightInd w:val="0"/>
        <w:ind w:firstLine="720"/>
        <w:jc w:val="both"/>
        <w:rPr>
          <w:sz w:val="28"/>
          <w:szCs w:val="28"/>
          <w:lang w:val="lv-LV"/>
        </w:rPr>
      </w:pPr>
    </w:p>
    <w:p w14:paraId="405EF72D" w14:textId="1A791FDB" w:rsidR="00A45B39" w:rsidRDefault="00C1295B" w:rsidP="00832792">
      <w:pPr>
        <w:autoSpaceDE w:val="0"/>
        <w:autoSpaceDN w:val="0"/>
        <w:adjustRightInd w:val="0"/>
        <w:ind w:firstLine="720"/>
        <w:jc w:val="both"/>
        <w:rPr>
          <w:sz w:val="28"/>
          <w:szCs w:val="28"/>
          <w:lang w:val="lv-LV"/>
        </w:rPr>
      </w:pPr>
      <w:r>
        <w:rPr>
          <w:sz w:val="28"/>
          <w:szCs w:val="28"/>
          <w:lang w:val="lv-LV"/>
        </w:rPr>
        <w:t>25</w:t>
      </w:r>
      <w:r w:rsidR="00A45B39" w:rsidRPr="009254CB">
        <w:rPr>
          <w:sz w:val="28"/>
          <w:szCs w:val="28"/>
          <w:lang w:val="lv-LV"/>
        </w:rPr>
        <w:t>. Papildināt noteikumus ar 27.8. un 27.9.apakšpunktu šādā redakcijā:</w:t>
      </w:r>
    </w:p>
    <w:p w14:paraId="302F5294" w14:textId="77777777" w:rsidR="00832792" w:rsidRPr="009254CB" w:rsidRDefault="00832792" w:rsidP="00832792">
      <w:pPr>
        <w:autoSpaceDE w:val="0"/>
        <w:autoSpaceDN w:val="0"/>
        <w:adjustRightInd w:val="0"/>
        <w:ind w:firstLine="720"/>
        <w:jc w:val="both"/>
        <w:rPr>
          <w:sz w:val="28"/>
          <w:szCs w:val="28"/>
          <w:lang w:val="lv-LV"/>
        </w:rPr>
      </w:pPr>
    </w:p>
    <w:p w14:paraId="405EF72E" w14:textId="767F5201" w:rsidR="00A45B39" w:rsidRPr="009254CB" w:rsidRDefault="00832792" w:rsidP="00832792">
      <w:pPr>
        <w:autoSpaceDE w:val="0"/>
        <w:autoSpaceDN w:val="0"/>
        <w:adjustRightInd w:val="0"/>
        <w:ind w:firstLine="720"/>
        <w:jc w:val="both"/>
        <w:rPr>
          <w:sz w:val="28"/>
          <w:szCs w:val="28"/>
          <w:lang w:val="lv-LV"/>
        </w:rPr>
      </w:pPr>
      <w:r>
        <w:rPr>
          <w:sz w:val="28"/>
          <w:szCs w:val="28"/>
          <w:lang w:val="lv-LV"/>
        </w:rPr>
        <w:t>"</w:t>
      </w:r>
      <w:r w:rsidR="00A45B39" w:rsidRPr="009254CB">
        <w:rPr>
          <w:sz w:val="28"/>
          <w:szCs w:val="28"/>
          <w:lang w:val="lv-LV"/>
        </w:rPr>
        <w:t>27.8. bojāt vai iznīcināt (arī uzarot vai kultivējot</w:t>
      </w:r>
      <w:r w:rsidR="00A45B39" w:rsidRPr="009254CB">
        <w:rPr>
          <w:b/>
          <w:bCs/>
          <w:color w:val="000000"/>
          <w:lang w:val="lv-LV" w:eastAsia="lv-LV"/>
        </w:rPr>
        <w:t xml:space="preserve"> </w:t>
      </w:r>
      <w:r w:rsidR="00DE26E1">
        <w:rPr>
          <w:bCs/>
          <w:sz w:val="28"/>
          <w:szCs w:val="28"/>
          <w:lang w:val="lv-LV"/>
        </w:rPr>
        <w:t>vai ieaudzējot mežu</w:t>
      </w:r>
      <w:r w:rsidR="00A45B39" w:rsidRPr="009254CB">
        <w:rPr>
          <w:bCs/>
          <w:sz w:val="28"/>
          <w:szCs w:val="28"/>
          <w:lang w:val="lv-LV"/>
        </w:rPr>
        <w:t xml:space="preserve"> sējot vai stādot</w:t>
      </w:r>
      <w:r w:rsidR="00A45B39" w:rsidRPr="009254CB">
        <w:rPr>
          <w:sz w:val="28"/>
          <w:szCs w:val="28"/>
          <w:lang w:val="lv-LV"/>
        </w:rPr>
        <w:t>) palieņu, terašu un meža pļavas un lauces, izņemot Meža valsts reģistrā reģistrētās medījamo dzīvnieku piebarošanas lauces;</w:t>
      </w:r>
    </w:p>
    <w:p w14:paraId="405EF72F" w14:textId="77777777" w:rsidR="00A45B39" w:rsidRPr="009254CB" w:rsidRDefault="00A45B39" w:rsidP="00832792">
      <w:pPr>
        <w:autoSpaceDE w:val="0"/>
        <w:autoSpaceDN w:val="0"/>
        <w:adjustRightInd w:val="0"/>
        <w:ind w:firstLine="720"/>
        <w:jc w:val="both"/>
        <w:rPr>
          <w:sz w:val="28"/>
          <w:szCs w:val="28"/>
          <w:lang w:val="lv-LV"/>
        </w:rPr>
      </w:pPr>
      <w:r w:rsidRPr="009254CB">
        <w:rPr>
          <w:sz w:val="28"/>
          <w:szCs w:val="28"/>
          <w:lang w:val="lv-LV"/>
        </w:rPr>
        <w:t>27.9. veicot koku ciršanu galvenajā cirtē:</w:t>
      </w:r>
    </w:p>
    <w:p w14:paraId="405EF730" w14:textId="77777777" w:rsidR="00A45B39" w:rsidRPr="009254CB" w:rsidRDefault="00A45B39" w:rsidP="00832792">
      <w:pPr>
        <w:autoSpaceDE w:val="0"/>
        <w:autoSpaceDN w:val="0"/>
        <w:adjustRightInd w:val="0"/>
        <w:ind w:firstLine="720"/>
        <w:jc w:val="both"/>
        <w:rPr>
          <w:sz w:val="28"/>
          <w:szCs w:val="28"/>
          <w:lang w:val="lv-LV"/>
        </w:rPr>
      </w:pPr>
      <w:r w:rsidRPr="009254CB">
        <w:rPr>
          <w:sz w:val="28"/>
          <w:szCs w:val="28"/>
          <w:lang w:val="lv-LV"/>
        </w:rPr>
        <w:t>27.9.1.samazināt mežaudzes pirmā stāva biezību zem 0,4, neskaitot sausus stāvošus kokus;</w:t>
      </w:r>
    </w:p>
    <w:p w14:paraId="405EF731" w14:textId="779C858F" w:rsidR="00A45B39" w:rsidRPr="009254CB" w:rsidRDefault="00A45B39" w:rsidP="00832792">
      <w:pPr>
        <w:autoSpaceDE w:val="0"/>
        <w:autoSpaceDN w:val="0"/>
        <w:adjustRightInd w:val="0"/>
        <w:ind w:firstLine="720"/>
        <w:jc w:val="both"/>
        <w:rPr>
          <w:bCs/>
          <w:sz w:val="28"/>
          <w:szCs w:val="28"/>
          <w:lang w:val="lv-LV"/>
        </w:rPr>
      </w:pPr>
      <w:r w:rsidRPr="009254CB">
        <w:rPr>
          <w:bCs/>
          <w:sz w:val="28"/>
          <w:szCs w:val="28"/>
          <w:lang w:val="lv-LV"/>
        </w:rPr>
        <w:t>27.9.2. mežaudzē veidot atvērumus, kas lielāki par 0,1 hektāru.</w:t>
      </w:r>
      <w:r w:rsidR="00832792">
        <w:rPr>
          <w:sz w:val="28"/>
          <w:szCs w:val="28"/>
          <w:lang w:val="lv-LV"/>
        </w:rPr>
        <w:t>"</w:t>
      </w:r>
    </w:p>
    <w:p w14:paraId="405EF732" w14:textId="77777777" w:rsidR="00A45B39" w:rsidRPr="009254CB" w:rsidRDefault="00A45B39" w:rsidP="00832792">
      <w:pPr>
        <w:autoSpaceDE w:val="0"/>
        <w:autoSpaceDN w:val="0"/>
        <w:adjustRightInd w:val="0"/>
        <w:ind w:firstLine="720"/>
        <w:jc w:val="both"/>
        <w:rPr>
          <w:sz w:val="28"/>
          <w:szCs w:val="28"/>
          <w:lang w:val="lv-LV"/>
        </w:rPr>
      </w:pPr>
    </w:p>
    <w:p w14:paraId="405EF733" w14:textId="4FEDD241" w:rsidR="00A45B39" w:rsidRDefault="00DE26E1" w:rsidP="00832792">
      <w:pPr>
        <w:autoSpaceDE w:val="0"/>
        <w:autoSpaceDN w:val="0"/>
        <w:adjustRightInd w:val="0"/>
        <w:ind w:firstLine="720"/>
        <w:jc w:val="both"/>
        <w:rPr>
          <w:sz w:val="28"/>
          <w:szCs w:val="28"/>
          <w:lang w:val="lv-LV"/>
        </w:rPr>
      </w:pPr>
      <w:r>
        <w:rPr>
          <w:sz w:val="28"/>
          <w:szCs w:val="28"/>
          <w:lang w:val="lv-LV"/>
        </w:rPr>
        <w:t>26</w:t>
      </w:r>
      <w:r w:rsidR="00A45B39" w:rsidRPr="009254CB">
        <w:rPr>
          <w:sz w:val="28"/>
          <w:szCs w:val="28"/>
          <w:lang w:val="lv-LV"/>
        </w:rPr>
        <w:t>. Papildināt noteikumus ar 27.</w:t>
      </w:r>
      <w:r w:rsidR="00A45B39" w:rsidRPr="009254CB">
        <w:rPr>
          <w:sz w:val="28"/>
          <w:szCs w:val="28"/>
          <w:vertAlign w:val="superscript"/>
          <w:lang w:val="lv-LV"/>
        </w:rPr>
        <w:t xml:space="preserve"> 1 </w:t>
      </w:r>
      <w:r w:rsidR="00A45B39" w:rsidRPr="009254CB">
        <w:rPr>
          <w:sz w:val="28"/>
          <w:szCs w:val="28"/>
          <w:lang w:val="lv-LV"/>
        </w:rPr>
        <w:t>punktu šādā redakcijā:</w:t>
      </w:r>
    </w:p>
    <w:p w14:paraId="227FD714" w14:textId="77777777" w:rsidR="00832792" w:rsidRPr="009254CB" w:rsidRDefault="00832792" w:rsidP="00832792">
      <w:pPr>
        <w:autoSpaceDE w:val="0"/>
        <w:autoSpaceDN w:val="0"/>
        <w:adjustRightInd w:val="0"/>
        <w:ind w:firstLine="720"/>
        <w:jc w:val="both"/>
        <w:rPr>
          <w:sz w:val="28"/>
          <w:szCs w:val="28"/>
          <w:lang w:val="lv-LV"/>
        </w:rPr>
      </w:pPr>
    </w:p>
    <w:p w14:paraId="405EF734" w14:textId="7E6BD92D" w:rsidR="00A45B39" w:rsidRPr="009254CB" w:rsidRDefault="00832792" w:rsidP="00832792">
      <w:pPr>
        <w:autoSpaceDE w:val="0"/>
        <w:autoSpaceDN w:val="0"/>
        <w:adjustRightInd w:val="0"/>
        <w:ind w:firstLine="720"/>
        <w:jc w:val="both"/>
        <w:rPr>
          <w:sz w:val="28"/>
          <w:szCs w:val="28"/>
          <w:lang w:val="lv-LV"/>
        </w:rPr>
      </w:pPr>
      <w:r>
        <w:rPr>
          <w:sz w:val="28"/>
          <w:szCs w:val="28"/>
          <w:lang w:val="lv-LV"/>
        </w:rPr>
        <w:t>"</w:t>
      </w:r>
      <w:r w:rsidR="00A45B39" w:rsidRPr="009254CB">
        <w:rPr>
          <w:sz w:val="28"/>
          <w:szCs w:val="28"/>
          <w:lang w:val="lv-LV"/>
        </w:rPr>
        <w:t>27.</w:t>
      </w:r>
      <w:r w:rsidR="00A45B39" w:rsidRPr="009254CB">
        <w:rPr>
          <w:sz w:val="28"/>
          <w:szCs w:val="28"/>
          <w:vertAlign w:val="superscript"/>
          <w:lang w:val="lv-LV"/>
        </w:rPr>
        <w:t xml:space="preserve"> 1</w:t>
      </w:r>
      <w:r w:rsidR="00A45B39" w:rsidRPr="009254CB">
        <w:rPr>
          <w:sz w:val="28"/>
          <w:szCs w:val="28"/>
          <w:lang w:val="lv-LV"/>
        </w:rPr>
        <w:t xml:space="preserve"> Mežaudzēs uz hektāru saglabā ne mazāk kā 20 kubikmetru sausu stāvošu koku, svaigi vēja gāztu koku un kritalu, kuru diametrs resnākajā vietā pārsniedz 25 centimetrus. Ja to kopējais apjoms ir lielāks, vispirms saglabā resnākos kokus. Pieļaujams izvākt svaigi vēja gāztos ošus un egles, ja to apjoms pārsniedz piecus kubikmetrus uz hektāru.</w:t>
      </w:r>
      <w:r>
        <w:rPr>
          <w:sz w:val="28"/>
          <w:szCs w:val="28"/>
          <w:lang w:val="lv-LV"/>
        </w:rPr>
        <w:t>"</w:t>
      </w:r>
    </w:p>
    <w:p w14:paraId="405EF735" w14:textId="77777777" w:rsidR="00A45B39" w:rsidRPr="009254CB" w:rsidRDefault="00A45B39" w:rsidP="00832792">
      <w:pPr>
        <w:autoSpaceDE w:val="0"/>
        <w:autoSpaceDN w:val="0"/>
        <w:adjustRightInd w:val="0"/>
        <w:ind w:firstLine="720"/>
        <w:jc w:val="both"/>
        <w:rPr>
          <w:sz w:val="28"/>
          <w:szCs w:val="28"/>
          <w:lang w:val="lv-LV"/>
        </w:rPr>
      </w:pPr>
    </w:p>
    <w:p w14:paraId="405EF736" w14:textId="34C7A4DB" w:rsidR="00A45B39" w:rsidRDefault="00DE26E1" w:rsidP="00832792">
      <w:pPr>
        <w:autoSpaceDE w:val="0"/>
        <w:autoSpaceDN w:val="0"/>
        <w:adjustRightInd w:val="0"/>
        <w:ind w:firstLine="720"/>
        <w:jc w:val="both"/>
        <w:rPr>
          <w:sz w:val="28"/>
          <w:szCs w:val="28"/>
          <w:lang w:val="lv-LV"/>
        </w:rPr>
      </w:pPr>
      <w:r>
        <w:rPr>
          <w:sz w:val="28"/>
          <w:szCs w:val="28"/>
          <w:lang w:val="lv-LV"/>
        </w:rPr>
        <w:t xml:space="preserve">27. </w:t>
      </w:r>
      <w:r w:rsidR="00A45B39" w:rsidRPr="009254CB">
        <w:rPr>
          <w:sz w:val="28"/>
          <w:szCs w:val="28"/>
          <w:lang w:val="lv-LV"/>
        </w:rPr>
        <w:t>Izteikt 28.punkta ievaddaļu šādā redakcijā:</w:t>
      </w:r>
    </w:p>
    <w:p w14:paraId="1D6ACF8B" w14:textId="77777777" w:rsidR="00832792" w:rsidRPr="009254CB" w:rsidRDefault="00832792" w:rsidP="00832792">
      <w:pPr>
        <w:autoSpaceDE w:val="0"/>
        <w:autoSpaceDN w:val="0"/>
        <w:adjustRightInd w:val="0"/>
        <w:ind w:firstLine="720"/>
        <w:jc w:val="both"/>
        <w:rPr>
          <w:sz w:val="28"/>
          <w:szCs w:val="28"/>
          <w:lang w:val="lv-LV"/>
        </w:rPr>
      </w:pPr>
    </w:p>
    <w:p w14:paraId="405EF737" w14:textId="6A0C3847" w:rsidR="00A45B39" w:rsidRPr="009254CB" w:rsidRDefault="00832792" w:rsidP="00832792">
      <w:pPr>
        <w:autoSpaceDE w:val="0"/>
        <w:autoSpaceDN w:val="0"/>
        <w:adjustRightInd w:val="0"/>
        <w:ind w:firstLine="720"/>
        <w:jc w:val="both"/>
        <w:rPr>
          <w:sz w:val="28"/>
          <w:szCs w:val="28"/>
          <w:lang w:val="lv-LV"/>
        </w:rPr>
      </w:pPr>
      <w:r>
        <w:rPr>
          <w:sz w:val="28"/>
          <w:szCs w:val="28"/>
          <w:lang w:val="lv-LV"/>
        </w:rPr>
        <w:t>"</w:t>
      </w:r>
      <w:r w:rsidR="00A45B39" w:rsidRPr="009254CB">
        <w:rPr>
          <w:sz w:val="28"/>
          <w:szCs w:val="28"/>
          <w:lang w:val="lv-LV"/>
        </w:rPr>
        <w:t>28.</w:t>
      </w:r>
      <w:r w:rsidR="00996E96">
        <w:rPr>
          <w:sz w:val="28"/>
          <w:szCs w:val="28"/>
          <w:lang w:val="lv-LV"/>
        </w:rPr>
        <w:t xml:space="preserve"> </w:t>
      </w:r>
      <w:r w:rsidR="00A45B39" w:rsidRPr="009254CB">
        <w:rPr>
          <w:sz w:val="28"/>
          <w:szCs w:val="28"/>
          <w:lang w:val="lv-LV"/>
        </w:rPr>
        <w:t>Dabas parka zonā bez Dabas aizsardzības pārvaldes rakstiskas atļaujas:</w:t>
      </w:r>
      <w:r>
        <w:rPr>
          <w:sz w:val="28"/>
          <w:szCs w:val="28"/>
          <w:lang w:val="lv-LV"/>
        </w:rPr>
        <w:t>"</w:t>
      </w:r>
      <w:r w:rsidR="00DE26E1">
        <w:rPr>
          <w:sz w:val="28"/>
          <w:szCs w:val="28"/>
          <w:lang w:val="lv-LV"/>
        </w:rPr>
        <w:t>.</w:t>
      </w:r>
    </w:p>
    <w:p w14:paraId="405EF738" w14:textId="77777777" w:rsidR="00A45B39" w:rsidRPr="009254CB" w:rsidRDefault="00A45B39" w:rsidP="00832792">
      <w:pPr>
        <w:autoSpaceDE w:val="0"/>
        <w:autoSpaceDN w:val="0"/>
        <w:adjustRightInd w:val="0"/>
        <w:ind w:firstLine="720"/>
        <w:jc w:val="both"/>
        <w:rPr>
          <w:sz w:val="28"/>
          <w:szCs w:val="28"/>
          <w:lang w:val="lv-LV"/>
        </w:rPr>
      </w:pPr>
    </w:p>
    <w:p w14:paraId="405EF739" w14:textId="49B2657B" w:rsidR="00A45B39" w:rsidRDefault="00DE26E1" w:rsidP="00832792">
      <w:pPr>
        <w:autoSpaceDE w:val="0"/>
        <w:autoSpaceDN w:val="0"/>
        <w:adjustRightInd w:val="0"/>
        <w:ind w:firstLine="720"/>
        <w:jc w:val="both"/>
        <w:rPr>
          <w:sz w:val="28"/>
          <w:szCs w:val="28"/>
          <w:lang w:val="lv-LV"/>
        </w:rPr>
      </w:pPr>
      <w:r>
        <w:rPr>
          <w:sz w:val="28"/>
          <w:szCs w:val="28"/>
          <w:lang w:val="lv-LV"/>
        </w:rPr>
        <w:t>28</w:t>
      </w:r>
      <w:r w:rsidR="00A45B39" w:rsidRPr="009254CB">
        <w:rPr>
          <w:sz w:val="28"/>
          <w:szCs w:val="28"/>
          <w:lang w:val="lv-LV"/>
        </w:rPr>
        <w:t>. Izteikt 28.2.apakšpunktu šādā redakcijā:</w:t>
      </w:r>
    </w:p>
    <w:p w14:paraId="25A8C098" w14:textId="77777777" w:rsidR="00832792" w:rsidRPr="009254CB" w:rsidRDefault="00832792" w:rsidP="00832792">
      <w:pPr>
        <w:autoSpaceDE w:val="0"/>
        <w:autoSpaceDN w:val="0"/>
        <w:adjustRightInd w:val="0"/>
        <w:ind w:firstLine="720"/>
        <w:jc w:val="both"/>
        <w:rPr>
          <w:sz w:val="28"/>
          <w:szCs w:val="28"/>
          <w:lang w:val="lv-LV"/>
        </w:rPr>
      </w:pPr>
    </w:p>
    <w:p w14:paraId="405EF73A" w14:textId="707CEFC6" w:rsidR="00A45B39" w:rsidRPr="009254CB" w:rsidRDefault="00832792" w:rsidP="00832792">
      <w:pPr>
        <w:autoSpaceDE w:val="0"/>
        <w:autoSpaceDN w:val="0"/>
        <w:adjustRightInd w:val="0"/>
        <w:ind w:firstLine="720"/>
        <w:jc w:val="both"/>
        <w:rPr>
          <w:sz w:val="28"/>
          <w:szCs w:val="28"/>
          <w:lang w:val="lv-LV"/>
        </w:rPr>
      </w:pPr>
      <w:r>
        <w:rPr>
          <w:sz w:val="28"/>
          <w:szCs w:val="28"/>
          <w:lang w:val="lv-LV"/>
        </w:rPr>
        <w:t>"</w:t>
      </w:r>
      <w:r w:rsidR="00A45B39" w:rsidRPr="009254CB">
        <w:rPr>
          <w:sz w:val="28"/>
          <w:szCs w:val="28"/>
          <w:lang w:val="lv-LV"/>
        </w:rPr>
        <w:t>28.2.</w:t>
      </w:r>
      <w:r w:rsidR="008A3537">
        <w:rPr>
          <w:sz w:val="28"/>
          <w:szCs w:val="28"/>
          <w:lang w:val="lv-LV"/>
        </w:rPr>
        <w:t xml:space="preserve"> </w:t>
      </w:r>
      <w:r w:rsidR="00A45B39" w:rsidRPr="009254CB">
        <w:rPr>
          <w:sz w:val="28"/>
          <w:szCs w:val="28"/>
          <w:lang w:val="lv-LV"/>
        </w:rPr>
        <w:t>ierīkot publiski pieejamus dabas tūrisma un izziņas infrastruktūras objektus, tai skaitā labiekārtot esošās tūristu atpūtas vietas.</w:t>
      </w:r>
      <w:r>
        <w:rPr>
          <w:sz w:val="28"/>
          <w:szCs w:val="28"/>
          <w:lang w:val="lv-LV"/>
        </w:rPr>
        <w:t>"</w:t>
      </w:r>
    </w:p>
    <w:p w14:paraId="405EF73B" w14:textId="77777777" w:rsidR="00A45B39" w:rsidRPr="009254CB" w:rsidRDefault="00A45B39" w:rsidP="00832792">
      <w:pPr>
        <w:autoSpaceDE w:val="0"/>
        <w:autoSpaceDN w:val="0"/>
        <w:adjustRightInd w:val="0"/>
        <w:ind w:firstLine="720"/>
        <w:jc w:val="both"/>
        <w:rPr>
          <w:sz w:val="28"/>
          <w:szCs w:val="28"/>
          <w:lang w:val="lv-LV"/>
        </w:rPr>
      </w:pPr>
    </w:p>
    <w:p w14:paraId="405EF73C" w14:textId="4E635A40" w:rsidR="00A45B39" w:rsidRDefault="00DE26E1" w:rsidP="00832792">
      <w:pPr>
        <w:autoSpaceDE w:val="0"/>
        <w:autoSpaceDN w:val="0"/>
        <w:adjustRightInd w:val="0"/>
        <w:ind w:firstLine="720"/>
        <w:jc w:val="both"/>
        <w:rPr>
          <w:sz w:val="28"/>
          <w:szCs w:val="28"/>
          <w:lang w:val="lv-LV"/>
        </w:rPr>
      </w:pPr>
      <w:r>
        <w:rPr>
          <w:sz w:val="28"/>
          <w:szCs w:val="28"/>
          <w:lang w:val="lv-LV"/>
        </w:rPr>
        <w:t>29</w:t>
      </w:r>
      <w:r w:rsidR="00A45B39" w:rsidRPr="009254CB">
        <w:rPr>
          <w:sz w:val="28"/>
          <w:szCs w:val="28"/>
          <w:lang w:val="lv-LV"/>
        </w:rPr>
        <w:t>. Izteikt 29.punkta ievaddaļu un 29.1.apakšpunktu šādā redakcijā:</w:t>
      </w:r>
    </w:p>
    <w:p w14:paraId="55F14A6E" w14:textId="77777777" w:rsidR="00832792" w:rsidRPr="009254CB" w:rsidRDefault="00832792" w:rsidP="00832792">
      <w:pPr>
        <w:autoSpaceDE w:val="0"/>
        <w:autoSpaceDN w:val="0"/>
        <w:adjustRightInd w:val="0"/>
        <w:ind w:firstLine="720"/>
        <w:jc w:val="both"/>
        <w:rPr>
          <w:sz w:val="28"/>
          <w:szCs w:val="28"/>
          <w:lang w:val="lv-LV"/>
        </w:rPr>
      </w:pPr>
    </w:p>
    <w:p w14:paraId="405EF73D" w14:textId="1D3C1F6D" w:rsidR="00A45B39" w:rsidRPr="009254CB" w:rsidRDefault="00832792" w:rsidP="00832792">
      <w:pPr>
        <w:ind w:firstLine="720"/>
        <w:jc w:val="both"/>
        <w:rPr>
          <w:sz w:val="28"/>
          <w:szCs w:val="28"/>
          <w:lang w:val="lv-LV"/>
        </w:rPr>
      </w:pPr>
      <w:r>
        <w:rPr>
          <w:sz w:val="28"/>
          <w:szCs w:val="28"/>
          <w:lang w:val="lv-LV"/>
        </w:rPr>
        <w:t>"</w:t>
      </w:r>
      <w:r w:rsidR="00A45B39" w:rsidRPr="009254CB">
        <w:rPr>
          <w:sz w:val="28"/>
          <w:szCs w:val="28"/>
          <w:lang w:val="lv-LV"/>
        </w:rPr>
        <w:t>29. Dabas parka zonā bez Dabas aizsardzības pārvaldes rakstiskas atļaujas aizliegts:</w:t>
      </w:r>
    </w:p>
    <w:p w14:paraId="405EF73E" w14:textId="548A20D7" w:rsidR="00A45B39" w:rsidRPr="009254CB" w:rsidRDefault="00A45B39" w:rsidP="00832792">
      <w:pPr>
        <w:ind w:firstLine="720"/>
        <w:jc w:val="both"/>
        <w:rPr>
          <w:sz w:val="28"/>
          <w:szCs w:val="28"/>
          <w:lang w:val="lv-LV"/>
        </w:rPr>
      </w:pPr>
      <w:r w:rsidRPr="009254CB">
        <w:rPr>
          <w:sz w:val="28"/>
          <w:szCs w:val="28"/>
          <w:lang w:val="lv-LV"/>
        </w:rPr>
        <w:lastRenderedPageBreak/>
        <w:t>29.1. veikt darbības, kuru rezultātā tiek mainīta zemes lietošanas kategorija;</w:t>
      </w:r>
      <w:r w:rsidR="00832792">
        <w:rPr>
          <w:sz w:val="28"/>
          <w:szCs w:val="28"/>
          <w:lang w:val="lv-LV"/>
        </w:rPr>
        <w:t>"</w:t>
      </w:r>
      <w:r w:rsidR="00DE26E1">
        <w:rPr>
          <w:sz w:val="28"/>
          <w:szCs w:val="28"/>
          <w:lang w:val="lv-LV"/>
        </w:rPr>
        <w:t>.</w:t>
      </w:r>
    </w:p>
    <w:p w14:paraId="405EF73F" w14:textId="77777777" w:rsidR="00A45B39" w:rsidRPr="009254CB" w:rsidRDefault="00A45B39" w:rsidP="00832792">
      <w:pPr>
        <w:ind w:firstLine="720"/>
        <w:jc w:val="both"/>
        <w:rPr>
          <w:sz w:val="28"/>
          <w:szCs w:val="28"/>
          <w:lang w:val="lv-LV"/>
        </w:rPr>
      </w:pPr>
    </w:p>
    <w:p w14:paraId="405EF740" w14:textId="054D7CF8" w:rsidR="00A45B39" w:rsidRPr="009254CB" w:rsidRDefault="00DE26E1" w:rsidP="00832792">
      <w:pPr>
        <w:ind w:firstLine="720"/>
        <w:jc w:val="both"/>
        <w:rPr>
          <w:sz w:val="28"/>
          <w:szCs w:val="28"/>
          <w:lang w:val="lv-LV"/>
        </w:rPr>
      </w:pPr>
      <w:r>
        <w:rPr>
          <w:sz w:val="28"/>
          <w:szCs w:val="28"/>
          <w:lang w:val="lv-LV"/>
        </w:rPr>
        <w:t>30</w:t>
      </w:r>
      <w:r w:rsidR="00A45B39" w:rsidRPr="009254CB">
        <w:rPr>
          <w:sz w:val="28"/>
          <w:szCs w:val="28"/>
          <w:lang w:val="lv-LV"/>
        </w:rPr>
        <w:t xml:space="preserve">. Svītrot 29.2.apakšpunktā vārdus </w:t>
      </w:r>
      <w:r w:rsidR="00832792">
        <w:rPr>
          <w:sz w:val="28"/>
          <w:szCs w:val="28"/>
          <w:lang w:val="lv-LV"/>
        </w:rPr>
        <w:t>"</w:t>
      </w:r>
      <w:r w:rsidR="00A45B39" w:rsidRPr="009254CB">
        <w:rPr>
          <w:sz w:val="28"/>
          <w:szCs w:val="28"/>
          <w:lang w:val="lv-LV"/>
        </w:rPr>
        <w:t>un periodisko uzturēšanu</w:t>
      </w:r>
      <w:r w:rsidR="00832792">
        <w:rPr>
          <w:sz w:val="28"/>
          <w:szCs w:val="28"/>
          <w:lang w:val="lv-LV"/>
        </w:rPr>
        <w:t>"</w:t>
      </w:r>
      <w:r w:rsidR="00A45B39" w:rsidRPr="009254CB">
        <w:rPr>
          <w:sz w:val="28"/>
          <w:szCs w:val="28"/>
          <w:lang w:val="lv-LV"/>
        </w:rPr>
        <w:t>.</w:t>
      </w:r>
    </w:p>
    <w:p w14:paraId="405EF741" w14:textId="77777777" w:rsidR="00A45B39" w:rsidRPr="009254CB" w:rsidRDefault="00A45B39" w:rsidP="00832792">
      <w:pPr>
        <w:ind w:firstLine="720"/>
        <w:jc w:val="both"/>
        <w:rPr>
          <w:sz w:val="28"/>
          <w:szCs w:val="28"/>
          <w:lang w:val="lv-LV"/>
        </w:rPr>
      </w:pPr>
    </w:p>
    <w:p w14:paraId="58C2E399" w14:textId="7C7684EF" w:rsidR="00DE26E1" w:rsidRDefault="00DE26E1" w:rsidP="00DE26E1">
      <w:pPr>
        <w:ind w:firstLine="720"/>
        <w:jc w:val="both"/>
        <w:rPr>
          <w:sz w:val="28"/>
          <w:szCs w:val="28"/>
          <w:lang w:val="lv-LV"/>
        </w:rPr>
      </w:pPr>
      <w:r>
        <w:rPr>
          <w:sz w:val="28"/>
          <w:szCs w:val="28"/>
          <w:lang w:val="lv-LV"/>
        </w:rPr>
        <w:t>31</w:t>
      </w:r>
      <w:r w:rsidR="00A45B39" w:rsidRPr="009254CB">
        <w:rPr>
          <w:sz w:val="28"/>
          <w:szCs w:val="28"/>
          <w:lang w:val="lv-LV"/>
        </w:rPr>
        <w:t>. Izt</w:t>
      </w:r>
      <w:r>
        <w:rPr>
          <w:sz w:val="28"/>
          <w:szCs w:val="28"/>
          <w:lang w:val="lv-LV"/>
        </w:rPr>
        <w:t>eikt 2.pielikumu šādā redakcijā:</w:t>
      </w:r>
    </w:p>
    <w:p w14:paraId="5B483718" w14:textId="77777777" w:rsidR="00DE26E1" w:rsidRPr="00DE26E1" w:rsidRDefault="00DE26E1" w:rsidP="00DE26E1">
      <w:pPr>
        <w:ind w:firstLine="720"/>
        <w:jc w:val="both"/>
        <w:rPr>
          <w:sz w:val="28"/>
          <w:szCs w:val="28"/>
          <w:lang w:val="lv-LV"/>
        </w:rPr>
      </w:pPr>
    </w:p>
    <w:p w14:paraId="0FA8E626" w14:textId="77777777" w:rsidR="00832792" w:rsidRDefault="00832792" w:rsidP="00832792">
      <w:pPr>
        <w:jc w:val="right"/>
        <w:rPr>
          <w:sz w:val="28"/>
          <w:szCs w:val="28"/>
          <w:lang w:val="lv-LV"/>
        </w:rPr>
      </w:pPr>
      <w:r w:rsidRPr="008A3537">
        <w:rPr>
          <w:sz w:val="28"/>
          <w:szCs w:val="28"/>
          <w:lang w:val="lv-LV"/>
        </w:rPr>
        <w:t>"</w:t>
      </w:r>
      <w:r w:rsidR="00A45B39" w:rsidRPr="009254CB">
        <w:rPr>
          <w:sz w:val="28"/>
          <w:szCs w:val="28"/>
          <w:lang w:val="lv-LV"/>
        </w:rPr>
        <w:t xml:space="preserve">2.pielikums </w:t>
      </w:r>
      <w:r w:rsidR="00A45B39" w:rsidRPr="009254CB">
        <w:rPr>
          <w:sz w:val="28"/>
          <w:szCs w:val="28"/>
          <w:lang w:val="lv-LV"/>
        </w:rPr>
        <w:br/>
        <w:t xml:space="preserve">Ministru kabineta </w:t>
      </w:r>
      <w:r w:rsidR="00A45B39" w:rsidRPr="009254CB">
        <w:rPr>
          <w:sz w:val="28"/>
          <w:szCs w:val="28"/>
          <w:lang w:val="lv-LV"/>
        </w:rPr>
        <w:br/>
        <w:t xml:space="preserve">2009.gada 26.maija </w:t>
      </w:r>
    </w:p>
    <w:p w14:paraId="405EF743" w14:textId="5D920410" w:rsidR="00A45B39" w:rsidRPr="009254CB" w:rsidRDefault="00A45B39" w:rsidP="00832792">
      <w:pPr>
        <w:jc w:val="right"/>
        <w:rPr>
          <w:sz w:val="28"/>
          <w:szCs w:val="28"/>
          <w:lang w:val="lv-LV"/>
        </w:rPr>
      </w:pPr>
      <w:r w:rsidRPr="009254CB">
        <w:rPr>
          <w:sz w:val="28"/>
          <w:szCs w:val="28"/>
          <w:lang w:val="lv-LV"/>
        </w:rPr>
        <w:t>noteikumiem Nr.478</w:t>
      </w:r>
    </w:p>
    <w:p w14:paraId="405EF744" w14:textId="77777777" w:rsidR="00A45B39" w:rsidRPr="009254CB" w:rsidRDefault="00A45B39" w:rsidP="00832792">
      <w:pPr>
        <w:rPr>
          <w:sz w:val="28"/>
          <w:szCs w:val="28"/>
          <w:lang w:val="lv-LV"/>
        </w:rPr>
      </w:pPr>
      <w:bookmarkStart w:id="3" w:name="284946"/>
    </w:p>
    <w:p w14:paraId="405EF745" w14:textId="765D5FE9" w:rsidR="00A45B39" w:rsidRDefault="00A45B39" w:rsidP="00832792">
      <w:pPr>
        <w:rPr>
          <w:b/>
          <w:sz w:val="28"/>
          <w:szCs w:val="28"/>
          <w:lang w:val="lv-LV"/>
        </w:rPr>
      </w:pPr>
      <w:r w:rsidRPr="00832792">
        <w:rPr>
          <w:b/>
          <w:sz w:val="28"/>
          <w:szCs w:val="28"/>
          <w:lang w:val="lv-LV"/>
        </w:rPr>
        <w:t xml:space="preserve">Dabas lieguma </w:t>
      </w:r>
      <w:r w:rsidR="00832792" w:rsidRPr="00832792">
        <w:rPr>
          <w:b/>
          <w:sz w:val="28"/>
          <w:szCs w:val="28"/>
          <w:lang w:val="lv-LV"/>
        </w:rPr>
        <w:t>"</w:t>
      </w:r>
      <w:r w:rsidRPr="00832792">
        <w:rPr>
          <w:b/>
          <w:sz w:val="28"/>
          <w:szCs w:val="28"/>
          <w:lang w:val="lv-LV"/>
        </w:rPr>
        <w:t>Sedas purvs</w:t>
      </w:r>
      <w:r w:rsidR="00832792" w:rsidRPr="00832792">
        <w:rPr>
          <w:b/>
          <w:sz w:val="28"/>
          <w:szCs w:val="28"/>
          <w:lang w:val="lv-LV"/>
        </w:rPr>
        <w:t>"</w:t>
      </w:r>
      <w:r w:rsidRPr="00832792">
        <w:rPr>
          <w:b/>
          <w:sz w:val="28"/>
          <w:szCs w:val="28"/>
          <w:lang w:val="lv-LV"/>
        </w:rPr>
        <w:t xml:space="preserve"> funkcionālo zonu sastāvs un robežu apraksts</w:t>
      </w:r>
      <w:bookmarkEnd w:id="3"/>
    </w:p>
    <w:p w14:paraId="7735696C" w14:textId="77777777" w:rsidR="00832792" w:rsidRPr="00832792" w:rsidRDefault="00832792" w:rsidP="00832792">
      <w:pPr>
        <w:rPr>
          <w:b/>
          <w:sz w:val="28"/>
          <w:szCs w:val="28"/>
          <w:lang w:val="lv-LV"/>
        </w:rPr>
      </w:pPr>
    </w:p>
    <w:p w14:paraId="405EF746" w14:textId="77777777" w:rsidR="00A45B39" w:rsidRDefault="00A45B39" w:rsidP="00832792">
      <w:pPr>
        <w:pStyle w:val="Heading4"/>
        <w:spacing w:before="0" w:after="0"/>
        <w:jc w:val="center"/>
        <w:rPr>
          <w:rStyle w:val="Strong"/>
          <w:b/>
          <w:bCs/>
          <w:lang w:val="lv-LV"/>
        </w:rPr>
      </w:pPr>
      <w:r w:rsidRPr="009254CB">
        <w:rPr>
          <w:rStyle w:val="Strong"/>
          <w:b/>
          <w:bCs/>
          <w:lang w:val="lv-LV"/>
        </w:rPr>
        <w:t>I. Dabas lieguma zona</w:t>
      </w:r>
    </w:p>
    <w:p w14:paraId="571A5722" w14:textId="77777777" w:rsidR="00832792" w:rsidRPr="00832792" w:rsidRDefault="00832792" w:rsidP="00832792">
      <w:pPr>
        <w:rPr>
          <w:lang w:val="lv-LV"/>
        </w:rPr>
      </w:pPr>
    </w:p>
    <w:p w14:paraId="405EF747" w14:textId="2355826D" w:rsidR="00A45B39" w:rsidRDefault="008A3537" w:rsidP="00832792">
      <w:pPr>
        <w:pStyle w:val="tvhtmlmktable1"/>
        <w:spacing w:before="0" w:beforeAutospacing="0" w:after="0" w:afterAutospacing="0"/>
        <w:ind w:firstLine="709"/>
        <w:jc w:val="both"/>
        <w:rPr>
          <w:sz w:val="28"/>
          <w:szCs w:val="28"/>
        </w:rPr>
      </w:pPr>
      <w:r>
        <w:rPr>
          <w:sz w:val="28"/>
          <w:szCs w:val="28"/>
        </w:rPr>
        <w:t>1. Dabas lieguma "</w:t>
      </w:r>
      <w:r w:rsidR="00A45B39" w:rsidRPr="009254CB">
        <w:rPr>
          <w:sz w:val="28"/>
          <w:szCs w:val="28"/>
        </w:rPr>
        <w:t>Sedas purvs</w:t>
      </w:r>
      <w:r w:rsidR="00832792">
        <w:rPr>
          <w:sz w:val="28"/>
          <w:szCs w:val="28"/>
        </w:rPr>
        <w:t>"</w:t>
      </w:r>
      <w:r w:rsidR="00A45B39" w:rsidRPr="009254CB">
        <w:rPr>
          <w:sz w:val="28"/>
          <w:szCs w:val="28"/>
        </w:rPr>
        <w:t xml:space="preserve"> teritorija, kas neietilpst regulējamā režīma zonā, dabas parka zonā un neitrālajā zonā, ir dabas lieguma zona.</w:t>
      </w:r>
    </w:p>
    <w:p w14:paraId="2A5EB094" w14:textId="77777777" w:rsidR="00832792" w:rsidRPr="009254CB" w:rsidRDefault="00832792" w:rsidP="00832792">
      <w:pPr>
        <w:pStyle w:val="tvhtmlmktable1"/>
        <w:spacing w:before="0" w:beforeAutospacing="0" w:after="0" w:afterAutospacing="0"/>
        <w:ind w:firstLine="709"/>
        <w:jc w:val="both"/>
        <w:rPr>
          <w:sz w:val="28"/>
          <w:szCs w:val="28"/>
        </w:rPr>
      </w:pPr>
    </w:p>
    <w:p w14:paraId="405EF748" w14:textId="77777777" w:rsidR="00A45B39" w:rsidRDefault="00A45B39" w:rsidP="00832792">
      <w:pPr>
        <w:pStyle w:val="Heading4"/>
        <w:spacing w:before="0" w:after="0"/>
        <w:jc w:val="center"/>
        <w:rPr>
          <w:rStyle w:val="Strong"/>
          <w:b/>
          <w:bCs/>
          <w:lang w:val="lv-LV"/>
        </w:rPr>
      </w:pPr>
      <w:r w:rsidRPr="009254CB">
        <w:rPr>
          <w:rStyle w:val="Strong"/>
          <w:b/>
          <w:bCs/>
          <w:lang w:val="lv-LV"/>
        </w:rPr>
        <w:t>II. Regulējamā režīma zona</w:t>
      </w:r>
    </w:p>
    <w:p w14:paraId="713222D6" w14:textId="77777777" w:rsidR="00832792" w:rsidRPr="00832792" w:rsidRDefault="00832792" w:rsidP="00832792">
      <w:pPr>
        <w:rPr>
          <w:lang w:val="lv-LV"/>
        </w:rPr>
      </w:pPr>
    </w:p>
    <w:p w14:paraId="405EF749" w14:textId="77777777" w:rsidR="00A45B39" w:rsidRPr="009254CB" w:rsidRDefault="00A45B39" w:rsidP="00832792">
      <w:pPr>
        <w:pStyle w:val="tvhtmlmktable1"/>
        <w:spacing w:before="0" w:beforeAutospacing="0" w:after="0" w:afterAutospacing="0"/>
        <w:ind w:firstLine="709"/>
        <w:rPr>
          <w:sz w:val="28"/>
          <w:szCs w:val="28"/>
        </w:rPr>
      </w:pPr>
      <w:r w:rsidRPr="009254CB">
        <w:rPr>
          <w:sz w:val="28"/>
          <w:szCs w:val="28"/>
        </w:rPr>
        <w:t>2. Regulējamā režīma zonas 1.daļas ārējo robežu koordinātas:</w:t>
      </w:r>
    </w:p>
    <w:p w14:paraId="405EF74A" w14:textId="77777777" w:rsidR="00A45B39" w:rsidRPr="009254CB" w:rsidRDefault="00A45B39" w:rsidP="00832792">
      <w:pPr>
        <w:pStyle w:val="tvhtmlmktable1"/>
        <w:spacing w:before="0" w:beforeAutospacing="0" w:after="0" w:afterAutospacing="0"/>
        <w:rPr>
          <w:sz w:val="28"/>
          <w:szCs w:val="28"/>
        </w:rPr>
      </w:pPr>
    </w:p>
    <w:p w14:paraId="405EF74B" w14:textId="77777777" w:rsidR="00A45B39" w:rsidRPr="009254CB" w:rsidRDefault="00A45B39" w:rsidP="00832792">
      <w:pPr>
        <w:pStyle w:val="tvhtmlmktable1"/>
        <w:spacing w:before="0" w:beforeAutospacing="0" w:after="0" w:afterAutospacing="0"/>
        <w:jc w:val="center"/>
        <w:sectPr w:rsidR="00A45B39" w:rsidRPr="009254CB" w:rsidSect="00832792">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20" w:gutter="0"/>
          <w:cols w:space="708"/>
          <w:titlePg/>
          <w:docGrid w:linePitch="360"/>
        </w:sectPr>
      </w:pP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69"/>
        <w:gridCol w:w="1148"/>
        <w:gridCol w:w="1148"/>
        <w:gridCol w:w="1146"/>
      </w:tblGrid>
      <w:tr w:rsidR="00A45B39" w:rsidRPr="009254CB" w14:paraId="405EF750"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4C" w14:textId="77777777" w:rsidR="00A45B39" w:rsidRPr="009254CB" w:rsidRDefault="00A45B39" w:rsidP="00832792">
            <w:pPr>
              <w:pStyle w:val="tvhtmlmktable1"/>
              <w:spacing w:before="0" w:beforeAutospacing="0" w:after="0" w:afterAutospacing="0"/>
              <w:jc w:val="center"/>
            </w:pPr>
            <w:bookmarkStart w:id="4" w:name="_Hlk326930817"/>
            <w:r w:rsidRPr="009254CB">
              <w:lastRenderedPageBreak/>
              <w:t>Nr.</w:t>
            </w:r>
            <w:r w:rsidRPr="009254CB">
              <w:br/>
              <w:t>p.k.</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4D" w14:textId="77777777" w:rsidR="00A45B39" w:rsidRPr="009254CB" w:rsidRDefault="00A45B39" w:rsidP="00832792">
            <w:pPr>
              <w:pStyle w:val="tvhtmlmktable1"/>
              <w:spacing w:before="0" w:beforeAutospacing="0" w:after="0" w:afterAutospacing="0"/>
              <w:jc w:val="center"/>
            </w:pPr>
            <w:r w:rsidRPr="009254CB">
              <w:t>Koordinātu punkti</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4E" w14:textId="77777777" w:rsidR="00A45B39" w:rsidRPr="009254CB" w:rsidRDefault="00A45B39" w:rsidP="00832792">
            <w:pPr>
              <w:jc w:val="center"/>
              <w:rPr>
                <w:lang w:val="lv-LV"/>
              </w:rPr>
            </w:pPr>
            <w:r w:rsidRPr="009254CB">
              <w:rPr>
                <w:lang w:val="lv-LV"/>
              </w:rPr>
              <w:t>x koordināta</w:t>
            </w:r>
          </w:p>
        </w:tc>
        <w:tc>
          <w:tcPr>
            <w:tcW w:w="1351" w:type="pct"/>
            <w:tcBorders>
              <w:top w:val="outset" w:sz="6" w:space="0" w:color="000000"/>
              <w:left w:val="outset" w:sz="6" w:space="0" w:color="000000"/>
              <w:bottom w:val="outset" w:sz="6" w:space="0" w:color="000000"/>
              <w:right w:val="outset" w:sz="6" w:space="0" w:color="000000"/>
            </w:tcBorders>
            <w:vAlign w:val="center"/>
          </w:tcPr>
          <w:p w14:paraId="405EF74F"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EF755"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51" w14:textId="77777777" w:rsidR="00A45B39" w:rsidRPr="009254CB" w:rsidRDefault="00A45B39" w:rsidP="00832792">
            <w:pPr>
              <w:pStyle w:val="tvhtmlmktable1"/>
              <w:spacing w:before="0" w:beforeAutospacing="0" w:after="0" w:afterAutospacing="0"/>
            </w:pPr>
            <w:r w:rsidRPr="009254CB">
              <w:t>2.1.</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52" w14:textId="77777777" w:rsidR="00A45B39" w:rsidRPr="009254CB" w:rsidRDefault="00A45B39" w:rsidP="00832792">
            <w:pPr>
              <w:pStyle w:val="tvhtmlmktable1"/>
              <w:spacing w:before="0" w:beforeAutospacing="0" w:after="0" w:afterAutospacing="0"/>
            </w:pPr>
            <w:r w:rsidRPr="009254CB">
              <w:t>1.1.</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53" w14:textId="77777777" w:rsidR="00A45B39" w:rsidRPr="009254CB" w:rsidRDefault="00A45B39" w:rsidP="00832792">
            <w:pPr>
              <w:jc w:val="center"/>
              <w:rPr>
                <w:lang w:val="lv-LV"/>
              </w:rPr>
            </w:pPr>
            <w:r w:rsidRPr="009254CB">
              <w:rPr>
                <w:lang w:val="lv-LV"/>
              </w:rPr>
              <w:t>398550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54" w14:textId="77777777" w:rsidR="00A45B39" w:rsidRPr="009254CB" w:rsidRDefault="00A45B39" w:rsidP="00832792">
            <w:pPr>
              <w:pStyle w:val="tvhtmlmktable1"/>
              <w:spacing w:before="0" w:beforeAutospacing="0" w:after="0" w:afterAutospacing="0"/>
              <w:jc w:val="center"/>
            </w:pPr>
            <w:r w:rsidRPr="009254CB">
              <w:t>600983</w:t>
            </w:r>
          </w:p>
        </w:tc>
      </w:tr>
      <w:tr w:rsidR="00A45B39" w:rsidRPr="009254CB" w14:paraId="405EF75A"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56" w14:textId="77777777" w:rsidR="00A45B39" w:rsidRPr="009254CB" w:rsidRDefault="00A45B39" w:rsidP="00832792">
            <w:pPr>
              <w:pStyle w:val="tvhtmlmktable1"/>
              <w:spacing w:before="0" w:beforeAutospacing="0" w:after="0" w:afterAutospacing="0"/>
            </w:pPr>
            <w:r w:rsidRPr="009254CB">
              <w:t>2.2.</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57" w14:textId="77777777" w:rsidR="00A45B39" w:rsidRPr="009254CB" w:rsidRDefault="00A45B39" w:rsidP="00832792">
            <w:pPr>
              <w:pStyle w:val="tvhtmlmktable1"/>
              <w:spacing w:before="0" w:beforeAutospacing="0" w:after="0" w:afterAutospacing="0"/>
            </w:pPr>
            <w:r w:rsidRPr="009254CB">
              <w:t>1.2.</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58" w14:textId="77777777" w:rsidR="00A45B39" w:rsidRPr="009254CB" w:rsidRDefault="00A45B39" w:rsidP="00832792">
            <w:pPr>
              <w:jc w:val="center"/>
              <w:rPr>
                <w:lang w:val="lv-LV"/>
              </w:rPr>
            </w:pPr>
            <w:r w:rsidRPr="009254CB">
              <w:rPr>
                <w:lang w:val="lv-LV"/>
              </w:rPr>
              <w:t>398550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59" w14:textId="77777777" w:rsidR="00A45B39" w:rsidRPr="009254CB" w:rsidRDefault="00A45B39" w:rsidP="00832792">
            <w:pPr>
              <w:pStyle w:val="tvhtmlmktable1"/>
              <w:spacing w:before="0" w:beforeAutospacing="0" w:after="0" w:afterAutospacing="0"/>
              <w:jc w:val="center"/>
            </w:pPr>
            <w:r w:rsidRPr="009254CB">
              <w:t>600792</w:t>
            </w:r>
          </w:p>
        </w:tc>
      </w:tr>
      <w:tr w:rsidR="00A45B39" w:rsidRPr="009254CB" w14:paraId="405EF75F"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5B" w14:textId="77777777" w:rsidR="00A45B39" w:rsidRPr="009254CB" w:rsidRDefault="00A45B39" w:rsidP="00832792">
            <w:pPr>
              <w:pStyle w:val="tvhtmlmktable1"/>
              <w:spacing w:before="0" w:beforeAutospacing="0" w:after="0" w:afterAutospacing="0"/>
            </w:pPr>
            <w:r w:rsidRPr="009254CB">
              <w:t>2.3.</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5C" w14:textId="77777777" w:rsidR="00A45B39" w:rsidRPr="009254CB" w:rsidRDefault="00A45B39" w:rsidP="00832792">
            <w:pPr>
              <w:pStyle w:val="tvhtmlmktable1"/>
              <w:spacing w:before="0" w:beforeAutospacing="0" w:after="0" w:afterAutospacing="0"/>
            </w:pPr>
            <w:r w:rsidRPr="009254CB">
              <w:t>1.3.</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5D" w14:textId="77777777" w:rsidR="00A45B39" w:rsidRPr="009254CB" w:rsidRDefault="00A45B39" w:rsidP="00832792">
            <w:pPr>
              <w:jc w:val="center"/>
              <w:rPr>
                <w:lang w:val="lv-LV"/>
              </w:rPr>
            </w:pPr>
            <w:r w:rsidRPr="009254CB">
              <w:rPr>
                <w:lang w:val="lv-LV"/>
              </w:rPr>
              <w:t>399070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5E" w14:textId="77777777" w:rsidR="00A45B39" w:rsidRPr="009254CB" w:rsidRDefault="00A45B39" w:rsidP="00832792">
            <w:pPr>
              <w:pStyle w:val="tvhtmlmktable1"/>
              <w:spacing w:before="0" w:beforeAutospacing="0" w:after="0" w:afterAutospacing="0"/>
              <w:jc w:val="center"/>
            </w:pPr>
            <w:r w:rsidRPr="009254CB">
              <w:t>601017</w:t>
            </w:r>
          </w:p>
        </w:tc>
      </w:tr>
      <w:tr w:rsidR="00A45B39" w:rsidRPr="009254CB" w14:paraId="405EF764"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60" w14:textId="77777777" w:rsidR="00A45B39" w:rsidRPr="009254CB" w:rsidRDefault="00A45B39" w:rsidP="00832792">
            <w:pPr>
              <w:pStyle w:val="tvhtmlmktable1"/>
              <w:spacing w:before="0" w:beforeAutospacing="0" w:after="0" w:afterAutospacing="0"/>
            </w:pPr>
            <w:r w:rsidRPr="009254CB">
              <w:t>2.4.</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61" w14:textId="77777777" w:rsidR="00A45B39" w:rsidRPr="009254CB" w:rsidRDefault="00A45B39" w:rsidP="00832792">
            <w:pPr>
              <w:pStyle w:val="tvhtmlmktable1"/>
              <w:spacing w:before="0" w:beforeAutospacing="0" w:after="0" w:afterAutospacing="0"/>
            </w:pPr>
            <w:r w:rsidRPr="009254CB">
              <w:t>1.4.</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62" w14:textId="77777777" w:rsidR="00A45B39" w:rsidRPr="009254CB" w:rsidRDefault="00A45B39" w:rsidP="00832792">
            <w:pPr>
              <w:jc w:val="center"/>
              <w:rPr>
                <w:lang w:val="lv-LV"/>
              </w:rPr>
            </w:pPr>
            <w:r w:rsidRPr="009254CB">
              <w:rPr>
                <w:lang w:val="lv-LV"/>
              </w:rPr>
              <w:t>399150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63" w14:textId="77777777" w:rsidR="00A45B39" w:rsidRPr="009254CB" w:rsidRDefault="00A45B39" w:rsidP="00832792">
            <w:pPr>
              <w:pStyle w:val="tvhtmlmktable1"/>
              <w:spacing w:before="0" w:beforeAutospacing="0" w:after="0" w:afterAutospacing="0"/>
              <w:jc w:val="center"/>
            </w:pPr>
            <w:r w:rsidRPr="009254CB">
              <w:t>601096</w:t>
            </w:r>
          </w:p>
        </w:tc>
      </w:tr>
      <w:tr w:rsidR="00A45B39" w:rsidRPr="009254CB" w14:paraId="405EF769"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65" w14:textId="77777777" w:rsidR="00A45B39" w:rsidRPr="009254CB" w:rsidRDefault="00A45B39" w:rsidP="00832792">
            <w:pPr>
              <w:pStyle w:val="tvhtmlmktable1"/>
              <w:spacing w:before="0" w:beforeAutospacing="0" w:after="0" w:afterAutospacing="0"/>
            </w:pPr>
            <w:r w:rsidRPr="009254CB">
              <w:t>2.5.</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66" w14:textId="77777777" w:rsidR="00A45B39" w:rsidRPr="009254CB" w:rsidRDefault="00A45B39" w:rsidP="00832792">
            <w:pPr>
              <w:pStyle w:val="tvhtmlmktable1"/>
              <w:spacing w:before="0" w:beforeAutospacing="0" w:after="0" w:afterAutospacing="0"/>
            </w:pPr>
            <w:r w:rsidRPr="009254CB">
              <w:t>1.5.</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67" w14:textId="77777777" w:rsidR="00A45B39" w:rsidRPr="009254CB" w:rsidRDefault="00A45B39" w:rsidP="00832792">
            <w:pPr>
              <w:jc w:val="center"/>
              <w:rPr>
                <w:lang w:val="lv-LV"/>
              </w:rPr>
            </w:pPr>
            <w:r w:rsidRPr="009254CB">
              <w:rPr>
                <w:lang w:val="lv-LV"/>
              </w:rPr>
              <w:t>399310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68" w14:textId="77777777" w:rsidR="00A45B39" w:rsidRPr="009254CB" w:rsidRDefault="00A45B39" w:rsidP="00832792">
            <w:pPr>
              <w:pStyle w:val="tvhtmlmktable1"/>
              <w:spacing w:before="0" w:beforeAutospacing="0" w:after="0" w:afterAutospacing="0"/>
              <w:jc w:val="center"/>
            </w:pPr>
            <w:r w:rsidRPr="009254CB">
              <w:t>601250</w:t>
            </w:r>
          </w:p>
        </w:tc>
      </w:tr>
      <w:tr w:rsidR="00A45B39" w:rsidRPr="009254CB" w14:paraId="405EF76E"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6A" w14:textId="77777777" w:rsidR="00A45B39" w:rsidRPr="009254CB" w:rsidRDefault="00A45B39" w:rsidP="00832792">
            <w:pPr>
              <w:pStyle w:val="tvhtmlmktable1"/>
              <w:spacing w:before="0" w:beforeAutospacing="0" w:after="0" w:afterAutospacing="0"/>
            </w:pPr>
            <w:r w:rsidRPr="009254CB">
              <w:t>2.6.</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6B" w14:textId="77777777" w:rsidR="00A45B39" w:rsidRPr="009254CB" w:rsidRDefault="00A45B39" w:rsidP="00832792">
            <w:pPr>
              <w:pStyle w:val="tvhtmlmktable1"/>
              <w:spacing w:before="0" w:beforeAutospacing="0" w:after="0" w:afterAutospacing="0"/>
            </w:pPr>
            <w:r w:rsidRPr="009254CB">
              <w:t>1.6.</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6C" w14:textId="77777777" w:rsidR="00A45B39" w:rsidRPr="009254CB" w:rsidRDefault="00A45B39" w:rsidP="00832792">
            <w:pPr>
              <w:jc w:val="center"/>
              <w:rPr>
                <w:lang w:val="lv-LV"/>
              </w:rPr>
            </w:pPr>
            <w:r w:rsidRPr="009254CB">
              <w:rPr>
                <w:lang w:val="lv-LV"/>
              </w:rPr>
              <w:t>399390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6D" w14:textId="77777777" w:rsidR="00A45B39" w:rsidRPr="009254CB" w:rsidRDefault="00A45B39" w:rsidP="00832792">
            <w:pPr>
              <w:pStyle w:val="tvhtmlmktable1"/>
              <w:spacing w:before="0" w:beforeAutospacing="0" w:after="0" w:afterAutospacing="0"/>
              <w:jc w:val="center"/>
            </w:pPr>
            <w:r w:rsidRPr="009254CB">
              <w:t>601302</w:t>
            </w:r>
          </w:p>
        </w:tc>
      </w:tr>
      <w:tr w:rsidR="00A45B39" w:rsidRPr="009254CB" w14:paraId="405EF773"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6F" w14:textId="77777777" w:rsidR="00A45B39" w:rsidRPr="009254CB" w:rsidRDefault="00A45B39" w:rsidP="00832792">
            <w:pPr>
              <w:pStyle w:val="tvhtmlmktable1"/>
              <w:spacing w:before="0" w:beforeAutospacing="0" w:after="0" w:afterAutospacing="0"/>
            </w:pPr>
            <w:r w:rsidRPr="009254CB">
              <w:t>2.7.</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70" w14:textId="77777777" w:rsidR="00A45B39" w:rsidRPr="009254CB" w:rsidRDefault="00A45B39" w:rsidP="00832792">
            <w:pPr>
              <w:pStyle w:val="tvhtmlmktable1"/>
              <w:spacing w:before="0" w:beforeAutospacing="0" w:after="0" w:afterAutospacing="0"/>
            </w:pPr>
            <w:r w:rsidRPr="009254CB">
              <w:t>1.7.</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71" w14:textId="77777777" w:rsidR="00A45B39" w:rsidRPr="009254CB" w:rsidRDefault="00A45B39" w:rsidP="00832792">
            <w:pPr>
              <w:jc w:val="center"/>
              <w:rPr>
                <w:lang w:val="lv-LV"/>
              </w:rPr>
            </w:pPr>
            <w:r w:rsidRPr="009254CB">
              <w:rPr>
                <w:lang w:val="lv-LV"/>
              </w:rPr>
              <w:t>399600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72" w14:textId="77777777" w:rsidR="00A45B39" w:rsidRPr="009254CB" w:rsidRDefault="00A45B39" w:rsidP="00832792">
            <w:pPr>
              <w:pStyle w:val="tvhtmlmktable1"/>
              <w:spacing w:before="0" w:beforeAutospacing="0" w:after="0" w:afterAutospacing="0"/>
              <w:jc w:val="center"/>
            </w:pPr>
            <w:r w:rsidRPr="009254CB">
              <w:t>601425</w:t>
            </w:r>
          </w:p>
        </w:tc>
      </w:tr>
      <w:tr w:rsidR="00A45B39" w:rsidRPr="009254CB" w14:paraId="405EF778"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74" w14:textId="77777777" w:rsidR="00A45B39" w:rsidRPr="009254CB" w:rsidRDefault="00A45B39" w:rsidP="00832792">
            <w:pPr>
              <w:pStyle w:val="tvhtmlmktable1"/>
              <w:spacing w:before="0" w:beforeAutospacing="0" w:after="0" w:afterAutospacing="0"/>
            </w:pPr>
            <w:r w:rsidRPr="009254CB">
              <w:t>2.8.</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75" w14:textId="77777777" w:rsidR="00A45B39" w:rsidRPr="009254CB" w:rsidRDefault="00A45B39" w:rsidP="00832792">
            <w:pPr>
              <w:pStyle w:val="tvhtmlmktable1"/>
              <w:spacing w:before="0" w:beforeAutospacing="0" w:after="0" w:afterAutospacing="0"/>
            </w:pPr>
            <w:r w:rsidRPr="009254CB">
              <w:t>1.8.</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76" w14:textId="77777777" w:rsidR="00A45B39" w:rsidRPr="009254CB" w:rsidRDefault="00A45B39" w:rsidP="00832792">
            <w:pPr>
              <w:jc w:val="center"/>
              <w:rPr>
                <w:lang w:val="lv-LV"/>
              </w:rPr>
            </w:pPr>
            <w:r w:rsidRPr="009254CB">
              <w:rPr>
                <w:lang w:val="lv-LV"/>
              </w:rPr>
              <w:t>399770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77" w14:textId="77777777" w:rsidR="00A45B39" w:rsidRPr="009254CB" w:rsidRDefault="00A45B39" w:rsidP="00832792">
            <w:pPr>
              <w:pStyle w:val="tvhtmlmktable1"/>
              <w:spacing w:before="0" w:beforeAutospacing="0" w:after="0" w:afterAutospacing="0"/>
              <w:jc w:val="center"/>
            </w:pPr>
            <w:r w:rsidRPr="009254CB">
              <w:t>601485</w:t>
            </w:r>
          </w:p>
        </w:tc>
      </w:tr>
      <w:tr w:rsidR="00A45B39" w:rsidRPr="009254CB" w14:paraId="405EF77D"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79" w14:textId="77777777" w:rsidR="00A45B39" w:rsidRPr="009254CB" w:rsidRDefault="00A45B39" w:rsidP="00832792">
            <w:pPr>
              <w:pStyle w:val="tvhtmlmktable1"/>
              <w:spacing w:before="0" w:beforeAutospacing="0" w:after="0" w:afterAutospacing="0"/>
            </w:pPr>
            <w:r w:rsidRPr="009254CB">
              <w:t>2.9.</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7A" w14:textId="77777777" w:rsidR="00A45B39" w:rsidRPr="009254CB" w:rsidRDefault="00A45B39" w:rsidP="00832792">
            <w:pPr>
              <w:pStyle w:val="tvhtmlmktable1"/>
              <w:spacing w:before="0" w:beforeAutospacing="0" w:after="0" w:afterAutospacing="0"/>
            </w:pPr>
            <w:r w:rsidRPr="009254CB">
              <w:t>1.9.</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7B" w14:textId="77777777" w:rsidR="00A45B39" w:rsidRPr="009254CB" w:rsidRDefault="00A45B39" w:rsidP="00832792">
            <w:pPr>
              <w:jc w:val="center"/>
              <w:rPr>
                <w:lang w:val="lv-LV"/>
              </w:rPr>
            </w:pPr>
            <w:r w:rsidRPr="009254CB">
              <w:rPr>
                <w:lang w:val="lv-LV"/>
              </w:rPr>
              <w:t>399620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7C" w14:textId="77777777" w:rsidR="00A45B39" w:rsidRPr="009254CB" w:rsidRDefault="00A45B39" w:rsidP="00832792">
            <w:pPr>
              <w:pStyle w:val="tvhtmlmktable1"/>
              <w:spacing w:before="0" w:beforeAutospacing="0" w:after="0" w:afterAutospacing="0"/>
              <w:jc w:val="center"/>
            </w:pPr>
            <w:r w:rsidRPr="009254CB">
              <w:t>601740</w:t>
            </w:r>
          </w:p>
        </w:tc>
      </w:tr>
      <w:tr w:rsidR="00A45B39" w:rsidRPr="009254CB" w14:paraId="405EF782"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7E" w14:textId="77777777" w:rsidR="00A45B39" w:rsidRPr="009254CB" w:rsidRDefault="00A45B39" w:rsidP="00832792">
            <w:pPr>
              <w:pStyle w:val="tvhtmlmktable1"/>
              <w:spacing w:before="0" w:beforeAutospacing="0" w:after="0" w:afterAutospacing="0"/>
            </w:pPr>
            <w:r w:rsidRPr="009254CB">
              <w:t>2.10.</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7F" w14:textId="77777777" w:rsidR="00A45B39" w:rsidRPr="009254CB" w:rsidRDefault="00A45B39" w:rsidP="00832792">
            <w:pPr>
              <w:pStyle w:val="tvhtmlmktable1"/>
              <w:spacing w:before="0" w:beforeAutospacing="0" w:after="0" w:afterAutospacing="0"/>
            </w:pPr>
            <w:r w:rsidRPr="009254CB">
              <w:t>1.10.</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80" w14:textId="77777777" w:rsidR="00A45B39" w:rsidRPr="009254CB" w:rsidRDefault="00A45B39" w:rsidP="00832792">
            <w:pPr>
              <w:jc w:val="center"/>
              <w:rPr>
                <w:lang w:val="lv-LV"/>
              </w:rPr>
            </w:pPr>
            <w:r w:rsidRPr="009254CB">
              <w:rPr>
                <w:lang w:val="lv-LV"/>
              </w:rPr>
              <w:t>399500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81" w14:textId="77777777" w:rsidR="00A45B39" w:rsidRPr="009254CB" w:rsidRDefault="00A45B39" w:rsidP="00832792">
            <w:pPr>
              <w:pStyle w:val="tvhtmlmktable1"/>
              <w:spacing w:before="0" w:beforeAutospacing="0" w:after="0" w:afterAutospacing="0"/>
              <w:jc w:val="center"/>
            </w:pPr>
            <w:r w:rsidRPr="009254CB">
              <w:t>601663</w:t>
            </w:r>
          </w:p>
        </w:tc>
      </w:tr>
      <w:tr w:rsidR="00A45B39" w:rsidRPr="009254CB" w14:paraId="405EF787"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83" w14:textId="77777777" w:rsidR="00A45B39" w:rsidRPr="009254CB" w:rsidRDefault="00A45B39" w:rsidP="00832792">
            <w:pPr>
              <w:pStyle w:val="tvhtmlmktable1"/>
              <w:spacing w:before="0" w:beforeAutospacing="0" w:after="0" w:afterAutospacing="0"/>
            </w:pPr>
            <w:r w:rsidRPr="009254CB">
              <w:t>2.11.</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84" w14:textId="77777777" w:rsidR="00A45B39" w:rsidRPr="009254CB" w:rsidRDefault="00A45B39" w:rsidP="00832792">
            <w:pPr>
              <w:pStyle w:val="tvhtmlmktable1"/>
              <w:spacing w:before="0" w:beforeAutospacing="0" w:after="0" w:afterAutospacing="0"/>
            </w:pPr>
            <w:r w:rsidRPr="009254CB">
              <w:t>1.11.</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85" w14:textId="77777777" w:rsidR="00A45B39" w:rsidRPr="009254CB" w:rsidRDefault="00A45B39" w:rsidP="00832792">
            <w:pPr>
              <w:jc w:val="center"/>
              <w:rPr>
                <w:lang w:val="lv-LV"/>
              </w:rPr>
            </w:pPr>
            <w:r w:rsidRPr="009254CB">
              <w:rPr>
                <w:lang w:val="lv-LV"/>
              </w:rPr>
              <w:t>399480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86" w14:textId="77777777" w:rsidR="00A45B39" w:rsidRPr="009254CB" w:rsidRDefault="00A45B39" w:rsidP="00832792">
            <w:pPr>
              <w:pStyle w:val="tvhtmlmktable1"/>
              <w:spacing w:before="0" w:beforeAutospacing="0" w:after="0" w:afterAutospacing="0"/>
              <w:jc w:val="center"/>
            </w:pPr>
            <w:r w:rsidRPr="009254CB">
              <w:t>601833</w:t>
            </w:r>
          </w:p>
        </w:tc>
      </w:tr>
      <w:tr w:rsidR="00A45B39" w:rsidRPr="009254CB" w14:paraId="405EF78C"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88" w14:textId="77777777" w:rsidR="00A45B39" w:rsidRPr="009254CB" w:rsidRDefault="00A45B39" w:rsidP="00832792">
            <w:pPr>
              <w:pStyle w:val="tvhtmlmktable1"/>
              <w:spacing w:before="0" w:beforeAutospacing="0" w:after="0" w:afterAutospacing="0"/>
            </w:pPr>
            <w:r w:rsidRPr="009254CB">
              <w:t>2.12.</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89" w14:textId="77777777" w:rsidR="00A45B39" w:rsidRPr="009254CB" w:rsidRDefault="00A45B39" w:rsidP="00832792">
            <w:pPr>
              <w:pStyle w:val="tvhtmlmktable1"/>
              <w:spacing w:before="0" w:beforeAutospacing="0" w:after="0" w:afterAutospacing="0"/>
            </w:pPr>
            <w:r w:rsidRPr="009254CB">
              <w:t>1.12.</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8A" w14:textId="77777777" w:rsidR="00A45B39" w:rsidRPr="009254CB" w:rsidRDefault="00A45B39" w:rsidP="00832792">
            <w:pPr>
              <w:jc w:val="center"/>
              <w:rPr>
                <w:lang w:val="lv-LV"/>
              </w:rPr>
            </w:pPr>
            <w:r w:rsidRPr="009254CB">
              <w:rPr>
                <w:lang w:val="lv-LV"/>
              </w:rPr>
              <w:t>399990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8B" w14:textId="77777777" w:rsidR="00A45B39" w:rsidRPr="009254CB" w:rsidRDefault="00A45B39" w:rsidP="00832792">
            <w:pPr>
              <w:pStyle w:val="tvhtmlmktable1"/>
              <w:spacing w:before="0" w:beforeAutospacing="0" w:after="0" w:afterAutospacing="0"/>
              <w:jc w:val="center"/>
            </w:pPr>
            <w:r w:rsidRPr="009254CB">
              <w:t>602105</w:t>
            </w:r>
          </w:p>
        </w:tc>
      </w:tr>
      <w:tr w:rsidR="00A45B39" w:rsidRPr="009254CB" w14:paraId="405EF791"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8D" w14:textId="77777777" w:rsidR="00A45B39" w:rsidRPr="009254CB" w:rsidRDefault="00A45B39" w:rsidP="00832792">
            <w:pPr>
              <w:pStyle w:val="tvhtmlmktable1"/>
              <w:spacing w:before="0" w:beforeAutospacing="0" w:after="0" w:afterAutospacing="0"/>
            </w:pPr>
            <w:r w:rsidRPr="009254CB">
              <w:t>2.13.</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8E" w14:textId="77777777" w:rsidR="00A45B39" w:rsidRPr="009254CB" w:rsidRDefault="00A45B39" w:rsidP="00832792">
            <w:pPr>
              <w:pStyle w:val="tvhtmlmktable1"/>
              <w:spacing w:before="0" w:beforeAutospacing="0" w:after="0" w:afterAutospacing="0"/>
            </w:pPr>
            <w:r w:rsidRPr="009254CB">
              <w:t>1.13.</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8F" w14:textId="77777777" w:rsidR="00A45B39" w:rsidRPr="009254CB" w:rsidRDefault="00A45B39" w:rsidP="00832792">
            <w:pPr>
              <w:jc w:val="center"/>
              <w:rPr>
                <w:lang w:val="lv-LV"/>
              </w:rPr>
            </w:pPr>
            <w:r w:rsidRPr="009254CB">
              <w:rPr>
                <w:lang w:val="lv-LV"/>
              </w:rPr>
              <w:t>399840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90" w14:textId="77777777" w:rsidR="00A45B39" w:rsidRPr="009254CB" w:rsidRDefault="00A45B39" w:rsidP="00832792">
            <w:pPr>
              <w:pStyle w:val="tvhtmlmktable1"/>
              <w:spacing w:before="0" w:beforeAutospacing="0" w:after="0" w:afterAutospacing="0"/>
              <w:jc w:val="center"/>
            </w:pPr>
            <w:r w:rsidRPr="009254CB">
              <w:t>602335</w:t>
            </w:r>
          </w:p>
        </w:tc>
      </w:tr>
      <w:tr w:rsidR="00A45B39" w:rsidRPr="009254CB" w14:paraId="405EF796"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92" w14:textId="77777777" w:rsidR="00A45B39" w:rsidRPr="009254CB" w:rsidRDefault="00A45B39" w:rsidP="00832792">
            <w:pPr>
              <w:pStyle w:val="tvhtmlmktable1"/>
              <w:spacing w:before="0" w:beforeAutospacing="0" w:after="0" w:afterAutospacing="0"/>
            </w:pPr>
            <w:r w:rsidRPr="009254CB">
              <w:t>2.14.</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93" w14:textId="77777777" w:rsidR="00A45B39" w:rsidRPr="009254CB" w:rsidRDefault="00A45B39" w:rsidP="00832792">
            <w:pPr>
              <w:pStyle w:val="tvhtmlmktable1"/>
              <w:spacing w:before="0" w:beforeAutospacing="0" w:after="0" w:afterAutospacing="0"/>
            </w:pPr>
            <w:r w:rsidRPr="009254CB">
              <w:t>1.14.</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94" w14:textId="77777777" w:rsidR="00A45B39" w:rsidRPr="009254CB" w:rsidRDefault="00A45B39" w:rsidP="00832792">
            <w:pPr>
              <w:jc w:val="center"/>
              <w:rPr>
                <w:lang w:val="lv-LV"/>
              </w:rPr>
            </w:pPr>
            <w:r w:rsidRPr="009254CB">
              <w:rPr>
                <w:lang w:val="lv-LV"/>
              </w:rPr>
              <w:t>399660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95" w14:textId="77777777" w:rsidR="00A45B39" w:rsidRPr="009254CB" w:rsidRDefault="00A45B39" w:rsidP="00832792">
            <w:pPr>
              <w:pStyle w:val="tvhtmlmktable1"/>
              <w:spacing w:before="0" w:beforeAutospacing="0" w:after="0" w:afterAutospacing="0"/>
              <w:jc w:val="center"/>
            </w:pPr>
            <w:r w:rsidRPr="009254CB">
              <w:t>602590</w:t>
            </w:r>
          </w:p>
        </w:tc>
      </w:tr>
      <w:tr w:rsidR="00A45B39" w:rsidRPr="009254CB" w14:paraId="405EF79B"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97" w14:textId="77777777" w:rsidR="00A45B39" w:rsidRPr="009254CB" w:rsidRDefault="00A45B39" w:rsidP="00832792">
            <w:pPr>
              <w:pStyle w:val="tvhtmlmktable1"/>
              <w:spacing w:before="0" w:beforeAutospacing="0" w:after="0" w:afterAutospacing="0"/>
            </w:pPr>
            <w:r w:rsidRPr="009254CB">
              <w:t>2.15.</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98" w14:textId="77777777" w:rsidR="00A45B39" w:rsidRPr="009254CB" w:rsidRDefault="00A45B39" w:rsidP="00832792">
            <w:pPr>
              <w:pStyle w:val="tvhtmlmktable1"/>
              <w:spacing w:before="0" w:beforeAutospacing="0" w:after="0" w:afterAutospacing="0"/>
            </w:pPr>
            <w:r w:rsidRPr="009254CB">
              <w:t>1.15.</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99" w14:textId="77777777" w:rsidR="00A45B39" w:rsidRPr="009254CB" w:rsidRDefault="00A45B39" w:rsidP="00832792">
            <w:pPr>
              <w:jc w:val="center"/>
              <w:rPr>
                <w:lang w:val="lv-LV"/>
              </w:rPr>
            </w:pPr>
            <w:r w:rsidRPr="009254CB">
              <w:rPr>
                <w:lang w:val="lv-LV"/>
              </w:rPr>
              <w:t>399680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9A" w14:textId="77777777" w:rsidR="00A45B39" w:rsidRPr="009254CB" w:rsidRDefault="00A45B39" w:rsidP="00832792">
            <w:pPr>
              <w:pStyle w:val="tvhtmlmktable1"/>
              <w:spacing w:before="0" w:beforeAutospacing="0" w:after="0" w:afterAutospacing="0"/>
              <w:jc w:val="center"/>
            </w:pPr>
            <w:r w:rsidRPr="009254CB">
              <w:t>602749</w:t>
            </w:r>
          </w:p>
        </w:tc>
      </w:tr>
      <w:tr w:rsidR="00A45B39" w:rsidRPr="009254CB" w14:paraId="405EF7A0"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9C" w14:textId="77777777" w:rsidR="00A45B39" w:rsidRPr="009254CB" w:rsidRDefault="00A45B39" w:rsidP="00832792">
            <w:pPr>
              <w:pStyle w:val="tvhtmlmktable1"/>
              <w:spacing w:before="0" w:beforeAutospacing="0" w:after="0" w:afterAutospacing="0"/>
            </w:pPr>
            <w:r w:rsidRPr="009254CB">
              <w:t>2.16.</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9D" w14:textId="77777777" w:rsidR="00A45B39" w:rsidRPr="009254CB" w:rsidRDefault="00A45B39" w:rsidP="00832792">
            <w:pPr>
              <w:pStyle w:val="tvhtmlmktable1"/>
              <w:spacing w:before="0" w:beforeAutospacing="0" w:after="0" w:afterAutospacing="0"/>
            </w:pPr>
            <w:r w:rsidRPr="009254CB">
              <w:t>1.16.</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9E" w14:textId="77777777" w:rsidR="00A45B39" w:rsidRPr="009254CB" w:rsidRDefault="00A45B39" w:rsidP="00832792">
            <w:pPr>
              <w:jc w:val="center"/>
              <w:rPr>
                <w:lang w:val="lv-LV"/>
              </w:rPr>
            </w:pPr>
            <w:r w:rsidRPr="009254CB">
              <w:rPr>
                <w:lang w:val="lv-LV"/>
              </w:rPr>
              <w:t>399670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9F" w14:textId="77777777" w:rsidR="00A45B39" w:rsidRPr="009254CB" w:rsidRDefault="00A45B39" w:rsidP="00832792">
            <w:pPr>
              <w:pStyle w:val="tvhtmlmktable1"/>
              <w:spacing w:before="0" w:beforeAutospacing="0" w:after="0" w:afterAutospacing="0"/>
              <w:jc w:val="center"/>
            </w:pPr>
            <w:r w:rsidRPr="009254CB">
              <w:t>602960</w:t>
            </w:r>
          </w:p>
        </w:tc>
      </w:tr>
      <w:tr w:rsidR="00A45B39" w:rsidRPr="009254CB" w14:paraId="405EF7A5"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A1" w14:textId="77777777" w:rsidR="00A45B39" w:rsidRPr="009254CB" w:rsidRDefault="00A45B39" w:rsidP="00832792">
            <w:pPr>
              <w:pStyle w:val="tvhtmlmktable1"/>
              <w:spacing w:before="0" w:beforeAutospacing="0" w:after="0" w:afterAutospacing="0"/>
            </w:pPr>
            <w:r w:rsidRPr="009254CB">
              <w:t>2.17.</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A2" w14:textId="77777777" w:rsidR="00A45B39" w:rsidRPr="009254CB" w:rsidRDefault="00A45B39" w:rsidP="00832792">
            <w:pPr>
              <w:pStyle w:val="tvhtmlmktable1"/>
              <w:spacing w:before="0" w:beforeAutospacing="0" w:after="0" w:afterAutospacing="0"/>
            </w:pPr>
            <w:r w:rsidRPr="009254CB">
              <w:t>1.17.</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A3" w14:textId="77777777" w:rsidR="00A45B39" w:rsidRPr="009254CB" w:rsidRDefault="00A45B39" w:rsidP="00832792">
            <w:pPr>
              <w:jc w:val="center"/>
              <w:rPr>
                <w:lang w:val="lv-LV"/>
              </w:rPr>
            </w:pPr>
            <w:r w:rsidRPr="009254CB">
              <w:rPr>
                <w:lang w:val="lv-LV"/>
              </w:rPr>
              <w:t>399500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A4" w14:textId="77777777" w:rsidR="00A45B39" w:rsidRPr="009254CB" w:rsidRDefault="00A45B39" w:rsidP="00832792">
            <w:pPr>
              <w:pStyle w:val="tvhtmlmktable1"/>
              <w:spacing w:before="0" w:beforeAutospacing="0" w:after="0" w:afterAutospacing="0"/>
              <w:jc w:val="center"/>
            </w:pPr>
            <w:r w:rsidRPr="009254CB">
              <w:t>603323</w:t>
            </w:r>
          </w:p>
        </w:tc>
      </w:tr>
      <w:tr w:rsidR="00A45B39" w:rsidRPr="009254CB" w14:paraId="405EF7AA"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A6" w14:textId="77777777" w:rsidR="00A45B39" w:rsidRPr="009254CB" w:rsidRDefault="00A45B39" w:rsidP="00832792">
            <w:pPr>
              <w:pStyle w:val="tvhtmlmktable1"/>
              <w:spacing w:before="0" w:beforeAutospacing="0" w:after="0" w:afterAutospacing="0"/>
            </w:pPr>
            <w:r w:rsidRPr="009254CB">
              <w:t>2.18.</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A7" w14:textId="77777777" w:rsidR="00A45B39" w:rsidRPr="009254CB" w:rsidRDefault="00A45B39" w:rsidP="00832792">
            <w:pPr>
              <w:pStyle w:val="tvhtmlmktable1"/>
              <w:spacing w:before="0" w:beforeAutospacing="0" w:after="0" w:afterAutospacing="0"/>
            </w:pPr>
            <w:r w:rsidRPr="009254CB">
              <w:t>1.18.</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A8" w14:textId="77777777" w:rsidR="00A45B39" w:rsidRPr="009254CB" w:rsidRDefault="00A45B39" w:rsidP="00832792">
            <w:pPr>
              <w:jc w:val="center"/>
              <w:rPr>
                <w:lang w:val="lv-LV"/>
              </w:rPr>
            </w:pPr>
            <w:r w:rsidRPr="009254CB">
              <w:rPr>
                <w:lang w:val="lv-LV"/>
              </w:rPr>
              <w:t>399600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A9" w14:textId="77777777" w:rsidR="00A45B39" w:rsidRPr="009254CB" w:rsidRDefault="00A45B39" w:rsidP="00832792">
            <w:pPr>
              <w:pStyle w:val="tvhtmlmktable1"/>
              <w:spacing w:before="0" w:beforeAutospacing="0" w:after="0" w:afterAutospacing="0"/>
              <w:jc w:val="center"/>
            </w:pPr>
            <w:r w:rsidRPr="009254CB">
              <w:t>603676</w:t>
            </w:r>
          </w:p>
        </w:tc>
      </w:tr>
      <w:tr w:rsidR="00A45B39" w:rsidRPr="009254CB" w14:paraId="405EF7AF"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AB" w14:textId="77777777" w:rsidR="00A45B39" w:rsidRPr="009254CB" w:rsidRDefault="00A45B39" w:rsidP="00832792">
            <w:pPr>
              <w:pStyle w:val="tvhtmlmktable1"/>
              <w:spacing w:before="0" w:beforeAutospacing="0" w:after="0" w:afterAutospacing="0"/>
            </w:pPr>
            <w:r w:rsidRPr="009254CB">
              <w:t>2.19.</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AC" w14:textId="77777777" w:rsidR="00A45B39" w:rsidRPr="009254CB" w:rsidRDefault="00A45B39" w:rsidP="00832792">
            <w:pPr>
              <w:pStyle w:val="tvhtmlmktable1"/>
              <w:spacing w:before="0" w:beforeAutospacing="0" w:after="0" w:afterAutospacing="0"/>
            </w:pPr>
            <w:r w:rsidRPr="009254CB">
              <w:t>1.19.</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AD" w14:textId="77777777" w:rsidR="00A45B39" w:rsidRPr="009254CB" w:rsidRDefault="00A45B39" w:rsidP="00832792">
            <w:pPr>
              <w:jc w:val="center"/>
              <w:rPr>
                <w:lang w:val="lv-LV"/>
              </w:rPr>
            </w:pPr>
            <w:r w:rsidRPr="009254CB">
              <w:rPr>
                <w:lang w:val="lv-LV"/>
              </w:rPr>
              <w:t>399610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AE" w14:textId="77777777" w:rsidR="00A45B39" w:rsidRPr="009254CB" w:rsidRDefault="00A45B39" w:rsidP="00832792">
            <w:pPr>
              <w:pStyle w:val="tvhtmlmktable1"/>
              <w:spacing w:before="0" w:beforeAutospacing="0" w:after="0" w:afterAutospacing="0"/>
              <w:jc w:val="center"/>
            </w:pPr>
            <w:r w:rsidRPr="009254CB">
              <w:t>603763</w:t>
            </w:r>
          </w:p>
        </w:tc>
      </w:tr>
      <w:tr w:rsidR="00A45B39" w:rsidRPr="009254CB" w14:paraId="405EF7B4"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B0" w14:textId="77777777" w:rsidR="00A45B39" w:rsidRPr="009254CB" w:rsidRDefault="00A45B39" w:rsidP="00832792">
            <w:pPr>
              <w:pStyle w:val="tvhtmlmktable1"/>
              <w:spacing w:before="0" w:beforeAutospacing="0" w:after="0" w:afterAutospacing="0"/>
            </w:pPr>
            <w:r w:rsidRPr="009254CB">
              <w:lastRenderedPageBreak/>
              <w:t>2.20.</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B1" w14:textId="77777777" w:rsidR="00A45B39" w:rsidRPr="009254CB" w:rsidRDefault="00A45B39" w:rsidP="00832792">
            <w:pPr>
              <w:pStyle w:val="tvhtmlmktable1"/>
              <w:spacing w:before="0" w:beforeAutospacing="0" w:after="0" w:afterAutospacing="0"/>
            </w:pPr>
            <w:r w:rsidRPr="009254CB">
              <w:t>1.20.</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B2" w14:textId="77777777" w:rsidR="00A45B39" w:rsidRPr="009254CB" w:rsidRDefault="00A45B39" w:rsidP="00832792">
            <w:pPr>
              <w:jc w:val="center"/>
              <w:rPr>
                <w:lang w:val="lv-LV"/>
              </w:rPr>
            </w:pPr>
            <w:r w:rsidRPr="009254CB">
              <w:rPr>
                <w:lang w:val="lv-LV"/>
              </w:rPr>
              <w:t>399690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B3" w14:textId="77777777" w:rsidR="00A45B39" w:rsidRPr="009254CB" w:rsidRDefault="00A45B39" w:rsidP="00832792">
            <w:pPr>
              <w:pStyle w:val="tvhtmlmktable1"/>
              <w:spacing w:before="0" w:beforeAutospacing="0" w:after="0" w:afterAutospacing="0"/>
              <w:jc w:val="center"/>
            </w:pPr>
            <w:r w:rsidRPr="009254CB">
              <w:t>603938</w:t>
            </w:r>
          </w:p>
        </w:tc>
      </w:tr>
      <w:tr w:rsidR="00A45B39" w:rsidRPr="009254CB" w14:paraId="405EF7B9"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B5" w14:textId="77777777" w:rsidR="00A45B39" w:rsidRPr="009254CB" w:rsidRDefault="00A45B39" w:rsidP="00832792">
            <w:pPr>
              <w:pStyle w:val="tvhtmlmktable1"/>
              <w:spacing w:before="0" w:beforeAutospacing="0" w:after="0" w:afterAutospacing="0"/>
            </w:pPr>
            <w:r w:rsidRPr="009254CB">
              <w:t>2.21.</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B6" w14:textId="77777777" w:rsidR="00A45B39" w:rsidRPr="009254CB" w:rsidRDefault="00A45B39" w:rsidP="00832792">
            <w:pPr>
              <w:pStyle w:val="tvhtmlmktable1"/>
              <w:spacing w:before="0" w:beforeAutospacing="0" w:after="0" w:afterAutospacing="0"/>
            </w:pPr>
            <w:r w:rsidRPr="009254CB">
              <w:t>1.21.</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B7" w14:textId="77777777" w:rsidR="00A45B39" w:rsidRPr="009254CB" w:rsidRDefault="00A45B39" w:rsidP="00832792">
            <w:pPr>
              <w:jc w:val="center"/>
              <w:rPr>
                <w:lang w:val="lv-LV"/>
              </w:rPr>
            </w:pPr>
            <w:r w:rsidRPr="009254CB">
              <w:rPr>
                <w:lang w:val="lv-LV"/>
              </w:rPr>
              <w:t>399720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B8" w14:textId="77777777" w:rsidR="00A45B39" w:rsidRPr="009254CB" w:rsidRDefault="00A45B39" w:rsidP="00832792">
            <w:pPr>
              <w:pStyle w:val="tvhtmlmktable1"/>
              <w:spacing w:before="0" w:beforeAutospacing="0" w:after="0" w:afterAutospacing="0"/>
              <w:jc w:val="center"/>
            </w:pPr>
            <w:r w:rsidRPr="009254CB">
              <w:t>604141</w:t>
            </w:r>
          </w:p>
        </w:tc>
      </w:tr>
      <w:tr w:rsidR="00A45B39" w:rsidRPr="009254CB" w14:paraId="405EF7BE"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BA" w14:textId="77777777" w:rsidR="00A45B39" w:rsidRPr="009254CB" w:rsidRDefault="00A45B39" w:rsidP="00832792">
            <w:pPr>
              <w:pStyle w:val="tvhtmlmktable1"/>
              <w:spacing w:before="0" w:beforeAutospacing="0" w:after="0" w:afterAutospacing="0"/>
            </w:pPr>
            <w:r w:rsidRPr="009254CB">
              <w:t>2.22.</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BB" w14:textId="77777777" w:rsidR="00A45B39" w:rsidRPr="009254CB" w:rsidRDefault="00A45B39" w:rsidP="00832792">
            <w:pPr>
              <w:pStyle w:val="tvhtmlmktable1"/>
              <w:spacing w:before="0" w:beforeAutospacing="0" w:after="0" w:afterAutospacing="0"/>
            </w:pPr>
            <w:r w:rsidRPr="009254CB">
              <w:t>1.22.</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BC" w14:textId="77777777" w:rsidR="00A45B39" w:rsidRPr="009254CB" w:rsidRDefault="00A45B39" w:rsidP="00832792">
            <w:pPr>
              <w:jc w:val="center"/>
              <w:rPr>
                <w:lang w:val="lv-LV"/>
              </w:rPr>
            </w:pPr>
            <w:r w:rsidRPr="009254CB">
              <w:rPr>
                <w:lang w:val="lv-LV"/>
              </w:rPr>
              <w:t>399880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BD" w14:textId="77777777" w:rsidR="00A45B39" w:rsidRPr="009254CB" w:rsidRDefault="00A45B39" w:rsidP="00832792">
            <w:pPr>
              <w:pStyle w:val="tvhtmlmktable1"/>
              <w:spacing w:before="0" w:beforeAutospacing="0" w:after="0" w:afterAutospacing="0"/>
              <w:jc w:val="center"/>
            </w:pPr>
            <w:r w:rsidRPr="009254CB">
              <w:t>604539</w:t>
            </w:r>
          </w:p>
        </w:tc>
      </w:tr>
      <w:tr w:rsidR="00A45B39" w:rsidRPr="009254CB" w14:paraId="405EF7C3"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BF" w14:textId="77777777" w:rsidR="00A45B39" w:rsidRPr="009254CB" w:rsidRDefault="00A45B39" w:rsidP="00832792">
            <w:pPr>
              <w:pStyle w:val="tvhtmlmktable1"/>
              <w:spacing w:before="0" w:beforeAutospacing="0" w:after="0" w:afterAutospacing="0"/>
            </w:pPr>
            <w:r w:rsidRPr="009254CB">
              <w:t>2.23.</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C0" w14:textId="77777777" w:rsidR="00A45B39" w:rsidRPr="009254CB" w:rsidRDefault="00A45B39" w:rsidP="00832792">
            <w:pPr>
              <w:pStyle w:val="tvhtmlmktable1"/>
              <w:spacing w:before="0" w:beforeAutospacing="0" w:after="0" w:afterAutospacing="0"/>
            </w:pPr>
            <w:r w:rsidRPr="009254CB">
              <w:t>1.23.</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C1" w14:textId="77777777" w:rsidR="00A45B39" w:rsidRPr="009254CB" w:rsidRDefault="00A45B39" w:rsidP="00832792">
            <w:pPr>
              <w:jc w:val="center"/>
              <w:rPr>
                <w:lang w:val="lv-LV"/>
              </w:rPr>
            </w:pPr>
            <w:r w:rsidRPr="009254CB">
              <w:rPr>
                <w:lang w:val="lv-LV"/>
              </w:rPr>
              <w:t>399980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C2" w14:textId="77777777" w:rsidR="00A45B39" w:rsidRPr="009254CB" w:rsidRDefault="00A45B39" w:rsidP="00832792">
            <w:pPr>
              <w:pStyle w:val="tvhtmlmktable1"/>
              <w:spacing w:before="0" w:beforeAutospacing="0" w:after="0" w:afterAutospacing="0"/>
              <w:jc w:val="center"/>
            </w:pPr>
            <w:r w:rsidRPr="009254CB">
              <w:t>604722</w:t>
            </w:r>
          </w:p>
        </w:tc>
      </w:tr>
      <w:tr w:rsidR="00A45B39" w:rsidRPr="009254CB" w14:paraId="405EF7C8"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C4" w14:textId="77777777" w:rsidR="00A45B39" w:rsidRPr="009254CB" w:rsidRDefault="00A45B39" w:rsidP="00832792">
            <w:pPr>
              <w:pStyle w:val="tvhtmlmktable1"/>
              <w:spacing w:before="0" w:beforeAutospacing="0" w:after="0" w:afterAutospacing="0"/>
            </w:pPr>
            <w:r w:rsidRPr="009254CB">
              <w:t>2.24.</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C5" w14:textId="77777777" w:rsidR="00A45B39" w:rsidRPr="009254CB" w:rsidRDefault="00A45B39" w:rsidP="00832792">
            <w:pPr>
              <w:pStyle w:val="tvhtmlmktable1"/>
              <w:spacing w:before="0" w:beforeAutospacing="0" w:after="0" w:afterAutospacing="0"/>
            </w:pPr>
            <w:r w:rsidRPr="009254CB">
              <w:t>1.24.</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C6" w14:textId="77777777" w:rsidR="00A45B39" w:rsidRPr="009254CB" w:rsidRDefault="00A45B39" w:rsidP="00832792">
            <w:pPr>
              <w:jc w:val="center"/>
              <w:rPr>
                <w:lang w:val="lv-LV"/>
              </w:rPr>
            </w:pPr>
            <w:r w:rsidRPr="009254CB">
              <w:rPr>
                <w:lang w:val="lv-LV"/>
              </w:rPr>
              <w:t>400130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C7" w14:textId="77777777" w:rsidR="00A45B39" w:rsidRPr="009254CB" w:rsidRDefault="00A45B39" w:rsidP="00832792">
            <w:pPr>
              <w:pStyle w:val="tvhtmlmktable1"/>
              <w:spacing w:before="0" w:beforeAutospacing="0" w:after="0" w:afterAutospacing="0"/>
              <w:jc w:val="center"/>
            </w:pPr>
            <w:r w:rsidRPr="009254CB">
              <w:t>605148</w:t>
            </w:r>
          </w:p>
        </w:tc>
      </w:tr>
      <w:tr w:rsidR="00A45B39" w:rsidRPr="009254CB" w14:paraId="405EF7CD"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C9" w14:textId="77777777" w:rsidR="00A45B39" w:rsidRPr="009254CB" w:rsidRDefault="00A45B39" w:rsidP="00832792">
            <w:pPr>
              <w:pStyle w:val="tvhtmlmktable1"/>
              <w:spacing w:before="0" w:beforeAutospacing="0" w:after="0" w:afterAutospacing="0"/>
            </w:pPr>
            <w:r w:rsidRPr="009254CB">
              <w:t>2.25.</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CA" w14:textId="77777777" w:rsidR="00A45B39" w:rsidRPr="009254CB" w:rsidRDefault="00A45B39" w:rsidP="00832792">
            <w:pPr>
              <w:pStyle w:val="tvhtmlmktable1"/>
              <w:spacing w:before="0" w:beforeAutospacing="0" w:after="0" w:afterAutospacing="0"/>
            </w:pPr>
            <w:r w:rsidRPr="009254CB">
              <w:t>1.25.</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CB" w14:textId="77777777" w:rsidR="00A45B39" w:rsidRPr="009254CB" w:rsidRDefault="00A45B39" w:rsidP="00832792">
            <w:pPr>
              <w:jc w:val="center"/>
              <w:rPr>
                <w:lang w:val="lv-LV"/>
              </w:rPr>
            </w:pPr>
            <w:r w:rsidRPr="009254CB">
              <w:rPr>
                <w:lang w:val="lv-LV"/>
              </w:rPr>
              <w:t>400160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CC" w14:textId="77777777" w:rsidR="00A45B39" w:rsidRPr="009254CB" w:rsidRDefault="00A45B39" w:rsidP="00832792">
            <w:pPr>
              <w:pStyle w:val="tvhtmlmktable1"/>
              <w:spacing w:before="0" w:beforeAutospacing="0" w:after="0" w:afterAutospacing="0"/>
              <w:jc w:val="center"/>
            </w:pPr>
            <w:r w:rsidRPr="009254CB">
              <w:t>605252</w:t>
            </w:r>
          </w:p>
        </w:tc>
      </w:tr>
      <w:tr w:rsidR="00A45B39" w:rsidRPr="009254CB" w14:paraId="405EF7D2"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CE" w14:textId="77777777" w:rsidR="00A45B39" w:rsidRPr="009254CB" w:rsidRDefault="00A45B39" w:rsidP="00832792">
            <w:pPr>
              <w:pStyle w:val="tvhtmlmktable1"/>
              <w:spacing w:before="0" w:beforeAutospacing="0" w:after="0" w:afterAutospacing="0"/>
            </w:pPr>
            <w:r w:rsidRPr="009254CB">
              <w:t>2.26.</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CF" w14:textId="77777777" w:rsidR="00A45B39" w:rsidRPr="009254CB" w:rsidRDefault="00A45B39" w:rsidP="00832792">
            <w:pPr>
              <w:pStyle w:val="tvhtmlmktable1"/>
              <w:spacing w:before="0" w:beforeAutospacing="0" w:after="0" w:afterAutospacing="0"/>
            </w:pPr>
            <w:r w:rsidRPr="009254CB">
              <w:t>1.26.</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D0" w14:textId="77777777" w:rsidR="00A45B39" w:rsidRPr="009254CB" w:rsidRDefault="00A45B39" w:rsidP="00832792">
            <w:pPr>
              <w:jc w:val="center"/>
              <w:rPr>
                <w:lang w:val="lv-LV"/>
              </w:rPr>
            </w:pPr>
            <w:r w:rsidRPr="009254CB">
              <w:rPr>
                <w:lang w:val="lv-LV"/>
              </w:rPr>
              <w:t>400150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D1" w14:textId="77777777" w:rsidR="00A45B39" w:rsidRPr="009254CB" w:rsidRDefault="00A45B39" w:rsidP="00832792">
            <w:pPr>
              <w:pStyle w:val="tvhtmlmktable1"/>
              <w:spacing w:before="0" w:beforeAutospacing="0" w:after="0" w:afterAutospacing="0"/>
              <w:jc w:val="center"/>
            </w:pPr>
            <w:r w:rsidRPr="009254CB">
              <w:t>605284</w:t>
            </w:r>
          </w:p>
        </w:tc>
      </w:tr>
      <w:tr w:rsidR="00A45B39" w:rsidRPr="009254CB" w14:paraId="405EF7D7"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D3" w14:textId="77777777" w:rsidR="00A45B39" w:rsidRPr="009254CB" w:rsidRDefault="00A45B39" w:rsidP="00832792">
            <w:pPr>
              <w:pStyle w:val="tvhtmlmktable1"/>
              <w:spacing w:before="0" w:beforeAutospacing="0" w:after="0" w:afterAutospacing="0"/>
            </w:pPr>
            <w:r w:rsidRPr="009254CB">
              <w:t>2.27.</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D4" w14:textId="77777777" w:rsidR="00A45B39" w:rsidRPr="009254CB" w:rsidRDefault="00A45B39" w:rsidP="00832792">
            <w:pPr>
              <w:pStyle w:val="tvhtmlmktable1"/>
              <w:spacing w:before="0" w:beforeAutospacing="0" w:after="0" w:afterAutospacing="0"/>
            </w:pPr>
            <w:r w:rsidRPr="009254CB">
              <w:t>1.27.</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D5" w14:textId="77777777" w:rsidR="00A45B39" w:rsidRPr="009254CB" w:rsidRDefault="00A45B39" w:rsidP="00832792">
            <w:pPr>
              <w:jc w:val="center"/>
              <w:rPr>
                <w:lang w:val="lv-LV"/>
              </w:rPr>
            </w:pPr>
            <w:r w:rsidRPr="009254CB">
              <w:rPr>
                <w:lang w:val="lv-LV"/>
              </w:rPr>
              <w:t>400160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D6" w14:textId="77777777" w:rsidR="00A45B39" w:rsidRPr="009254CB" w:rsidRDefault="00A45B39" w:rsidP="00832792">
            <w:pPr>
              <w:pStyle w:val="tvhtmlmktable1"/>
              <w:spacing w:before="0" w:beforeAutospacing="0" w:after="0" w:afterAutospacing="0"/>
              <w:jc w:val="center"/>
            </w:pPr>
            <w:r w:rsidRPr="009254CB">
              <w:t>605453</w:t>
            </w:r>
          </w:p>
        </w:tc>
      </w:tr>
      <w:tr w:rsidR="00A45B39" w:rsidRPr="009254CB" w14:paraId="405EF7DC"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D8" w14:textId="77777777" w:rsidR="00A45B39" w:rsidRPr="009254CB" w:rsidRDefault="00A45B39" w:rsidP="00832792">
            <w:pPr>
              <w:pStyle w:val="tvhtmlmktable1"/>
              <w:spacing w:before="0" w:beforeAutospacing="0" w:after="0" w:afterAutospacing="0"/>
            </w:pPr>
            <w:r w:rsidRPr="009254CB">
              <w:t>2.28.</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D9" w14:textId="77777777" w:rsidR="00A45B39" w:rsidRPr="009254CB" w:rsidRDefault="00A45B39" w:rsidP="00832792">
            <w:pPr>
              <w:pStyle w:val="tvhtmlmktable1"/>
              <w:spacing w:before="0" w:beforeAutospacing="0" w:after="0" w:afterAutospacing="0"/>
            </w:pPr>
            <w:r w:rsidRPr="009254CB">
              <w:t>1.28.</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DA" w14:textId="77777777" w:rsidR="00A45B39" w:rsidRPr="009254CB" w:rsidRDefault="00A45B39" w:rsidP="00832792">
            <w:pPr>
              <w:jc w:val="center"/>
              <w:rPr>
                <w:lang w:val="lv-LV"/>
              </w:rPr>
            </w:pPr>
            <w:r w:rsidRPr="009254CB">
              <w:rPr>
                <w:lang w:val="lv-LV"/>
              </w:rPr>
              <w:t>400180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DB" w14:textId="77777777" w:rsidR="00A45B39" w:rsidRPr="009254CB" w:rsidRDefault="00A45B39" w:rsidP="00832792">
            <w:pPr>
              <w:pStyle w:val="tvhtmlmktable1"/>
              <w:spacing w:before="0" w:beforeAutospacing="0" w:after="0" w:afterAutospacing="0"/>
              <w:jc w:val="center"/>
            </w:pPr>
            <w:r w:rsidRPr="009254CB">
              <w:t>605480</w:t>
            </w:r>
          </w:p>
        </w:tc>
      </w:tr>
      <w:tr w:rsidR="00A45B39" w:rsidRPr="009254CB" w14:paraId="405EF7E1"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DD" w14:textId="77777777" w:rsidR="00A45B39" w:rsidRPr="009254CB" w:rsidRDefault="00A45B39" w:rsidP="00832792">
            <w:pPr>
              <w:pStyle w:val="tvhtmlmktable1"/>
              <w:spacing w:before="0" w:beforeAutospacing="0" w:after="0" w:afterAutospacing="0"/>
            </w:pPr>
            <w:r w:rsidRPr="009254CB">
              <w:t>2.29.</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DE" w14:textId="77777777" w:rsidR="00A45B39" w:rsidRPr="009254CB" w:rsidRDefault="00A45B39" w:rsidP="00832792">
            <w:pPr>
              <w:pStyle w:val="tvhtmlmktable1"/>
              <w:spacing w:before="0" w:beforeAutospacing="0" w:after="0" w:afterAutospacing="0"/>
            </w:pPr>
            <w:r w:rsidRPr="009254CB">
              <w:t>1.29.</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DF" w14:textId="77777777" w:rsidR="00A45B39" w:rsidRPr="009254CB" w:rsidRDefault="00A45B39" w:rsidP="00832792">
            <w:pPr>
              <w:jc w:val="center"/>
              <w:rPr>
                <w:lang w:val="lv-LV"/>
              </w:rPr>
            </w:pPr>
            <w:r w:rsidRPr="009254CB">
              <w:rPr>
                <w:lang w:val="lv-LV"/>
              </w:rPr>
              <w:t>400570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E0" w14:textId="77777777" w:rsidR="00A45B39" w:rsidRPr="009254CB" w:rsidRDefault="00A45B39" w:rsidP="00832792">
            <w:pPr>
              <w:pStyle w:val="tvhtmlmktable1"/>
              <w:spacing w:before="0" w:beforeAutospacing="0" w:after="0" w:afterAutospacing="0"/>
              <w:jc w:val="center"/>
            </w:pPr>
            <w:r w:rsidRPr="009254CB">
              <w:t>605587</w:t>
            </w:r>
          </w:p>
        </w:tc>
      </w:tr>
      <w:tr w:rsidR="00A45B39" w:rsidRPr="009254CB" w14:paraId="405EF7E6"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E2" w14:textId="77777777" w:rsidR="00A45B39" w:rsidRPr="009254CB" w:rsidRDefault="00A45B39" w:rsidP="00832792">
            <w:pPr>
              <w:pStyle w:val="tvhtmlmktable1"/>
              <w:spacing w:before="0" w:beforeAutospacing="0" w:after="0" w:afterAutospacing="0"/>
            </w:pPr>
            <w:r w:rsidRPr="009254CB">
              <w:t>2.30.</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E3" w14:textId="77777777" w:rsidR="00A45B39" w:rsidRPr="009254CB" w:rsidRDefault="00A45B39" w:rsidP="00832792">
            <w:pPr>
              <w:pStyle w:val="tvhtmlmktable1"/>
              <w:spacing w:before="0" w:beforeAutospacing="0" w:after="0" w:afterAutospacing="0"/>
            </w:pPr>
            <w:r w:rsidRPr="009254CB">
              <w:t>1.30.</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E4" w14:textId="77777777" w:rsidR="00A45B39" w:rsidRPr="009254CB" w:rsidRDefault="00A45B39" w:rsidP="00832792">
            <w:pPr>
              <w:jc w:val="center"/>
              <w:rPr>
                <w:lang w:val="lv-LV"/>
              </w:rPr>
            </w:pPr>
            <w:r w:rsidRPr="009254CB">
              <w:rPr>
                <w:lang w:val="lv-LV"/>
              </w:rPr>
              <w:t>400590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E5" w14:textId="77777777" w:rsidR="00A45B39" w:rsidRPr="009254CB" w:rsidRDefault="00A45B39" w:rsidP="00832792">
            <w:pPr>
              <w:pStyle w:val="tvhtmlmktable1"/>
              <w:spacing w:before="0" w:beforeAutospacing="0" w:after="0" w:afterAutospacing="0"/>
              <w:jc w:val="center"/>
            </w:pPr>
            <w:r w:rsidRPr="009254CB">
              <w:t>605637</w:t>
            </w:r>
          </w:p>
        </w:tc>
      </w:tr>
      <w:tr w:rsidR="00A45B39" w:rsidRPr="009254CB" w14:paraId="405EF7EB"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E7" w14:textId="77777777" w:rsidR="00A45B39" w:rsidRPr="009254CB" w:rsidRDefault="00A45B39" w:rsidP="00832792">
            <w:pPr>
              <w:pStyle w:val="tvhtmlmktable1"/>
              <w:spacing w:before="0" w:beforeAutospacing="0" w:after="0" w:afterAutospacing="0"/>
            </w:pPr>
            <w:r w:rsidRPr="009254CB">
              <w:t>2.31.</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E8" w14:textId="77777777" w:rsidR="00A45B39" w:rsidRPr="009254CB" w:rsidRDefault="00A45B39" w:rsidP="00832792">
            <w:pPr>
              <w:pStyle w:val="tvhtmlmktable1"/>
              <w:spacing w:before="0" w:beforeAutospacing="0" w:after="0" w:afterAutospacing="0"/>
            </w:pPr>
            <w:r w:rsidRPr="009254CB">
              <w:t>1.31.</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E9" w14:textId="77777777" w:rsidR="00A45B39" w:rsidRPr="009254CB" w:rsidRDefault="00A45B39" w:rsidP="00832792">
            <w:pPr>
              <w:jc w:val="center"/>
              <w:rPr>
                <w:lang w:val="lv-LV"/>
              </w:rPr>
            </w:pPr>
            <w:r w:rsidRPr="009254CB">
              <w:rPr>
                <w:lang w:val="lv-LV"/>
              </w:rPr>
              <w:t>399800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EA" w14:textId="77777777" w:rsidR="00A45B39" w:rsidRPr="009254CB" w:rsidRDefault="00A45B39" w:rsidP="00832792">
            <w:pPr>
              <w:pStyle w:val="tvhtmlmktable1"/>
              <w:spacing w:before="0" w:beforeAutospacing="0" w:after="0" w:afterAutospacing="0"/>
              <w:jc w:val="center"/>
            </w:pPr>
            <w:r w:rsidRPr="009254CB">
              <w:t>606393</w:t>
            </w:r>
          </w:p>
        </w:tc>
      </w:tr>
      <w:tr w:rsidR="00A45B39" w:rsidRPr="009254CB" w14:paraId="405EF7F0"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EC" w14:textId="77777777" w:rsidR="00A45B39" w:rsidRPr="009254CB" w:rsidRDefault="00A45B39" w:rsidP="00832792">
            <w:pPr>
              <w:pStyle w:val="tvhtmlmktable1"/>
              <w:spacing w:before="0" w:beforeAutospacing="0" w:after="0" w:afterAutospacing="0"/>
            </w:pPr>
            <w:r w:rsidRPr="009254CB">
              <w:t>2.32.</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ED" w14:textId="77777777" w:rsidR="00A45B39" w:rsidRPr="009254CB" w:rsidRDefault="00A45B39" w:rsidP="00832792">
            <w:pPr>
              <w:pStyle w:val="tvhtmlmktable1"/>
              <w:spacing w:before="0" w:beforeAutospacing="0" w:after="0" w:afterAutospacing="0"/>
            </w:pPr>
            <w:r w:rsidRPr="009254CB">
              <w:t>1.32.</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EE" w14:textId="77777777" w:rsidR="00A45B39" w:rsidRPr="009254CB" w:rsidRDefault="00A45B39" w:rsidP="00832792">
            <w:pPr>
              <w:jc w:val="center"/>
              <w:rPr>
                <w:lang w:val="lv-LV"/>
              </w:rPr>
            </w:pPr>
            <w:r w:rsidRPr="009254CB">
              <w:rPr>
                <w:lang w:val="lv-LV"/>
              </w:rPr>
              <w:t>400140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EF" w14:textId="77777777" w:rsidR="00A45B39" w:rsidRPr="009254CB" w:rsidRDefault="00A45B39" w:rsidP="00832792">
            <w:pPr>
              <w:pStyle w:val="tvhtmlmktable1"/>
              <w:spacing w:before="0" w:beforeAutospacing="0" w:after="0" w:afterAutospacing="0"/>
              <w:jc w:val="center"/>
            </w:pPr>
            <w:r w:rsidRPr="009254CB">
              <w:t>606758</w:t>
            </w:r>
          </w:p>
        </w:tc>
      </w:tr>
      <w:tr w:rsidR="00A45B39" w:rsidRPr="009254CB" w14:paraId="405EF7F5"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F1" w14:textId="77777777" w:rsidR="00A45B39" w:rsidRPr="009254CB" w:rsidRDefault="00A45B39" w:rsidP="00832792">
            <w:pPr>
              <w:pStyle w:val="tvhtmlmktable1"/>
              <w:spacing w:before="0" w:beforeAutospacing="0" w:after="0" w:afterAutospacing="0"/>
            </w:pPr>
            <w:r w:rsidRPr="009254CB">
              <w:t>2.33.</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F2" w14:textId="77777777" w:rsidR="00A45B39" w:rsidRPr="009254CB" w:rsidRDefault="00A45B39" w:rsidP="00832792">
            <w:pPr>
              <w:pStyle w:val="tvhtmlmktable1"/>
              <w:spacing w:before="0" w:beforeAutospacing="0" w:after="0" w:afterAutospacing="0"/>
            </w:pPr>
            <w:r w:rsidRPr="009254CB">
              <w:t>1.33.</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F3" w14:textId="77777777" w:rsidR="00A45B39" w:rsidRPr="009254CB" w:rsidRDefault="00A45B39" w:rsidP="00832792">
            <w:pPr>
              <w:jc w:val="center"/>
              <w:rPr>
                <w:lang w:val="lv-LV"/>
              </w:rPr>
            </w:pPr>
            <w:r w:rsidRPr="009254CB">
              <w:rPr>
                <w:lang w:val="lv-LV"/>
              </w:rPr>
              <w:t>399290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F4" w14:textId="77777777" w:rsidR="00A45B39" w:rsidRPr="009254CB" w:rsidRDefault="00A45B39" w:rsidP="00832792">
            <w:pPr>
              <w:pStyle w:val="tvhtmlmktable1"/>
              <w:spacing w:before="0" w:beforeAutospacing="0" w:after="0" w:afterAutospacing="0"/>
              <w:jc w:val="center"/>
            </w:pPr>
            <w:r w:rsidRPr="009254CB">
              <w:t>607578</w:t>
            </w:r>
          </w:p>
        </w:tc>
      </w:tr>
      <w:tr w:rsidR="00A45B39" w:rsidRPr="009254CB" w14:paraId="405EF7FA"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F6" w14:textId="77777777" w:rsidR="00A45B39" w:rsidRPr="009254CB" w:rsidRDefault="00A45B39" w:rsidP="00832792">
            <w:pPr>
              <w:pStyle w:val="tvhtmlmktable1"/>
              <w:spacing w:before="0" w:beforeAutospacing="0" w:after="0" w:afterAutospacing="0"/>
            </w:pPr>
            <w:r w:rsidRPr="009254CB">
              <w:t>2.34.</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F7" w14:textId="77777777" w:rsidR="00A45B39" w:rsidRPr="009254CB" w:rsidRDefault="00A45B39" w:rsidP="00832792">
            <w:pPr>
              <w:pStyle w:val="tvhtmlmktable1"/>
              <w:spacing w:before="0" w:beforeAutospacing="0" w:after="0" w:afterAutospacing="0"/>
            </w:pPr>
            <w:r w:rsidRPr="009254CB">
              <w:t>1.34.</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F8" w14:textId="77777777" w:rsidR="00A45B39" w:rsidRPr="009254CB" w:rsidRDefault="00A45B39" w:rsidP="00832792">
            <w:pPr>
              <w:jc w:val="center"/>
              <w:rPr>
                <w:lang w:val="lv-LV"/>
              </w:rPr>
            </w:pPr>
            <w:r w:rsidRPr="009254CB">
              <w:rPr>
                <w:lang w:val="lv-LV"/>
              </w:rPr>
              <w:t>397650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F9" w14:textId="77777777" w:rsidR="00A45B39" w:rsidRPr="009254CB" w:rsidRDefault="00A45B39" w:rsidP="00832792">
            <w:pPr>
              <w:pStyle w:val="tvhtmlmktable1"/>
              <w:spacing w:before="0" w:beforeAutospacing="0" w:after="0" w:afterAutospacing="0"/>
              <w:jc w:val="center"/>
            </w:pPr>
            <w:r w:rsidRPr="009254CB">
              <w:t>605858</w:t>
            </w:r>
          </w:p>
        </w:tc>
      </w:tr>
      <w:tr w:rsidR="00A45B39" w:rsidRPr="009254CB" w14:paraId="405EF7FF"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7FB" w14:textId="77777777" w:rsidR="00A45B39" w:rsidRPr="009254CB" w:rsidRDefault="00A45B39" w:rsidP="00832792">
            <w:pPr>
              <w:pStyle w:val="tvhtmlmktable1"/>
              <w:spacing w:before="0" w:beforeAutospacing="0" w:after="0" w:afterAutospacing="0"/>
            </w:pPr>
            <w:r w:rsidRPr="009254CB">
              <w:t>2.35.</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7FC" w14:textId="77777777" w:rsidR="00A45B39" w:rsidRPr="009254CB" w:rsidRDefault="00A45B39" w:rsidP="00832792">
            <w:pPr>
              <w:pStyle w:val="tvhtmlmktable1"/>
              <w:spacing w:before="0" w:beforeAutospacing="0" w:after="0" w:afterAutospacing="0"/>
            </w:pPr>
            <w:r w:rsidRPr="009254CB">
              <w:t>1.35.</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7FD" w14:textId="77777777" w:rsidR="00A45B39" w:rsidRPr="009254CB" w:rsidRDefault="00A45B39" w:rsidP="00832792">
            <w:pPr>
              <w:jc w:val="center"/>
              <w:rPr>
                <w:lang w:val="lv-LV"/>
              </w:rPr>
            </w:pPr>
            <w:r w:rsidRPr="009254CB">
              <w:rPr>
                <w:lang w:val="lv-LV"/>
              </w:rPr>
              <w:t>397620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7FE" w14:textId="77777777" w:rsidR="00A45B39" w:rsidRPr="009254CB" w:rsidRDefault="00A45B39" w:rsidP="00832792">
            <w:pPr>
              <w:pStyle w:val="tvhtmlmktable1"/>
              <w:spacing w:before="0" w:beforeAutospacing="0" w:after="0" w:afterAutospacing="0"/>
              <w:jc w:val="center"/>
            </w:pPr>
            <w:r w:rsidRPr="009254CB">
              <w:t>605751</w:t>
            </w:r>
          </w:p>
        </w:tc>
      </w:tr>
      <w:tr w:rsidR="00A45B39" w:rsidRPr="009254CB" w14:paraId="405EF804"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800" w14:textId="77777777" w:rsidR="00A45B39" w:rsidRPr="009254CB" w:rsidRDefault="00A45B39" w:rsidP="00832792">
            <w:pPr>
              <w:pStyle w:val="tvhtmlmktable1"/>
              <w:spacing w:before="0" w:beforeAutospacing="0" w:after="0" w:afterAutospacing="0"/>
            </w:pPr>
            <w:r w:rsidRPr="009254CB">
              <w:t>2.36.</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801" w14:textId="77777777" w:rsidR="00A45B39" w:rsidRPr="009254CB" w:rsidRDefault="00A45B39" w:rsidP="00832792">
            <w:pPr>
              <w:pStyle w:val="tvhtmlmktable1"/>
              <w:spacing w:before="0" w:beforeAutospacing="0" w:after="0" w:afterAutospacing="0"/>
            </w:pPr>
            <w:r w:rsidRPr="009254CB">
              <w:t>1.36.</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802" w14:textId="77777777" w:rsidR="00A45B39" w:rsidRPr="009254CB" w:rsidRDefault="00A45B39" w:rsidP="00832792">
            <w:pPr>
              <w:jc w:val="center"/>
              <w:rPr>
                <w:lang w:val="lv-LV"/>
              </w:rPr>
            </w:pPr>
            <w:r w:rsidRPr="009254CB">
              <w:rPr>
                <w:lang w:val="lv-LV"/>
              </w:rPr>
              <w:t>397650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03" w14:textId="77777777" w:rsidR="00A45B39" w:rsidRPr="009254CB" w:rsidRDefault="00A45B39" w:rsidP="00832792">
            <w:pPr>
              <w:pStyle w:val="tvhtmlmktable1"/>
              <w:spacing w:before="0" w:beforeAutospacing="0" w:after="0" w:afterAutospacing="0"/>
              <w:jc w:val="center"/>
            </w:pPr>
            <w:r w:rsidRPr="009254CB">
              <w:t>605693</w:t>
            </w:r>
          </w:p>
        </w:tc>
      </w:tr>
      <w:tr w:rsidR="00A45B39" w:rsidRPr="009254CB" w14:paraId="405EF809"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805" w14:textId="77777777" w:rsidR="00A45B39" w:rsidRPr="009254CB" w:rsidRDefault="00A45B39" w:rsidP="00832792">
            <w:pPr>
              <w:pStyle w:val="tvhtmlmktable1"/>
              <w:spacing w:before="0" w:beforeAutospacing="0" w:after="0" w:afterAutospacing="0"/>
            </w:pPr>
            <w:r w:rsidRPr="009254CB">
              <w:t>2.37.</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806" w14:textId="77777777" w:rsidR="00A45B39" w:rsidRPr="009254CB" w:rsidRDefault="00A45B39" w:rsidP="00832792">
            <w:pPr>
              <w:pStyle w:val="tvhtmlmktable1"/>
              <w:spacing w:before="0" w:beforeAutospacing="0" w:after="0" w:afterAutospacing="0"/>
            </w:pPr>
            <w:r w:rsidRPr="009254CB">
              <w:t>1.37.</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807" w14:textId="77777777" w:rsidR="00A45B39" w:rsidRPr="009254CB" w:rsidRDefault="00A45B39" w:rsidP="00832792">
            <w:pPr>
              <w:jc w:val="center"/>
              <w:rPr>
                <w:lang w:val="lv-LV"/>
              </w:rPr>
            </w:pPr>
            <w:r w:rsidRPr="009254CB">
              <w:rPr>
                <w:lang w:val="lv-LV"/>
              </w:rPr>
              <w:t>398890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08" w14:textId="77777777" w:rsidR="00A45B39" w:rsidRPr="009254CB" w:rsidRDefault="00A45B39" w:rsidP="00832792">
            <w:pPr>
              <w:pStyle w:val="tvhtmlmktable1"/>
              <w:spacing w:before="0" w:beforeAutospacing="0" w:after="0" w:afterAutospacing="0"/>
              <w:jc w:val="center"/>
            </w:pPr>
            <w:r w:rsidRPr="009254CB">
              <w:t>604502</w:t>
            </w:r>
          </w:p>
        </w:tc>
      </w:tr>
      <w:tr w:rsidR="00A45B39" w:rsidRPr="009254CB" w14:paraId="405EF80E"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80A" w14:textId="77777777" w:rsidR="00A45B39" w:rsidRPr="009254CB" w:rsidRDefault="00A45B39" w:rsidP="00832792">
            <w:pPr>
              <w:pStyle w:val="tvhtmlmktable1"/>
              <w:spacing w:before="0" w:beforeAutospacing="0" w:after="0" w:afterAutospacing="0"/>
            </w:pPr>
            <w:r w:rsidRPr="009254CB">
              <w:t>2.38.</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80B" w14:textId="77777777" w:rsidR="00A45B39" w:rsidRPr="009254CB" w:rsidRDefault="00A45B39" w:rsidP="00832792">
            <w:pPr>
              <w:pStyle w:val="tvhtmlmktable1"/>
              <w:spacing w:before="0" w:beforeAutospacing="0" w:after="0" w:afterAutospacing="0"/>
            </w:pPr>
            <w:r w:rsidRPr="009254CB">
              <w:t>1.38.</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80C" w14:textId="77777777" w:rsidR="00A45B39" w:rsidRPr="009254CB" w:rsidRDefault="00A45B39" w:rsidP="00832792">
            <w:pPr>
              <w:jc w:val="center"/>
              <w:rPr>
                <w:lang w:val="lv-LV"/>
              </w:rPr>
            </w:pPr>
            <w:r w:rsidRPr="009254CB">
              <w:rPr>
                <w:lang w:val="lv-LV"/>
              </w:rPr>
              <w:t>398950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0D" w14:textId="77777777" w:rsidR="00A45B39" w:rsidRPr="009254CB" w:rsidRDefault="00A45B39" w:rsidP="00832792">
            <w:pPr>
              <w:pStyle w:val="tvhtmlmktable1"/>
              <w:spacing w:before="0" w:beforeAutospacing="0" w:after="0" w:afterAutospacing="0"/>
              <w:jc w:val="center"/>
            </w:pPr>
            <w:r w:rsidRPr="009254CB">
              <w:t>604397</w:t>
            </w:r>
          </w:p>
        </w:tc>
      </w:tr>
      <w:tr w:rsidR="00A45B39" w:rsidRPr="009254CB" w14:paraId="405EF813"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80F" w14:textId="77777777" w:rsidR="00A45B39" w:rsidRPr="009254CB" w:rsidRDefault="00A45B39" w:rsidP="00832792">
            <w:pPr>
              <w:pStyle w:val="tvhtmlmktable1"/>
              <w:spacing w:before="0" w:beforeAutospacing="0" w:after="0" w:afterAutospacing="0"/>
            </w:pPr>
            <w:r w:rsidRPr="009254CB">
              <w:t>2.39.</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810" w14:textId="77777777" w:rsidR="00A45B39" w:rsidRPr="009254CB" w:rsidRDefault="00A45B39" w:rsidP="00832792">
            <w:pPr>
              <w:pStyle w:val="tvhtmlmktable1"/>
              <w:spacing w:before="0" w:beforeAutospacing="0" w:after="0" w:afterAutospacing="0"/>
            </w:pPr>
            <w:r w:rsidRPr="009254CB">
              <w:t>1.39.</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811" w14:textId="77777777" w:rsidR="00A45B39" w:rsidRPr="009254CB" w:rsidRDefault="00A45B39" w:rsidP="00832792">
            <w:pPr>
              <w:jc w:val="center"/>
              <w:rPr>
                <w:lang w:val="lv-LV"/>
              </w:rPr>
            </w:pPr>
            <w:r w:rsidRPr="009254CB">
              <w:rPr>
                <w:lang w:val="lv-LV"/>
              </w:rPr>
              <w:t>398940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12" w14:textId="77777777" w:rsidR="00A45B39" w:rsidRPr="009254CB" w:rsidRDefault="00A45B39" w:rsidP="00832792">
            <w:pPr>
              <w:pStyle w:val="tvhtmlmktable1"/>
              <w:spacing w:before="0" w:beforeAutospacing="0" w:after="0" w:afterAutospacing="0"/>
              <w:jc w:val="center"/>
            </w:pPr>
            <w:r w:rsidRPr="009254CB">
              <w:t>604310</w:t>
            </w:r>
          </w:p>
        </w:tc>
      </w:tr>
      <w:tr w:rsidR="00A45B39" w:rsidRPr="009254CB" w14:paraId="405EF818"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814" w14:textId="77777777" w:rsidR="00A45B39" w:rsidRPr="009254CB" w:rsidRDefault="00A45B39" w:rsidP="00832792">
            <w:pPr>
              <w:pStyle w:val="tvhtmlmktable1"/>
              <w:spacing w:before="0" w:beforeAutospacing="0" w:after="0" w:afterAutospacing="0"/>
            </w:pPr>
            <w:r w:rsidRPr="009254CB">
              <w:t>2.40.</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815" w14:textId="77777777" w:rsidR="00A45B39" w:rsidRPr="009254CB" w:rsidRDefault="00A45B39" w:rsidP="00832792">
            <w:pPr>
              <w:pStyle w:val="tvhtmlmktable1"/>
              <w:spacing w:before="0" w:beforeAutospacing="0" w:after="0" w:afterAutospacing="0"/>
            </w:pPr>
            <w:r w:rsidRPr="009254CB">
              <w:t>1.40.</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816" w14:textId="77777777" w:rsidR="00A45B39" w:rsidRPr="009254CB" w:rsidRDefault="00A45B39" w:rsidP="00832792">
            <w:pPr>
              <w:jc w:val="center"/>
              <w:rPr>
                <w:lang w:val="lv-LV"/>
              </w:rPr>
            </w:pPr>
            <w:r w:rsidRPr="009254CB">
              <w:rPr>
                <w:lang w:val="lv-LV"/>
              </w:rPr>
              <w:t>398320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17" w14:textId="77777777" w:rsidR="00A45B39" w:rsidRPr="009254CB" w:rsidRDefault="00A45B39" w:rsidP="00832792">
            <w:pPr>
              <w:pStyle w:val="tvhtmlmktable1"/>
              <w:spacing w:before="0" w:beforeAutospacing="0" w:after="0" w:afterAutospacing="0"/>
              <w:jc w:val="center"/>
            </w:pPr>
            <w:r w:rsidRPr="009254CB">
              <w:t>603663</w:t>
            </w:r>
          </w:p>
        </w:tc>
      </w:tr>
      <w:tr w:rsidR="00A45B39" w:rsidRPr="009254CB" w14:paraId="405EF81D"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819" w14:textId="77777777" w:rsidR="00A45B39" w:rsidRPr="009254CB" w:rsidRDefault="00A45B39" w:rsidP="00832792">
            <w:pPr>
              <w:pStyle w:val="tvhtmlmktable1"/>
              <w:spacing w:before="0" w:beforeAutospacing="0" w:after="0" w:afterAutospacing="0"/>
            </w:pPr>
            <w:r w:rsidRPr="009254CB">
              <w:lastRenderedPageBreak/>
              <w:t>2.41.</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81A" w14:textId="77777777" w:rsidR="00A45B39" w:rsidRPr="009254CB" w:rsidRDefault="00A45B39" w:rsidP="00832792">
            <w:pPr>
              <w:pStyle w:val="tvhtmlmktable1"/>
              <w:spacing w:before="0" w:beforeAutospacing="0" w:after="0" w:afterAutospacing="0"/>
            </w:pPr>
            <w:r w:rsidRPr="009254CB">
              <w:t>1.41.</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81B" w14:textId="77777777" w:rsidR="00A45B39" w:rsidRPr="009254CB" w:rsidRDefault="00A45B39" w:rsidP="00832792">
            <w:pPr>
              <w:jc w:val="center"/>
              <w:rPr>
                <w:lang w:val="lv-LV"/>
              </w:rPr>
            </w:pPr>
            <w:r w:rsidRPr="009254CB">
              <w:rPr>
                <w:lang w:val="lv-LV"/>
              </w:rPr>
              <w:t>399570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1C" w14:textId="77777777" w:rsidR="00A45B39" w:rsidRPr="009254CB" w:rsidRDefault="00A45B39" w:rsidP="00832792">
            <w:pPr>
              <w:pStyle w:val="tvhtmlmktable1"/>
              <w:spacing w:before="0" w:beforeAutospacing="0" w:after="0" w:afterAutospacing="0"/>
              <w:jc w:val="center"/>
            </w:pPr>
            <w:r w:rsidRPr="009254CB">
              <w:t>602483</w:t>
            </w:r>
          </w:p>
        </w:tc>
      </w:tr>
      <w:tr w:rsidR="00A45B39" w:rsidRPr="009254CB" w14:paraId="405EF822"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81E" w14:textId="77777777" w:rsidR="00A45B39" w:rsidRPr="009254CB" w:rsidRDefault="00A45B39" w:rsidP="00832792">
            <w:pPr>
              <w:pStyle w:val="tvhtmlmktable1"/>
              <w:spacing w:before="0" w:beforeAutospacing="0" w:after="0" w:afterAutospacing="0"/>
            </w:pPr>
            <w:r w:rsidRPr="009254CB">
              <w:t>2.42.</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81F" w14:textId="77777777" w:rsidR="00A45B39" w:rsidRPr="009254CB" w:rsidRDefault="00A45B39" w:rsidP="00832792">
            <w:pPr>
              <w:pStyle w:val="tvhtmlmktable1"/>
              <w:spacing w:before="0" w:beforeAutospacing="0" w:after="0" w:afterAutospacing="0"/>
            </w:pPr>
            <w:r w:rsidRPr="009254CB">
              <w:t>1.42.</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820" w14:textId="77777777" w:rsidR="00A45B39" w:rsidRPr="009254CB" w:rsidRDefault="00A45B39" w:rsidP="00832792">
            <w:pPr>
              <w:jc w:val="center"/>
              <w:rPr>
                <w:lang w:val="lv-LV"/>
              </w:rPr>
            </w:pPr>
            <w:r w:rsidRPr="009254CB">
              <w:rPr>
                <w:lang w:val="lv-LV"/>
              </w:rPr>
              <w:t>399560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21" w14:textId="77777777" w:rsidR="00A45B39" w:rsidRPr="009254CB" w:rsidRDefault="00A45B39" w:rsidP="00832792">
            <w:pPr>
              <w:pStyle w:val="tvhtmlmktable1"/>
              <w:spacing w:before="0" w:beforeAutospacing="0" w:after="0" w:afterAutospacing="0"/>
              <w:jc w:val="center"/>
            </w:pPr>
            <w:r w:rsidRPr="009254CB">
              <w:t>602433</w:t>
            </w:r>
          </w:p>
        </w:tc>
      </w:tr>
      <w:tr w:rsidR="00A45B39" w:rsidRPr="009254CB" w14:paraId="405EF827"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823" w14:textId="77777777" w:rsidR="00A45B39" w:rsidRPr="009254CB" w:rsidRDefault="00A45B39" w:rsidP="00832792">
            <w:pPr>
              <w:pStyle w:val="tvhtmlmktable1"/>
              <w:spacing w:before="0" w:beforeAutospacing="0" w:after="0" w:afterAutospacing="0"/>
            </w:pPr>
            <w:r w:rsidRPr="009254CB">
              <w:t>2.43.</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824" w14:textId="77777777" w:rsidR="00A45B39" w:rsidRPr="009254CB" w:rsidRDefault="00A45B39" w:rsidP="00832792">
            <w:pPr>
              <w:pStyle w:val="tvhtmlmktable1"/>
              <w:spacing w:before="0" w:beforeAutospacing="0" w:after="0" w:afterAutospacing="0"/>
            </w:pPr>
            <w:r w:rsidRPr="009254CB">
              <w:t>1.43.</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825" w14:textId="77777777" w:rsidR="00A45B39" w:rsidRPr="009254CB" w:rsidRDefault="00A45B39" w:rsidP="00832792">
            <w:pPr>
              <w:jc w:val="center"/>
              <w:rPr>
                <w:lang w:val="lv-LV"/>
              </w:rPr>
            </w:pPr>
            <w:r w:rsidRPr="009254CB">
              <w:rPr>
                <w:lang w:val="lv-LV"/>
              </w:rPr>
              <w:t>399710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26" w14:textId="77777777" w:rsidR="00A45B39" w:rsidRPr="009254CB" w:rsidRDefault="00A45B39" w:rsidP="00832792">
            <w:pPr>
              <w:pStyle w:val="tvhtmlmktable1"/>
              <w:spacing w:before="0" w:beforeAutospacing="0" w:after="0" w:afterAutospacing="0"/>
              <w:jc w:val="center"/>
            </w:pPr>
            <w:r w:rsidRPr="009254CB">
              <w:t>602287</w:t>
            </w:r>
          </w:p>
        </w:tc>
      </w:tr>
      <w:tr w:rsidR="00A45B39" w:rsidRPr="009254CB" w14:paraId="405EF82C"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828" w14:textId="77777777" w:rsidR="00A45B39" w:rsidRPr="009254CB" w:rsidRDefault="00A45B39" w:rsidP="00832792">
            <w:pPr>
              <w:pStyle w:val="tvhtmlmktable1"/>
              <w:spacing w:before="0" w:beforeAutospacing="0" w:after="0" w:afterAutospacing="0"/>
            </w:pPr>
            <w:r w:rsidRPr="009254CB">
              <w:lastRenderedPageBreak/>
              <w:t>2.44.</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829" w14:textId="77777777" w:rsidR="00A45B39" w:rsidRPr="009254CB" w:rsidRDefault="00A45B39" w:rsidP="00832792">
            <w:pPr>
              <w:pStyle w:val="tvhtmlmktable1"/>
              <w:spacing w:before="0" w:beforeAutospacing="0" w:after="0" w:afterAutospacing="0"/>
            </w:pPr>
            <w:r w:rsidRPr="009254CB">
              <w:t>1.44.</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82A" w14:textId="77777777" w:rsidR="00A45B39" w:rsidRPr="009254CB" w:rsidRDefault="00A45B39" w:rsidP="00832792">
            <w:pPr>
              <w:jc w:val="center"/>
              <w:rPr>
                <w:lang w:val="lv-LV"/>
              </w:rPr>
            </w:pPr>
            <w:r w:rsidRPr="009254CB">
              <w:rPr>
                <w:lang w:val="lv-LV"/>
              </w:rPr>
              <w:t>399760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2B" w14:textId="77777777" w:rsidR="00A45B39" w:rsidRPr="009254CB" w:rsidRDefault="00A45B39" w:rsidP="00832792">
            <w:pPr>
              <w:pStyle w:val="tvhtmlmktable1"/>
              <w:spacing w:before="0" w:beforeAutospacing="0" w:after="0" w:afterAutospacing="0"/>
              <w:jc w:val="center"/>
            </w:pPr>
            <w:r w:rsidRPr="009254CB">
              <w:t>602344</w:t>
            </w:r>
          </w:p>
        </w:tc>
      </w:tr>
      <w:tr w:rsidR="00A45B39" w:rsidRPr="009254CB" w14:paraId="405EF831" w14:textId="77777777" w:rsidTr="00832792">
        <w:trPr>
          <w:trHeight w:val="105"/>
        </w:trPr>
        <w:tc>
          <w:tcPr>
            <w:tcW w:w="905" w:type="pct"/>
            <w:tcBorders>
              <w:top w:val="outset" w:sz="6" w:space="0" w:color="000000"/>
              <w:left w:val="outset" w:sz="6" w:space="0" w:color="000000"/>
              <w:bottom w:val="outset" w:sz="6" w:space="0" w:color="000000"/>
              <w:right w:val="outset" w:sz="6" w:space="0" w:color="000000"/>
            </w:tcBorders>
            <w:vAlign w:val="center"/>
          </w:tcPr>
          <w:p w14:paraId="405EF82D" w14:textId="77777777" w:rsidR="00A45B39" w:rsidRPr="009254CB" w:rsidRDefault="00A45B39" w:rsidP="00832792">
            <w:pPr>
              <w:pStyle w:val="tvhtmlmktable1"/>
              <w:spacing w:before="0" w:beforeAutospacing="0" w:after="0" w:afterAutospacing="0"/>
            </w:pPr>
            <w:r w:rsidRPr="009254CB">
              <w:t>2.45.</w:t>
            </w:r>
          </w:p>
        </w:tc>
        <w:tc>
          <w:tcPr>
            <w:tcW w:w="1353" w:type="pct"/>
            <w:tcBorders>
              <w:top w:val="outset" w:sz="6" w:space="0" w:color="000000"/>
              <w:left w:val="outset" w:sz="6" w:space="0" w:color="000000"/>
              <w:bottom w:val="outset" w:sz="6" w:space="0" w:color="000000"/>
              <w:right w:val="outset" w:sz="6" w:space="0" w:color="000000"/>
            </w:tcBorders>
            <w:vAlign w:val="center"/>
          </w:tcPr>
          <w:p w14:paraId="405EF82E" w14:textId="77777777" w:rsidR="00A45B39" w:rsidRPr="009254CB" w:rsidRDefault="00A45B39" w:rsidP="00832792">
            <w:pPr>
              <w:pStyle w:val="tvhtmlmktable1"/>
              <w:spacing w:before="0" w:beforeAutospacing="0" w:after="0" w:afterAutospacing="0"/>
            </w:pPr>
            <w:r w:rsidRPr="009254CB">
              <w:t>1.45.</w:t>
            </w:r>
          </w:p>
        </w:tc>
        <w:tc>
          <w:tcPr>
            <w:tcW w:w="1353" w:type="pct"/>
            <w:tcBorders>
              <w:top w:val="outset" w:sz="6" w:space="0" w:color="000000"/>
              <w:left w:val="outset" w:sz="6" w:space="0" w:color="000000"/>
              <w:bottom w:val="outset" w:sz="6" w:space="0" w:color="000000"/>
              <w:right w:val="outset" w:sz="6" w:space="0" w:color="000000"/>
            </w:tcBorders>
            <w:vAlign w:val="bottom"/>
          </w:tcPr>
          <w:p w14:paraId="405EF82F" w14:textId="77777777" w:rsidR="00A45B39" w:rsidRPr="009254CB" w:rsidRDefault="00A45B39" w:rsidP="00832792">
            <w:pPr>
              <w:jc w:val="center"/>
              <w:rPr>
                <w:lang w:val="lv-LV"/>
              </w:rPr>
            </w:pPr>
            <w:r w:rsidRPr="009254CB">
              <w:rPr>
                <w:lang w:val="lv-LV"/>
              </w:rPr>
              <w:t>399800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30" w14:textId="77777777" w:rsidR="00A45B39" w:rsidRPr="009254CB" w:rsidRDefault="00A45B39" w:rsidP="00832792">
            <w:pPr>
              <w:pStyle w:val="tvhtmlmktable1"/>
              <w:spacing w:before="0" w:beforeAutospacing="0" w:after="0" w:afterAutospacing="0"/>
              <w:jc w:val="center"/>
            </w:pPr>
            <w:r w:rsidRPr="009254CB">
              <w:t>602296</w:t>
            </w:r>
          </w:p>
        </w:tc>
      </w:tr>
      <w:bookmarkEnd w:id="4"/>
    </w:tbl>
    <w:p w14:paraId="405EF832" w14:textId="77777777" w:rsidR="00A45B39" w:rsidRPr="009254CB" w:rsidRDefault="00A45B39" w:rsidP="00832792">
      <w:pPr>
        <w:pStyle w:val="tvhtmlmktable1"/>
        <w:spacing w:before="0" w:beforeAutospacing="0" w:after="0" w:afterAutospacing="0"/>
        <w:rPr>
          <w:b/>
          <w:bCs/>
          <w:sz w:val="28"/>
          <w:szCs w:val="28"/>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EF833" w14:textId="77777777" w:rsidR="00A45B39" w:rsidRPr="009254CB" w:rsidRDefault="00A45B39" w:rsidP="00832792">
      <w:pPr>
        <w:pStyle w:val="tvhtmlmktable1"/>
        <w:spacing w:before="0" w:beforeAutospacing="0" w:after="0" w:afterAutospacing="0"/>
        <w:rPr>
          <w:b/>
          <w:bCs/>
          <w:sz w:val="28"/>
          <w:szCs w:val="28"/>
        </w:rPr>
      </w:pPr>
    </w:p>
    <w:p w14:paraId="405EF834" w14:textId="350B9881" w:rsidR="00A45B39" w:rsidRPr="00DE26E1" w:rsidRDefault="00A45B39" w:rsidP="008A3537">
      <w:pPr>
        <w:spacing w:after="200" w:line="276" w:lineRule="auto"/>
        <w:ind w:firstLine="709"/>
        <w:rPr>
          <w:sz w:val="28"/>
          <w:szCs w:val="28"/>
          <w:lang w:val="lv-LV"/>
        </w:rPr>
      </w:pPr>
      <w:r w:rsidRPr="00DE26E1">
        <w:rPr>
          <w:sz w:val="28"/>
          <w:szCs w:val="28"/>
          <w:lang w:val="lv-LV"/>
        </w:rPr>
        <w:t>3. Regulējamā režīma zonas 2.daļas ārējo robežu koordinātas:</w:t>
      </w:r>
    </w:p>
    <w:p w14:paraId="12F717B2" w14:textId="77777777" w:rsidR="00BC062C" w:rsidRPr="009254CB" w:rsidRDefault="00BC062C" w:rsidP="00832792">
      <w:pPr>
        <w:pStyle w:val="tvhtmlmktable1"/>
        <w:spacing w:before="0" w:beforeAutospacing="0" w:after="0" w:afterAutospacing="0"/>
        <w:rPr>
          <w:sz w:val="28"/>
          <w:szCs w:val="28"/>
        </w:rPr>
      </w:pPr>
    </w:p>
    <w:p w14:paraId="405EF835"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499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67"/>
        <w:gridCol w:w="1148"/>
        <w:gridCol w:w="1148"/>
        <w:gridCol w:w="1145"/>
      </w:tblGrid>
      <w:tr w:rsidR="00A45B39" w:rsidRPr="009254CB" w14:paraId="405EF83A"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36"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37" w14:textId="77777777" w:rsidR="00A45B39" w:rsidRPr="009254CB" w:rsidRDefault="00A45B39" w:rsidP="00832792">
            <w:pPr>
              <w:pStyle w:val="tvhtmlmktable1"/>
              <w:spacing w:before="0" w:beforeAutospacing="0" w:after="0" w:afterAutospacing="0"/>
              <w:jc w:val="center"/>
            </w:pPr>
            <w:r w:rsidRPr="009254CB">
              <w:t>Koordinātu punkti</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38" w14:textId="77777777" w:rsidR="00A45B39" w:rsidRPr="009254CB" w:rsidRDefault="00A45B39" w:rsidP="00832792">
            <w:pPr>
              <w:pStyle w:val="tvhtmlmktable1"/>
              <w:spacing w:before="0" w:beforeAutospacing="0" w:after="0" w:afterAutospacing="0"/>
              <w:jc w:val="center"/>
            </w:pPr>
            <w:r w:rsidRPr="009254CB">
              <w:t>x koordināta</w:t>
            </w:r>
          </w:p>
        </w:tc>
        <w:tc>
          <w:tcPr>
            <w:tcW w:w="1351" w:type="pct"/>
            <w:tcBorders>
              <w:top w:val="outset" w:sz="6" w:space="0" w:color="000000"/>
              <w:left w:val="outset" w:sz="6" w:space="0" w:color="000000"/>
              <w:bottom w:val="outset" w:sz="6" w:space="0" w:color="000000"/>
              <w:right w:val="outset" w:sz="6" w:space="0" w:color="000000"/>
            </w:tcBorders>
            <w:vAlign w:val="center"/>
          </w:tcPr>
          <w:p w14:paraId="405EF839"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EF83F"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3B" w14:textId="77777777" w:rsidR="00A45B39" w:rsidRPr="009254CB" w:rsidRDefault="00A45B39" w:rsidP="00832792">
            <w:pPr>
              <w:pStyle w:val="tvhtmlmktable1"/>
              <w:spacing w:before="0" w:beforeAutospacing="0" w:after="0" w:afterAutospacing="0"/>
            </w:pPr>
            <w:r w:rsidRPr="009254CB">
              <w:t>3.1.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3C" w14:textId="77777777" w:rsidR="00A45B39" w:rsidRPr="009254CB" w:rsidRDefault="00A45B39" w:rsidP="00832792">
            <w:pPr>
              <w:pStyle w:val="tvhtmlmktable1"/>
              <w:spacing w:before="0" w:beforeAutospacing="0" w:after="0" w:afterAutospacing="0"/>
            </w:pPr>
            <w:r w:rsidRPr="009254CB">
              <w:t>2.1.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3D" w14:textId="77777777" w:rsidR="00A45B39" w:rsidRPr="009254CB" w:rsidRDefault="00A45B39" w:rsidP="00832792">
            <w:pPr>
              <w:pStyle w:val="tvhtmlmktable1"/>
              <w:spacing w:before="0" w:beforeAutospacing="0" w:after="0" w:afterAutospacing="0"/>
              <w:jc w:val="center"/>
            </w:pPr>
            <w:r w:rsidRPr="009254CB">
              <w:t>396910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3E" w14:textId="77777777" w:rsidR="00A45B39" w:rsidRPr="009254CB" w:rsidRDefault="00A45B39" w:rsidP="00832792">
            <w:pPr>
              <w:pStyle w:val="tvhtmlmktable1"/>
              <w:spacing w:before="0" w:beforeAutospacing="0" w:after="0" w:afterAutospacing="0"/>
              <w:jc w:val="center"/>
            </w:pPr>
            <w:r w:rsidRPr="009254CB">
              <w:t>602372</w:t>
            </w:r>
          </w:p>
        </w:tc>
      </w:tr>
      <w:tr w:rsidR="00A45B39" w:rsidRPr="009254CB" w14:paraId="405EF844"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40" w14:textId="77777777" w:rsidR="00A45B39" w:rsidRPr="009254CB" w:rsidRDefault="00A45B39" w:rsidP="00832792">
            <w:pPr>
              <w:pStyle w:val="tvhtmlmktable1"/>
              <w:spacing w:before="0" w:beforeAutospacing="0" w:after="0" w:afterAutospacing="0"/>
            </w:pPr>
            <w:r w:rsidRPr="009254CB">
              <w:t>3.2.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41" w14:textId="77777777" w:rsidR="00A45B39" w:rsidRPr="009254CB" w:rsidRDefault="00A45B39" w:rsidP="00832792">
            <w:pPr>
              <w:pStyle w:val="tvhtmlmktable1"/>
              <w:spacing w:before="0" w:beforeAutospacing="0" w:after="0" w:afterAutospacing="0"/>
            </w:pPr>
            <w:r w:rsidRPr="009254CB">
              <w:t>2.2.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42" w14:textId="77777777" w:rsidR="00A45B39" w:rsidRPr="009254CB" w:rsidRDefault="00A45B39" w:rsidP="00832792">
            <w:pPr>
              <w:pStyle w:val="tvhtmlmktable1"/>
              <w:spacing w:before="0" w:beforeAutospacing="0" w:after="0" w:afterAutospacing="0"/>
              <w:jc w:val="center"/>
            </w:pPr>
            <w:r w:rsidRPr="009254CB">
              <w:t>396990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43" w14:textId="77777777" w:rsidR="00A45B39" w:rsidRPr="009254CB" w:rsidRDefault="00A45B39" w:rsidP="00832792">
            <w:pPr>
              <w:pStyle w:val="tvhtmlmktable1"/>
              <w:spacing w:before="0" w:beforeAutospacing="0" w:after="0" w:afterAutospacing="0"/>
              <w:jc w:val="center"/>
            </w:pPr>
            <w:r w:rsidRPr="009254CB">
              <w:t>602362</w:t>
            </w:r>
          </w:p>
        </w:tc>
      </w:tr>
      <w:tr w:rsidR="00A45B39" w:rsidRPr="009254CB" w14:paraId="405EF849"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45" w14:textId="77777777" w:rsidR="00A45B39" w:rsidRPr="009254CB" w:rsidRDefault="00A45B39" w:rsidP="00832792">
            <w:pPr>
              <w:pStyle w:val="tvhtmlmktable1"/>
              <w:spacing w:before="0" w:beforeAutospacing="0" w:after="0" w:afterAutospacing="0"/>
            </w:pPr>
            <w:r w:rsidRPr="009254CB">
              <w:t>3.3.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46" w14:textId="77777777" w:rsidR="00A45B39" w:rsidRPr="009254CB" w:rsidRDefault="00A45B39" w:rsidP="00832792">
            <w:pPr>
              <w:pStyle w:val="tvhtmlmktable1"/>
              <w:spacing w:before="0" w:beforeAutospacing="0" w:after="0" w:afterAutospacing="0"/>
            </w:pPr>
            <w:r w:rsidRPr="009254CB">
              <w:t>2.3.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47" w14:textId="77777777" w:rsidR="00A45B39" w:rsidRPr="009254CB" w:rsidRDefault="00A45B39" w:rsidP="00832792">
            <w:pPr>
              <w:pStyle w:val="tvhtmlmktable1"/>
              <w:spacing w:before="0" w:beforeAutospacing="0" w:after="0" w:afterAutospacing="0"/>
              <w:jc w:val="center"/>
            </w:pPr>
            <w:r w:rsidRPr="009254CB">
              <w:t>397040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48" w14:textId="77777777" w:rsidR="00A45B39" w:rsidRPr="009254CB" w:rsidRDefault="00A45B39" w:rsidP="00832792">
            <w:pPr>
              <w:pStyle w:val="tvhtmlmktable1"/>
              <w:spacing w:before="0" w:beforeAutospacing="0" w:after="0" w:afterAutospacing="0"/>
              <w:jc w:val="center"/>
            </w:pPr>
            <w:r w:rsidRPr="009254CB">
              <w:t>602382</w:t>
            </w:r>
          </w:p>
        </w:tc>
      </w:tr>
      <w:tr w:rsidR="00A45B39" w:rsidRPr="009254CB" w14:paraId="405EF84E"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4A" w14:textId="77777777" w:rsidR="00A45B39" w:rsidRPr="009254CB" w:rsidRDefault="00A45B39" w:rsidP="00832792">
            <w:pPr>
              <w:pStyle w:val="tvhtmlmktable1"/>
              <w:spacing w:before="0" w:beforeAutospacing="0" w:after="0" w:afterAutospacing="0"/>
            </w:pPr>
            <w:r w:rsidRPr="009254CB">
              <w:t>3.4.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4B" w14:textId="77777777" w:rsidR="00A45B39" w:rsidRPr="009254CB" w:rsidRDefault="00A45B39" w:rsidP="00832792">
            <w:pPr>
              <w:pStyle w:val="tvhtmlmktable1"/>
              <w:spacing w:before="0" w:beforeAutospacing="0" w:after="0" w:afterAutospacing="0"/>
            </w:pPr>
            <w:r w:rsidRPr="009254CB">
              <w:t>2.4.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4C" w14:textId="77777777" w:rsidR="00A45B39" w:rsidRPr="009254CB" w:rsidRDefault="00A45B39" w:rsidP="00832792">
            <w:pPr>
              <w:pStyle w:val="tvhtmlmktable1"/>
              <w:spacing w:before="0" w:beforeAutospacing="0" w:after="0" w:afterAutospacing="0"/>
              <w:jc w:val="center"/>
            </w:pPr>
            <w:r w:rsidRPr="009254CB">
              <w:t>398900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4D" w14:textId="77777777" w:rsidR="00A45B39" w:rsidRPr="009254CB" w:rsidRDefault="00A45B39" w:rsidP="00832792">
            <w:pPr>
              <w:pStyle w:val="tvhtmlmktable1"/>
              <w:spacing w:before="0" w:beforeAutospacing="0" w:after="0" w:afterAutospacing="0"/>
              <w:jc w:val="center"/>
            </w:pPr>
            <w:r w:rsidRPr="009254CB">
              <w:t>604343</w:t>
            </w:r>
          </w:p>
        </w:tc>
      </w:tr>
      <w:tr w:rsidR="00A45B39" w:rsidRPr="009254CB" w14:paraId="405EF853"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4F" w14:textId="77777777" w:rsidR="00A45B39" w:rsidRPr="009254CB" w:rsidRDefault="00A45B39" w:rsidP="00832792">
            <w:pPr>
              <w:pStyle w:val="tvhtmlmktable1"/>
              <w:spacing w:before="0" w:beforeAutospacing="0" w:after="0" w:afterAutospacing="0"/>
            </w:pPr>
            <w:r w:rsidRPr="009254CB">
              <w:t>3.5.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50" w14:textId="77777777" w:rsidR="00A45B39" w:rsidRPr="009254CB" w:rsidRDefault="00A45B39" w:rsidP="00832792">
            <w:pPr>
              <w:pStyle w:val="tvhtmlmktable1"/>
              <w:spacing w:before="0" w:beforeAutospacing="0" w:after="0" w:afterAutospacing="0"/>
            </w:pPr>
            <w:r w:rsidRPr="009254CB">
              <w:t>2.5.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51" w14:textId="77777777" w:rsidR="00A45B39" w:rsidRPr="009254CB" w:rsidRDefault="00A45B39" w:rsidP="00832792">
            <w:pPr>
              <w:pStyle w:val="tvhtmlmktable1"/>
              <w:spacing w:before="0" w:beforeAutospacing="0" w:after="0" w:afterAutospacing="0"/>
              <w:jc w:val="center"/>
            </w:pPr>
            <w:r w:rsidRPr="009254CB">
              <w:t>398910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52" w14:textId="77777777" w:rsidR="00A45B39" w:rsidRPr="009254CB" w:rsidRDefault="00A45B39" w:rsidP="00832792">
            <w:pPr>
              <w:pStyle w:val="tvhtmlmktable1"/>
              <w:spacing w:before="0" w:beforeAutospacing="0" w:after="0" w:afterAutospacing="0"/>
              <w:jc w:val="center"/>
            </w:pPr>
            <w:r w:rsidRPr="009254CB">
              <w:t>604393</w:t>
            </w:r>
          </w:p>
        </w:tc>
      </w:tr>
      <w:tr w:rsidR="00A45B39" w:rsidRPr="009254CB" w14:paraId="405EF858"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54" w14:textId="77777777" w:rsidR="00A45B39" w:rsidRPr="009254CB" w:rsidRDefault="00A45B39" w:rsidP="00832792">
            <w:pPr>
              <w:pStyle w:val="tvhtmlmktable1"/>
              <w:spacing w:before="0" w:beforeAutospacing="0" w:after="0" w:afterAutospacing="0"/>
            </w:pPr>
            <w:r w:rsidRPr="009254CB">
              <w:t>3.6.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55" w14:textId="77777777" w:rsidR="00A45B39" w:rsidRPr="009254CB" w:rsidRDefault="00A45B39" w:rsidP="00832792">
            <w:pPr>
              <w:pStyle w:val="tvhtmlmktable1"/>
              <w:spacing w:before="0" w:beforeAutospacing="0" w:after="0" w:afterAutospacing="0"/>
            </w:pPr>
            <w:r w:rsidRPr="009254CB">
              <w:t>2.6.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56" w14:textId="77777777" w:rsidR="00A45B39" w:rsidRPr="009254CB" w:rsidRDefault="00A45B39" w:rsidP="00832792">
            <w:pPr>
              <w:pStyle w:val="tvhtmlmktable1"/>
              <w:spacing w:before="0" w:beforeAutospacing="0" w:after="0" w:afterAutospacing="0"/>
              <w:jc w:val="center"/>
            </w:pPr>
            <w:r w:rsidRPr="009254CB">
              <w:t>398870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57" w14:textId="77777777" w:rsidR="00A45B39" w:rsidRPr="009254CB" w:rsidRDefault="00A45B39" w:rsidP="00832792">
            <w:pPr>
              <w:pStyle w:val="tvhtmlmktable1"/>
              <w:spacing w:before="0" w:beforeAutospacing="0" w:after="0" w:afterAutospacing="0"/>
              <w:jc w:val="center"/>
            </w:pPr>
            <w:r w:rsidRPr="009254CB">
              <w:t>604472</w:t>
            </w:r>
          </w:p>
        </w:tc>
      </w:tr>
      <w:tr w:rsidR="00A45B39" w:rsidRPr="009254CB" w14:paraId="405EF85D"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59" w14:textId="77777777" w:rsidR="00A45B39" w:rsidRPr="009254CB" w:rsidRDefault="00A45B39" w:rsidP="00832792">
            <w:pPr>
              <w:pStyle w:val="tvhtmlmktable1"/>
              <w:spacing w:before="0" w:beforeAutospacing="0" w:after="0" w:afterAutospacing="0"/>
            </w:pPr>
            <w:r w:rsidRPr="009254CB">
              <w:t>3.7.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5A" w14:textId="77777777" w:rsidR="00A45B39" w:rsidRPr="009254CB" w:rsidRDefault="00A45B39" w:rsidP="00832792">
            <w:pPr>
              <w:pStyle w:val="tvhtmlmktable1"/>
              <w:spacing w:before="0" w:beforeAutospacing="0" w:after="0" w:afterAutospacing="0"/>
            </w:pPr>
            <w:r w:rsidRPr="009254CB">
              <w:t>2.7.</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5B" w14:textId="77777777" w:rsidR="00A45B39" w:rsidRPr="009254CB" w:rsidRDefault="00A45B39" w:rsidP="00832792">
            <w:pPr>
              <w:pStyle w:val="tvhtmlmktable1"/>
              <w:spacing w:before="0" w:beforeAutospacing="0" w:after="0" w:afterAutospacing="0"/>
              <w:jc w:val="center"/>
            </w:pPr>
            <w:r w:rsidRPr="009254CB">
              <w:t>398160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5C" w14:textId="77777777" w:rsidR="00A45B39" w:rsidRPr="009254CB" w:rsidRDefault="00A45B39" w:rsidP="00832792">
            <w:pPr>
              <w:pStyle w:val="tvhtmlmktable1"/>
              <w:spacing w:before="0" w:beforeAutospacing="0" w:after="0" w:afterAutospacing="0"/>
              <w:jc w:val="center"/>
            </w:pPr>
            <w:r w:rsidRPr="009254CB">
              <w:t>605144</w:t>
            </w:r>
          </w:p>
        </w:tc>
      </w:tr>
      <w:tr w:rsidR="00A45B39" w:rsidRPr="009254CB" w14:paraId="405EF862"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5E" w14:textId="77777777" w:rsidR="00A45B39" w:rsidRPr="009254CB" w:rsidRDefault="00A45B39" w:rsidP="00832792">
            <w:pPr>
              <w:pStyle w:val="tvhtmlmktable1"/>
              <w:spacing w:before="0" w:beforeAutospacing="0" w:after="0" w:afterAutospacing="0"/>
            </w:pPr>
            <w:r w:rsidRPr="009254CB">
              <w:t>3.8.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5F" w14:textId="77777777" w:rsidR="00A45B39" w:rsidRPr="009254CB" w:rsidRDefault="00A45B39" w:rsidP="00832792">
            <w:pPr>
              <w:pStyle w:val="tvhtmlmktable1"/>
              <w:spacing w:before="0" w:beforeAutospacing="0" w:after="0" w:afterAutospacing="0"/>
            </w:pPr>
            <w:r w:rsidRPr="009254CB">
              <w:t>2.8.</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60" w14:textId="77777777" w:rsidR="00A45B39" w:rsidRPr="009254CB" w:rsidRDefault="00A45B39" w:rsidP="00832792">
            <w:pPr>
              <w:pStyle w:val="tvhtmlmktable1"/>
              <w:spacing w:before="0" w:beforeAutospacing="0" w:after="0" w:afterAutospacing="0"/>
              <w:jc w:val="center"/>
            </w:pPr>
            <w:r w:rsidRPr="009254CB">
              <w:t>398150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61" w14:textId="77777777" w:rsidR="00A45B39" w:rsidRPr="009254CB" w:rsidRDefault="00A45B39" w:rsidP="00832792">
            <w:pPr>
              <w:pStyle w:val="tvhtmlmktable1"/>
              <w:spacing w:before="0" w:beforeAutospacing="0" w:after="0" w:afterAutospacing="0"/>
              <w:jc w:val="center"/>
            </w:pPr>
            <w:r w:rsidRPr="009254CB">
              <w:t>605089</w:t>
            </w:r>
          </w:p>
        </w:tc>
      </w:tr>
      <w:tr w:rsidR="00A45B39" w:rsidRPr="009254CB" w14:paraId="405EF867"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63" w14:textId="77777777" w:rsidR="00A45B39" w:rsidRPr="009254CB" w:rsidRDefault="00A45B39" w:rsidP="00832792">
            <w:pPr>
              <w:pStyle w:val="tvhtmlmktable1"/>
              <w:spacing w:before="0" w:beforeAutospacing="0" w:after="0" w:afterAutospacing="0"/>
            </w:pPr>
            <w:r w:rsidRPr="009254CB">
              <w:lastRenderedPageBreak/>
              <w:t>3.9.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64" w14:textId="77777777" w:rsidR="00A45B39" w:rsidRPr="009254CB" w:rsidRDefault="00A45B39" w:rsidP="00832792">
            <w:pPr>
              <w:pStyle w:val="tvhtmlmktable1"/>
              <w:spacing w:before="0" w:beforeAutospacing="0" w:after="0" w:afterAutospacing="0"/>
            </w:pPr>
            <w:r w:rsidRPr="009254CB">
              <w:t>2.9.</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65" w14:textId="77777777" w:rsidR="00A45B39" w:rsidRPr="009254CB" w:rsidRDefault="00A45B39" w:rsidP="00832792">
            <w:pPr>
              <w:pStyle w:val="tvhtmlmktable1"/>
              <w:spacing w:before="0" w:beforeAutospacing="0" w:after="0" w:afterAutospacing="0"/>
              <w:jc w:val="center"/>
            </w:pPr>
            <w:r w:rsidRPr="009254CB">
              <w:t>397860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66" w14:textId="77777777" w:rsidR="00A45B39" w:rsidRPr="009254CB" w:rsidRDefault="00A45B39" w:rsidP="00832792">
            <w:pPr>
              <w:pStyle w:val="tvhtmlmktable1"/>
              <w:spacing w:before="0" w:beforeAutospacing="0" w:after="0" w:afterAutospacing="0"/>
              <w:jc w:val="center"/>
            </w:pPr>
            <w:r w:rsidRPr="009254CB">
              <w:t>604743</w:t>
            </w:r>
          </w:p>
        </w:tc>
      </w:tr>
      <w:tr w:rsidR="00A45B39" w:rsidRPr="009254CB" w14:paraId="405EF86C"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68" w14:textId="77777777" w:rsidR="00A45B39" w:rsidRPr="009254CB" w:rsidRDefault="00A45B39" w:rsidP="00832792">
            <w:pPr>
              <w:pStyle w:val="tvhtmlmktable1"/>
              <w:spacing w:before="0" w:beforeAutospacing="0" w:after="0" w:afterAutospacing="0"/>
            </w:pPr>
            <w:r w:rsidRPr="009254CB">
              <w:t>3.10.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69" w14:textId="77777777" w:rsidR="00A45B39" w:rsidRPr="009254CB" w:rsidRDefault="00A45B39" w:rsidP="00832792">
            <w:pPr>
              <w:pStyle w:val="tvhtmlmktable1"/>
              <w:spacing w:before="0" w:beforeAutospacing="0" w:after="0" w:afterAutospacing="0"/>
            </w:pPr>
            <w:r w:rsidRPr="009254CB">
              <w:t>2.10.</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6A" w14:textId="77777777" w:rsidR="00A45B39" w:rsidRPr="009254CB" w:rsidRDefault="00A45B39" w:rsidP="00832792">
            <w:pPr>
              <w:pStyle w:val="tvhtmlmktable1"/>
              <w:spacing w:before="0" w:beforeAutospacing="0" w:after="0" w:afterAutospacing="0"/>
              <w:jc w:val="center"/>
            </w:pPr>
            <w:r w:rsidRPr="009254CB">
              <w:t>398080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6B" w14:textId="77777777" w:rsidR="00A45B39" w:rsidRPr="009254CB" w:rsidRDefault="00A45B39" w:rsidP="00832792">
            <w:pPr>
              <w:pStyle w:val="tvhtmlmktable1"/>
              <w:spacing w:before="0" w:beforeAutospacing="0" w:after="0" w:afterAutospacing="0"/>
              <w:jc w:val="center"/>
            </w:pPr>
            <w:r w:rsidRPr="009254CB">
              <w:t>604520</w:t>
            </w:r>
          </w:p>
        </w:tc>
      </w:tr>
      <w:tr w:rsidR="00A45B39" w:rsidRPr="009254CB" w14:paraId="405EF871"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6D" w14:textId="77777777" w:rsidR="00A45B39" w:rsidRPr="009254CB" w:rsidRDefault="00A45B39" w:rsidP="00832792">
            <w:pPr>
              <w:pStyle w:val="tvhtmlmktable1"/>
              <w:spacing w:before="0" w:beforeAutospacing="0" w:after="0" w:afterAutospacing="0"/>
            </w:pPr>
            <w:r w:rsidRPr="009254CB">
              <w:t>3.11.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6E" w14:textId="77777777" w:rsidR="00A45B39" w:rsidRPr="009254CB" w:rsidRDefault="00A45B39" w:rsidP="00832792">
            <w:pPr>
              <w:pStyle w:val="tvhtmlmktable1"/>
              <w:spacing w:before="0" w:beforeAutospacing="0" w:after="0" w:afterAutospacing="0"/>
            </w:pPr>
            <w:r w:rsidRPr="009254CB">
              <w:t>2.11.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6F" w14:textId="77777777" w:rsidR="00A45B39" w:rsidRPr="009254CB" w:rsidRDefault="00A45B39" w:rsidP="00832792">
            <w:pPr>
              <w:pStyle w:val="tvhtmlmktable1"/>
              <w:spacing w:before="0" w:beforeAutospacing="0" w:after="0" w:afterAutospacing="0"/>
              <w:jc w:val="center"/>
            </w:pPr>
            <w:r w:rsidRPr="009254CB">
              <w:t>397410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70" w14:textId="77777777" w:rsidR="00A45B39" w:rsidRPr="009254CB" w:rsidRDefault="00A45B39" w:rsidP="00832792">
            <w:pPr>
              <w:pStyle w:val="tvhtmlmktable1"/>
              <w:spacing w:before="0" w:beforeAutospacing="0" w:after="0" w:afterAutospacing="0"/>
              <w:jc w:val="center"/>
            </w:pPr>
            <w:r w:rsidRPr="009254CB">
              <w:t>603773</w:t>
            </w:r>
          </w:p>
        </w:tc>
      </w:tr>
      <w:tr w:rsidR="00A45B39" w:rsidRPr="009254CB" w14:paraId="405EF876"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72" w14:textId="77777777" w:rsidR="00A45B39" w:rsidRPr="009254CB" w:rsidRDefault="00A45B39" w:rsidP="00832792">
            <w:pPr>
              <w:pStyle w:val="tvhtmlmktable1"/>
              <w:spacing w:before="0" w:beforeAutospacing="0" w:after="0" w:afterAutospacing="0"/>
            </w:pPr>
            <w:r w:rsidRPr="009254CB">
              <w:t>3.12.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73" w14:textId="77777777" w:rsidR="00A45B39" w:rsidRPr="009254CB" w:rsidRDefault="00A45B39" w:rsidP="00832792">
            <w:pPr>
              <w:pStyle w:val="tvhtmlmktable1"/>
              <w:spacing w:before="0" w:beforeAutospacing="0" w:after="0" w:afterAutospacing="0"/>
            </w:pPr>
            <w:r w:rsidRPr="009254CB">
              <w:t>2.12.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74" w14:textId="77777777" w:rsidR="00A45B39" w:rsidRPr="009254CB" w:rsidRDefault="00A45B39" w:rsidP="00832792">
            <w:pPr>
              <w:pStyle w:val="tvhtmlmktable1"/>
              <w:spacing w:before="0" w:beforeAutospacing="0" w:after="0" w:afterAutospacing="0"/>
              <w:jc w:val="center"/>
            </w:pPr>
            <w:r w:rsidRPr="009254CB">
              <w:t>397190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75" w14:textId="77777777" w:rsidR="00A45B39" w:rsidRPr="009254CB" w:rsidRDefault="00A45B39" w:rsidP="00832792">
            <w:pPr>
              <w:pStyle w:val="tvhtmlmktable1"/>
              <w:spacing w:before="0" w:beforeAutospacing="0" w:after="0" w:afterAutospacing="0"/>
              <w:jc w:val="center"/>
            </w:pPr>
            <w:r w:rsidRPr="009254CB">
              <w:t>603980</w:t>
            </w:r>
          </w:p>
        </w:tc>
      </w:tr>
      <w:tr w:rsidR="00A45B39" w:rsidRPr="009254CB" w14:paraId="405EF87B"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77" w14:textId="77777777" w:rsidR="00A45B39" w:rsidRPr="009254CB" w:rsidRDefault="00A45B39" w:rsidP="00832792">
            <w:pPr>
              <w:pStyle w:val="tvhtmlmktable1"/>
              <w:spacing w:before="0" w:beforeAutospacing="0" w:after="0" w:afterAutospacing="0"/>
            </w:pPr>
            <w:r w:rsidRPr="009254CB">
              <w:t>3.13.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78" w14:textId="77777777" w:rsidR="00A45B39" w:rsidRPr="009254CB" w:rsidRDefault="00A45B39" w:rsidP="00832792">
            <w:pPr>
              <w:pStyle w:val="tvhtmlmktable1"/>
              <w:spacing w:before="0" w:beforeAutospacing="0" w:after="0" w:afterAutospacing="0"/>
            </w:pPr>
            <w:r w:rsidRPr="009254CB">
              <w:t>2.13.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79" w14:textId="77777777" w:rsidR="00A45B39" w:rsidRPr="009254CB" w:rsidRDefault="00A45B39" w:rsidP="00832792">
            <w:pPr>
              <w:pStyle w:val="tvhtmlmktable1"/>
              <w:spacing w:before="0" w:beforeAutospacing="0" w:after="0" w:afterAutospacing="0"/>
              <w:jc w:val="center"/>
            </w:pPr>
            <w:r w:rsidRPr="009254CB">
              <w:t>396610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7A" w14:textId="77777777" w:rsidR="00A45B39" w:rsidRPr="009254CB" w:rsidRDefault="00A45B39" w:rsidP="00832792">
            <w:pPr>
              <w:pStyle w:val="tvhtmlmktable1"/>
              <w:spacing w:before="0" w:beforeAutospacing="0" w:after="0" w:afterAutospacing="0"/>
              <w:jc w:val="center"/>
            </w:pPr>
            <w:r w:rsidRPr="009254CB">
              <w:t>603317</w:t>
            </w:r>
          </w:p>
        </w:tc>
      </w:tr>
      <w:tr w:rsidR="00A45B39" w:rsidRPr="009254CB" w14:paraId="405EF880"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7C" w14:textId="77777777" w:rsidR="00A45B39" w:rsidRPr="009254CB" w:rsidRDefault="00A45B39" w:rsidP="00832792">
            <w:pPr>
              <w:pStyle w:val="tvhtmlmktable1"/>
              <w:spacing w:before="0" w:beforeAutospacing="0" w:after="0" w:afterAutospacing="0"/>
            </w:pPr>
            <w:r w:rsidRPr="009254CB">
              <w:t>3.14.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7D" w14:textId="77777777" w:rsidR="00A45B39" w:rsidRPr="009254CB" w:rsidRDefault="00A45B39" w:rsidP="00832792">
            <w:pPr>
              <w:pStyle w:val="tvhtmlmktable1"/>
              <w:spacing w:before="0" w:beforeAutospacing="0" w:after="0" w:afterAutospacing="0"/>
            </w:pPr>
            <w:r w:rsidRPr="009254CB">
              <w:t>2.14.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7E" w14:textId="77777777" w:rsidR="00A45B39" w:rsidRPr="009254CB" w:rsidRDefault="00A45B39" w:rsidP="00832792">
            <w:pPr>
              <w:pStyle w:val="tvhtmlmktable1"/>
              <w:spacing w:before="0" w:beforeAutospacing="0" w:after="0" w:afterAutospacing="0"/>
              <w:jc w:val="center"/>
            </w:pPr>
            <w:r w:rsidRPr="009254CB">
              <w:t>396230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7F" w14:textId="77777777" w:rsidR="00A45B39" w:rsidRPr="009254CB" w:rsidRDefault="00A45B39" w:rsidP="00832792">
            <w:pPr>
              <w:pStyle w:val="tvhtmlmktable1"/>
              <w:spacing w:before="0" w:beforeAutospacing="0" w:after="0" w:afterAutospacing="0"/>
              <w:jc w:val="center"/>
            </w:pPr>
            <w:r w:rsidRPr="009254CB">
              <w:t>602914</w:t>
            </w:r>
          </w:p>
        </w:tc>
      </w:tr>
      <w:tr w:rsidR="00A45B39" w:rsidRPr="009254CB" w14:paraId="405EF885"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81" w14:textId="77777777" w:rsidR="00A45B39" w:rsidRPr="009254CB" w:rsidRDefault="00A45B39" w:rsidP="00832792">
            <w:pPr>
              <w:pStyle w:val="tvhtmlmktable1"/>
              <w:spacing w:before="0" w:beforeAutospacing="0" w:after="0" w:afterAutospacing="0"/>
            </w:pPr>
            <w:r w:rsidRPr="009254CB">
              <w:t>3.15.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82" w14:textId="77777777" w:rsidR="00A45B39" w:rsidRPr="009254CB" w:rsidRDefault="00A45B39" w:rsidP="00832792">
            <w:pPr>
              <w:pStyle w:val="tvhtmlmktable1"/>
              <w:spacing w:before="0" w:beforeAutospacing="0" w:after="0" w:afterAutospacing="0"/>
            </w:pPr>
            <w:r w:rsidRPr="009254CB">
              <w:t>2.15.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83" w14:textId="77777777" w:rsidR="00A45B39" w:rsidRPr="009254CB" w:rsidRDefault="00A45B39" w:rsidP="00832792">
            <w:pPr>
              <w:pStyle w:val="tvhtmlmktable1"/>
              <w:spacing w:before="0" w:beforeAutospacing="0" w:after="0" w:afterAutospacing="0"/>
              <w:jc w:val="center"/>
            </w:pPr>
            <w:r w:rsidRPr="009254CB">
              <w:t>396290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84" w14:textId="77777777" w:rsidR="00A45B39" w:rsidRPr="009254CB" w:rsidRDefault="00A45B39" w:rsidP="00832792">
            <w:pPr>
              <w:pStyle w:val="tvhtmlmktable1"/>
              <w:spacing w:before="0" w:beforeAutospacing="0" w:after="0" w:afterAutospacing="0"/>
              <w:jc w:val="center"/>
            </w:pPr>
            <w:r w:rsidRPr="009254CB">
              <w:t>602911</w:t>
            </w:r>
          </w:p>
        </w:tc>
      </w:tr>
      <w:tr w:rsidR="00A45B39" w:rsidRPr="009254CB" w14:paraId="405EF88A"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86" w14:textId="77777777" w:rsidR="00A45B39" w:rsidRPr="009254CB" w:rsidRDefault="00A45B39" w:rsidP="00832792">
            <w:pPr>
              <w:pStyle w:val="tvhtmlmktable1"/>
              <w:spacing w:before="0" w:beforeAutospacing="0" w:after="0" w:afterAutospacing="0"/>
            </w:pPr>
            <w:r w:rsidRPr="009254CB">
              <w:t>3.16.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87" w14:textId="77777777" w:rsidR="00A45B39" w:rsidRPr="009254CB" w:rsidRDefault="00A45B39" w:rsidP="00832792">
            <w:pPr>
              <w:pStyle w:val="tvhtmlmktable1"/>
              <w:spacing w:before="0" w:beforeAutospacing="0" w:after="0" w:afterAutospacing="0"/>
            </w:pPr>
            <w:r w:rsidRPr="009254CB">
              <w:t>2.16.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88" w14:textId="77777777" w:rsidR="00A45B39" w:rsidRPr="009254CB" w:rsidRDefault="00A45B39" w:rsidP="00832792">
            <w:pPr>
              <w:pStyle w:val="tvhtmlmktable1"/>
              <w:spacing w:before="0" w:beforeAutospacing="0" w:after="0" w:afterAutospacing="0"/>
              <w:jc w:val="center"/>
            </w:pPr>
            <w:r w:rsidRPr="009254CB">
              <w:t>396340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89" w14:textId="77777777" w:rsidR="00A45B39" w:rsidRPr="009254CB" w:rsidRDefault="00A45B39" w:rsidP="00832792">
            <w:pPr>
              <w:pStyle w:val="tvhtmlmktable1"/>
              <w:spacing w:before="0" w:beforeAutospacing="0" w:after="0" w:afterAutospacing="0"/>
              <w:jc w:val="center"/>
            </w:pPr>
            <w:r w:rsidRPr="009254CB">
              <w:t>602888</w:t>
            </w:r>
          </w:p>
        </w:tc>
      </w:tr>
    </w:tbl>
    <w:p w14:paraId="405EF88B" w14:textId="77777777" w:rsidR="00A45B39" w:rsidRPr="009254CB" w:rsidRDefault="00A45B39" w:rsidP="00832792">
      <w:pPr>
        <w:pStyle w:val="tvhtmlmktable1"/>
        <w:spacing w:before="0" w:beforeAutospacing="0" w:after="0" w:afterAutospacing="0"/>
        <w:rPr>
          <w:sz w:val="28"/>
          <w:szCs w:val="28"/>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EF88C" w14:textId="77777777" w:rsidR="00A45B39" w:rsidRPr="009254CB" w:rsidRDefault="00A45B39" w:rsidP="00832792">
      <w:pPr>
        <w:pStyle w:val="tvhtmlmktable1"/>
        <w:spacing w:before="0" w:beforeAutospacing="0" w:after="0" w:afterAutospacing="0"/>
        <w:rPr>
          <w:sz w:val="28"/>
          <w:szCs w:val="28"/>
        </w:rPr>
      </w:pPr>
      <w:r w:rsidRPr="009254CB">
        <w:rPr>
          <w:sz w:val="28"/>
          <w:szCs w:val="28"/>
        </w:rPr>
        <w:lastRenderedPageBreak/>
        <w:t> </w:t>
      </w:r>
    </w:p>
    <w:p w14:paraId="405EF88D" w14:textId="77777777" w:rsidR="00A45B39" w:rsidRDefault="00A45B39" w:rsidP="00BC062C">
      <w:pPr>
        <w:pStyle w:val="tvhtmlmktable1"/>
        <w:spacing w:before="0" w:beforeAutospacing="0" w:after="0" w:afterAutospacing="0"/>
        <w:ind w:firstLine="709"/>
        <w:rPr>
          <w:sz w:val="28"/>
          <w:szCs w:val="28"/>
        </w:rPr>
      </w:pPr>
      <w:r w:rsidRPr="009254CB">
        <w:rPr>
          <w:sz w:val="28"/>
          <w:szCs w:val="28"/>
        </w:rPr>
        <w:t>4. Regulējamā režīma zonas 3.daļas ārējo robežu koordinātas:</w:t>
      </w:r>
    </w:p>
    <w:p w14:paraId="518FE09B" w14:textId="77777777" w:rsidR="00BC062C" w:rsidRPr="009254CB" w:rsidRDefault="00BC062C" w:rsidP="00BC062C">
      <w:pPr>
        <w:pStyle w:val="tvhtmlmktable1"/>
        <w:spacing w:before="0" w:beforeAutospacing="0" w:after="0" w:afterAutospacing="0"/>
        <w:ind w:firstLine="709"/>
        <w:rPr>
          <w:sz w:val="28"/>
          <w:szCs w:val="28"/>
        </w:rPr>
      </w:pPr>
    </w:p>
    <w:p w14:paraId="405EF88E"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499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67"/>
        <w:gridCol w:w="1148"/>
        <w:gridCol w:w="1148"/>
        <w:gridCol w:w="1145"/>
      </w:tblGrid>
      <w:tr w:rsidR="00A45B39" w:rsidRPr="009254CB" w14:paraId="405EF893"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8F"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90" w14:textId="77777777" w:rsidR="00A45B39" w:rsidRPr="009254CB" w:rsidRDefault="00A45B39" w:rsidP="00832792">
            <w:pPr>
              <w:pStyle w:val="tvhtmlmktable1"/>
              <w:spacing w:before="0" w:beforeAutospacing="0" w:after="0" w:afterAutospacing="0"/>
              <w:jc w:val="center"/>
            </w:pPr>
            <w:r w:rsidRPr="009254CB">
              <w:t>Koordinātu punkti</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91" w14:textId="77777777" w:rsidR="00A45B39" w:rsidRPr="009254CB" w:rsidRDefault="00A45B39" w:rsidP="00832792">
            <w:pPr>
              <w:pStyle w:val="tvhtmlmktable1"/>
              <w:spacing w:before="0" w:beforeAutospacing="0" w:after="0" w:afterAutospacing="0"/>
              <w:jc w:val="center"/>
            </w:pPr>
            <w:r w:rsidRPr="009254CB">
              <w:t>x koordināta</w:t>
            </w:r>
          </w:p>
        </w:tc>
        <w:tc>
          <w:tcPr>
            <w:tcW w:w="1351" w:type="pct"/>
            <w:tcBorders>
              <w:top w:val="outset" w:sz="6" w:space="0" w:color="000000"/>
              <w:left w:val="outset" w:sz="6" w:space="0" w:color="000000"/>
              <w:bottom w:val="outset" w:sz="6" w:space="0" w:color="000000"/>
              <w:right w:val="outset" w:sz="6" w:space="0" w:color="000000"/>
            </w:tcBorders>
            <w:vAlign w:val="center"/>
          </w:tcPr>
          <w:p w14:paraId="405EF892"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EF898"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94" w14:textId="77777777" w:rsidR="00A45B39" w:rsidRPr="009254CB" w:rsidRDefault="00A45B39" w:rsidP="00832792">
            <w:pPr>
              <w:pStyle w:val="tvhtmlmktable1"/>
              <w:spacing w:before="0" w:beforeAutospacing="0" w:after="0" w:afterAutospacing="0"/>
            </w:pPr>
            <w:r w:rsidRPr="009254CB">
              <w:t>4.1.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95" w14:textId="77777777" w:rsidR="00A45B39" w:rsidRPr="009254CB" w:rsidRDefault="00A45B39" w:rsidP="00832792">
            <w:pPr>
              <w:pStyle w:val="tvhtmlmktable1"/>
              <w:spacing w:before="0" w:beforeAutospacing="0" w:after="0" w:afterAutospacing="0"/>
            </w:pPr>
            <w:r w:rsidRPr="009254CB">
              <w:t>3.1.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96" w14:textId="77777777" w:rsidR="00A45B39" w:rsidRPr="009254CB" w:rsidRDefault="00A45B39" w:rsidP="00832792">
            <w:pPr>
              <w:pStyle w:val="tvhtmlmktable1"/>
              <w:spacing w:before="0" w:beforeAutospacing="0" w:after="0" w:afterAutospacing="0"/>
              <w:jc w:val="center"/>
            </w:pPr>
            <w:r w:rsidRPr="009254CB">
              <w:t>397310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97" w14:textId="77777777" w:rsidR="00A45B39" w:rsidRPr="009254CB" w:rsidRDefault="00A45B39" w:rsidP="00832792">
            <w:pPr>
              <w:pStyle w:val="tvhtmlmktable1"/>
              <w:spacing w:before="0" w:beforeAutospacing="0" w:after="0" w:afterAutospacing="0"/>
              <w:jc w:val="center"/>
            </w:pPr>
            <w:r w:rsidRPr="009254CB">
              <w:t>604559</w:t>
            </w:r>
          </w:p>
        </w:tc>
      </w:tr>
      <w:tr w:rsidR="00A45B39" w:rsidRPr="009254CB" w14:paraId="405EF89D"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99" w14:textId="77777777" w:rsidR="00A45B39" w:rsidRPr="009254CB" w:rsidRDefault="00A45B39" w:rsidP="00832792">
            <w:pPr>
              <w:pStyle w:val="tvhtmlmktable1"/>
              <w:spacing w:before="0" w:beforeAutospacing="0" w:after="0" w:afterAutospacing="0"/>
            </w:pPr>
            <w:r w:rsidRPr="009254CB">
              <w:t>4.2.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9A" w14:textId="77777777" w:rsidR="00A45B39" w:rsidRPr="009254CB" w:rsidRDefault="00A45B39" w:rsidP="00832792">
            <w:pPr>
              <w:pStyle w:val="tvhtmlmktable1"/>
              <w:spacing w:before="0" w:beforeAutospacing="0" w:after="0" w:afterAutospacing="0"/>
            </w:pPr>
            <w:r w:rsidRPr="009254CB">
              <w:t>3.2.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9B" w14:textId="77777777" w:rsidR="00A45B39" w:rsidRPr="009254CB" w:rsidRDefault="00A45B39" w:rsidP="00832792">
            <w:pPr>
              <w:pStyle w:val="tvhtmlmktable1"/>
              <w:spacing w:before="0" w:beforeAutospacing="0" w:after="0" w:afterAutospacing="0"/>
              <w:jc w:val="center"/>
            </w:pPr>
            <w:r w:rsidRPr="009254CB">
              <w:t>397440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9C" w14:textId="77777777" w:rsidR="00A45B39" w:rsidRPr="009254CB" w:rsidRDefault="00A45B39" w:rsidP="00832792">
            <w:pPr>
              <w:pStyle w:val="tvhtmlmktable1"/>
              <w:spacing w:before="0" w:beforeAutospacing="0" w:after="0" w:afterAutospacing="0"/>
              <w:jc w:val="center"/>
            </w:pPr>
            <w:r w:rsidRPr="009254CB">
              <w:t>604692</w:t>
            </w:r>
          </w:p>
        </w:tc>
      </w:tr>
      <w:tr w:rsidR="00A45B39" w:rsidRPr="009254CB" w14:paraId="405EF8A2"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9E" w14:textId="77777777" w:rsidR="00A45B39" w:rsidRPr="009254CB" w:rsidRDefault="00A45B39" w:rsidP="00832792">
            <w:pPr>
              <w:pStyle w:val="tvhtmlmktable1"/>
              <w:spacing w:before="0" w:beforeAutospacing="0" w:after="0" w:afterAutospacing="0"/>
            </w:pPr>
            <w:r w:rsidRPr="009254CB">
              <w:t>4.3.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9F" w14:textId="77777777" w:rsidR="00A45B39" w:rsidRPr="009254CB" w:rsidRDefault="00A45B39" w:rsidP="00832792">
            <w:pPr>
              <w:pStyle w:val="tvhtmlmktable1"/>
              <w:spacing w:before="0" w:beforeAutospacing="0" w:after="0" w:afterAutospacing="0"/>
            </w:pPr>
            <w:r w:rsidRPr="009254CB">
              <w:t>3.3.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A0" w14:textId="77777777" w:rsidR="00A45B39" w:rsidRPr="009254CB" w:rsidRDefault="00A45B39" w:rsidP="00832792">
            <w:pPr>
              <w:pStyle w:val="tvhtmlmktable1"/>
              <w:spacing w:before="0" w:beforeAutospacing="0" w:after="0" w:afterAutospacing="0"/>
              <w:jc w:val="center"/>
            </w:pPr>
            <w:r w:rsidRPr="009254CB">
              <w:t>397240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A1" w14:textId="77777777" w:rsidR="00A45B39" w:rsidRPr="009254CB" w:rsidRDefault="00A45B39" w:rsidP="00832792">
            <w:pPr>
              <w:pStyle w:val="tvhtmlmktable1"/>
              <w:spacing w:before="0" w:beforeAutospacing="0" w:after="0" w:afterAutospacing="0"/>
              <w:jc w:val="center"/>
            </w:pPr>
            <w:r w:rsidRPr="009254CB">
              <w:t>604849</w:t>
            </w:r>
          </w:p>
        </w:tc>
      </w:tr>
      <w:tr w:rsidR="00A45B39" w:rsidRPr="009254CB" w14:paraId="405EF8A7"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A3" w14:textId="77777777" w:rsidR="00A45B39" w:rsidRPr="009254CB" w:rsidRDefault="00A45B39" w:rsidP="00832792">
            <w:pPr>
              <w:pStyle w:val="tvhtmlmktable1"/>
              <w:spacing w:before="0" w:beforeAutospacing="0" w:after="0" w:afterAutospacing="0"/>
            </w:pPr>
            <w:r w:rsidRPr="009254CB">
              <w:t>4.4.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A4" w14:textId="77777777" w:rsidR="00A45B39" w:rsidRPr="009254CB" w:rsidRDefault="00A45B39" w:rsidP="00832792">
            <w:pPr>
              <w:pStyle w:val="tvhtmlmktable1"/>
              <w:spacing w:before="0" w:beforeAutospacing="0" w:after="0" w:afterAutospacing="0"/>
            </w:pPr>
            <w:r w:rsidRPr="009254CB">
              <w:t>3.4.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A5" w14:textId="77777777" w:rsidR="00A45B39" w:rsidRPr="009254CB" w:rsidRDefault="00A45B39" w:rsidP="00832792">
            <w:pPr>
              <w:pStyle w:val="tvhtmlmktable1"/>
              <w:spacing w:before="0" w:beforeAutospacing="0" w:after="0" w:afterAutospacing="0"/>
              <w:jc w:val="center"/>
            </w:pPr>
            <w:r w:rsidRPr="009254CB">
              <w:t>397120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A6" w14:textId="77777777" w:rsidR="00A45B39" w:rsidRPr="009254CB" w:rsidRDefault="00A45B39" w:rsidP="00832792">
            <w:pPr>
              <w:pStyle w:val="tvhtmlmktable1"/>
              <w:spacing w:before="0" w:beforeAutospacing="0" w:after="0" w:afterAutospacing="0"/>
              <w:jc w:val="center"/>
            </w:pPr>
            <w:r w:rsidRPr="009254CB">
              <w:t>604740</w:t>
            </w:r>
          </w:p>
        </w:tc>
      </w:tr>
      <w:tr w:rsidR="00A45B39" w:rsidRPr="009254CB" w14:paraId="405EF8AC"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A8" w14:textId="77777777" w:rsidR="00A45B39" w:rsidRPr="009254CB" w:rsidRDefault="00A45B39" w:rsidP="00832792">
            <w:pPr>
              <w:pStyle w:val="tvhtmlmktable1"/>
              <w:spacing w:before="0" w:beforeAutospacing="0" w:after="0" w:afterAutospacing="0"/>
            </w:pPr>
            <w:r w:rsidRPr="009254CB">
              <w:lastRenderedPageBreak/>
              <w:t>4.5.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A9" w14:textId="77777777" w:rsidR="00A45B39" w:rsidRPr="009254CB" w:rsidRDefault="00A45B39" w:rsidP="00832792">
            <w:pPr>
              <w:pStyle w:val="tvhtmlmktable1"/>
              <w:spacing w:before="0" w:beforeAutospacing="0" w:after="0" w:afterAutospacing="0"/>
            </w:pPr>
            <w:r w:rsidRPr="009254CB">
              <w:t>3.5.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AA" w14:textId="77777777" w:rsidR="00A45B39" w:rsidRPr="009254CB" w:rsidRDefault="00A45B39" w:rsidP="00832792">
            <w:pPr>
              <w:pStyle w:val="tvhtmlmktable1"/>
              <w:spacing w:before="0" w:beforeAutospacing="0" w:after="0" w:afterAutospacing="0"/>
              <w:jc w:val="center"/>
            </w:pPr>
            <w:r w:rsidRPr="009254CB">
              <w:t>397140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AB" w14:textId="77777777" w:rsidR="00A45B39" w:rsidRPr="009254CB" w:rsidRDefault="00A45B39" w:rsidP="00832792">
            <w:pPr>
              <w:pStyle w:val="tvhtmlmktable1"/>
              <w:spacing w:before="0" w:beforeAutospacing="0" w:after="0" w:afterAutospacing="0"/>
              <w:jc w:val="center"/>
            </w:pPr>
            <w:r w:rsidRPr="009254CB">
              <w:t>604726</w:t>
            </w:r>
          </w:p>
        </w:tc>
      </w:tr>
      <w:tr w:rsidR="00A45B39" w:rsidRPr="009254CB" w14:paraId="405EF8B1"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AD" w14:textId="77777777" w:rsidR="00A45B39" w:rsidRPr="009254CB" w:rsidRDefault="00A45B39" w:rsidP="00832792">
            <w:pPr>
              <w:pStyle w:val="tvhtmlmktable1"/>
              <w:spacing w:before="0" w:beforeAutospacing="0" w:after="0" w:afterAutospacing="0"/>
            </w:pPr>
            <w:r w:rsidRPr="009254CB">
              <w:t>4.6.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AE" w14:textId="77777777" w:rsidR="00A45B39" w:rsidRPr="009254CB" w:rsidRDefault="00A45B39" w:rsidP="00832792">
            <w:pPr>
              <w:pStyle w:val="tvhtmlmktable1"/>
              <w:spacing w:before="0" w:beforeAutospacing="0" w:after="0" w:afterAutospacing="0"/>
            </w:pPr>
            <w:r w:rsidRPr="009254CB">
              <w:t>3.6.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AF" w14:textId="77777777" w:rsidR="00A45B39" w:rsidRPr="009254CB" w:rsidRDefault="00A45B39" w:rsidP="00832792">
            <w:pPr>
              <w:pStyle w:val="tvhtmlmktable1"/>
              <w:spacing w:before="0" w:beforeAutospacing="0" w:after="0" w:afterAutospacing="0"/>
              <w:jc w:val="center"/>
            </w:pPr>
            <w:r w:rsidRPr="009254CB">
              <w:t>397040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B0" w14:textId="77777777" w:rsidR="00A45B39" w:rsidRPr="009254CB" w:rsidRDefault="00A45B39" w:rsidP="00832792">
            <w:pPr>
              <w:pStyle w:val="tvhtmlmktable1"/>
              <w:spacing w:before="0" w:beforeAutospacing="0" w:after="0" w:afterAutospacing="0"/>
              <w:jc w:val="center"/>
            </w:pPr>
            <w:r w:rsidRPr="009254CB">
              <w:t>604616</w:t>
            </w:r>
          </w:p>
        </w:tc>
      </w:tr>
      <w:tr w:rsidR="00A45B39" w:rsidRPr="009254CB" w14:paraId="405EF8B6"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B2" w14:textId="77777777" w:rsidR="00A45B39" w:rsidRPr="009254CB" w:rsidRDefault="00A45B39" w:rsidP="00832792">
            <w:pPr>
              <w:pStyle w:val="tvhtmlmktable1"/>
              <w:spacing w:before="0" w:beforeAutospacing="0" w:after="0" w:afterAutospacing="0"/>
            </w:pPr>
            <w:r w:rsidRPr="009254CB">
              <w:t>4.7.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B3" w14:textId="77777777" w:rsidR="00A45B39" w:rsidRPr="009254CB" w:rsidRDefault="00A45B39" w:rsidP="00832792">
            <w:pPr>
              <w:pStyle w:val="tvhtmlmktable1"/>
              <w:spacing w:before="0" w:beforeAutospacing="0" w:after="0" w:afterAutospacing="0"/>
            </w:pPr>
            <w:r w:rsidRPr="009254CB">
              <w:t>3.7.</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B4" w14:textId="77777777" w:rsidR="00A45B39" w:rsidRPr="009254CB" w:rsidRDefault="00A45B39" w:rsidP="00832792">
            <w:pPr>
              <w:pStyle w:val="tvhtmlmktable1"/>
              <w:spacing w:before="0" w:beforeAutospacing="0" w:after="0" w:afterAutospacing="0"/>
              <w:jc w:val="center"/>
            </w:pPr>
            <w:r w:rsidRPr="009254CB">
              <w:t>397180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B5" w14:textId="77777777" w:rsidR="00A45B39" w:rsidRPr="009254CB" w:rsidRDefault="00A45B39" w:rsidP="00832792">
            <w:pPr>
              <w:pStyle w:val="tvhtmlmktable1"/>
              <w:spacing w:before="0" w:beforeAutospacing="0" w:after="0" w:afterAutospacing="0"/>
              <w:jc w:val="center"/>
            </w:pPr>
            <w:r w:rsidRPr="009254CB">
              <w:t>604508</w:t>
            </w:r>
          </w:p>
        </w:tc>
      </w:tr>
      <w:tr w:rsidR="00A45B39" w:rsidRPr="009254CB" w14:paraId="405EF8BB"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B7" w14:textId="77777777" w:rsidR="00A45B39" w:rsidRPr="009254CB" w:rsidRDefault="00A45B39" w:rsidP="00832792">
            <w:pPr>
              <w:pStyle w:val="tvhtmlmktable1"/>
              <w:spacing w:before="0" w:beforeAutospacing="0" w:after="0" w:afterAutospacing="0"/>
            </w:pPr>
            <w:r w:rsidRPr="009254CB">
              <w:t>4.8.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B8" w14:textId="77777777" w:rsidR="00A45B39" w:rsidRPr="009254CB" w:rsidRDefault="00A45B39" w:rsidP="00832792">
            <w:pPr>
              <w:pStyle w:val="tvhtmlmktable1"/>
              <w:spacing w:before="0" w:beforeAutospacing="0" w:after="0" w:afterAutospacing="0"/>
            </w:pPr>
            <w:r w:rsidRPr="009254CB">
              <w:t>3.8.</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B9" w14:textId="77777777" w:rsidR="00A45B39" w:rsidRPr="009254CB" w:rsidRDefault="00A45B39" w:rsidP="00832792">
            <w:pPr>
              <w:pStyle w:val="tvhtmlmktable1"/>
              <w:spacing w:before="0" w:beforeAutospacing="0" w:after="0" w:afterAutospacing="0"/>
              <w:jc w:val="center"/>
            </w:pPr>
            <w:r w:rsidRPr="009254CB">
              <w:t>397270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BA" w14:textId="77777777" w:rsidR="00A45B39" w:rsidRPr="009254CB" w:rsidRDefault="00A45B39" w:rsidP="00832792">
            <w:pPr>
              <w:pStyle w:val="tvhtmlmktable1"/>
              <w:spacing w:before="0" w:beforeAutospacing="0" w:after="0" w:afterAutospacing="0"/>
              <w:jc w:val="center"/>
            </w:pPr>
            <w:r w:rsidRPr="009254CB">
              <w:t>604603</w:t>
            </w:r>
          </w:p>
        </w:tc>
      </w:tr>
    </w:tbl>
    <w:p w14:paraId="405EF8BC" w14:textId="77777777" w:rsidR="00A45B39" w:rsidRPr="009254CB" w:rsidRDefault="00A45B39" w:rsidP="00832792">
      <w:pPr>
        <w:pStyle w:val="tvhtmlmktable1"/>
        <w:spacing w:before="0" w:beforeAutospacing="0" w:after="0" w:afterAutospacing="0"/>
        <w:rPr>
          <w:sz w:val="28"/>
          <w:szCs w:val="28"/>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EF8BD" w14:textId="77777777" w:rsidR="00A45B39" w:rsidRPr="009254CB" w:rsidRDefault="00A45B39" w:rsidP="00832792">
      <w:pPr>
        <w:pStyle w:val="tvhtmlmktable1"/>
        <w:spacing w:before="0" w:beforeAutospacing="0" w:after="0" w:afterAutospacing="0"/>
        <w:rPr>
          <w:sz w:val="28"/>
          <w:szCs w:val="28"/>
        </w:rPr>
      </w:pPr>
    </w:p>
    <w:p w14:paraId="405EF8BE" w14:textId="77777777" w:rsidR="00A45B39" w:rsidRDefault="00A45B39" w:rsidP="00BC062C">
      <w:pPr>
        <w:pStyle w:val="tvhtmlmktable1"/>
        <w:spacing w:before="0" w:beforeAutospacing="0" w:after="0" w:afterAutospacing="0"/>
        <w:ind w:firstLine="709"/>
        <w:rPr>
          <w:sz w:val="28"/>
          <w:szCs w:val="28"/>
        </w:rPr>
      </w:pPr>
      <w:r w:rsidRPr="009254CB">
        <w:rPr>
          <w:sz w:val="28"/>
          <w:szCs w:val="28"/>
        </w:rPr>
        <w:t>5. Regulējamā režīma zonas 4.daļas ārējo robežu koordinātas:</w:t>
      </w:r>
    </w:p>
    <w:p w14:paraId="6D89AD34" w14:textId="77777777" w:rsidR="00BC062C" w:rsidRPr="009254CB" w:rsidRDefault="00BC062C" w:rsidP="00BC062C">
      <w:pPr>
        <w:pStyle w:val="tvhtmlmktable1"/>
        <w:spacing w:before="0" w:beforeAutospacing="0" w:after="0" w:afterAutospacing="0"/>
        <w:ind w:firstLine="709"/>
        <w:rPr>
          <w:sz w:val="28"/>
          <w:szCs w:val="28"/>
        </w:rPr>
      </w:pPr>
    </w:p>
    <w:p w14:paraId="405EF8BF"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499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67"/>
        <w:gridCol w:w="1148"/>
        <w:gridCol w:w="1148"/>
        <w:gridCol w:w="1145"/>
      </w:tblGrid>
      <w:tr w:rsidR="00A45B39" w:rsidRPr="009254CB" w14:paraId="405EF8C4"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C0"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C1" w14:textId="77777777" w:rsidR="00A45B39" w:rsidRPr="009254CB" w:rsidRDefault="00A45B39" w:rsidP="00832792">
            <w:pPr>
              <w:pStyle w:val="tvhtmlmktable1"/>
              <w:spacing w:before="0" w:beforeAutospacing="0" w:after="0" w:afterAutospacing="0"/>
              <w:jc w:val="center"/>
            </w:pPr>
            <w:r w:rsidRPr="009254CB">
              <w:t>Koordinātu punkti</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C2" w14:textId="77777777" w:rsidR="00A45B39" w:rsidRPr="009254CB" w:rsidRDefault="00A45B39" w:rsidP="00832792">
            <w:pPr>
              <w:pStyle w:val="tvhtmlmktable1"/>
              <w:spacing w:before="0" w:beforeAutospacing="0" w:after="0" w:afterAutospacing="0"/>
              <w:jc w:val="center"/>
            </w:pPr>
            <w:r w:rsidRPr="009254CB">
              <w:t>x koordināta</w:t>
            </w:r>
          </w:p>
        </w:tc>
        <w:tc>
          <w:tcPr>
            <w:tcW w:w="1351" w:type="pct"/>
            <w:tcBorders>
              <w:top w:val="outset" w:sz="6" w:space="0" w:color="000000"/>
              <w:left w:val="outset" w:sz="6" w:space="0" w:color="000000"/>
              <w:bottom w:val="outset" w:sz="6" w:space="0" w:color="000000"/>
              <w:right w:val="outset" w:sz="6" w:space="0" w:color="000000"/>
            </w:tcBorders>
            <w:vAlign w:val="center"/>
          </w:tcPr>
          <w:p w14:paraId="405EF8C3"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EF8C9"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C5" w14:textId="77777777" w:rsidR="00A45B39" w:rsidRPr="009254CB" w:rsidRDefault="00A45B39" w:rsidP="00832792">
            <w:pPr>
              <w:pStyle w:val="tvhtmlmktable1"/>
              <w:spacing w:before="0" w:beforeAutospacing="0" w:after="0" w:afterAutospacing="0"/>
            </w:pPr>
            <w:r w:rsidRPr="009254CB">
              <w:t>5.1.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C6" w14:textId="77777777" w:rsidR="00A45B39" w:rsidRPr="009254CB" w:rsidRDefault="00A45B39" w:rsidP="00832792">
            <w:pPr>
              <w:pStyle w:val="tvhtmlmktable1"/>
              <w:spacing w:before="0" w:beforeAutospacing="0" w:after="0" w:afterAutospacing="0"/>
            </w:pPr>
            <w:r w:rsidRPr="009254CB">
              <w:t>4.1.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C7" w14:textId="77777777" w:rsidR="00A45B39" w:rsidRPr="009254CB" w:rsidRDefault="00A45B39" w:rsidP="00832792">
            <w:pPr>
              <w:pStyle w:val="tvhtmlmktable1"/>
              <w:spacing w:before="0" w:beforeAutospacing="0" w:after="0" w:afterAutospacing="0"/>
              <w:jc w:val="center"/>
            </w:pPr>
            <w:r w:rsidRPr="009254CB">
              <w:t>395790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C8" w14:textId="77777777" w:rsidR="00A45B39" w:rsidRPr="009254CB" w:rsidRDefault="00A45B39" w:rsidP="00832792">
            <w:pPr>
              <w:pStyle w:val="tvhtmlmktable1"/>
              <w:spacing w:before="0" w:beforeAutospacing="0" w:after="0" w:afterAutospacing="0"/>
              <w:jc w:val="center"/>
            </w:pPr>
            <w:r w:rsidRPr="009254CB">
              <w:t>604624</w:t>
            </w:r>
          </w:p>
        </w:tc>
      </w:tr>
      <w:tr w:rsidR="00A45B39" w:rsidRPr="009254CB" w14:paraId="405EF8CE"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CA" w14:textId="77777777" w:rsidR="00A45B39" w:rsidRPr="009254CB" w:rsidRDefault="00A45B39" w:rsidP="00832792">
            <w:pPr>
              <w:pStyle w:val="tvhtmlmktable1"/>
              <w:spacing w:before="0" w:beforeAutospacing="0" w:after="0" w:afterAutospacing="0"/>
            </w:pPr>
            <w:r w:rsidRPr="009254CB">
              <w:t>5.2.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CB" w14:textId="77777777" w:rsidR="00A45B39" w:rsidRPr="009254CB" w:rsidRDefault="00A45B39" w:rsidP="00832792">
            <w:pPr>
              <w:pStyle w:val="tvhtmlmktable1"/>
              <w:spacing w:before="0" w:beforeAutospacing="0" w:after="0" w:afterAutospacing="0"/>
            </w:pPr>
            <w:r w:rsidRPr="009254CB">
              <w:t>4.2.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CC" w14:textId="77777777" w:rsidR="00A45B39" w:rsidRPr="009254CB" w:rsidRDefault="00A45B39" w:rsidP="00832792">
            <w:pPr>
              <w:pStyle w:val="tvhtmlmktable1"/>
              <w:spacing w:before="0" w:beforeAutospacing="0" w:after="0" w:afterAutospacing="0"/>
              <w:jc w:val="center"/>
            </w:pPr>
            <w:r w:rsidRPr="009254CB">
              <w:t>6396080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CD" w14:textId="77777777" w:rsidR="00A45B39" w:rsidRPr="009254CB" w:rsidRDefault="00A45B39" w:rsidP="00832792">
            <w:pPr>
              <w:pStyle w:val="tvhtmlmktable1"/>
              <w:spacing w:before="0" w:beforeAutospacing="0" w:after="0" w:afterAutospacing="0"/>
              <w:jc w:val="center"/>
            </w:pPr>
            <w:r w:rsidRPr="009254CB">
              <w:t>604988</w:t>
            </w:r>
          </w:p>
        </w:tc>
      </w:tr>
      <w:tr w:rsidR="00A45B39" w:rsidRPr="009254CB" w14:paraId="405EF8D3"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CF" w14:textId="77777777" w:rsidR="00A45B39" w:rsidRPr="009254CB" w:rsidRDefault="00A45B39" w:rsidP="00832792">
            <w:pPr>
              <w:pStyle w:val="tvhtmlmktable1"/>
              <w:spacing w:before="0" w:beforeAutospacing="0" w:after="0" w:afterAutospacing="0"/>
            </w:pPr>
            <w:r w:rsidRPr="009254CB">
              <w:t>5.3.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D0" w14:textId="77777777" w:rsidR="00A45B39" w:rsidRPr="009254CB" w:rsidRDefault="00A45B39" w:rsidP="00832792">
            <w:pPr>
              <w:pStyle w:val="tvhtmlmktable1"/>
              <w:spacing w:before="0" w:beforeAutospacing="0" w:after="0" w:afterAutospacing="0"/>
            </w:pPr>
            <w:r w:rsidRPr="009254CB">
              <w:t>4.3.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D1" w14:textId="77777777" w:rsidR="00A45B39" w:rsidRPr="009254CB" w:rsidRDefault="00A45B39" w:rsidP="00832792">
            <w:pPr>
              <w:pStyle w:val="tvhtmlmktable1"/>
              <w:spacing w:before="0" w:beforeAutospacing="0" w:after="0" w:afterAutospacing="0"/>
              <w:jc w:val="center"/>
            </w:pPr>
            <w:r w:rsidRPr="009254CB">
              <w:t>6396160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D2" w14:textId="77777777" w:rsidR="00A45B39" w:rsidRPr="009254CB" w:rsidRDefault="00A45B39" w:rsidP="00832792">
            <w:pPr>
              <w:pStyle w:val="tvhtmlmktable1"/>
              <w:spacing w:before="0" w:beforeAutospacing="0" w:after="0" w:afterAutospacing="0"/>
              <w:jc w:val="center"/>
            </w:pPr>
            <w:r w:rsidRPr="009254CB">
              <w:t>604961</w:t>
            </w:r>
          </w:p>
        </w:tc>
      </w:tr>
      <w:tr w:rsidR="00A45B39" w:rsidRPr="009254CB" w14:paraId="405EF8D8"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D4" w14:textId="77777777" w:rsidR="00A45B39" w:rsidRPr="009254CB" w:rsidRDefault="00A45B39" w:rsidP="00832792">
            <w:pPr>
              <w:pStyle w:val="tvhtmlmktable1"/>
              <w:spacing w:before="0" w:beforeAutospacing="0" w:after="0" w:afterAutospacing="0"/>
            </w:pPr>
            <w:r w:rsidRPr="009254CB">
              <w:t>5.4.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D5" w14:textId="77777777" w:rsidR="00A45B39" w:rsidRPr="009254CB" w:rsidRDefault="00A45B39" w:rsidP="00832792">
            <w:pPr>
              <w:pStyle w:val="tvhtmlmktable1"/>
              <w:spacing w:before="0" w:beforeAutospacing="0" w:after="0" w:afterAutospacing="0"/>
            </w:pPr>
            <w:r w:rsidRPr="009254CB">
              <w:t>4.4.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D6" w14:textId="77777777" w:rsidR="00A45B39" w:rsidRPr="009254CB" w:rsidRDefault="00A45B39" w:rsidP="00832792">
            <w:pPr>
              <w:pStyle w:val="tvhtmlmktable1"/>
              <w:spacing w:before="0" w:beforeAutospacing="0" w:after="0" w:afterAutospacing="0"/>
              <w:jc w:val="center"/>
            </w:pPr>
            <w:r w:rsidRPr="009254CB">
              <w:t>6396280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D7" w14:textId="77777777" w:rsidR="00A45B39" w:rsidRPr="009254CB" w:rsidRDefault="00A45B39" w:rsidP="00832792">
            <w:pPr>
              <w:pStyle w:val="tvhtmlmktable1"/>
              <w:spacing w:before="0" w:beforeAutospacing="0" w:after="0" w:afterAutospacing="0"/>
              <w:jc w:val="center"/>
            </w:pPr>
            <w:r w:rsidRPr="009254CB">
              <w:t>605082</w:t>
            </w:r>
          </w:p>
        </w:tc>
      </w:tr>
      <w:tr w:rsidR="00A45B39" w:rsidRPr="009254CB" w14:paraId="405EF8DD"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D9" w14:textId="77777777" w:rsidR="00A45B39" w:rsidRPr="009254CB" w:rsidRDefault="00A45B39" w:rsidP="00832792">
            <w:pPr>
              <w:pStyle w:val="tvhtmlmktable1"/>
              <w:spacing w:before="0" w:beforeAutospacing="0" w:after="0" w:afterAutospacing="0"/>
            </w:pPr>
            <w:r w:rsidRPr="009254CB">
              <w:lastRenderedPageBreak/>
              <w:t>5.5.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DA" w14:textId="77777777" w:rsidR="00A45B39" w:rsidRPr="009254CB" w:rsidRDefault="00A45B39" w:rsidP="00832792">
            <w:pPr>
              <w:pStyle w:val="tvhtmlmktable1"/>
              <w:spacing w:before="0" w:beforeAutospacing="0" w:after="0" w:afterAutospacing="0"/>
            </w:pPr>
            <w:r w:rsidRPr="009254CB">
              <w:t>4.5.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DB" w14:textId="77777777" w:rsidR="00A45B39" w:rsidRPr="009254CB" w:rsidRDefault="00A45B39" w:rsidP="00832792">
            <w:pPr>
              <w:pStyle w:val="tvhtmlmktable1"/>
              <w:spacing w:before="0" w:beforeAutospacing="0" w:after="0" w:afterAutospacing="0"/>
              <w:jc w:val="center"/>
            </w:pPr>
            <w:r w:rsidRPr="009254CB">
              <w:t>396220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DC" w14:textId="77777777" w:rsidR="00A45B39" w:rsidRPr="009254CB" w:rsidRDefault="00A45B39" w:rsidP="00832792">
            <w:pPr>
              <w:pStyle w:val="tvhtmlmktable1"/>
              <w:spacing w:before="0" w:beforeAutospacing="0" w:after="0" w:afterAutospacing="0"/>
              <w:jc w:val="center"/>
            </w:pPr>
            <w:r w:rsidRPr="009254CB">
              <w:t>605207</w:t>
            </w:r>
          </w:p>
        </w:tc>
      </w:tr>
      <w:tr w:rsidR="00A45B39" w:rsidRPr="009254CB" w14:paraId="405EF8E2"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DE" w14:textId="77777777" w:rsidR="00A45B39" w:rsidRPr="009254CB" w:rsidRDefault="00A45B39" w:rsidP="00832792">
            <w:pPr>
              <w:pStyle w:val="tvhtmlmktable1"/>
              <w:spacing w:before="0" w:beforeAutospacing="0" w:after="0" w:afterAutospacing="0"/>
            </w:pPr>
            <w:r w:rsidRPr="009254CB">
              <w:t>5.6.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DF" w14:textId="77777777" w:rsidR="00A45B39" w:rsidRPr="009254CB" w:rsidRDefault="00A45B39" w:rsidP="00832792">
            <w:pPr>
              <w:pStyle w:val="tvhtmlmktable1"/>
              <w:spacing w:before="0" w:beforeAutospacing="0" w:after="0" w:afterAutospacing="0"/>
            </w:pPr>
            <w:r w:rsidRPr="009254CB">
              <w:t>4.6.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E0" w14:textId="77777777" w:rsidR="00A45B39" w:rsidRPr="009254CB" w:rsidRDefault="00A45B39" w:rsidP="00832792">
            <w:pPr>
              <w:pStyle w:val="tvhtmlmktable1"/>
              <w:spacing w:before="0" w:beforeAutospacing="0" w:after="0" w:afterAutospacing="0"/>
              <w:jc w:val="center"/>
            </w:pPr>
            <w:r w:rsidRPr="009254CB">
              <w:t>395980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E1" w14:textId="77777777" w:rsidR="00A45B39" w:rsidRPr="009254CB" w:rsidRDefault="00A45B39" w:rsidP="00832792">
            <w:pPr>
              <w:pStyle w:val="tvhtmlmktable1"/>
              <w:spacing w:before="0" w:beforeAutospacing="0" w:after="0" w:afterAutospacing="0"/>
              <w:jc w:val="center"/>
            </w:pPr>
            <w:r w:rsidRPr="009254CB">
              <w:t>605432</w:t>
            </w:r>
          </w:p>
        </w:tc>
      </w:tr>
      <w:tr w:rsidR="00A45B39" w:rsidRPr="009254CB" w14:paraId="405EF8E7"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E3" w14:textId="77777777" w:rsidR="00A45B39" w:rsidRPr="009254CB" w:rsidRDefault="00A45B39" w:rsidP="00832792">
            <w:pPr>
              <w:pStyle w:val="tvhtmlmktable1"/>
              <w:spacing w:before="0" w:beforeAutospacing="0" w:after="0" w:afterAutospacing="0"/>
            </w:pPr>
            <w:r w:rsidRPr="009254CB">
              <w:t>5.7.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E4" w14:textId="77777777" w:rsidR="00A45B39" w:rsidRPr="009254CB" w:rsidRDefault="00A45B39" w:rsidP="00832792">
            <w:pPr>
              <w:pStyle w:val="tvhtmlmktable1"/>
              <w:spacing w:before="0" w:beforeAutospacing="0" w:after="0" w:afterAutospacing="0"/>
            </w:pPr>
            <w:r w:rsidRPr="009254CB">
              <w:t>4.7.</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E5" w14:textId="77777777" w:rsidR="00A45B39" w:rsidRPr="009254CB" w:rsidRDefault="00A45B39" w:rsidP="00832792">
            <w:pPr>
              <w:pStyle w:val="tvhtmlmktable1"/>
              <w:spacing w:before="0" w:beforeAutospacing="0" w:after="0" w:afterAutospacing="0"/>
              <w:jc w:val="center"/>
            </w:pPr>
            <w:r w:rsidRPr="009254CB">
              <w:t>395830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E6" w14:textId="77777777" w:rsidR="00A45B39" w:rsidRPr="009254CB" w:rsidRDefault="00A45B39" w:rsidP="00832792">
            <w:pPr>
              <w:pStyle w:val="tvhtmlmktable1"/>
              <w:spacing w:before="0" w:beforeAutospacing="0" w:after="0" w:afterAutospacing="0"/>
              <w:jc w:val="center"/>
            </w:pPr>
            <w:r w:rsidRPr="009254CB">
              <w:t>605275</w:t>
            </w:r>
          </w:p>
        </w:tc>
      </w:tr>
      <w:tr w:rsidR="00A45B39" w:rsidRPr="009254CB" w14:paraId="405EF8EC"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E8" w14:textId="77777777" w:rsidR="00A45B39" w:rsidRPr="009254CB" w:rsidRDefault="00A45B39" w:rsidP="00832792">
            <w:pPr>
              <w:pStyle w:val="tvhtmlmktable1"/>
              <w:spacing w:before="0" w:beforeAutospacing="0" w:after="0" w:afterAutospacing="0"/>
            </w:pPr>
            <w:r w:rsidRPr="009254CB">
              <w:t>5.8.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E9" w14:textId="77777777" w:rsidR="00A45B39" w:rsidRPr="009254CB" w:rsidRDefault="00A45B39" w:rsidP="00832792">
            <w:pPr>
              <w:pStyle w:val="tvhtmlmktable1"/>
              <w:spacing w:before="0" w:beforeAutospacing="0" w:after="0" w:afterAutospacing="0"/>
            </w:pPr>
            <w:r w:rsidRPr="009254CB">
              <w:t>4.8.</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EA" w14:textId="77777777" w:rsidR="00A45B39" w:rsidRPr="009254CB" w:rsidRDefault="00A45B39" w:rsidP="00832792">
            <w:pPr>
              <w:pStyle w:val="tvhtmlmktable1"/>
              <w:spacing w:before="0" w:beforeAutospacing="0" w:after="0" w:afterAutospacing="0"/>
              <w:jc w:val="center"/>
            </w:pPr>
            <w:r w:rsidRPr="009254CB">
              <w:t>395780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EB" w14:textId="77777777" w:rsidR="00A45B39" w:rsidRPr="009254CB" w:rsidRDefault="00A45B39" w:rsidP="00832792">
            <w:pPr>
              <w:pStyle w:val="tvhtmlmktable1"/>
              <w:spacing w:before="0" w:beforeAutospacing="0" w:after="0" w:afterAutospacing="0"/>
              <w:jc w:val="center"/>
            </w:pPr>
            <w:r w:rsidRPr="009254CB">
              <w:t>605317</w:t>
            </w:r>
          </w:p>
        </w:tc>
      </w:tr>
      <w:tr w:rsidR="00A45B39" w:rsidRPr="009254CB" w14:paraId="405EF8F1"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ED" w14:textId="77777777" w:rsidR="00A45B39" w:rsidRPr="009254CB" w:rsidRDefault="00A45B39" w:rsidP="00832792">
            <w:pPr>
              <w:pStyle w:val="tvhtmlmktable1"/>
              <w:spacing w:before="0" w:beforeAutospacing="0" w:after="0" w:afterAutospacing="0"/>
            </w:pPr>
            <w:r w:rsidRPr="009254CB">
              <w:t>5.9.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EE" w14:textId="77777777" w:rsidR="00A45B39" w:rsidRPr="009254CB" w:rsidRDefault="00A45B39" w:rsidP="00832792">
            <w:pPr>
              <w:pStyle w:val="tvhtmlmktable1"/>
              <w:spacing w:before="0" w:beforeAutospacing="0" w:after="0" w:afterAutospacing="0"/>
            </w:pPr>
            <w:r w:rsidRPr="009254CB">
              <w:t>4.9.</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EF" w14:textId="77777777" w:rsidR="00A45B39" w:rsidRPr="009254CB" w:rsidRDefault="00A45B39" w:rsidP="00832792">
            <w:pPr>
              <w:pStyle w:val="tvhtmlmktable1"/>
              <w:spacing w:before="0" w:beforeAutospacing="0" w:after="0" w:afterAutospacing="0"/>
              <w:jc w:val="center"/>
            </w:pPr>
            <w:r w:rsidRPr="009254CB">
              <w:t>395440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F0" w14:textId="77777777" w:rsidR="00A45B39" w:rsidRPr="009254CB" w:rsidRDefault="00A45B39" w:rsidP="00832792">
            <w:pPr>
              <w:pStyle w:val="tvhtmlmktable1"/>
              <w:spacing w:before="0" w:beforeAutospacing="0" w:after="0" w:afterAutospacing="0"/>
              <w:jc w:val="center"/>
            </w:pPr>
            <w:r w:rsidRPr="009254CB">
              <w:t>604961</w:t>
            </w:r>
          </w:p>
        </w:tc>
      </w:tr>
    </w:tbl>
    <w:p w14:paraId="405EF8F2" w14:textId="77777777" w:rsidR="00A45B39" w:rsidRPr="009254CB" w:rsidRDefault="00A45B39" w:rsidP="00832792">
      <w:pPr>
        <w:pStyle w:val="tvhtmlmktable1"/>
        <w:spacing w:before="0" w:beforeAutospacing="0" w:after="0" w:afterAutospacing="0"/>
        <w:rPr>
          <w:sz w:val="28"/>
          <w:szCs w:val="28"/>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EF8F3" w14:textId="77777777" w:rsidR="00A45B39" w:rsidRPr="009254CB" w:rsidRDefault="00A45B39" w:rsidP="00832792">
      <w:pPr>
        <w:pStyle w:val="tvhtmlmktable1"/>
        <w:spacing w:before="0" w:beforeAutospacing="0" w:after="0" w:afterAutospacing="0"/>
        <w:rPr>
          <w:sz w:val="28"/>
          <w:szCs w:val="28"/>
        </w:rPr>
      </w:pPr>
      <w:r w:rsidRPr="009254CB">
        <w:rPr>
          <w:sz w:val="28"/>
          <w:szCs w:val="28"/>
        </w:rPr>
        <w:lastRenderedPageBreak/>
        <w:t> </w:t>
      </w:r>
    </w:p>
    <w:p w14:paraId="405EF8F4" w14:textId="77777777" w:rsidR="00A45B39" w:rsidRDefault="00A45B39" w:rsidP="00BC062C">
      <w:pPr>
        <w:pStyle w:val="tvhtmlmktable1"/>
        <w:spacing w:before="0" w:beforeAutospacing="0" w:after="0" w:afterAutospacing="0"/>
        <w:ind w:firstLine="709"/>
        <w:rPr>
          <w:sz w:val="28"/>
          <w:szCs w:val="28"/>
        </w:rPr>
      </w:pPr>
      <w:r w:rsidRPr="009254CB">
        <w:rPr>
          <w:sz w:val="28"/>
          <w:szCs w:val="28"/>
        </w:rPr>
        <w:t>6. Regulējamā režīma zonas 5.daļas ārējo robežu koordinātas:</w:t>
      </w:r>
    </w:p>
    <w:p w14:paraId="1275E8F8" w14:textId="77777777" w:rsidR="00BC062C" w:rsidRPr="009254CB" w:rsidRDefault="00BC062C" w:rsidP="00BC062C">
      <w:pPr>
        <w:pStyle w:val="tvhtmlmktable1"/>
        <w:spacing w:before="0" w:beforeAutospacing="0" w:after="0" w:afterAutospacing="0"/>
        <w:ind w:firstLine="709"/>
        <w:rPr>
          <w:sz w:val="28"/>
          <w:szCs w:val="28"/>
        </w:rPr>
      </w:pPr>
    </w:p>
    <w:p w14:paraId="405EF8F5"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499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67"/>
        <w:gridCol w:w="1148"/>
        <w:gridCol w:w="1148"/>
        <w:gridCol w:w="1145"/>
      </w:tblGrid>
      <w:tr w:rsidR="00A45B39" w:rsidRPr="009254CB" w14:paraId="405EF8FA"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F6"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F7" w14:textId="77777777" w:rsidR="00A45B39" w:rsidRPr="009254CB" w:rsidRDefault="00A45B39" w:rsidP="00832792">
            <w:pPr>
              <w:pStyle w:val="tvhtmlmktable1"/>
              <w:spacing w:before="0" w:beforeAutospacing="0" w:after="0" w:afterAutospacing="0"/>
              <w:jc w:val="center"/>
            </w:pPr>
            <w:r w:rsidRPr="009254CB">
              <w:t>Koordinātu punkti</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F8" w14:textId="77777777" w:rsidR="00A45B39" w:rsidRPr="009254CB" w:rsidRDefault="00A45B39" w:rsidP="00832792">
            <w:pPr>
              <w:pStyle w:val="tvhtmlmktable1"/>
              <w:spacing w:before="0" w:beforeAutospacing="0" w:after="0" w:afterAutospacing="0"/>
              <w:jc w:val="center"/>
            </w:pPr>
            <w:r w:rsidRPr="009254CB">
              <w:t>x koordināta</w:t>
            </w:r>
          </w:p>
        </w:tc>
        <w:tc>
          <w:tcPr>
            <w:tcW w:w="1351" w:type="pct"/>
            <w:tcBorders>
              <w:top w:val="outset" w:sz="6" w:space="0" w:color="000000"/>
              <w:left w:val="outset" w:sz="6" w:space="0" w:color="000000"/>
              <w:bottom w:val="outset" w:sz="6" w:space="0" w:color="000000"/>
              <w:right w:val="outset" w:sz="6" w:space="0" w:color="000000"/>
            </w:tcBorders>
            <w:vAlign w:val="center"/>
          </w:tcPr>
          <w:p w14:paraId="405EF8F9"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EF8FF"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8FB" w14:textId="77777777" w:rsidR="00A45B39" w:rsidRPr="009254CB" w:rsidRDefault="00A45B39" w:rsidP="00832792">
            <w:pPr>
              <w:pStyle w:val="tvhtmlmktable1"/>
              <w:spacing w:before="0" w:beforeAutospacing="0" w:after="0" w:afterAutospacing="0"/>
            </w:pPr>
            <w:r w:rsidRPr="009254CB">
              <w:t>6.1.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8FC" w14:textId="77777777" w:rsidR="00A45B39" w:rsidRPr="009254CB" w:rsidRDefault="00A45B39" w:rsidP="00832792">
            <w:pPr>
              <w:pStyle w:val="tvhtmlmktable1"/>
              <w:spacing w:before="0" w:beforeAutospacing="0" w:after="0" w:afterAutospacing="0"/>
            </w:pPr>
            <w:r w:rsidRPr="009254CB">
              <w:t>5.1.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8FD" w14:textId="77777777" w:rsidR="00A45B39" w:rsidRPr="009254CB" w:rsidRDefault="00A45B39" w:rsidP="00832792">
            <w:pPr>
              <w:pStyle w:val="tvhtmlmktable1"/>
              <w:spacing w:before="0" w:beforeAutospacing="0" w:after="0" w:afterAutospacing="0"/>
              <w:jc w:val="center"/>
            </w:pPr>
            <w:r w:rsidRPr="009254CB">
              <w:t>397460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8FE" w14:textId="77777777" w:rsidR="00A45B39" w:rsidRPr="009254CB" w:rsidRDefault="00A45B39" w:rsidP="00832792">
            <w:pPr>
              <w:pStyle w:val="tvhtmlmktable1"/>
              <w:spacing w:before="0" w:beforeAutospacing="0" w:after="0" w:afterAutospacing="0"/>
              <w:jc w:val="center"/>
            </w:pPr>
            <w:r w:rsidRPr="009254CB">
              <w:t>605874</w:t>
            </w:r>
          </w:p>
        </w:tc>
      </w:tr>
      <w:tr w:rsidR="00A45B39" w:rsidRPr="009254CB" w14:paraId="405EF904"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00" w14:textId="77777777" w:rsidR="00A45B39" w:rsidRPr="009254CB" w:rsidRDefault="00A45B39" w:rsidP="00832792">
            <w:pPr>
              <w:pStyle w:val="tvhtmlmktable1"/>
              <w:spacing w:before="0" w:beforeAutospacing="0" w:after="0" w:afterAutospacing="0"/>
            </w:pPr>
            <w:r w:rsidRPr="009254CB">
              <w:t>6.2.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01" w14:textId="77777777" w:rsidR="00A45B39" w:rsidRPr="009254CB" w:rsidRDefault="00A45B39" w:rsidP="00832792">
            <w:pPr>
              <w:pStyle w:val="tvhtmlmktable1"/>
              <w:spacing w:before="0" w:beforeAutospacing="0" w:after="0" w:afterAutospacing="0"/>
            </w:pPr>
            <w:r w:rsidRPr="009254CB">
              <w:t>5.2.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02" w14:textId="77777777" w:rsidR="00A45B39" w:rsidRPr="009254CB" w:rsidRDefault="00A45B39" w:rsidP="00832792">
            <w:pPr>
              <w:pStyle w:val="tvhtmlmktable1"/>
              <w:spacing w:before="0" w:beforeAutospacing="0" w:after="0" w:afterAutospacing="0"/>
              <w:jc w:val="center"/>
            </w:pPr>
            <w:r w:rsidRPr="009254CB">
              <w:t>397570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03" w14:textId="77777777" w:rsidR="00A45B39" w:rsidRPr="009254CB" w:rsidRDefault="00A45B39" w:rsidP="00832792">
            <w:pPr>
              <w:pStyle w:val="tvhtmlmktable1"/>
              <w:spacing w:before="0" w:beforeAutospacing="0" w:after="0" w:afterAutospacing="0"/>
              <w:jc w:val="center"/>
            </w:pPr>
            <w:r w:rsidRPr="009254CB">
              <w:t>605859</w:t>
            </w:r>
          </w:p>
        </w:tc>
      </w:tr>
      <w:tr w:rsidR="00A45B39" w:rsidRPr="009254CB" w14:paraId="405EF909"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05" w14:textId="77777777" w:rsidR="00A45B39" w:rsidRPr="009254CB" w:rsidRDefault="00A45B39" w:rsidP="00832792">
            <w:pPr>
              <w:pStyle w:val="tvhtmlmktable1"/>
              <w:spacing w:before="0" w:beforeAutospacing="0" w:after="0" w:afterAutospacing="0"/>
            </w:pPr>
            <w:r w:rsidRPr="009254CB">
              <w:t>6.3.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06" w14:textId="77777777" w:rsidR="00A45B39" w:rsidRPr="009254CB" w:rsidRDefault="00A45B39" w:rsidP="00832792">
            <w:pPr>
              <w:pStyle w:val="tvhtmlmktable1"/>
              <w:spacing w:before="0" w:beforeAutospacing="0" w:after="0" w:afterAutospacing="0"/>
            </w:pPr>
            <w:r w:rsidRPr="009254CB">
              <w:t>5.3.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07" w14:textId="77777777" w:rsidR="00A45B39" w:rsidRPr="009254CB" w:rsidRDefault="00A45B39" w:rsidP="00832792">
            <w:pPr>
              <w:pStyle w:val="tvhtmlmktable1"/>
              <w:spacing w:before="0" w:beforeAutospacing="0" w:after="0" w:afterAutospacing="0"/>
              <w:jc w:val="center"/>
            </w:pPr>
            <w:r w:rsidRPr="009254CB">
              <w:t>397650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08" w14:textId="77777777" w:rsidR="00A45B39" w:rsidRPr="009254CB" w:rsidRDefault="00A45B39" w:rsidP="00832792">
            <w:pPr>
              <w:pStyle w:val="tvhtmlmktable1"/>
              <w:spacing w:before="0" w:beforeAutospacing="0" w:after="0" w:afterAutospacing="0"/>
              <w:jc w:val="center"/>
            </w:pPr>
            <w:r w:rsidRPr="009254CB">
              <w:t>605910</w:t>
            </w:r>
          </w:p>
        </w:tc>
      </w:tr>
      <w:tr w:rsidR="00A45B39" w:rsidRPr="009254CB" w14:paraId="405EF90E"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0A" w14:textId="77777777" w:rsidR="00A45B39" w:rsidRPr="009254CB" w:rsidRDefault="00A45B39" w:rsidP="00832792">
            <w:pPr>
              <w:pStyle w:val="tvhtmlmktable1"/>
              <w:spacing w:before="0" w:beforeAutospacing="0" w:after="0" w:afterAutospacing="0"/>
            </w:pPr>
            <w:r w:rsidRPr="009254CB">
              <w:t>6.4.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0B" w14:textId="77777777" w:rsidR="00A45B39" w:rsidRPr="009254CB" w:rsidRDefault="00A45B39" w:rsidP="00832792">
            <w:pPr>
              <w:pStyle w:val="tvhtmlmktable1"/>
              <w:spacing w:before="0" w:beforeAutospacing="0" w:after="0" w:afterAutospacing="0"/>
            </w:pPr>
            <w:r w:rsidRPr="009254CB">
              <w:t>5.4.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0C" w14:textId="77777777" w:rsidR="00A45B39" w:rsidRPr="009254CB" w:rsidRDefault="00A45B39" w:rsidP="00832792">
            <w:pPr>
              <w:pStyle w:val="tvhtmlmktable1"/>
              <w:spacing w:before="0" w:beforeAutospacing="0" w:after="0" w:afterAutospacing="0"/>
              <w:jc w:val="center"/>
            </w:pPr>
            <w:r w:rsidRPr="009254CB">
              <w:t>399260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0D" w14:textId="77777777" w:rsidR="00A45B39" w:rsidRPr="009254CB" w:rsidRDefault="00A45B39" w:rsidP="00832792">
            <w:pPr>
              <w:pStyle w:val="tvhtmlmktable1"/>
              <w:spacing w:before="0" w:beforeAutospacing="0" w:after="0" w:afterAutospacing="0"/>
              <w:jc w:val="center"/>
            </w:pPr>
            <w:r w:rsidRPr="009254CB">
              <w:t>607606</w:t>
            </w:r>
          </w:p>
        </w:tc>
      </w:tr>
      <w:tr w:rsidR="00A45B39" w:rsidRPr="009254CB" w14:paraId="405EF913"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0F" w14:textId="77777777" w:rsidR="00A45B39" w:rsidRPr="009254CB" w:rsidRDefault="00A45B39" w:rsidP="00832792">
            <w:pPr>
              <w:pStyle w:val="tvhtmlmktable1"/>
              <w:spacing w:before="0" w:beforeAutospacing="0" w:after="0" w:afterAutospacing="0"/>
            </w:pPr>
            <w:r w:rsidRPr="009254CB">
              <w:t>6.5.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10" w14:textId="77777777" w:rsidR="00A45B39" w:rsidRPr="009254CB" w:rsidRDefault="00A45B39" w:rsidP="00832792">
            <w:pPr>
              <w:pStyle w:val="tvhtmlmktable1"/>
              <w:spacing w:before="0" w:beforeAutospacing="0" w:after="0" w:afterAutospacing="0"/>
            </w:pPr>
            <w:r w:rsidRPr="009254CB">
              <w:t>5.5.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11" w14:textId="77777777" w:rsidR="00A45B39" w:rsidRPr="009254CB" w:rsidRDefault="00A45B39" w:rsidP="00832792">
            <w:pPr>
              <w:pStyle w:val="tvhtmlmktable1"/>
              <w:spacing w:before="0" w:beforeAutospacing="0" w:after="0" w:afterAutospacing="0"/>
              <w:jc w:val="center"/>
            </w:pPr>
            <w:r w:rsidRPr="009254CB">
              <w:t>398590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12" w14:textId="77777777" w:rsidR="00A45B39" w:rsidRPr="009254CB" w:rsidRDefault="00A45B39" w:rsidP="00832792">
            <w:pPr>
              <w:pStyle w:val="tvhtmlmktable1"/>
              <w:spacing w:before="0" w:beforeAutospacing="0" w:after="0" w:afterAutospacing="0"/>
              <w:jc w:val="center"/>
            </w:pPr>
            <w:r w:rsidRPr="009254CB">
              <w:t>608247</w:t>
            </w:r>
          </w:p>
        </w:tc>
      </w:tr>
      <w:tr w:rsidR="00A45B39" w:rsidRPr="009254CB" w14:paraId="405EF918"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14" w14:textId="77777777" w:rsidR="00A45B39" w:rsidRPr="009254CB" w:rsidRDefault="00A45B39" w:rsidP="00832792">
            <w:pPr>
              <w:pStyle w:val="tvhtmlmktable1"/>
              <w:spacing w:before="0" w:beforeAutospacing="0" w:after="0" w:afterAutospacing="0"/>
            </w:pPr>
            <w:r w:rsidRPr="009254CB">
              <w:lastRenderedPageBreak/>
              <w:t>6.6.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15" w14:textId="77777777" w:rsidR="00A45B39" w:rsidRPr="009254CB" w:rsidRDefault="00A45B39" w:rsidP="00832792">
            <w:pPr>
              <w:pStyle w:val="tvhtmlmktable1"/>
              <w:spacing w:before="0" w:beforeAutospacing="0" w:after="0" w:afterAutospacing="0"/>
            </w:pPr>
            <w:r w:rsidRPr="009254CB">
              <w:t>5.6.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16" w14:textId="77777777" w:rsidR="00A45B39" w:rsidRPr="009254CB" w:rsidRDefault="00A45B39" w:rsidP="00832792">
            <w:pPr>
              <w:pStyle w:val="tvhtmlmktable1"/>
              <w:spacing w:before="0" w:beforeAutospacing="0" w:after="0" w:afterAutospacing="0"/>
              <w:jc w:val="center"/>
            </w:pPr>
            <w:r w:rsidRPr="009254CB">
              <w:t>398490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17" w14:textId="77777777" w:rsidR="00A45B39" w:rsidRPr="009254CB" w:rsidRDefault="00A45B39" w:rsidP="00832792">
            <w:pPr>
              <w:pStyle w:val="tvhtmlmktable1"/>
              <w:spacing w:before="0" w:beforeAutospacing="0" w:after="0" w:afterAutospacing="0"/>
              <w:jc w:val="center"/>
            </w:pPr>
            <w:r w:rsidRPr="009254CB">
              <w:t>608336</w:t>
            </w:r>
          </w:p>
        </w:tc>
      </w:tr>
      <w:tr w:rsidR="00A45B39" w:rsidRPr="009254CB" w14:paraId="405EF91D"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19" w14:textId="77777777" w:rsidR="00A45B39" w:rsidRPr="009254CB" w:rsidRDefault="00A45B39" w:rsidP="00832792">
            <w:pPr>
              <w:pStyle w:val="tvhtmlmktable1"/>
              <w:spacing w:before="0" w:beforeAutospacing="0" w:after="0" w:afterAutospacing="0"/>
            </w:pPr>
            <w:r w:rsidRPr="009254CB">
              <w:t>6.7.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1A" w14:textId="77777777" w:rsidR="00A45B39" w:rsidRPr="009254CB" w:rsidRDefault="00A45B39" w:rsidP="00832792">
            <w:pPr>
              <w:pStyle w:val="tvhtmlmktable1"/>
              <w:spacing w:before="0" w:beforeAutospacing="0" w:after="0" w:afterAutospacing="0"/>
            </w:pPr>
            <w:r w:rsidRPr="009254CB">
              <w:t>5.7.</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1B" w14:textId="77777777" w:rsidR="00A45B39" w:rsidRPr="009254CB" w:rsidRDefault="00A45B39" w:rsidP="00832792">
            <w:pPr>
              <w:pStyle w:val="tvhtmlmktable1"/>
              <w:spacing w:before="0" w:beforeAutospacing="0" w:after="0" w:afterAutospacing="0"/>
              <w:jc w:val="center"/>
            </w:pPr>
            <w:r w:rsidRPr="009254CB">
              <w:t>398400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1C" w14:textId="77777777" w:rsidR="00A45B39" w:rsidRPr="009254CB" w:rsidRDefault="00A45B39" w:rsidP="00832792">
            <w:pPr>
              <w:pStyle w:val="tvhtmlmktable1"/>
              <w:spacing w:before="0" w:beforeAutospacing="0" w:after="0" w:afterAutospacing="0"/>
              <w:jc w:val="center"/>
            </w:pPr>
            <w:r w:rsidRPr="009254CB">
              <w:t>608236</w:t>
            </w:r>
          </w:p>
        </w:tc>
      </w:tr>
      <w:tr w:rsidR="00A45B39" w:rsidRPr="009254CB" w14:paraId="405EF922"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1E" w14:textId="77777777" w:rsidR="00A45B39" w:rsidRPr="009254CB" w:rsidRDefault="00A45B39" w:rsidP="00832792">
            <w:pPr>
              <w:pStyle w:val="tvhtmlmktable1"/>
              <w:spacing w:before="0" w:beforeAutospacing="0" w:after="0" w:afterAutospacing="0"/>
            </w:pPr>
            <w:r w:rsidRPr="009254CB">
              <w:t>6.8.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1F" w14:textId="77777777" w:rsidR="00A45B39" w:rsidRPr="009254CB" w:rsidRDefault="00A45B39" w:rsidP="00832792">
            <w:pPr>
              <w:pStyle w:val="tvhtmlmktable1"/>
              <w:spacing w:before="0" w:beforeAutospacing="0" w:after="0" w:afterAutospacing="0"/>
            </w:pPr>
            <w:r w:rsidRPr="009254CB">
              <w:t>5.8.</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20" w14:textId="77777777" w:rsidR="00A45B39" w:rsidRPr="009254CB" w:rsidRDefault="00A45B39" w:rsidP="00832792">
            <w:pPr>
              <w:pStyle w:val="tvhtmlmktable1"/>
              <w:spacing w:before="0" w:beforeAutospacing="0" w:after="0" w:afterAutospacing="0"/>
              <w:jc w:val="center"/>
            </w:pPr>
            <w:r w:rsidRPr="009254CB">
              <w:t>398250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21" w14:textId="77777777" w:rsidR="00A45B39" w:rsidRPr="009254CB" w:rsidRDefault="00A45B39" w:rsidP="00832792">
            <w:pPr>
              <w:pStyle w:val="tvhtmlmktable1"/>
              <w:spacing w:before="0" w:beforeAutospacing="0" w:after="0" w:afterAutospacing="0"/>
              <w:jc w:val="center"/>
            </w:pPr>
            <w:r w:rsidRPr="009254CB">
              <w:t>608248</w:t>
            </w:r>
          </w:p>
        </w:tc>
      </w:tr>
      <w:tr w:rsidR="00A45B39" w:rsidRPr="009254CB" w14:paraId="405EF927"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23" w14:textId="77777777" w:rsidR="00A45B39" w:rsidRPr="009254CB" w:rsidRDefault="00A45B39" w:rsidP="00832792">
            <w:pPr>
              <w:pStyle w:val="tvhtmlmktable1"/>
              <w:spacing w:before="0" w:beforeAutospacing="0" w:after="0" w:afterAutospacing="0"/>
            </w:pPr>
            <w:r w:rsidRPr="009254CB">
              <w:t>6.9.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24" w14:textId="77777777" w:rsidR="00A45B39" w:rsidRPr="009254CB" w:rsidRDefault="00A45B39" w:rsidP="00832792">
            <w:pPr>
              <w:pStyle w:val="tvhtmlmktable1"/>
              <w:spacing w:before="0" w:beforeAutospacing="0" w:after="0" w:afterAutospacing="0"/>
            </w:pPr>
            <w:r w:rsidRPr="009254CB">
              <w:t>5.9.</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25" w14:textId="77777777" w:rsidR="00A45B39" w:rsidRPr="009254CB" w:rsidRDefault="00A45B39" w:rsidP="00832792">
            <w:pPr>
              <w:pStyle w:val="tvhtmlmktable1"/>
              <w:spacing w:before="0" w:beforeAutospacing="0" w:after="0" w:afterAutospacing="0"/>
              <w:jc w:val="center"/>
            </w:pPr>
            <w:r w:rsidRPr="009254CB">
              <w:t>398090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26" w14:textId="77777777" w:rsidR="00A45B39" w:rsidRPr="009254CB" w:rsidRDefault="00A45B39" w:rsidP="00832792">
            <w:pPr>
              <w:pStyle w:val="tvhtmlmktable1"/>
              <w:spacing w:before="0" w:beforeAutospacing="0" w:after="0" w:afterAutospacing="0"/>
              <w:jc w:val="center"/>
            </w:pPr>
            <w:r w:rsidRPr="009254CB">
              <w:t>608040</w:t>
            </w:r>
          </w:p>
        </w:tc>
      </w:tr>
      <w:tr w:rsidR="00A45B39" w:rsidRPr="009254CB" w14:paraId="405EF92C"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28" w14:textId="77777777" w:rsidR="00A45B39" w:rsidRPr="009254CB" w:rsidRDefault="00A45B39" w:rsidP="00832792">
            <w:pPr>
              <w:pStyle w:val="tvhtmlmktable1"/>
              <w:spacing w:before="0" w:beforeAutospacing="0" w:after="0" w:afterAutospacing="0"/>
            </w:pPr>
            <w:r w:rsidRPr="009254CB">
              <w:t>6.10.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29" w14:textId="77777777" w:rsidR="00A45B39" w:rsidRPr="009254CB" w:rsidRDefault="00A45B39" w:rsidP="00832792">
            <w:pPr>
              <w:pStyle w:val="tvhtmlmktable1"/>
              <w:spacing w:before="0" w:beforeAutospacing="0" w:after="0" w:afterAutospacing="0"/>
            </w:pPr>
            <w:r w:rsidRPr="009254CB">
              <w:t>5.10.</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2A" w14:textId="77777777" w:rsidR="00A45B39" w:rsidRPr="009254CB" w:rsidRDefault="00A45B39" w:rsidP="00832792">
            <w:pPr>
              <w:pStyle w:val="tvhtmlmktable1"/>
              <w:spacing w:before="0" w:beforeAutospacing="0" w:after="0" w:afterAutospacing="0"/>
              <w:jc w:val="center"/>
            </w:pPr>
            <w:r w:rsidRPr="009254CB">
              <w:t>397890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2B" w14:textId="77777777" w:rsidR="00A45B39" w:rsidRPr="009254CB" w:rsidRDefault="00A45B39" w:rsidP="00832792">
            <w:pPr>
              <w:pStyle w:val="tvhtmlmktable1"/>
              <w:spacing w:before="0" w:beforeAutospacing="0" w:after="0" w:afterAutospacing="0"/>
              <w:jc w:val="center"/>
            </w:pPr>
            <w:r w:rsidRPr="009254CB">
              <w:t>608228</w:t>
            </w:r>
          </w:p>
        </w:tc>
      </w:tr>
      <w:tr w:rsidR="00A45B39" w:rsidRPr="009254CB" w14:paraId="405EF931"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2D" w14:textId="77777777" w:rsidR="00A45B39" w:rsidRPr="009254CB" w:rsidRDefault="00A45B39" w:rsidP="00832792">
            <w:pPr>
              <w:pStyle w:val="tvhtmlmktable1"/>
              <w:spacing w:before="0" w:beforeAutospacing="0" w:after="0" w:afterAutospacing="0"/>
            </w:pPr>
            <w:r w:rsidRPr="009254CB">
              <w:t>6.11.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2E" w14:textId="77777777" w:rsidR="00A45B39" w:rsidRPr="009254CB" w:rsidRDefault="00A45B39" w:rsidP="00832792">
            <w:pPr>
              <w:pStyle w:val="tvhtmlmktable1"/>
              <w:spacing w:before="0" w:beforeAutospacing="0" w:after="0" w:afterAutospacing="0"/>
            </w:pPr>
            <w:r w:rsidRPr="009254CB">
              <w:t>5.11.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2F" w14:textId="77777777" w:rsidR="00A45B39" w:rsidRPr="009254CB" w:rsidRDefault="00A45B39" w:rsidP="00832792">
            <w:pPr>
              <w:pStyle w:val="tvhtmlmktable1"/>
              <w:spacing w:before="0" w:beforeAutospacing="0" w:after="0" w:afterAutospacing="0"/>
              <w:jc w:val="center"/>
            </w:pPr>
            <w:r w:rsidRPr="009254CB">
              <w:t>396810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30" w14:textId="77777777" w:rsidR="00A45B39" w:rsidRPr="009254CB" w:rsidRDefault="00A45B39" w:rsidP="00832792">
            <w:pPr>
              <w:pStyle w:val="tvhtmlmktable1"/>
              <w:spacing w:before="0" w:beforeAutospacing="0" w:after="0" w:afterAutospacing="0"/>
              <w:jc w:val="center"/>
            </w:pPr>
            <w:r w:rsidRPr="009254CB">
              <w:t>607135</w:t>
            </w:r>
          </w:p>
        </w:tc>
      </w:tr>
      <w:tr w:rsidR="00A45B39" w:rsidRPr="009254CB" w14:paraId="405EF936"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32" w14:textId="77777777" w:rsidR="00A45B39" w:rsidRPr="009254CB" w:rsidRDefault="00A45B39" w:rsidP="00832792">
            <w:pPr>
              <w:pStyle w:val="tvhtmlmktable1"/>
              <w:spacing w:before="0" w:beforeAutospacing="0" w:after="0" w:afterAutospacing="0"/>
            </w:pPr>
            <w:r w:rsidRPr="009254CB">
              <w:lastRenderedPageBreak/>
              <w:t>6.12.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33" w14:textId="77777777" w:rsidR="00A45B39" w:rsidRPr="009254CB" w:rsidRDefault="00A45B39" w:rsidP="00832792">
            <w:pPr>
              <w:pStyle w:val="tvhtmlmktable1"/>
              <w:spacing w:before="0" w:beforeAutospacing="0" w:after="0" w:afterAutospacing="0"/>
            </w:pPr>
            <w:r w:rsidRPr="009254CB">
              <w:t>5.12.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34" w14:textId="77777777" w:rsidR="00A45B39" w:rsidRPr="009254CB" w:rsidRDefault="00A45B39" w:rsidP="00832792">
            <w:pPr>
              <w:pStyle w:val="tvhtmlmktable1"/>
              <w:spacing w:before="0" w:beforeAutospacing="0" w:after="0" w:afterAutospacing="0"/>
              <w:jc w:val="center"/>
            </w:pPr>
            <w:r w:rsidRPr="009254CB">
              <w:t>397330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35" w14:textId="77777777" w:rsidR="00A45B39" w:rsidRPr="009254CB" w:rsidRDefault="00A45B39" w:rsidP="00832792">
            <w:pPr>
              <w:pStyle w:val="tvhtmlmktable1"/>
              <w:spacing w:before="0" w:beforeAutospacing="0" w:after="0" w:afterAutospacing="0"/>
              <w:jc w:val="center"/>
            </w:pPr>
            <w:r w:rsidRPr="009254CB">
              <w:t>606634</w:t>
            </w:r>
          </w:p>
        </w:tc>
      </w:tr>
      <w:tr w:rsidR="00A45B39" w:rsidRPr="009254CB" w14:paraId="405EF93B"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37" w14:textId="77777777" w:rsidR="00A45B39" w:rsidRPr="009254CB" w:rsidRDefault="00A45B39" w:rsidP="00832792">
            <w:pPr>
              <w:pStyle w:val="tvhtmlmktable1"/>
              <w:spacing w:before="0" w:beforeAutospacing="0" w:after="0" w:afterAutospacing="0"/>
            </w:pPr>
            <w:r w:rsidRPr="009254CB">
              <w:t>6.13.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38" w14:textId="77777777" w:rsidR="00A45B39" w:rsidRPr="009254CB" w:rsidRDefault="00A45B39" w:rsidP="00832792">
            <w:pPr>
              <w:pStyle w:val="tvhtmlmktable1"/>
              <w:spacing w:before="0" w:beforeAutospacing="0" w:after="0" w:afterAutospacing="0"/>
            </w:pPr>
            <w:r w:rsidRPr="009254CB">
              <w:t>5.13.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39" w14:textId="77777777" w:rsidR="00A45B39" w:rsidRPr="009254CB" w:rsidRDefault="00A45B39" w:rsidP="00832792">
            <w:pPr>
              <w:pStyle w:val="tvhtmlmktable1"/>
              <w:spacing w:before="0" w:beforeAutospacing="0" w:after="0" w:afterAutospacing="0"/>
              <w:jc w:val="center"/>
            </w:pPr>
            <w:r w:rsidRPr="009254CB">
              <w:t>397390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3A" w14:textId="77777777" w:rsidR="00A45B39" w:rsidRPr="009254CB" w:rsidRDefault="00A45B39" w:rsidP="00832792">
            <w:pPr>
              <w:pStyle w:val="tvhtmlmktable1"/>
              <w:spacing w:before="0" w:beforeAutospacing="0" w:after="0" w:afterAutospacing="0"/>
              <w:jc w:val="center"/>
            </w:pPr>
            <w:r w:rsidRPr="009254CB">
              <w:t>606598</w:t>
            </w:r>
          </w:p>
        </w:tc>
      </w:tr>
      <w:tr w:rsidR="00A45B39" w:rsidRPr="009254CB" w14:paraId="405EF940"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3C" w14:textId="77777777" w:rsidR="00A45B39" w:rsidRPr="009254CB" w:rsidRDefault="00A45B39" w:rsidP="00832792">
            <w:pPr>
              <w:pStyle w:val="tvhtmlmktable1"/>
              <w:spacing w:before="0" w:beforeAutospacing="0" w:after="0" w:afterAutospacing="0"/>
            </w:pPr>
            <w:r w:rsidRPr="009254CB">
              <w:t>6.14.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3D" w14:textId="77777777" w:rsidR="00A45B39" w:rsidRPr="009254CB" w:rsidRDefault="00A45B39" w:rsidP="00832792">
            <w:pPr>
              <w:pStyle w:val="tvhtmlmktable1"/>
              <w:spacing w:before="0" w:beforeAutospacing="0" w:after="0" w:afterAutospacing="0"/>
            </w:pPr>
            <w:r w:rsidRPr="009254CB">
              <w:t>5.14.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3E" w14:textId="77777777" w:rsidR="00A45B39" w:rsidRPr="009254CB" w:rsidRDefault="00A45B39" w:rsidP="00832792">
            <w:pPr>
              <w:pStyle w:val="tvhtmlmktable1"/>
              <w:spacing w:before="0" w:beforeAutospacing="0" w:after="0" w:afterAutospacing="0"/>
              <w:jc w:val="center"/>
            </w:pPr>
            <w:r w:rsidRPr="009254CB">
              <w:t>397370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3F" w14:textId="77777777" w:rsidR="00A45B39" w:rsidRPr="009254CB" w:rsidRDefault="00A45B39" w:rsidP="00832792">
            <w:pPr>
              <w:pStyle w:val="tvhtmlmktable1"/>
              <w:spacing w:before="0" w:beforeAutospacing="0" w:after="0" w:afterAutospacing="0"/>
              <w:jc w:val="center"/>
            </w:pPr>
            <w:r w:rsidRPr="009254CB">
              <w:t>606514</w:t>
            </w:r>
          </w:p>
        </w:tc>
      </w:tr>
      <w:tr w:rsidR="00A45B39" w:rsidRPr="009254CB" w14:paraId="405EF945"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41" w14:textId="77777777" w:rsidR="00A45B39" w:rsidRPr="009254CB" w:rsidRDefault="00A45B39" w:rsidP="00832792">
            <w:pPr>
              <w:pStyle w:val="tvhtmlmktable1"/>
              <w:spacing w:before="0" w:beforeAutospacing="0" w:after="0" w:afterAutospacing="0"/>
            </w:pPr>
            <w:r w:rsidRPr="009254CB">
              <w:t>6.15.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42" w14:textId="77777777" w:rsidR="00A45B39" w:rsidRPr="009254CB" w:rsidRDefault="00A45B39" w:rsidP="00832792">
            <w:pPr>
              <w:pStyle w:val="tvhtmlmktable1"/>
              <w:spacing w:before="0" w:beforeAutospacing="0" w:after="0" w:afterAutospacing="0"/>
            </w:pPr>
            <w:r w:rsidRPr="009254CB">
              <w:t>5.15.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43" w14:textId="77777777" w:rsidR="00A45B39" w:rsidRPr="009254CB" w:rsidRDefault="00A45B39" w:rsidP="00832792">
            <w:pPr>
              <w:pStyle w:val="tvhtmlmktable1"/>
              <w:spacing w:before="0" w:beforeAutospacing="0" w:after="0" w:afterAutospacing="0"/>
              <w:jc w:val="center"/>
            </w:pPr>
            <w:r w:rsidRPr="009254CB">
              <w:t>397350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44" w14:textId="77777777" w:rsidR="00A45B39" w:rsidRPr="009254CB" w:rsidRDefault="00A45B39" w:rsidP="00832792">
            <w:pPr>
              <w:pStyle w:val="tvhtmlmktable1"/>
              <w:spacing w:before="0" w:beforeAutospacing="0" w:after="0" w:afterAutospacing="0"/>
              <w:jc w:val="center"/>
            </w:pPr>
            <w:r w:rsidRPr="009254CB">
              <w:t>606502</w:t>
            </w:r>
          </w:p>
        </w:tc>
      </w:tr>
      <w:tr w:rsidR="00A45B39" w:rsidRPr="009254CB" w14:paraId="405EF94A"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46" w14:textId="77777777" w:rsidR="00A45B39" w:rsidRPr="009254CB" w:rsidRDefault="00A45B39" w:rsidP="00832792">
            <w:pPr>
              <w:pStyle w:val="tvhtmlmktable1"/>
              <w:spacing w:before="0" w:beforeAutospacing="0" w:after="0" w:afterAutospacing="0"/>
            </w:pPr>
            <w:r w:rsidRPr="009254CB">
              <w:t>6.16.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47" w14:textId="77777777" w:rsidR="00A45B39" w:rsidRPr="009254CB" w:rsidRDefault="00A45B39" w:rsidP="00832792">
            <w:pPr>
              <w:pStyle w:val="tvhtmlmktable1"/>
              <w:spacing w:before="0" w:beforeAutospacing="0" w:after="0" w:afterAutospacing="0"/>
            </w:pPr>
            <w:r w:rsidRPr="009254CB">
              <w:t>5.16.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48" w14:textId="77777777" w:rsidR="00A45B39" w:rsidRPr="009254CB" w:rsidRDefault="00A45B39" w:rsidP="00832792">
            <w:pPr>
              <w:pStyle w:val="tvhtmlmktable1"/>
              <w:spacing w:before="0" w:beforeAutospacing="0" w:after="0" w:afterAutospacing="0"/>
              <w:jc w:val="center"/>
            </w:pPr>
            <w:r w:rsidRPr="009254CB">
              <w:t>397340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49" w14:textId="77777777" w:rsidR="00A45B39" w:rsidRPr="009254CB" w:rsidRDefault="00A45B39" w:rsidP="00832792">
            <w:pPr>
              <w:pStyle w:val="tvhtmlmktable1"/>
              <w:spacing w:before="0" w:beforeAutospacing="0" w:after="0" w:afterAutospacing="0"/>
              <w:jc w:val="center"/>
            </w:pPr>
            <w:r w:rsidRPr="009254CB">
              <w:t>606457</w:t>
            </w:r>
          </w:p>
        </w:tc>
      </w:tr>
      <w:tr w:rsidR="00A45B39" w:rsidRPr="009254CB" w14:paraId="405EF94F"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4B" w14:textId="77777777" w:rsidR="00A45B39" w:rsidRPr="009254CB" w:rsidRDefault="00A45B39" w:rsidP="00832792">
            <w:pPr>
              <w:pStyle w:val="tvhtmlmktable1"/>
              <w:spacing w:before="0" w:beforeAutospacing="0" w:after="0" w:afterAutospacing="0"/>
            </w:pPr>
            <w:r w:rsidRPr="009254CB">
              <w:t>6.17.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4C" w14:textId="77777777" w:rsidR="00A45B39" w:rsidRPr="009254CB" w:rsidRDefault="00A45B39" w:rsidP="00832792">
            <w:pPr>
              <w:pStyle w:val="tvhtmlmktable1"/>
              <w:spacing w:before="0" w:beforeAutospacing="0" w:after="0" w:afterAutospacing="0"/>
            </w:pPr>
            <w:r w:rsidRPr="009254CB">
              <w:t>5.17.</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4D" w14:textId="77777777" w:rsidR="00A45B39" w:rsidRPr="009254CB" w:rsidRDefault="00A45B39" w:rsidP="00832792">
            <w:pPr>
              <w:pStyle w:val="tvhtmlmktable1"/>
              <w:spacing w:before="0" w:beforeAutospacing="0" w:after="0" w:afterAutospacing="0"/>
              <w:jc w:val="center"/>
            </w:pPr>
            <w:r w:rsidRPr="009254CB">
              <w:t>397320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4E" w14:textId="77777777" w:rsidR="00A45B39" w:rsidRPr="009254CB" w:rsidRDefault="00A45B39" w:rsidP="00832792">
            <w:pPr>
              <w:pStyle w:val="tvhtmlmktable1"/>
              <w:spacing w:before="0" w:beforeAutospacing="0" w:after="0" w:afterAutospacing="0"/>
              <w:jc w:val="center"/>
            </w:pPr>
            <w:r w:rsidRPr="009254CB">
              <w:t>606365</w:t>
            </w:r>
          </w:p>
        </w:tc>
      </w:tr>
      <w:tr w:rsidR="00A45B39" w:rsidRPr="009254CB" w14:paraId="405EF954"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50" w14:textId="77777777" w:rsidR="00A45B39" w:rsidRPr="009254CB" w:rsidRDefault="00A45B39" w:rsidP="00832792">
            <w:pPr>
              <w:pStyle w:val="tvhtmlmktable1"/>
              <w:spacing w:before="0" w:beforeAutospacing="0" w:after="0" w:afterAutospacing="0"/>
            </w:pPr>
            <w:r w:rsidRPr="009254CB">
              <w:lastRenderedPageBreak/>
              <w:t>6.18.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51" w14:textId="77777777" w:rsidR="00A45B39" w:rsidRPr="009254CB" w:rsidRDefault="00A45B39" w:rsidP="00832792">
            <w:pPr>
              <w:pStyle w:val="tvhtmlmktable1"/>
              <w:spacing w:before="0" w:beforeAutospacing="0" w:after="0" w:afterAutospacing="0"/>
            </w:pPr>
            <w:r w:rsidRPr="009254CB">
              <w:t>5.18.</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52" w14:textId="77777777" w:rsidR="00A45B39" w:rsidRPr="009254CB" w:rsidRDefault="00A45B39" w:rsidP="00832792">
            <w:pPr>
              <w:pStyle w:val="tvhtmlmktable1"/>
              <w:spacing w:before="0" w:beforeAutospacing="0" w:after="0" w:afterAutospacing="0"/>
              <w:jc w:val="center"/>
            </w:pPr>
            <w:r w:rsidRPr="009254CB">
              <w:t>397280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53" w14:textId="77777777" w:rsidR="00A45B39" w:rsidRPr="009254CB" w:rsidRDefault="00A45B39" w:rsidP="00832792">
            <w:pPr>
              <w:pStyle w:val="tvhtmlmktable1"/>
              <w:spacing w:before="0" w:beforeAutospacing="0" w:after="0" w:afterAutospacing="0"/>
              <w:jc w:val="center"/>
            </w:pPr>
            <w:r w:rsidRPr="009254CB">
              <w:t>606310</w:t>
            </w:r>
          </w:p>
        </w:tc>
      </w:tr>
      <w:tr w:rsidR="00A45B39" w:rsidRPr="009254CB" w14:paraId="405EF959"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55" w14:textId="77777777" w:rsidR="00A45B39" w:rsidRPr="009254CB" w:rsidRDefault="00A45B39" w:rsidP="00832792">
            <w:pPr>
              <w:pStyle w:val="tvhtmlmktable1"/>
              <w:spacing w:before="0" w:beforeAutospacing="0" w:after="0" w:afterAutospacing="0"/>
            </w:pPr>
            <w:r w:rsidRPr="009254CB">
              <w:t>6.19.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56" w14:textId="77777777" w:rsidR="00A45B39" w:rsidRPr="009254CB" w:rsidRDefault="00A45B39" w:rsidP="00832792">
            <w:pPr>
              <w:pStyle w:val="tvhtmlmktable1"/>
              <w:spacing w:before="0" w:beforeAutospacing="0" w:after="0" w:afterAutospacing="0"/>
            </w:pPr>
            <w:r w:rsidRPr="009254CB">
              <w:t>5.19.</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57" w14:textId="77777777" w:rsidR="00A45B39" w:rsidRPr="009254CB" w:rsidRDefault="00A45B39" w:rsidP="00832792">
            <w:pPr>
              <w:pStyle w:val="tvhtmlmktable1"/>
              <w:spacing w:before="0" w:beforeAutospacing="0" w:after="0" w:afterAutospacing="0"/>
              <w:jc w:val="center"/>
            </w:pPr>
            <w:r w:rsidRPr="009254CB">
              <w:t>397300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58" w14:textId="77777777" w:rsidR="00A45B39" w:rsidRPr="009254CB" w:rsidRDefault="00A45B39" w:rsidP="00832792">
            <w:pPr>
              <w:pStyle w:val="tvhtmlmktable1"/>
              <w:spacing w:before="0" w:beforeAutospacing="0" w:after="0" w:afterAutospacing="0"/>
              <w:jc w:val="center"/>
            </w:pPr>
            <w:r w:rsidRPr="009254CB">
              <w:t>606287</w:t>
            </w:r>
          </w:p>
        </w:tc>
      </w:tr>
      <w:tr w:rsidR="00A45B39" w:rsidRPr="009254CB" w14:paraId="405EF95E"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5A" w14:textId="77777777" w:rsidR="00A45B39" w:rsidRPr="009254CB" w:rsidRDefault="00A45B39" w:rsidP="00832792">
            <w:pPr>
              <w:pStyle w:val="tvhtmlmktable1"/>
              <w:spacing w:before="0" w:beforeAutospacing="0" w:after="0" w:afterAutospacing="0"/>
            </w:pPr>
            <w:r w:rsidRPr="009254CB">
              <w:t>6.20.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5B" w14:textId="77777777" w:rsidR="00A45B39" w:rsidRPr="009254CB" w:rsidRDefault="00A45B39" w:rsidP="00832792">
            <w:pPr>
              <w:pStyle w:val="tvhtmlmktable1"/>
              <w:spacing w:before="0" w:beforeAutospacing="0" w:after="0" w:afterAutospacing="0"/>
            </w:pPr>
            <w:r w:rsidRPr="009254CB">
              <w:t>5.20.</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5C" w14:textId="77777777" w:rsidR="00A45B39" w:rsidRPr="009254CB" w:rsidRDefault="00A45B39" w:rsidP="00832792">
            <w:pPr>
              <w:pStyle w:val="tvhtmlmktable1"/>
              <w:spacing w:before="0" w:beforeAutospacing="0" w:after="0" w:afterAutospacing="0"/>
              <w:jc w:val="center"/>
            </w:pPr>
            <w:r w:rsidRPr="009254CB">
              <w:t>397290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5D" w14:textId="77777777" w:rsidR="00A45B39" w:rsidRPr="009254CB" w:rsidRDefault="00A45B39" w:rsidP="00832792">
            <w:pPr>
              <w:pStyle w:val="tvhtmlmktable1"/>
              <w:spacing w:before="0" w:beforeAutospacing="0" w:after="0" w:afterAutospacing="0"/>
              <w:jc w:val="center"/>
            </w:pPr>
            <w:r w:rsidRPr="009254CB">
              <w:t>606197</w:t>
            </w:r>
          </w:p>
        </w:tc>
      </w:tr>
      <w:tr w:rsidR="00A45B39" w:rsidRPr="009254CB" w14:paraId="405EF963"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5F" w14:textId="77777777" w:rsidR="00A45B39" w:rsidRPr="009254CB" w:rsidRDefault="00A45B39" w:rsidP="00832792">
            <w:pPr>
              <w:pStyle w:val="tvhtmlmktable1"/>
              <w:spacing w:before="0" w:beforeAutospacing="0" w:after="0" w:afterAutospacing="0"/>
            </w:pPr>
            <w:r w:rsidRPr="009254CB">
              <w:t>6.21.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60" w14:textId="77777777" w:rsidR="00A45B39" w:rsidRPr="009254CB" w:rsidRDefault="00A45B39" w:rsidP="00832792">
            <w:pPr>
              <w:pStyle w:val="tvhtmlmktable1"/>
              <w:spacing w:before="0" w:beforeAutospacing="0" w:after="0" w:afterAutospacing="0"/>
            </w:pPr>
            <w:r w:rsidRPr="009254CB">
              <w:t>5.21.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61" w14:textId="77777777" w:rsidR="00A45B39" w:rsidRPr="009254CB" w:rsidRDefault="00A45B39" w:rsidP="00832792">
            <w:pPr>
              <w:pStyle w:val="tvhtmlmktable1"/>
              <w:spacing w:before="0" w:beforeAutospacing="0" w:after="0" w:afterAutospacing="0"/>
              <w:jc w:val="center"/>
            </w:pPr>
            <w:r w:rsidRPr="009254CB">
              <w:t>397240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62" w14:textId="77777777" w:rsidR="00A45B39" w:rsidRPr="009254CB" w:rsidRDefault="00A45B39" w:rsidP="00832792">
            <w:pPr>
              <w:pStyle w:val="tvhtmlmktable1"/>
              <w:spacing w:before="0" w:beforeAutospacing="0" w:after="0" w:afterAutospacing="0"/>
              <w:jc w:val="center"/>
            </w:pPr>
            <w:r w:rsidRPr="009254CB">
              <w:t>606083</w:t>
            </w:r>
          </w:p>
        </w:tc>
      </w:tr>
    </w:tbl>
    <w:p w14:paraId="405EF964" w14:textId="77777777" w:rsidR="00A45B39" w:rsidRPr="009254CB" w:rsidRDefault="00A45B39" w:rsidP="00832792">
      <w:pPr>
        <w:pStyle w:val="tvhtmlmktable1"/>
        <w:spacing w:before="0" w:beforeAutospacing="0" w:after="0" w:afterAutospacing="0"/>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EF965" w14:textId="77777777" w:rsidR="00A45B39" w:rsidRPr="009254CB" w:rsidRDefault="00A45B39" w:rsidP="00832792">
      <w:pPr>
        <w:pStyle w:val="tvhtmlmktable1"/>
        <w:spacing w:before="0" w:beforeAutospacing="0" w:after="0" w:afterAutospacing="0"/>
      </w:pPr>
      <w:r w:rsidRPr="009254CB">
        <w:lastRenderedPageBreak/>
        <w:t> </w:t>
      </w:r>
    </w:p>
    <w:p w14:paraId="405EF966" w14:textId="77777777" w:rsidR="00A45B39" w:rsidRPr="009254CB" w:rsidRDefault="00A45B39" w:rsidP="00BC062C">
      <w:pPr>
        <w:pStyle w:val="tvhtmlmktable1"/>
        <w:spacing w:before="0" w:beforeAutospacing="0" w:after="0" w:afterAutospacing="0"/>
        <w:ind w:firstLine="709"/>
        <w:rPr>
          <w:sz w:val="28"/>
          <w:szCs w:val="28"/>
        </w:rPr>
      </w:pPr>
      <w:r w:rsidRPr="009254CB">
        <w:rPr>
          <w:sz w:val="28"/>
          <w:szCs w:val="28"/>
        </w:rPr>
        <w:t>7. Regulējamā režīma zonas 6.daļas ārējo robežu koordinātas:</w:t>
      </w:r>
    </w:p>
    <w:p w14:paraId="405EF967" w14:textId="77777777" w:rsidR="00A45B39" w:rsidRDefault="00A45B39" w:rsidP="00832792">
      <w:pPr>
        <w:pStyle w:val="tvhtmlmktable1"/>
        <w:spacing w:before="0" w:beforeAutospacing="0" w:after="0" w:afterAutospacing="0"/>
        <w:jc w:val="center"/>
      </w:pPr>
    </w:p>
    <w:p w14:paraId="174A9C5A" w14:textId="77777777" w:rsidR="00BC062C" w:rsidRPr="009254CB" w:rsidRDefault="00BC062C" w:rsidP="00832792">
      <w:pPr>
        <w:pStyle w:val="tvhtmlmktable1"/>
        <w:spacing w:before="0" w:beforeAutospacing="0" w:after="0" w:afterAutospacing="0"/>
        <w:jc w:val="center"/>
        <w:sectPr w:rsidR="00BC062C" w:rsidRPr="009254CB" w:rsidSect="00BC062C">
          <w:type w:val="continuous"/>
          <w:pgSz w:w="11906" w:h="16838"/>
          <w:pgMar w:top="1418" w:right="1134" w:bottom="1134" w:left="1701" w:header="709" w:footer="550" w:gutter="0"/>
          <w:cols w:space="708"/>
          <w:titlePg/>
          <w:docGrid w:linePitch="360"/>
        </w:sectPr>
      </w:pPr>
    </w:p>
    <w:tbl>
      <w:tblPr>
        <w:tblW w:w="499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67"/>
        <w:gridCol w:w="1148"/>
        <w:gridCol w:w="1148"/>
        <w:gridCol w:w="1145"/>
      </w:tblGrid>
      <w:tr w:rsidR="00A45B39" w:rsidRPr="009254CB" w14:paraId="405EF96C"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68"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69" w14:textId="77777777" w:rsidR="00A45B39" w:rsidRPr="009254CB" w:rsidRDefault="00A45B39" w:rsidP="00832792">
            <w:pPr>
              <w:pStyle w:val="tvhtmlmktable1"/>
              <w:spacing w:before="0" w:beforeAutospacing="0" w:after="0" w:afterAutospacing="0"/>
              <w:jc w:val="center"/>
            </w:pPr>
            <w:r w:rsidRPr="009254CB">
              <w:t>Koordinātu punkti</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6A" w14:textId="77777777" w:rsidR="00A45B39" w:rsidRPr="009254CB" w:rsidRDefault="00A45B39" w:rsidP="00832792">
            <w:pPr>
              <w:pStyle w:val="tvhtmlmktable1"/>
              <w:spacing w:before="0" w:beforeAutospacing="0" w:after="0" w:afterAutospacing="0"/>
              <w:jc w:val="center"/>
            </w:pPr>
            <w:r w:rsidRPr="009254CB">
              <w:t>x koordināta</w:t>
            </w:r>
          </w:p>
        </w:tc>
        <w:tc>
          <w:tcPr>
            <w:tcW w:w="1351" w:type="pct"/>
            <w:tcBorders>
              <w:top w:val="outset" w:sz="6" w:space="0" w:color="000000"/>
              <w:left w:val="outset" w:sz="6" w:space="0" w:color="000000"/>
              <w:bottom w:val="outset" w:sz="6" w:space="0" w:color="000000"/>
              <w:right w:val="outset" w:sz="6" w:space="0" w:color="000000"/>
            </w:tcBorders>
            <w:vAlign w:val="center"/>
          </w:tcPr>
          <w:p w14:paraId="405EF96B"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EF971"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6D" w14:textId="77777777" w:rsidR="00A45B39" w:rsidRPr="009254CB" w:rsidRDefault="00A45B39" w:rsidP="00832792">
            <w:pPr>
              <w:pStyle w:val="tvhtmlmktable1"/>
              <w:spacing w:before="0" w:beforeAutospacing="0" w:after="0" w:afterAutospacing="0"/>
            </w:pPr>
            <w:r w:rsidRPr="009254CB">
              <w:t>7.1.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6E" w14:textId="77777777" w:rsidR="00A45B39" w:rsidRPr="009254CB" w:rsidRDefault="00A45B39" w:rsidP="00832792">
            <w:pPr>
              <w:pStyle w:val="tvhtmlmktable1"/>
              <w:spacing w:before="0" w:beforeAutospacing="0" w:after="0" w:afterAutospacing="0"/>
            </w:pPr>
            <w:r w:rsidRPr="009254CB">
              <w:t>6.1.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6F" w14:textId="77777777" w:rsidR="00A45B39" w:rsidRPr="009254CB" w:rsidRDefault="00A45B39" w:rsidP="00832792">
            <w:pPr>
              <w:pStyle w:val="tvhtmlmktable1"/>
              <w:spacing w:before="0" w:beforeAutospacing="0" w:after="0" w:afterAutospacing="0"/>
              <w:jc w:val="center"/>
            </w:pPr>
            <w:r w:rsidRPr="009254CB">
              <w:t>397830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70" w14:textId="77777777" w:rsidR="00A45B39" w:rsidRPr="009254CB" w:rsidRDefault="00A45B39" w:rsidP="00832792">
            <w:pPr>
              <w:pStyle w:val="tvhtmlmktable1"/>
              <w:spacing w:before="0" w:beforeAutospacing="0" w:after="0" w:afterAutospacing="0"/>
              <w:jc w:val="center"/>
            </w:pPr>
            <w:r w:rsidRPr="009254CB">
              <w:t>604774</w:t>
            </w:r>
          </w:p>
        </w:tc>
      </w:tr>
      <w:tr w:rsidR="00A45B39" w:rsidRPr="009254CB" w14:paraId="405EF976"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72" w14:textId="77777777" w:rsidR="00A45B39" w:rsidRPr="009254CB" w:rsidRDefault="00A45B39" w:rsidP="00832792">
            <w:pPr>
              <w:pStyle w:val="tvhtmlmktable1"/>
              <w:spacing w:before="0" w:beforeAutospacing="0" w:after="0" w:afterAutospacing="0"/>
            </w:pPr>
            <w:r w:rsidRPr="009254CB">
              <w:t>7.2.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73" w14:textId="77777777" w:rsidR="00A45B39" w:rsidRPr="009254CB" w:rsidRDefault="00A45B39" w:rsidP="00832792">
            <w:pPr>
              <w:pStyle w:val="tvhtmlmktable1"/>
              <w:spacing w:before="0" w:beforeAutospacing="0" w:after="0" w:afterAutospacing="0"/>
            </w:pPr>
            <w:r w:rsidRPr="009254CB">
              <w:t>6.2.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74" w14:textId="77777777" w:rsidR="00A45B39" w:rsidRPr="009254CB" w:rsidRDefault="00A45B39" w:rsidP="00832792">
            <w:pPr>
              <w:pStyle w:val="tvhtmlmktable1"/>
              <w:spacing w:before="0" w:beforeAutospacing="0" w:after="0" w:afterAutospacing="0"/>
              <w:jc w:val="center"/>
            </w:pPr>
            <w:r w:rsidRPr="009254CB">
              <w:t>398120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75" w14:textId="77777777" w:rsidR="00A45B39" w:rsidRPr="009254CB" w:rsidRDefault="00A45B39" w:rsidP="00832792">
            <w:pPr>
              <w:pStyle w:val="tvhtmlmktable1"/>
              <w:spacing w:before="0" w:beforeAutospacing="0" w:after="0" w:afterAutospacing="0"/>
              <w:jc w:val="center"/>
            </w:pPr>
            <w:r w:rsidRPr="009254CB">
              <w:t>605111</w:t>
            </w:r>
          </w:p>
        </w:tc>
      </w:tr>
      <w:tr w:rsidR="00A45B39" w:rsidRPr="009254CB" w14:paraId="405EF97B"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77" w14:textId="77777777" w:rsidR="00A45B39" w:rsidRPr="009254CB" w:rsidRDefault="00A45B39" w:rsidP="00832792">
            <w:pPr>
              <w:pStyle w:val="tvhtmlmktable1"/>
              <w:spacing w:before="0" w:beforeAutospacing="0" w:after="0" w:afterAutospacing="0"/>
            </w:pPr>
            <w:r w:rsidRPr="009254CB">
              <w:t>7.3.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78" w14:textId="77777777" w:rsidR="00A45B39" w:rsidRPr="009254CB" w:rsidRDefault="00A45B39" w:rsidP="00832792">
            <w:pPr>
              <w:pStyle w:val="tvhtmlmktable1"/>
              <w:spacing w:before="0" w:beforeAutospacing="0" w:after="0" w:afterAutospacing="0"/>
            </w:pPr>
            <w:r w:rsidRPr="009254CB">
              <w:t>6.3.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79" w14:textId="77777777" w:rsidR="00A45B39" w:rsidRPr="009254CB" w:rsidRDefault="00A45B39" w:rsidP="00832792">
            <w:pPr>
              <w:pStyle w:val="tvhtmlmktable1"/>
              <w:spacing w:before="0" w:beforeAutospacing="0" w:after="0" w:afterAutospacing="0"/>
              <w:jc w:val="center"/>
            </w:pPr>
            <w:r w:rsidRPr="009254CB">
              <w:t>398110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7A" w14:textId="77777777" w:rsidR="00A45B39" w:rsidRPr="009254CB" w:rsidRDefault="00A45B39" w:rsidP="00832792">
            <w:pPr>
              <w:pStyle w:val="tvhtmlmktable1"/>
              <w:spacing w:before="0" w:beforeAutospacing="0" w:after="0" w:afterAutospacing="0"/>
              <w:jc w:val="center"/>
            </w:pPr>
            <w:r w:rsidRPr="009254CB">
              <w:t>605194</w:t>
            </w:r>
          </w:p>
        </w:tc>
      </w:tr>
      <w:tr w:rsidR="00A45B39" w:rsidRPr="009254CB" w14:paraId="405EF980"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7C" w14:textId="77777777" w:rsidR="00A45B39" w:rsidRPr="009254CB" w:rsidRDefault="00A45B39" w:rsidP="00832792">
            <w:pPr>
              <w:pStyle w:val="tvhtmlmktable1"/>
              <w:spacing w:before="0" w:beforeAutospacing="0" w:after="0" w:afterAutospacing="0"/>
            </w:pPr>
            <w:r w:rsidRPr="009254CB">
              <w:t>7.4.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7D" w14:textId="77777777" w:rsidR="00A45B39" w:rsidRPr="009254CB" w:rsidRDefault="00A45B39" w:rsidP="00832792">
            <w:pPr>
              <w:pStyle w:val="tvhtmlmktable1"/>
              <w:spacing w:before="0" w:beforeAutospacing="0" w:after="0" w:afterAutospacing="0"/>
            </w:pPr>
            <w:r w:rsidRPr="009254CB">
              <w:t>6.4.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7E" w14:textId="77777777" w:rsidR="00A45B39" w:rsidRPr="009254CB" w:rsidRDefault="00A45B39" w:rsidP="00832792">
            <w:pPr>
              <w:pStyle w:val="tvhtmlmktable1"/>
              <w:spacing w:before="0" w:beforeAutospacing="0" w:after="0" w:afterAutospacing="0"/>
              <w:jc w:val="center"/>
            </w:pPr>
            <w:r w:rsidRPr="009254CB">
              <w:t>397230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7F" w14:textId="77777777" w:rsidR="00A45B39" w:rsidRPr="009254CB" w:rsidRDefault="00A45B39" w:rsidP="00832792">
            <w:pPr>
              <w:pStyle w:val="tvhtmlmktable1"/>
              <w:spacing w:before="0" w:beforeAutospacing="0" w:after="0" w:afterAutospacing="0"/>
              <w:jc w:val="center"/>
            </w:pPr>
            <w:r w:rsidRPr="009254CB">
              <w:t>606038</w:t>
            </w:r>
          </w:p>
        </w:tc>
      </w:tr>
      <w:tr w:rsidR="00A45B39" w:rsidRPr="009254CB" w14:paraId="405EF985"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81" w14:textId="77777777" w:rsidR="00A45B39" w:rsidRPr="009254CB" w:rsidRDefault="00A45B39" w:rsidP="00832792">
            <w:pPr>
              <w:pStyle w:val="tvhtmlmktable1"/>
              <w:spacing w:before="0" w:beforeAutospacing="0" w:after="0" w:afterAutospacing="0"/>
            </w:pPr>
            <w:r w:rsidRPr="009254CB">
              <w:lastRenderedPageBreak/>
              <w:t>7.5.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82" w14:textId="77777777" w:rsidR="00A45B39" w:rsidRPr="009254CB" w:rsidRDefault="00A45B39" w:rsidP="00832792">
            <w:pPr>
              <w:pStyle w:val="tvhtmlmktable1"/>
              <w:spacing w:before="0" w:beforeAutospacing="0" w:after="0" w:afterAutospacing="0"/>
            </w:pPr>
            <w:r w:rsidRPr="009254CB">
              <w:t>6.5.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83" w14:textId="77777777" w:rsidR="00A45B39" w:rsidRPr="009254CB" w:rsidRDefault="00A45B39" w:rsidP="00832792">
            <w:pPr>
              <w:pStyle w:val="tvhtmlmktable1"/>
              <w:spacing w:before="0" w:beforeAutospacing="0" w:after="0" w:afterAutospacing="0"/>
              <w:jc w:val="center"/>
            </w:pPr>
            <w:r w:rsidRPr="009254CB">
              <w:t>397210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84" w14:textId="77777777" w:rsidR="00A45B39" w:rsidRPr="009254CB" w:rsidRDefault="00A45B39" w:rsidP="00832792">
            <w:pPr>
              <w:pStyle w:val="tvhtmlmktable1"/>
              <w:spacing w:before="0" w:beforeAutospacing="0" w:after="0" w:afterAutospacing="0"/>
              <w:jc w:val="center"/>
            </w:pPr>
            <w:r w:rsidRPr="009254CB">
              <w:t>606001</w:t>
            </w:r>
          </w:p>
        </w:tc>
      </w:tr>
      <w:tr w:rsidR="00A45B39" w:rsidRPr="009254CB" w14:paraId="405EF98A"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86" w14:textId="77777777" w:rsidR="00A45B39" w:rsidRPr="009254CB" w:rsidRDefault="00A45B39" w:rsidP="00832792">
            <w:pPr>
              <w:pStyle w:val="tvhtmlmktable1"/>
              <w:spacing w:before="0" w:beforeAutospacing="0" w:after="0" w:afterAutospacing="0"/>
            </w:pPr>
            <w:r w:rsidRPr="009254CB">
              <w:t>7.6.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87" w14:textId="77777777" w:rsidR="00A45B39" w:rsidRPr="009254CB" w:rsidRDefault="00A45B39" w:rsidP="00832792">
            <w:pPr>
              <w:pStyle w:val="tvhtmlmktable1"/>
              <w:spacing w:before="0" w:beforeAutospacing="0" w:after="0" w:afterAutospacing="0"/>
            </w:pPr>
            <w:r w:rsidRPr="009254CB">
              <w:t>6.6.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88" w14:textId="77777777" w:rsidR="00A45B39" w:rsidRPr="009254CB" w:rsidRDefault="00A45B39" w:rsidP="00832792">
            <w:pPr>
              <w:pStyle w:val="tvhtmlmktable1"/>
              <w:spacing w:before="0" w:beforeAutospacing="0" w:after="0" w:afterAutospacing="0"/>
              <w:jc w:val="center"/>
            </w:pPr>
            <w:r w:rsidRPr="009254CB">
              <w:t>396890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89" w14:textId="77777777" w:rsidR="00A45B39" w:rsidRPr="009254CB" w:rsidRDefault="00A45B39" w:rsidP="00832792">
            <w:pPr>
              <w:pStyle w:val="tvhtmlmktable1"/>
              <w:spacing w:before="0" w:beforeAutospacing="0" w:after="0" w:afterAutospacing="0"/>
              <w:jc w:val="center"/>
            </w:pPr>
            <w:r w:rsidRPr="009254CB">
              <w:t>605674</w:t>
            </w:r>
          </w:p>
        </w:tc>
      </w:tr>
      <w:tr w:rsidR="00A45B39" w:rsidRPr="009254CB" w14:paraId="405EF98F"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8B" w14:textId="77777777" w:rsidR="00A45B39" w:rsidRPr="009254CB" w:rsidRDefault="00A45B39" w:rsidP="00832792">
            <w:pPr>
              <w:pStyle w:val="tvhtmlmktable1"/>
              <w:spacing w:before="0" w:beforeAutospacing="0" w:after="0" w:afterAutospacing="0"/>
            </w:pPr>
            <w:r w:rsidRPr="009254CB">
              <w:t>7.7.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8C" w14:textId="77777777" w:rsidR="00A45B39" w:rsidRPr="009254CB" w:rsidRDefault="00A45B39" w:rsidP="00832792">
            <w:pPr>
              <w:pStyle w:val="tvhtmlmktable1"/>
              <w:spacing w:before="0" w:beforeAutospacing="0" w:after="0" w:afterAutospacing="0"/>
            </w:pPr>
            <w:r w:rsidRPr="009254CB">
              <w:t>6.7.</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8D" w14:textId="77777777" w:rsidR="00A45B39" w:rsidRPr="009254CB" w:rsidRDefault="00A45B39" w:rsidP="00832792">
            <w:pPr>
              <w:pStyle w:val="tvhtmlmktable1"/>
              <w:spacing w:before="0" w:beforeAutospacing="0" w:after="0" w:afterAutospacing="0"/>
              <w:jc w:val="center"/>
            </w:pPr>
            <w:r w:rsidRPr="009254CB">
              <w:t>397630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8E" w14:textId="77777777" w:rsidR="00A45B39" w:rsidRPr="009254CB" w:rsidRDefault="00A45B39" w:rsidP="00832792">
            <w:pPr>
              <w:pStyle w:val="tvhtmlmktable1"/>
              <w:spacing w:before="0" w:beforeAutospacing="0" w:after="0" w:afterAutospacing="0"/>
              <w:jc w:val="center"/>
            </w:pPr>
            <w:r w:rsidRPr="009254CB">
              <w:t>604963</w:t>
            </w:r>
          </w:p>
        </w:tc>
      </w:tr>
      <w:tr w:rsidR="00A45B39" w:rsidRPr="009254CB" w14:paraId="405EF994" w14:textId="77777777" w:rsidTr="00BC062C">
        <w:trPr>
          <w:trHeight w:val="105"/>
        </w:trPr>
        <w:tc>
          <w:tcPr>
            <w:tcW w:w="903" w:type="pct"/>
            <w:tcBorders>
              <w:top w:val="outset" w:sz="6" w:space="0" w:color="000000"/>
              <w:left w:val="outset" w:sz="6" w:space="0" w:color="000000"/>
              <w:bottom w:val="outset" w:sz="6" w:space="0" w:color="000000"/>
              <w:right w:val="outset" w:sz="6" w:space="0" w:color="000000"/>
            </w:tcBorders>
            <w:vAlign w:val="center"/>
          </w:tcPr>
          <w:p w14:paraId="405EF990" w14:textId="77777777" w:rsidR="00A45B39" w:rsidRPr="009254CB" w:rsidRDefault="00A45B39" w:rsidP="00832792">
            <w:pPr>
              <w:pStyle w:val="tvhtmlmktable1"/>
              <w:spacing w:before="0" w:beforeAutospacing="0" w:after="0" w:afterAutospacing="0"/>
            </w:pPr>
            <w:r w:rsidRPr="009254CB">
              <w:t>7.8.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991" w14:textId="77777777" w:rsidR="00A45B39" w:rsidRPr="009254CB" w:rsidRDefault="00A45B39" w:rsidP="00832792">
            <w:pPr>
              <w:pStyle w:val="tvhtmlmktable1"/>
              <w:spacing w:before="0" w:beforeAutospacing="0" w:after="0" w:afterAutospacing="0"/>
            </w:pPr>
            <w:r w:rsidRPr="009254CB">
              <w:t>6.8.</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992" w14:textId="77777777" w:rsidR="00A45B39" w:rsidRPr="009254CB" w:rsidRDefault="00A45B39" w:rsidP="00832792">
            <w:pPr>
              <w:pStyle w:val="tvhtmlmktable1"/>
              <w:spacing w:before="0" w:beforeAutospacing="0" w:after="0" w:afterAutospacing="0"/>
              <w:jc w:val="center"/>
            </w:pPr>
            <w:r w:rsidRPr="009254CB">
              <w:t>397670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993" w14:textId="77777777" w:rsidR="00A45B39" w:rsidRPr="009254CB" w:rsidRDefault="00A45B39" w:rsidP="00832792">
            <w:pPr>
              <w:pStyle w:val="tvhtmlmktable1"/>
              <w:spacing w:before="0" w:beforeAutospacing="0" w:after="0" w:afterAutospacing="0"/>
              <w:jc w:val="center"/>
            </w:pPr>
            <w:r w:rsidRPr="009254CB">
              <w:t>604931</w:t>
            </w:r>
          </w:p>
        </w:tc>
      </w:tr>
    </w:tbl>
    <w:p w14:paraId="405EF995" w14:textId="77777777" w:rsidR="00A45B39" w:rsidRPr="009254CB" w:rsidRDefault="00A45B39" w:rsidP="00832792">
      <w:pPr>
        <w:pStyle w:val="Heading4"/>
        <w:spacing w:before="0" w:after="0"/>
        <w:jc w:val="center"/>
        <w:rPr>
          <w:rStyle w:val="Strong"/>
          <w:b/>
          <w:bCs/>
          <w:lang w:val="lv-LV"/>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245CD534" w14:textId="77777777" w:rsidR="00BC062C" w:rsidRDefault="00BC062C" w:rsidP="00832792">
      <w:pPr>
        <w:pStyle w:val="Heading4"/>
        <w:spacing w:before="0" w:after="0"/>
        <w:jc w:val="center"/>
        <w:rPr>
          <w:rStyle w:val="Strong"/>
          <w:b/>
          <w:bCs/>
          <w:lang w:val="lv-LV"/>
        </w:rPr>
      </w:pPr>
    </w:p>
    <w:p w14:paraId="405EF996" w14:textId="77777777" w:rsidR="00A45B39" w:rsidRDefault="00A45B39" w:rsidP="00832792">
      <w:pPr>
        <w:pStyle w:val="Heading4"/>
        <w:spacing w:before="0" w:after="0"/>
        <w:jc w:val="center"/>
        <w:rPr>
          <w:rStyle w:val="Strong"/>
          <w:b/>
          <w:bCs/>
          <w:lang w:val="lv-LV"/>
        </w:rPr>
      </w:pPr>
      <w:r w:rsidRPr="009254CB">
        <w:rPr>
          <w:rStyle w:val="Strong"/>
          <w:b/>
          <w:bCs/>
          <w:lang w:val="lv-LV"/>
        </w:rPr>
        <w:t>III. Dabas parka zona</w:t>
      </w:r>
    </w:p>
    <w:p w14:paraId="186C01B0" w14:textId="77777777" w:rsidR="00BC062C" w:rsidRPr="00BC062C" w:rsidRDefault="00BC062C" w:rsidP="00BC062C">
      <w:pPr>
        <w:rPr>
          <w:lang w:val="lv-LV"/>
        </w:rPr>
      </w:pPr>
    </w:p>
    <w:p w14:paraId="405EF997" w14:textId="77777777" w:rsidR="00A45B39" w:rsidRDefault="00A45B39" w:rsidP="00BC062C">
      <w:pPr>
        <w:pStyle w:val="tvhtmlmktable1"/>
        <w:spacing w:before="0" w:beforeAutospacing="0" w:after="0" w:afterAutospacing="0"/>
        <w:ind w:firstLine="709"/>
        <w:rPr>
          <w:sz w:val="28"/>
          <w:szCs w:val="28"/>
        </w:rPr>
      </w:pPr>
      <w:r w:rsidRPr="009254CB">
        <w:rPr>
          <w:sz w:val="28"/>
          <w:szCs w:val="28"/>
        </w:rPr>
        <w:t>8. Dabas parka zonas 1.daļas ārējo robežu koordinātas:</w:t>
      </w:r>
    </w:p>
    <w:p w14:paraId="7FCB854D" w14:textId="77777777" w:rsidR="00BC062C" w:rsidRPr="009254CB" w:rsidRDefault="00BC062C" w:rsidP="00BC062C">
      <w:pPr>
        <w:pStyle w:val="tvhtmlmktable1"/>
        <w:spacing w:before="0" w:beforeAutospacing="0" w:after="0" w:afterAutospacing="0"/>
        <w:ind w:firstLine="709"/>
        <w:rPr>
          <w:sz w:val="28"/>
          <w:szCs w:val="28"/>
        </w:rPr>
      </w:pPr>
    </w:p>
    <w:p w14:paraId="405EF998"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504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15"/>
        <w:gridCol w:w="1179"/>
        <w:gridCol w:w="1180"/>
        <w:gridCol w:w="1176"/>
      </w:tblGrid>
      <w:tr w:rsidR="00A45B39" w:rsidRPr="009254CB" w14:paraId="405EF99D"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99"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9A" w14:textId="77777777" w:rsidR="00A45B39" w:rsidRPr="009254CB" w:rsidRDefault="00A45B39" w:rsidP="00832792">
            <w:pPr>
              <w:pStyle w:val="tvhtmlmktable1"/>
              <w:spacing w:before="0" w:beforeAutospacing="0" w:after="0" w:afterAutospacing="0"/>
              <w:jc w:val="center"/>
            </w:pPr>
            <w:r w:rsidRPr="009254CB">
              <w:t>Koordinātu punkti</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99B" w14:textId="77777777" w:rsidR="00A45B39" w:rsidRPr="009254CB" w:rsidRDefault="00A45B39" w:rsidP="00832792">
            <w:pPr>
              <w:pStyle w:val="tvhtmlmktable1"/>
              <w:spacing w:before="0" w:beforeAutospacing="0" w:after="0" w:afterAutospacing="0"/>
              <w:jc w:val="center"/>
            </w:pPr>
            <w:r w:rsidRPr="009254CB">
              <w:t>x koordināta</w:t>
            </w:r>
          </w:p>
        </w:tc>
        <w:tc>
          <w:tcPr>
            <w:tcW w:w="1373" w:type="pct"/>
            <w:tcBorders>
              <w:top w:val="outset" w:sz="6" w:space="0" w:color="000000"/>
              <w:left w:val="outset" w:sz="6" w:space="0" w:color="000000"/>
              <w:bottom w:val="outset" w:sz="6" w:space="0" w:color="000000"/>
              <w:right w:val="outset" w:sz="6" w:space="0" w:color="000000"/>
            </w:tcBorders>
            <w:vAlign w:val="center"/>
          </w:tcPr>
          <w:p w14:paraId="405EF99C"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EF9A2"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9E" w14:textId="77777777" w:rsidR="00A45B39" w:rsidRPr="009254CB" w:rsidRDefault="00A45B39" w:rsidP="00832792">
            <w:pPr>
              <w:pStyle w:val="tvhtmlmktable1"/>
              <w:spacing w:before="0" w:beforeAutospacing="0" w:after="0" w:afterAutospacing="0"/>
            </w:pPr>
            <w:r w:rsidRPr="009254CB">
              <w:t>8.1.</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9F" w14:textId="77777777" w:rsidR="00A45B39" w:rsidRPr="009254CB" w:rsidRDefault="00A45B39" w:rsidP="00832792">
            <w:pPr>
              <w:pStyle w:val="tvhtmlmktable1"/>
              <w:spacing w:before="0" w:beforeAutospacing="0" w:after="0" w:afterAutospacing="0"/>
            </w:pPr>
            <w:r w:rsidRPr="009254CB">
              <w:t>1.1.</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A0" w14:textId="77777777" w:rsidR="00A45B39" w:rsidRPr="009254CB" w:rsidRDefault="00A45B39" w:rsidP="00832792">
            <w:pPr>
              <w:pStyle w:val="tvhtmlmktable1"/>
              <w:spacing w:before="0" w:beforeAutospacing="0" w:after="0" w:afterAutospacing="0"/>
              <w:jc w:val="center"/>
            </w:pPr>
            <w:r w:rsidRPr="009254CB">
              <w:t>401530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A1" w14:textId="77777777" w:rsidR="00A45B39" w:rsidRPr="009254CB" w:rsidRDefault="00A45B39" w:rsidP="00832792">
            <w:pPr>
              <w:pStyle w:val="tvhtmlmktable1"/>
              <w:spacing w:before="0" w:beforeAutospacing="0" w:after="0" w:afterAutospacing="0"/>
              <w:jc w:val="center"/>
            </w:pPr>
            <w:r w:rsidRPr="009254CB">
              <w:t>601755</w:t>
            </w:r>
          </w:p>
        </w:tc>
      </w:tr>
      <w:tr w:rsidR="00A45B39" w:rsidRPr="009254CB" w14:paraId="405EF9A7"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A3" w14:textId="77777777" w:rsidR="00A45B39" w:rsidRPr="009254CB" w:rsidRDefault="00A45B39" w:rsidP="00832792">
            <w:pPr>
              <w:pStyle w:val="tvhtmlmktable1"/>
              <w:spacing w:before="0" w:beforeAutospacing="0" w:after="0" w:afterAutospacing="0"/>
            </w:pPr>
            <w:r w:rsidRPr="009254CB">
              <w:t>8.2.</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A4" w14:textId="77777777" w:rsidR="00A45B39" w:rsidRPr="009254CB" w:rsidRDefault="00A45B39" w:rsidP="00832792">
            <w:pPr>
              <w:pStyle w:val="tvhtmlmktable1"/>
              <w:spacing w:before="0" w:beforeAutospacing="0" w:after="0" w:afterAutospacing="0"/>
            </w:pPr>
            <w:r w:rsidRPr="009254CB">
              <w:t>1.2.</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A5" w14:textId="77777777" w:rsidR="00A45B39" w:rsidRPr="009254CB" w:rsidRDefault="00A45B39" w:rsidP="00832792">
            <w:pPr>
              <w:pStyle w:val="tvhtmlmktable1"/>
              <w:spacing w:before="0" w:beforeAutospacing="0" w:after="0" w:afterAutospacing="0"/>
              <w:jc w:val="center"/>
            </w:pPr>
            <w:r w:rsidRPr="009254CB">
              <w:t>401520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A6" w14:textId="77777777" w:rsidR="00A45B39" w:rsidRPr="009254CB" w:rsidRDefault="00A45B39" w:rsidP="00832792">
            <w:pPr>
              <w:pStyle w:val="tvhtmlmktable1"/>
              <w:spacing w:before="0" w:beforeAutospacing="0" w:after="0" w:afterAutospacing="0"/>
              <w:jc w:val="center"/>
            </w:pPr>
            <w:r w:rsidRPr="009254CB">
              <w:t>602564</w:t>
            </w:r>
          </w:p>
        </w:tc>
      </w:tr>
      <w:tr w:rsidR="00A45B39" w:rsidRPr="009254CB" w14:paraId="405EF9AC"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A8" w14:textId="77777777" w:rsidR="00A45B39" w:rsidRPr="009254CB" w:rsidRDefault="00A45B39" w:rsidP="00832792">
            <w:pPr>
              <w:pStyle w:val="tvhtmlmktable1"/>
              <w:spacing w:before="0" w:beforeAutospacing="0" w:after="0" w:afterAutospacing="0"/>
            </w:pPr>
            <w:r w:rsidRPr="009254CB">
              <w:t>8.3.</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A9" w14:textId="77777777" w:rsidR="00A45B39" w:rsidRPr="009254CB" w:rsidRDefault="00A45B39" w:rsidP="00832792">
            <w:pPr>
              <w:pStyle w:val="tvhtmlmktable1"/>
              <w:spacing w:before="0" w:beforeAutospacing="0" w:after="0" w:afterAutospacing="0"/>
            </w:pPr>
            <w:r w:rsidRPr="009254CB">
              <w:t>1.3.</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AA" w14:textId="77777777" w:rsidR="00A45B39" w:rsidRPr="009254CB" w:rsidRDefault="00A45B39" w:rsidP="00832792">
            <w:pPr>
              <w:pStyle w:val="tvhtmlmktable1"/>
              <w:spacing w:before="0" w:beforeAutospacing="0" w:after="0" w:afterAutospacing="0"/>
              <w:jc w:val="center"/>
            </w:pPr>
            <w:r w:rsidRPr="009254CB">
              <w:t>400720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AB" w14:textId="77777777" w:rsidR="00A45B39" w:rsidRPr="009254CB" w:rsidRDefault="00A45B39" w:rsidP="00832792">
            <w:pPr>
              <w:pStyle w:val="tvhtmlmktable1"/>
              <w:spacing w:before="0" w:beforeAutospacing="0" w:after="0" w:afterAutospacing="0"/>
              <w:jc w:val="center"/>
            </w:pPr>
            <w:r w:rsidRPr="009254CB">
              <w:t>602554</w:t>
            </w:r>
          </w:p>
        </w:tc>
      </w:tr>
      <w:tr w:rsidR="00A45B39" w:rsidRPr="009254CB" w14:paraId="405EF9B1"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AD" w14:textId="77777777" w:rsidR="00A45B39" w:rsidRPr="009254CB" w:rsidRDefault="00A45B39" w:rsidP="00832792">
            <w:pPr>
              <w:pStyle w:val="tvhtmlmktable1"/>
              <w:spacing w:before="0" w:beforeAutospacing="0" w:after="0" w:afterAutospacing="0"/>
            </w:pPr>
            <w:r w:rsidRPr="009254CB">
              <w:t>8.4.</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AE" w14:textId="77777777" w:rsidR="00A45B39" w:rsidRPr="009254CB" w:rsidRDefault="00A45B39" w:rsidP="00832792">
            <w:pPr>
              <w:pStyle w:val="tvhtmlmktable1"/>
              <w:spacing w:before="0" w:beforeAutospacing="0" w:after="0" w:afterAutospacing="0"/>
            </w:pPr>
            <w:r w:rsidRPr="009254CB">
              <w:t>1.4.</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AF" w14:textId="77777777" w:rsidR="00A45B39" w:rsidRPr="009254CB" w:rsidRDefault="00A45B39" w:rsidP="00832792">
            <w:pPr>
              <w:pStyle w:val="tvhtmlmktable1"/>
              <w:spacing w:before="0" w:beforeAutospacing="0" w:after="0" w:afterAutospacing="0"/>
              <w:jc w:val="center"/>
            </w:pPr>
            <w:r w:rsidRPr="009254CB">
              <w:t>400820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B0" w14:textId="77777777" w:rsidR="00A45B39" w:rsidRPr="009254CB" w:rsidRDefault="00A45B39" w:rsidP="00832792">
            <w:pPr>
              <w:pStyle w:val="tvhtmlmktable1"/>
              <w:spacing w:before="0" w:beforeAutospacing="0" w:after="0" w:afterAutospacing="0"/>
              <w:jc w:val="center"/>
            </w:pPr>
            <w:r w:rsidRPr="009254CB">
              <w:t>602318</w:t>
            </w:r>
          </w:p>
        </w:tc>
      </w:tr>
      <w:tr w:rsidR="00A45B39" w:rsidRPr="009254CB" w14:paraId="405EF9B6"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B2" w14:textId="77777777" w:rsidR="00A45B39" w:rsidRPr="009254CB" w:rsidRDefault="00A45B39" w:rsidP="00832792">
            <w:pPr>
              <w:pStyle w:val="tvhtmlmktable1"/>
              <w:spacing w:before="0" w:beforeAutospacing="0" w:after="0" w:afterAutospacing="0"/>
            </w:pPr>
            <w:r w:rsidRPr="009254CB">
              <w:t>8.5.</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B3" w14:textId="77777777" w:rsidR="00A45B39" w:rsidRPr="009254CB" w:rsidRDefault="00A45B39" w:rsidP="00832792">
            <w:pPr>
              <w:pStyle w:val="tvhtmlmktable1"/>
              <w:spacing w:before="0" w:beforeAutospacing="0" w:after="0" w:afterAutospacing="0"/>
            </w:pPr>
            <w:r w:rsidRPr="009254CB">
              <w:t>1.5.</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B4" w14:textId="77777777" w:rsidR="00A45B39" w:rsidRPr="009254CB" w:rsidRDefault="00A45B39" w:rsidP="00832792">
            <w:pPr>
              <w:pStyle w:val="tvhtmlmktable1"/>
              <w:spacing w:before="0" w:beforeAutospacing="0" w:after="0" w:afterAutospacing="0"/>
              <w:jc w:val="center"/>
            </w:pPr>
            <w:r w:rsidRPr="009254CB">
              <w:t>400860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B5" w14:textId="77777777" w:rsidR="00A45B39" w:rsidRPr="009254CB" w:rsidRDefault="00A45B39" w:rsidP="00832792">
            <w:pPr>
              <w:pStyle w:val="tvhtmlmktable1"/>
              <w:spacing w:before="0" w:beforeAutospacing="0" w:after="0" w:afterAutospacing="0"/>
              <w:jc w:val="center"/>
            </w:pPr>
            <w:r w:rsidRPr="009254CB">
              <w:t>602301</w:t>
            </w:r>
          </w:p>
        </w:tc>
      </w:tr>
      <w:tr w:rsidR="00A45B39" w:rsidRPr="009254CB" w14:paraId="405EF9BB"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B7" w14:textId="77777777" w:rsidR="00A45B39" w:rsidRPr="009254CB" w:rsidRDefault="00A45B39" w:rsidP="00832792">
            <w:pPr>
              <w:pStyle w:val="tvhtmlmktable1"/>
              <w:spacing w:before="0" w:beforeAutospacing="0" w:after="0" w:afterAutospacing="0"/>
            </w:pPr>
            <w:r w:rsidRPr="009254CB">
              <w:t>8.6.</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B8" w14:textId="77777777" w:rsidR="00A45B39" w:rsidRPr="009254CB" w:rsidRDefault="00A45B39" w:rsidP="00832792">
            <w:pPr>
              <w:pStyle w:val="tvhtmlmktable1"/>
              <w:spacing w:before="0" w:beforeAutospacing="0" w:after="0" w:afterAutospacing="0"/>
            </w:pPr>
            <w:r w:rsidRPr="009254CB">
              <w:t>1.6.</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B9" w14:textId="77777777" w:rsidR="00A45B39" w:rsidRPr="009254CB" w:rsidRDefault="00A45B39" w:rsidP="00832792">
            <w:pPr>
              <w:pStyle w:val="tvhtmlmktable1"/>
              <w:spacing w:before="0" w:beforeAutospacing="0" w:after="0" w:afterAutospacing="0"/>
              <w:jc w:val="center"/>
            </w:pPr>
            <w:r w:rsidRPr="009254CB">
              <w:t>400890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BA" w14:textId="77777777" w:rsidR="00A45B39" w:rsidRPr="009254CB" w:rsidRDefault="00A45B39" w:rsidP="00832792">
            <w:pPr>
              <w:pStyle w:val="tvhtmlmktable1"/>
              <w:spacing w:before="0" w:beforeAutospacing="0" w:after="0" w:afterAutospacing="0"/>
              <w:jc w:val="center"/>
            </w:pPr>
            <w:r w:rsidRPr="009254CB">
              <w:t>602274</w:t>
            </w:r>
          </w:p>
        </w:tc>
      </w:tr>
      <w:tr w:rsidR="00A45B39" w:rsidRPr="009254CB" w14:paraId="405EF9C0"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BC" w14:textId="77777777" w:rsidR="00A45B39" w:rsidRPr="009254CB" w:rsidRDefault="00A45B39" w:rsidP="00832792">
            <w:pPr>
              <w:pStyle w:val="tvhtmlmktable1"/>
              <w:spacing w:before="0" w:beforeAutospacing="0" w:after="0" w:afterAutospacing="0"/>
            </w:pPr>
            <w:r w:rsidRPr="009254CB">
              <w:t>8.7.</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BD" w14:textId="77777777" w:rsidR="00A45B39" w:rsidRPr="009254CB" w:rsidRDefault="00A45B39" w:rsidP="00832792">
            <w:pPr>
              <w:pStyle w:val="tvhtmlmktable1"/>
              <w:spacing w:before="0" w:beforeAutospacing="0" w:after="0" w:afterAutospacing="0"/>
            </w:pPr>
            <w:r w:rsidRPr="009254CB">
              <w:t>1.7.</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BE" w14:textId="77777777" w:rsidR="00A45B39" w:rsidRPr="009254CB" w:rsidRDefault="00A45B39" w:rsidP="00832792">
            <w:pPr>
              <w:pStyle w:val="tvhtmlmktable1"/>
              <w:spacing w:before="0" w:beforeAutospacing="0" w:after="0" w:afterAutospacing="0"/>
              <w:jc w:val="center"/>
            </w:pPr>
            <w:r w:rsidRPr="009254CB">
              <w:t>400900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BF" w14:textId="77777777" w:rsidR="00A45B39" w:rsidRPr="009254CB" w:rsidRDefault="00A45B39" w:rsidP="00832792">
            <w:pPr>
              <w:pStyle w:val="tvhtmlmktable1"/>
              <w:spacing w:before="0" w:beforeAutospacing="0" w:after="0" w:afterAutospacing="0"/>
              <w:jc w:val="center"/>
            </w:pPr>
            <w:r w:rsidRPr="009254CB">
              <w:t>602303</w:t>
            </w:r>
          </w:p>
        </w:tc>
      </w:tr>
      <w:tr w:rsidR="00A45B39" w:rsidRPr="009254CB" w14:paraId="405EF9C5"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C1" w14:textId="77777777" w:rsidR="00A45B39" w:rsidRPr="009254CB" w:rsidRDefault="00A45B39" w:rsidP="00832792">
            <w:pPr>
              <w:pStyle w:val="tvhtmlmktable1"/>
              <w:spacing w:before="0" w:beforeAutospacing="0" w:after="0" w:afterAutospacing="0"/>
            </w:pPr>
            <w:r w:rsidRPr="009254CB">
              <w:t>8.8.</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C2" w14:textId="77777777" w:rsidR="00A45B39" w:rsidRPr="009254CB" w:rsidRDefault="00A45B39" w:rsidP="00832792">
            <w:pPr>
              <w:pStyle w:val="tvhtmlmktable1"/>
              <w:spacing w:before="0" w:beforeAutospacing="0" w:after="0" w:afterAutospacing="0"/>
            </w:pPr>
            <w:r w:rsidRPr="009254CB">
              <w:t>1.8.</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C3" w14:textId="77777777" w:rsidR="00A45B39" w:rsidRPr="009254CB" w:rsidRDefault="00A45B39" w:rsidP="00832792">
            <w:pPr>
              <w:pStyle w:val="tvhtmlmktable1"/>
              <w:spacing w:before="0" w:beforeAutospacing="0" w:after="0" w:afterAutospacing="0"/>
              <w:jc w:val="center"/>
            </w:pPr>
            <w:r w:rsidRPr="009254CB">
              <w:t>400930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C4" w14:textId="77777777" w:rsidR="00A45B39" w:rsidRPr="009254CB" w:rsidRDefault="00A45B39" w:rsidP="00832792">
            <w:pPr>
              <w:pStyle w:val="tvhtmlmktable1"/>
              <w:spacing w:before="0" w:beforeAutospacing="0" w:after="0" w:afterAutospacing="0"/>
              <w:jc w:val="center"/>
            </w:pPr>
            <w:r w:rsidRPr="009254CB">
              <w:t>602293</w:t>
            </w:r>
          </w:p>
        </w:tc>
      </w:tr>
      <w:tr w:rsidR="00A45B39" w:rsidRPr="009254CB" w14:paraId="405EF9CA"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C6" w14:textId="77777777" w:rsidR="00A45B39" w:rsidRPr="009254CB" w:rsidRDefault="00A45B39" w:rsidP="00832792">
            <w:pPr>
              <w:pStyle w:val="tvhtmlmktable1"/>
              <w:spacing w:before="0" w:beforeAutospacing="0" w:after="0" w:afterAutospacing="0"/>
            </w:pPr>
            <w:r w:rsidRPr="009254CB">
              <w:t>8.9.</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C7" w14:textId="77777777" w:rsidR="00A45B39" w:rsidRPr="009254CB" w:rsidRDefault="00A45B39" w:rsidP="00832792">
            <w:pPr>
              <w:pStyle w:val="tvhtmlmktable1"/>
              <w:spacing w:before="0" w:beforeAutospacing="0" w:after="0" w:afterAutospacing="0"/>
            </w:pPr>
            <w:r w:rsidRPr="009254CB">
              <w:t>1.9.</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C8" w14:textId="77777777" w:rsidR="00A45B39" w:rsidRPr="009254CB" w:rsidRDefault="00A45B39" w:rsidP="00832792">
            <w:pPr>
              <w:pStyle w:val="tvhtmlmktable1"/>
              <w:spacing w:before="0" w:beforeAutospacing="0" w:after="0" w:afterAutospacing="0"/>
              <w:jc w:val="center"/>
            </w:pPr>
            <w:r w:rsidRPr="009254CB">
              <w:t>400920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C9" w14:textId="77777777" w:rsidR="00A45B39" w:rsidRPr="009254CB" w:rsidRDefault="00A45B39" w:rsidP="00832792">
            <w:pPr>
              <w:pStyle w:val="tvhtmlmktable1"/>
              <w:spacing w:before="0" w:beforeAutospacing="0" w:after="0" w:afterAutospacing="0"/>
              <w:jc w:val="center"/>
            </w:pPr>
            <w:r w:rsidRPr="009254CB">
              <w:t>602261</w:t>
            </w:r>
          </w:p>
        </w:tc>
      </w:tr>
      <w:tr w:rsidR="00A45B39" w:rsidRPr="009254CB" w14:paraId="405EF9CF"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CB" w14:textId="77777777" w:rsidR="00A45B39" w:rsidRPr="009254CB" w:rsidRDefault="00A45B39" w:rsidP="00832792">
            <w:pPr>
              <w:pStyle w:val="tvhtmlmktable1"/>
              <w:spacing w:before="0" w:beforeAutospacing="0" w:after="0" w:afterAutospacing="0"/>
            </w:pPr>
            <w:r w:rsidRPr="009254CB">
              <w:t>8.10.</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CC" w14:textId="77777777" w:rsidR="00A45B39" w:rsidRPr="009254CB" w:rsidRDefault="00A45B39" w:rsidP="00832792">
            <w:pPr>
              <w:pStyle w:val="tvhtmlmktable1"/>
              <w:spacing w:before="0" w:beforeAutospacing="0" w:after="0" w:afterAutospacing="0"/>
            </w:pPr>
            <w:r w:rsidRPr="009254CB">
              <w:t>1.10.</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CD" w14:textId="77777777" w:rsidR="00A45B39" w:rsidRPr="009254CB" w:rsidRDefault="00A45B39" w:rsidP="00832792">
            <w:pPr>
              <w:pStyle w:val="tvhtmlmktable1"/>
              <w:spacing w:before="0" w:beforeAutospacing="0" w:after="0" w:afterAutospacing="0"/>
              <w:jc w:val="center"/>
            </w:pPr>
            <w:r w:rsidRPr="009254CB">
              <w:t>400880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CE" w14:textId="77777777" w:rsidR="00A45B39" w:rsidRPr="009254CB" w:rsidRDefault="00A45B39" w:rsidP="00832792">
            <w:pPr>
              <w:pStyle w:val="tvhtmlmktable1"/>
              <w:spacing w:before="0" w:beforeAutospacing="0" w:after="0" w:afterAutospacing="0"/>
              <w:jc w:val="center"/>
            </w:pPr>
            <w:r w:rsidRPr="009254CB">
              <w:t>602242</w:t>
            </w:r>
          </w:p>
        </w:tc>
      </w:tr>
      <w:tr w:rsidR="00A45B39" w:rsidRPr="009254CB" w14:paraId="405EF9D4"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D0" w14:textId="77777777" w:rsidR="00A45B39" w:rsidRPr="009254CB" w:rsidRDefault="00A45B39" w:rsidP="00832792">
            <w:pPr>
              <w:pStyle w:val="tvhtmlmktable1"/>
              <w:spacing w:before="0" w:beforeAutospacing="0" w:after="0" w:afterAutospacing="0"/>
            </w:pPr>
            <w:r w:rsidRPr="009254CB">
              <w:t>8.11.</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D1" w14:textId="77777777" w:rsidR="00A45B39" w:rsidRPr="009254CB" w:rsidRDefault="00A45B39" w:rsidP="00832792">
            <w:pPr>
              <w:pStyle w:val="tvhtmlmktable1"/>
              <w:spacing w:before="0" w:beforeAutospacing="0" w:after="0" w:afterAutospacing="0"/>
            </w:pPr>
            <w:r w:rsidRPr="009254CB">
              <w:t>1.11.</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D2" w14:textId="77777777" w:rsidR="00A45B39" w:rsidRPr="009254CB" w:rsidRDefault="00A45B39" w:rsidP="00832792">
            <w:pPr>
              <w:pStyle w:val="tvhtmlmktable1"/>
              <w:spacing w:before="0" w:beforeAutospacing="0" w:after="0" w:afterAutospacing="0"/>
              <w:jc w:val="center"/>
            </w:pPr>
            <w:r w:rsidRPr="009254CB">
              <w:t>400880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D3" w14:textId="77777777" w:rsidR="00A45B39" w:rsidRPr="009254CB" w:rsidRDefault="00A45B39" w:rsidP="00832792">
            <w:pPr>
              <w:pStyle w:val="tvhtmlmktable1"/>
              <w:spacing w:before="0" w:beforeAutospacing="0" w:after="0" w:afterAutospacing="0"/>
              <w:jc w:val="center"/>
            </w:pPr>
            <w:r w:rsidRPr="009254CB">
              <w:t>602163</w:t>
            </w:r>
          </w:p>
        </w:tc>
      </w:tr>
      <w:tr w:rsidR="00A45B39" w:rsidRPr="009254CB" w14:paraId="405EF9D9"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D5" w14:textId="77777777" w:rsidR="00A45B39" w:rsidRPr="009254CB" w:rsidRDefault="00A45B39" w:rsidP="00832792">
            <w:pPr>
              <w:pStyle w:val="tvhtmlmktable1"/>
              <w:spacing w:before="0" w:beforeAutospacing="0" w:after="0" w:afterAutospacing="0"/>
            </w:pPr>
            <w:r w:rsidRPr="009254CB">
              <w:t>8.12.</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D6" w14:textId="77777777" w:rsidR="00A45B39" w:rsidRPr="009254CB" w:rsidRDefault="00A45B39" w:rsidP="00832792">
            <w:pPr>
              <w:pStyle w:val="tvhtmlmktable1"/>
              <w:spacing w:before="0" w:beforeAutospacing="0" w:after="0" w:afterAutospacing="0"/>
            </w:pPr>
            <w:r w:rsidRPr="009254CB">
              <w:t>1.12.</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D7" w14:textId="77777777" w:rsidR="00A45B39" w:rsidRPr="009254CB" w:rsidRDefault="00A45B39" w:rsidP="00832792">
            <w:pPr>
              <w:pStyle w:val="tvhtmlmktable1"/>
              <w:spacing w:before="0" w:beforeAutospacing="0" w:after="0" w:afterAutospacing="0"/>
              <w:jc w:val="center"/>
            </w:pPr>
            <w:r w:rsidRPr="009254CB">
              <w:t>400900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D8" w14:textId="77777777" w:rsidR="00A45B39" w:rsidRPr="009254CB" w:rsidRDefault="00A45B39" w:rsidP="00832792">
            <w:pPr>
              <w:pStyle w:val="tvhtmlmktable1"/>
              <w:spacing w:before="0" w:beforeAutospacing="0" w:after="0" w:afterAutospacing="0"/>
              <w:jc w:val="center"/>
            </w:pPr>
            <w:r w:rsidRPr="009254CB">
              <w:t>602148</w:t>
            </w:r>
          </w:p>
        </w:tc>
      </w:tr>
      <w:tr w:rsidR="00A45B39" w:rsidRPr="009254CB" w14:paraId="405EF9DE"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DA" w14:textId="77777777" w:rsidR="00A45B39" w:rsidRPr="009254CB" w:rsidRDefault="00A45B39" w:rsidP="00832792">
            <w:pPr>
              <w:pStyle w:val="tvhtmlmktable1"/>
              <w:spacing w:before="0" w:beforeAutospacing="0" w:after="0" w:afterAutospacing="0"/>
            </w:pPr>
            <w:r w:rsidRPr="009254CB">
              <w:lastRenderedPageBreak/>
              <w:t>8.13.</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DB" w14:textId="77777777" w:rsidR="00A45B39" w:rsidRPr="009254CB" w:rsidRDefault="00A45B39" w:rsidP="00832792">
            <w:pPr>
              <w:pStyle w:val="tvhtmlmktable1"/>
              <w:spacing w:before="0" w:beforeAutospacing="0" w:after="0" w:afterAutospacing="0"/>
            </w:pPr>
            <w:r w:rsidRPr="009254CB">
              <w:t>1.13.</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DC" w14:textId="77777777" w:rsidR="00A45B39" w:rsidRPr="009254CB" w:rsidRDefault="00A45B39" w:rsidP="00832792">
            <w:pPr>
              <w:pStyle w:val="tvhtmlmktable1"/>
              <w:spacing w:before="0" w:beforeAutospacing="0" w:after="0" w:afterAutospacing="0"/>
              <w:jc w:val="center"/>
            </w:pPr>
            <w:r w:rsidRPr="009254CB">
              <w:t>400910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DD" w14:textId="77777777" w:rsidR="00A45B39" w:rsidRPr="009254CB" w:rsidRDefault="00A45B39" w:rsidP="00832792">
            <w:pPr>
              <w:pStyle w:val="tvhtmlmktable1"/>
              <w:spacing w:before="0" w:beforeAutospacing="0" w:after="0" w:afterAutospacing="0"/>
              <w:jc w:val="center"/>
            </w:pPr>
            <w:r w:rsidRPr="009254CB">
              <w:t>602211</w:t>
            </w:r>
          </w:p>
        </w:tc>
      </w:tr>
      <w:tr w:rsidR="00A45B39" w:rsidRPr="009254CB" w14:paraId="405EF9E3"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DF" w14:textId="77777777" w:rsidR="00A45B39" w:rsidRPr="009254CB" w:rsidRDefault="00A45B39" w:rsidP="00832792">
            <w:pPr>
              <w:pStyle w:val="tvhtmlmktable1"/>
              <w:spacing w:before="0" w:beforeAutospacing="0" w:after="0" w:afterAutospacing="0"/>
            </w:pPr>
            <w:r w:rsidRPr="009254CB">
              <w:t>8.14.</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E0" w14:textId="77777777" w:rsidR="00A45B39" w:rsidRPr="009254CB" w:rsidRDefault="00A45B39" w:rsidP="00832792">
            <w:pPr>
              <w:pStyle w:val="tvhtmlmktable1"/>
              <w:spacing w:before="0" w:beforeAutospacing="0" w:after="0" w:afterAutospacing="0"/>
            </w:pPr>
            <w:r w:rsidRPr="009254CB">
              <w:t>1.14.</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E1" w14:textId="77777777" w:rsidR="00A45B39" w:rsidRPr="009254CB" w:rsidRDefault="00A45B39" w:rsidP="00832792">
            <w:pPr>
              <w:pStyle w:val="tvhtmlmktable1"/>
              <w:spacing w:before="0" w:beforeAutospacing="0" w:after="0" w:afterAutospacing="0"/>
              <w:jc w:val="center"/>
            </w:pPr>
            <w:r w:rsidRPr="009254CB">
              <w:t>400990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E2" w14:textId="77777777" w:rsidR="00A45B39" w:rsidRPr="009254CB" w:rsidRDefault="00A45B39" w:rsidP="00832792">
            <w:pPr>
              <w:pStyle w:val="tvhtmlmktable1"/>
              <w:spacing w:before="0" w:beforeAutospacing="0" w:after="0" w:afterAutospacing="0"/>
              <w:jc w:val="center"/>
            </w:pPr>
            <w:r w:rsidRPr="009254CB">
              <w:t>602207</w:t>
            </w:r>
          </w:p>
        </w:tc>
      </w:tr>
      <w:tr w:rsidR="00A45B39" w:rsidRPr="009254CB" w14:paraId="405EF9E8"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E4" w14:textId="77777777" w:rsidR="00A45B39" w:rsidRPr="009254CB" w:rsidRDefault="00A45B39" w:rsidP="00832792">
            <w:pPr>
              <w:pStyle w:val="tvhtmlmktable1"/>
              <w:spacing w:before="0" w:beforeAutospacing="0" w:after="0" w:afterAutospacing="0"/>
            </w:pPr>
            <w:r w:rsidRPr="009254CB">
              <w:t>8.15.</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E5" w14:textId="77777777" w:rsidR="00A45B39" w:rsidRPr="009254CB" w:rsidRDefault="00A45B39" w:rsidP="00832792">
            <w:pPr>
              <w:pStyle w:val="tvhtmlmktable1"/>
              <w:spacing w:before="0" w:beforeAutospacing="0" w:after="0" w:afterAutospacing="0"/>
            </w:pPr>
            <w:r w:rsidRPr="009254CB">
              <w:t>1.15.</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E6" w14:textId="77777777" w:rsidR="00A45B39" w:rsidRPr="009254CB" w:rsidRDefault="00A45B39" w:rsidP="00832792">
            <w:pPr>
              <w:pStyle w:val="tvhtmlmktable1"/>
              <w:spacing w:before="0" w:beforeAutospacing="0" w:after="0" w:afterAutospacing="0"/>
              <w:jc w:val="center"/>
            </w:pPr>
            <w:r w:rsidRPr="009254CB">
              <w:t>400990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E7" w14:textId="77777777" w:rsidR="00A45B39" w:rsidRPr="009254CB" w:rsidRDefault="00A45B39" w:rsidP="00832792">
            <w:pPr>
              <w:pStyle w:val="tvhtmlmktable1"/>
              <w:spacing w:before="0" w:beforeAutospacing="0" w:after="0" w:afterAutospacing="0"/>
              <w:jc w:val="center"/>
            </w:pPr>
            <w:r w:rsidRPr="009254CB">
              <w:t>602233</w:t>
            </w:r>
          </w:p>
        </w:tc>
      </w:tr>
      <w:tr w:rsidR="00A45B39" w:rsidRPr="009254CB" w14:paraId="405EF9ED"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E9" w14:textId="77777777" w:rsidR="00A45B39" w:rsidRPr="009254CB" w:rsidRDefault="00A45B39" w:rsidP="00832792">
            <w:pPr>
              <w:pStyle w:val="tvhtmlmktable1"/>
              <w:spacing w:before="0" w:beforeAutospacing="0" w:after="0" w:afterAutospacing="0"/>
            </w:pPr>
            <w:r w:rsidRPr="009254CB">
              <w:t>8.16.</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EA" w14:textId="77777777" w:rsidR="00A45B39" w:rsidRPr="009254CB" w:rsidRDefault="00A45B39" w:rsidP="00832792">
            <w:pPr>
              <w:pStyle w:val="tvhtmlmktable1"/>
              <w:spacing w:before="0" w:beforeAutospacing="0" w:after="0" w:afterAutospacing="0"/>
            </w:pPr>
            <w:r w:rsidRPr="009254CB">
              <w:t>1.16.</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EB" w14:textId="77777777" w:rsidR="00A45B39" w:rsidRPr="009254CB" w:rsidRDefault="00A45B39" w:rsidP="00832792">
            <w:pPr>
              <w:pStyle w:val="tvhtmlmktable1"/>
              <w:spacing w:before="0" w:beforeAutospacing="0" w:after="0" w:afterAutospacing="0"/>
              <w:jc w:val="center"/>
            </w:pPr>
            <w:r w:rsidRPr="009254CB">
              <w:t>401080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EC" w14:textId="77777777" w:rsidR="00A45B39" w:rsidRPr="009254CB" w:rsidRDefault="00A45B39" w:rsidP="00832792">
            <w:pPr>
              <w:pStyle w:val="tvhtmlmktable1"/>
              <w:spacing w:before="0" w:beforeAutospacing="0" w:after="0" w:afterAutospacing="0"/>
              <w:jc w:val="center"/>
            </w:pPr>
            <w:r w:rsidRPr="009254CB">
              <w:t>602306</w:t>
            </w:r>
          </w:p>
        </w:tc>
      </w:tr>
      <w:tr w:rsidR="00A45B39" w:rsidRPr="009254CB" w14:paraId="405EF9F2"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EE" w14:textId="77777777" w:rsidR="00A45B39" w:rsidRPr="009254CB" w:rsidRDefault="00A45B39" w:rsidP="00832792">
            <w:pPr>
              <w:pStyle w:val="tvhtmlmktable1"/>
              <w:spacing w:before="0" w:beforeAutospacing="0" w:after="0" w:afterAutospacing="0"/>
            </w:pPr>
            <w:r w:rsidRPr="009254CB">
              <w:t>8.17.</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EF" w14:textId="77777777" w:rsidR="00A45B39" w:rsidRPr="009254CB" w:rsidRDefault="00A45B39" w:rsidP="00832792">
            <w:pPr>
              <w:pStyle w:val="tvhtmlmktable1"/>
              <w:spacing w:before="0" w:beforeAutospacing="0" w:after="0" w:afterAutospacing="0"/>
            </w:pPr>
            <w:r w:rsidRPr="009254CB">
              <w:t>1.17.</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F0" w14:textId="77777777" w:rsidR="00A45B39" w:rsidRPr="009254CB" w:rsidRDefault="00A45B39" w:rsidP="00832792">
            <w:pPr>
              <w:pStyle w:val="tvhtmlmktable1"/>
              <w:spacing w:before="0" w:beforeAutospacing="0" w:after="0" w:afterAutospacing="0"/>
              <w:jc w:val="center"/>
            </w:pPr>
            <w:r w:rsidRPr="009254CB">
              <w:t>401110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F1" w14:textId="77777777" w:rsidR="00A45B39" w:rsidRPr="009254CB" w:rsidRDefault="00A45B39" w:rsidP="00832792">
            <w:pPr>
              <w:pStyle w:val="tvhtmlmktable1"/>
              <w:spacing w:before="0" w:beforeAutospacing="0" w:after="0" w:afterAutospacing="0"/>
              <w:jc w:val="center"/>
            </w:pPr>
            <w:r w:rsidRPr="009254CB">
              <w:t>602277</w:t>
            </w:r>
          </w:p>
        </w:tc>
      </w:tr>
      <w:tr w:rsidR="00A45B39" w:rsidRPr="009254CB" w14:paraId="405EF9F7"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F3" w14:textId="77777777" w:rsidR="00A45B39" w:rsidRPr="009254CB" w:rsidRDefault="00A45B39" w:rsidP="00832792">
            <w:pPr>
              <w:pStyle w:val="tvhtmlmktable1"/>
              <w:spacing w:before="0" w:beforeAutospacing="0" w:after="0" w:afterAutospacing="0"/>
            </w:pPr>
            <w:r w:rsidRPr="009254CB">
              <w:t>8.18.</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F4" w14:textId="77777777" w:rsidR="00A45B39" w:rsidRPr="009254CB" w:rsidRDefault="00A45B39" w:rsidP="00832792">
            <w:pPr>
              <w:pStyle w:val="tvhtmlmktable1"/>
              <w:spacing w:before="0" w:beforeAutospacing="0" w:after="0" w:afterAutospacing="0"/>
            </w:pPr>
            <w:r w:rsidRPr="009254CB">
              <w:t>1.18.</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F5" w14:textId="77777777" w:rsidR="00A45B39" w:rsidRPr="009254CB" w:rsidRDefault="00A45B39" w:rsidP="00832792">
            <w:pPr>
              <w:pStyle w:val="tvhtmlmktable1"/>
              <w:spacing w:before="0" w:beforeAutospacing="0" w:after="0" w:afterAutospacing="0"/>
              <w:jc w:val="center"/>
            </w:pPr>
            <w:r w:rsidRPr="009254CB">
              <w:t>401100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F6" w14:textId="77777777" w:rsidR="00A45B39" w:rsidRPr="009254CB" w:rsidRDefault="00A45B39" w:rsidP="00832792">
            <w:pPr>
              <w:pStyle w:val="tvhtmlmktable1"/>
              <w:spacing w:before="0" w:beforeAutospacing="0" w:after="0" w:afterAutospacing="0"/>
              <w:jc w:val="center"/>
            </w:pPr>
            <w:r w:rsidRPr="009254CB">
              <w:t>602192</w:t>
            </w:r>
          </w:p>
        </w:tc>
      </w:tr>
      <w:tr w:rsidR="00A45B39" w:rsidRPr="009254CB" w14:paraId="405EF9FC"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F8" w14:textId="77777777" w:rsidR="00A45B39" w:rsidRPr="009254CB" w:rsidRDefault="00A45B39" w:rsidP="00832792">
            <w:pPr>
              <w:pStyle w:val="tvhtmlmktable1"/>
              <w:spacing w:before="0" w:beforeAutospacing="0" w:after="0" w:afterAutospacing="0"/>
            </w:pPr>
            <w:r w:rsidRPr="009254CB">
              <w:t>8.19.</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F9" w14:textId="77777777" w:rsidR="00A45B39" w:rsidRPr="009254CB" w:rsidRDefault="00A45B39" w:rsidP="00832792">
            <w:pPr>
              <w:pStyle w:val="tvhtmlmktable1"/>
              <w:spacing w:before="0" w:beforeAutospacing="0" w:after="0" w:afterAutospacing="0"/>
            </w:pPr>
            <w:r w:rsidRPr="009254CB">
              <w:t>1.19.</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FA" w14:textId="77777777" w:rsidR="00A45B39" w:rsidRPr="009254CB" w:rsidRDefault="00A45B39" w:rsidP="00832792">
            <w:pPr>
              <w:pStyle w:val="tvhtmlmktable1"/>
              <w:spacing w:before="0" w:beforeAutospacing="0" w:after="0" w:afterAutospacing="0"/>
              <w:jc w:val="center"/>
            </w:pPr>
            <w:r w:rsidRPr="009254CB">
              <w:t>401170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9FB" w14:textId="77777777" w:rsidR="00A45B39" w:rsidRPr="009254CB" w:rsidRDefault="00A45B39" w:rsidP="00832792">
            <w:pPr>
              <w:pStyle w:val="tvhtmlmktable1"/>
              <w:spacing w:before="0" w:beforeAutospacing="0" w:after="0" w:afterAutospacing="0"/>
              <w:jc w:val="center"/>
            </w:pPr>
            <w:r w:rsidRPr="009254CB">
              <w:t>602164</w:t>
            </w:r>
          </w:p>
        </w:tc>
      </w:tr>
      <w:tr w:rsidR="00A45B39" w:rsidRPr="009254CB" w14:paraId="405EFA01"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9FD" w14:textId="77777777" w:rsidR="00A45B39" w:rsidRPr="009254CB" w:rsidRDefault="00A45B39" w:rsidP="00832792">
            <w:pPr>
              <w:pStyle w:val="tvhtmlmktable1"/>
              <w:spacing w:before="0" w:beforeAutospacing="0" w:after="0" w:afterAutospacing="0"/>
            </w:pPr>
            <w:r w:rsidRPr="009254CB">
              <w:t>8.20.</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9FE" w14:textId="77777777" w:rsidR="00A45B39" w:rsidRPr="009254CB" w:rsidRDefault="00A45B39" w:rsidP="00832792">
            <w:pPr>
              <w:pStyle w:val="tvhtmlmktable1"/>
              <w:spacing w:before="0" w:beforeAutospacing="0" w:after="0" w:afterAutospacing="0"/>
            </w:pPr>
            <w:r w:rsidRPr="009254CB">
              <w:t>1.20.</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9FF" w14:textId="77777777" w:rsidR="00A45B39" w:rsidRPr="009254CB" w:rsidRDefault="00A45B39" w:rsidP="00832792">
            <w:pPr>
              <w:pStyle w:val="tvhtmlmktable1"/>
              <w:spacing w:before="0" w:beforeAutospacing="0" w:after="0" w:afterAutospacing="0"/>
              <w:jc w:val="center"/>
            </w:pPr>
            <w:r w:rsidRPr="009254CB">
              <w:t>401210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A00" w14:textId="77777777" w:rsidR="00A45B39" w:rsidRPr="009254CB" w:rsidRDefault="00A45B39" w:rsidP="00832792">
            <w:pPr>
              <w:pStyle w:val="tvhtmlmktable1"/>
              <w:spacing w:before="0" w:beforeAutospacing="0" w:after="0" w:afterAutospacing="0"/>
              <w:jc w:val="center"/>
            </w:pPr>
            <w:r w:rsidRPr="009254CB">
              <w:t>602169</w:t>
            </w:r>
          </w:p>
        </w:tc>
      </w:tr>
      <w:tr w:rsidR="00A45B39" w:rsidRPr="009254CB" w14:paraId="405EFA06"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A02" w14:textId="77777777" w:rsidR="00A45B39" w:rsidRPr="009254CB" w:rsidRDefault="00A45B39" w:rsidP="00832792">
            <w:pPr>
              <w:pStyle w:val="tvhtmlmktable1"/>
              <w:spacing w:before="0" w:beforeAutospacing="0" w:after="0" w:afterAutospacing="0"/>
            </w:pPr>
            <w:r w:rsidRPr="009254CB">
              <w:t>8.21.</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A03" w14:textId="77777777" w:rsidR="00A45B39" w:rsidRPr="009254CB" w:rsidRDefault="00A45B39" w:rsidP="00832792">
            <w:pPr>
              <w:pStyle w:val="tvhtmlmktable1"/>
              <w:spacing w:before="0" w:beforeAutospacing="0" w:after="0" w:afterAutospacing="0"/>
            </w:pPr>
            <w:r w:rsidRPr="009254CB">
              <w:t>1.21.</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A04" w14:textId="77777777" w:rsidR="00A45B39" w:rsidRPr="009254CB" w:rsidRDefault="00A45B39" w:rsidP="00832792">
            <w:pPr>
              <w:pStyle w:val="tvhtmlmktable1"/>
              <w:spacing w:before="0" w:beforeAutospacing="0" w:after="0" w:afterAutospacing="0"/>
              <w:jc w:val="center"/>
            </w:pPr>
            <w:r w:rsidRPr="009254CB">
              <w:t>401220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A05" w14:textId="77777777" w:rsidR="00A45B39" w:rsidRPr="009254CB" w:rsidRDefault="00A45B39" w:rsidP="00832792">
            <w:pPr>
              <w:pStyle w:val="tvhtmlmktable1"/>
              <w:spacing w:before="0" w:beforeAutospacing="0" w:after="0" w:afterAutospacing="0"/>
              <w:jc w:val="center"/>
            </w:pPr>
            <w:r w:rsidRPr="009254CB">
              <w:t>602161</w:t>
            </w:r>
          </w:p>
        </w:tc>
      </w:tr>
      <w:tr w:rsidR="00A45B39" w:rsidRPr="009254CB" w14:paraId="405EFA0B"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A07" w14:textId="77777777" w:rsidR="00A45B39" w:rsidRPr="009254CB" w:rsidRDefault="00A45B39" w:rsidP="00832792">
            <w:pPr>
              <w:pStyle w:val="tvhtmlmktable1"/>
              <w:spacing w:before="0" w:beforeAutospacing="0" w:after="0" w:afterAutospacing="0"/>
            </w:pPr>
            <w:r w:rsidRPr="009254CB">
              <w:t>8.22.</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A08" w14:textId="77777777" w:rsidR="00A45B39" w:rsidRPr="009254CB" w:rsidRDefault="00A45B39" w:rsidP="00832792">
            <w:pPr>
              <w:pStyle w:val="tvhtmlmktable1"/>
              <w:spacing w:before="0" w:beforeAutospacing="0" w:after="0" w:afterAutospacing="0"/>
            </w:pPr>
            <w:r w:rsidRPr="009254CB">
              <w:t>1.22.</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A09" w14:textId="77777777" w:rsidR="00A45B39" w:rsidRPr="009254CB" w:rsidRDefault="00A45B39" w:rsidP="00832792">
            <w:pPr>
              <w:pStyle w:val="tvhtmlmktable1"/>
              <w:spacing w:before="0" w:beforeAutospacing="0" w:after="0" w:afterAutospacing="0"/>
              <w:jc w:val="center"/>
            </w:pPr>
            <w:r w:rsidRPr="009254CB">
              <w:t>401240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A0A" w14:textId="77777777" w:rsidR="00A45B39" w:rsidRPr="009254CB" w:rsidRDefault="00A45B39" w:rsidP="00832792">
            <w:pPr>
              <w:pStyle w:val="tvhtmlmktable1"/>
              <w:spacing w:before="0" w:beforeAutospacing="0" w:after="0" w:afterAutospacing="0"/>
              <w:jc w:val="center"/>
            </w:pPr>
            <w:r w:rsidRPr="009254CB">
              <w:t>602128</w:t>
            </w:r>
          </w:p>
        </w:tc>
      </w:tr>
      <w:tr w:rsidR="00A45B39" w:rsidRPr="009254CB" w14:paraId="405EFA10"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A0C" w14:textId="77777777" w:rsidR="00A45B39" w:rsidRPr="009254CB" w:rsidRDefault="00A45B39" w:rsidP="00832792">
            <w:pPr>
              <w:pStyle w:val="tvhtmlmktable1"/>
              <w:spacing w:before="0" w:beforeAutospacing="0" w:after="0" w:afterAutospacing="0"/>
            </w:pPr>
            <w:r w:rsidRPr="009254CB">
              <w:t>8.23.</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A0D" w14:textId="77777777" w:rsidR="00A45B39" w:rsidRPr="009254CB" w:rsidRDefault="00A45B39" w:rsidP="00832792">
            <w:pPr>
              <w:pStyle w:val="tvhtmlmktable1"/>
              <w:spacing w:before="0" w:beforeAutospacing="0" w:after="0" w:afterAutospacing="0"/>
            </w:pPr>
            <w:r w:rsidRPr="009254CB">
              <w:t>1.23.</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A0E" w14:textId="77777777" w:rsidR="00A45B39" w:rsidRPr="009254CB" w:rsidRDefault="00A45B39" w:rsidP="00832792">
            <w:pPr>
              <w:pStyle w:val="tvhtmlmktable1"/>
              <w:spacing w:before="0" w:beforeAutospacing="0" w:after="0" w:afterAutospacing="0"/>
              <w:jc w:val="center"/>
            </w:pPr>
            <w:r w:rsidRPr="009254CB">
              <w:t>401310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A0F" w14:textId="77777777" w:rsidR="00A45B39" w:rsidRPr="009254CB" w:rsidRDefault="00A45B39" w:rsidP="00832792">
            <w:pPr>
              <w:pStyle w:val="tvhtmlmktable1"/>
              <w:spacing w:before="0" w:beforeAutospacing="0" w:after="0" w:afterAutospacing="0"/>
              <w:jc w:val="center"/>
            </w:pPr>
            <w:r w:rsidRPr="009254CB">
              <w:t>602094</w:t>
            </w:r>
          </w:p>
        </w:tc>
      </w:tr>
      <w:tr w:rsidR="00A45B39" w:rsidRPr="009254CB" w14:paraId="405EFA15"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A11" w14:textId="77777777" w:rsidR="00A45B39" w:rsidRPr="009254CB" w:rsidRDefault="00A45B39" w:rsidP="00832792">
            <w:pPr>
              <w:pStyle w:val="tvhtmlmktable1"/>
              <w:spacing w:before="0" w:beforeAutospacing="0" w:after="0" w:afterAutospacing="0"/>
            </w:pPr>
            <w:r w:rsidRPr="009254CB">
              <w:t>8.24.</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A12" w14:textId="77777777" w:rsidR="00A45B39" w:rsidRPr="009254CB" w:rsidRDefault="00A45B39" w:rsidP="00832792">
            <w:pPr>
              <w:pStyle w:val="tvhtmlmktable1"/>
              <w:spacing w:before="0" w:beforeAutospacing="0" w:after="0" w:afterAutospacing="0"/>
            </w:pPr>
            <w:r w:rsidRPr="009254CB">
              <w:t>1.24.</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A13" w14:textId="77777777" w:rsidR="00A45B39" w:rsidRPr="009254CB" w:rsidRDefault="00A45B39" w:rsidP="00832792">
            <w:pPr>
              <w:pStyle w:val="tvhtmlmktable1"/>
              <w:spacing w:before="0" w:beforeAutospacing="0" w:after="0" w:afterAutospacing="0"/>
              <w:jc w:val="center"/>
            </w:pPr>
            <w:r w:rsidRPr="009254CB">
              <w:t>401320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A14" w14:textId="77777777" w:rsidR="00A45B39" w:rsidRPr="009254CB" w:rsidRDefault="00A45B39" w:rsidP="00832792">
            <w:pPr>
              <w:pStyle w:val="tvhtmlmktable1"/>
              <w:spacing w:before="0" w:beforeAutospacing="0" w:after="0" w:afterAutospacing="0"/>
              <w:jc w:val="center"/>
            </w:pPr>
            <w:r w:rsidRPr="009254CB">
              <w:t>602071</w:t>
            </w:r>
          </w:p>
        </w:tc>
      </w:tr>
      <w:tr w:rsidR="00A45B39" w:rsidRPr="009254CB" w14:paraId="405EFA1A" w14:textId="77777777" w:rsidTr="00BC062C">
        <w:trPr>
          <w:trHeight w:val="105"/>
        </w:trPr>
        <w:tc>
          <w:tcPr>
            <w:tcW w:w="836" w:type="pct"/>
            <w:tcBorders>
              <w:top w:val="outset" w:sz="6" w:space="0" w:color="000000"/>
              <w:left w:val="outset" w:sz="6" w:space="0" w:color="000000"/>
              <w:bottom w:val="outset" w:sz="6" w:space="0" w:color="000000"/>
              <w:right w:val="outset" w:sz="6" w:space="0" w:color="000000"/>
            </w:tcBorders>
            <w:vAlign w:val="center"/>
          </w:tcPr>
          <w:p w14:paraId="405EFA16" w14:textId="77777777" w:rsidR="00A45B39" w:rsidRPr="009254CB" w:rsidRDefault="00A45B39" w:rsidP="00832792">
            <w:pPr>
              <w:pStyle w:val="tvhtmlmktable1"/>
              <w:spacing w:before="0" w:beforeAutospacing="0" w:after="0" w:afterAutospacing="0"/>
            </w:pPr>
            <w:r w:rsidRPr="009254CB">
              <w:t>8.25.</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A17" w14:textId="77777777" w:rsidR="00A45B39" w:rsidRPr="009254CB" w:rsidRDefault="00A45B39" w:rsidP="00832792">
            <w:pPr>
              <w:pStyle w:val="tvhtmlmktable1"/>
              <w:spacing w:before="0" w:beforeAutospacing="0" w:after="0" w:afterAutospacing="0"/>
            </w:pPr>
            <w:r w:rsidRPr="009254CB">
              <w:t>1.25.</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A18" w14:textId="77777777" w:rsidR="00A45B39" w:rsidRPr="009254CB" w:rsidRDefault="00A45B39" w:rsidP="00832792">
            <w:pPr>
              <w:pStyle w:val="tvhtmlmktable1"/>
              <w:spacing w:before="0" w:beforeAutospacing="0" w:after="0" w:afterAutospacing="0"/>
              <w:jc w:val="center"/>
            </w:pPr>
            <w:r w:rsidRPr="009254CB">
              <w:t>401490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A19" w14:textId="77777777" w:rsidR="00A45B39" w:rsidRPr="009254CB" w:rsidRDefault="00A45B39" w:rsidP="00832792">
            <w:pPr>
              <w:pStyle w:val="tvhtmlmktable1"/>
              <w:spacing w:before="0" w:beforeAutospacing="0" w:after="0" w:afterAutospacing="0"/>
              <w:jc w:val="center"/>
            </w:pPr>
            <w:r w:rsidRPr="009254CB">
              <w:t>601913</w:t>
            </w:r>
          </w:p>
        </w:tc>
      </w:tr>
    </w:tbl>
    <w:p w14:paraId="405EFA1B" w14:textId="77777777" w:rsidR="00A45B39" w:rsidRPr="009254CB" w:rsidRDefault="00A45B39" w:rsidP="00832792">
      <w:pPr>
        <w:pStyle w:val="tvhtmlmktable1"/>
        <w:spacing w:before="0" w:beforeAutospacing="0" w:after="0" w:afterAutospacing="0"/>
        <w:rPr>
          <w:sz w:val="28"/>
          <w:szCs w:val="28"/>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EFA1C" w14:textId="77777777" w:rsidR="00A45B39" w:rsidRPr="009254CB" w:rsidRDefault="00A45B39" w:rsidP="00832792">
      <w:pPr>
        <w:pStyle w:val="tvhtmlmktable1"/>
        <w:spacing w:before="0" w:beforeAutospacing="0" w:after="0" w:afterAutospacing="0"/>
        <w:rPr>
          <w:sz w:val="28"/>
          <w:szCs w:val="28"/>
        </w:rPr>
      </w:pPr>
    </w:p>
    <w:p w14:paraId="405EFA1D" w14:textId="77777777" w:rsidR="00A45B39" w:rsidRDefault="00A45B39" w:rsidP="00BC062C">
      <w:pPr>
        <w:pStyle w:val="tvhtmlmktable1"/>
        <w:spacing w:before="0" w:beforeAutospacing="0" w:after="0" w:afterAutospacing="0"/>
        <w:ind w:firstLine="709"/>
        <w:rPr>
          <w:sz w:val="28"/>
          <w:szCs w:val="28"/>
        </w:rPr>
      </w:pPr>
      <w:r w:rsidRPr="009254CB">
        <w:rPr>
          <w:sz w:val="28"/>
          <w:szCs w:val="28"/>
        </w:rPr>
        <w:t>9. Dabas parka zonas 2.daļas ārējo robežu koordinātas:</w:t>
      </w:r>
    </w:p>
    <w:p w14:paraId="2AFB7195" w14:textId="77777777" w:rsidR="00BC062C" w:rsidRPr="009254CB" w:rsidRDefault="00BC062C" w:rsidP="00BC062C">
      <w:pPr>
        <w:pStyle w:val="tvhtmlmktable1"/>
        <w:spacing w:before="0" w:beforeAutospacing="0" w:after="0" w:afterAutospacing="0"/>
        <w:ind w:firstLine="709"/>
        <w:rPr>
          <w:sz w:val="28"/>
          <w:szCs w:val="28"/>
        </w:rPr>
      </w:pPr>
    </w:p>
    <w:p w14:paraId="405EFA1E"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499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67"/>
        <w:gridCol w:w="1148"/>
        <w:gridCol w:w="1148"/>
        <w:gridCol w:w="1145"/>
      </w:tblGrid>
      <w:tr w:rsidR="00A45B39" w:rsidRPr="009254CB" w14:paraId="405EFA2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1F"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20" w14:textId="77777777" w:rsidR="00A45B39" w:rsidRPr="009254CB" w:rsidRDefault="00A45B39" w:rsidP="00832792">
            <w:pPr>
              <w:pStyle w:val="tvhtmlmktable1"/>
              <w:spacing w:before="0" w:beforeAutospacing="0" w:after="0" w:afterAutospacing="0"/>
              <w:jc w:val="center"/>
            </w:pPr>
            <w:r w:rsidRPr="009254CB">
              <w:t>Koordinātu punkti</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21" w14:textId="77777777" w:rsidR="00A45B39" w:rsidRPr="009254CB" w:rsidRDefault="00A45B39" w:rsidP="00832792">
            <w:pPr>
              <w:jc w:val="center"/>
            </w:pPr>
            <w:r w:rsidRPr="009254CB">
              <w:t>x koordināta</w:t>
            </w:r>
          </w:p>
        </w:tc>
        <w:tc>
          <w:tcPr>
            <w:tcW w:w="1351" w:type="pct"/>
            <w:tcBorders>
              <w:top w:val="outset" w:sz="6" w:space="0" w:color="000000"/>
              <w:left w:val="outset" w:sz="6" w:space="0" w:color="000000"/>
              <w:bottom w:val="outset" w:sz="6" w:space="0" w:color="000000"/>
              <w:right w:val="outset" w:sz="6" w:space="0" w:color="000000"/>
            </w:tcBorders>
            <w:vAlign w:val="center"/>
          </w:tcPr>
          <w:p w14:paraId="405EFA22"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EFA2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24" w14:textId="77777777" w:rsidR="00A45B39" w:rsidRPr="009254CB" w:rsidRDefault="00A45B39" w:rsidP="00832792">
            <w:pPr>
              <w:pStyle w:val="tvhtmlmktable1"/>
              <w:spacing w:before="0" w:beforeAutospacing="0" w:after="0" w:afterAutospacing="0"/>
            </w:pPr>
            <w:r w:rsidRPr="009254CB">
              <w:t>9.1.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25" w14:textId="77777777" w:rsidR="00A45B39" w:rsidRPr="009254CB" w:rsidRDefault="00A45B39" w:rsidP="00832792">
            <w:pPr>
              <w:pStyle w:val="tvhtmlmktable1"/>
              <w:spacing w:before="0" w:beforeAutospacing="0" w:after="0" w:afterAutospacing="0"/>
            </w:pPr>
            <w:r w:rsidRPr="009254CB">
              <w:t>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26" w14:textId="77777777" w:rsidR="00A45B39" w:rsidRPr="009254CB" w:rsidRDefault="00A45B39" w:rsidP="00832792">
            <w:pPr>
              <w:jc w:val="center"/>
            </w:pPr>
            <w:r w:rsidRPr="009254CB">
              <w:t>400740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27" w14:textId="77777777" w:rsidR="00A45B39" w:rsidRPr="009254CB" w:rsidRDefault="00A45B39" w:rsidP="00832792">
            <w:pPr>
              <w:pStyle w:val="tvhtmlmktable1"/>
              <w:spacing w:before="0" w:beforeAutospacing="0" w:after="0" w:afterAutospacing="0"/>
              <w:jc w:val="center"/>
            </w:pPr>
            <w:r w:rsidRPr="009254CB">
              <w:t>602649</w:t>
            </w:r>
          </w:p>
        </w:tc>
      </w:tr>
      <w:tr w:rsidR="00A45B39" w:rsidRPr="009254CB" w14:paraId="405EFA2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29" w14:textId="77777777" w:rsidR="00A45B39" w:rsidRPr="009254CB" w:rsidRDefault="00A45B39" w:rsidP="00832792">
            <w:pPr>
              <w:pStyle w:val="tvhtmlmktable1"/>
              <w:spacing w:before="0" w:beforeAutospacing="0" w:after="0" w:afterAutospacing="0"/>
            </w:pPr>
            <w:r w:rsidRPr="009254CB">
              <w:t>9.2.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2A" w14:textId="77777777" w:rsidR="00A45B39" w:rsidRPr="009254CB" w:rsidRDefault="00A45B39" w:rsidP="00832792">
            <w:pPr>
              <w:pStyle w:val="tvhtmlmktable1"/>
              <w:spacing w:before="0" w:beforeAutospacing="0" w:after="0" w:afterAutospacing="0"/>
            </w:pPr>
            <w:r w:rsidRPr="009254CB">
              <w:t>2.2.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2B" w14:textId="77777777" w:rsidR="00A45B39" w:rsidRPr="009254CB" w:rsidRDefault="00A45B39" w:rsidP="00832792">
            <w:pPr>
              <w:jc w:val="center"/>
            </w:pPr>
            <w:r w:rsidRPr="009254CB">
              <w:t>400870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2C" w14:textId="77777777" w:rsidR="00A45B39" w:rsidRPr="009254CB" w:rsidRDefault="00A45B39" w:rsidP="00832792">
            <w:pPr>
              <w:pStyle w:val="tvhtmlmktable1"/>
              <w:spacing w:before="0" w:beforeAutospacing="0" w:after="0" w:afterAutospacing="0"/>
              <w:jc w:val="center"/>
            </w:pPr>
            <w:r w:rsidRPr="009254CB">
              <w:t>602783</w:t>
            </w:r>
          </w:p>
        </w:tc>
      </w:tr>
      <w:tr w:rsidR="00A45B39" w:rsidRPr="009254CB" w14:paraId="405EFA3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2E" w14:textId="77777777" w:rsidR="00A45B39" w:rsidRPr="009254CB" w:rsidRDefault="00A45B39" w:rsidP="00832792">
            <w:pPr>
              <w:pStyle w:val="tvhtmlmktable1"/>
              <w:spacing w:before="0" w:beforeAutospacing="0" w:after="0" w:afterAutospacing="0"/>
            </w:pPr>
            <w:r w:rsidRPr="009254CB">
              <w:t>9.3.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2F" w14:textId="77777777" w:rsidR="00A45B39" w:rsidRPr="009254CB" w:rsidRDefault="00A45B39" w:rsidP="00832792">
            <w:pPr>
              <w:pStyle w:val="tvhtmlmktable1"/>
              <w:spacing w:before="0" w:beforeAutospacing="0" w:after="0" w:afterAutospacing="0"/>
            </w:pPr>
            <w:r w:rsidRPr="009254CB">
              <w:t>2.3.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30" w14:textId="77777777" w:rsidR="00A45B39" w:rsidRPr="009254CB" w:rsidRDefault="00A45B39" w:rsidP="00832792">
            <w:pPr>
              <w:jc w:val="center"/>
            </w:pPr>
            <w:r w:rsidRPr="009254CB">
              <w:t>400850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31" w14:textId="77777777" w:rsidR="00A45B39" w:rsidRPr="009254CB" w:rsidRDefault="00A45B39" w:rsidP="00832792">
            <w:pPr>
              <w:pStyle w:val="tvhtmlmktable1"/>
              <w:spacing w:before="0" w:beforeAutospacing="0" w:after="0" w:afterAutospacing="0"/>
              <w:jc w:val="center"/>
            </w:pPr>
            <w:r w:rsidRPr="009254CB">
              <w:t>602952</w:t>
            </w:r>
          </w:p>
        </w:tc>
      </w:tr>
      <w:tr w:rsidR="00A45B39" w:rsidRPr="009254CB" w14:paraId="405EFA3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33" w14:textId="77777777" w:rsidR="00A45B39" w:rsidRPr="009254CB" w:rsidRDefault="00A45B39" w:rsidP="00832792">
            <w:pPr>
              <w:pStyle w:val="tvhtmlmktable1"/>
              <w:spacing w:before="0" w:beforeAutospacing="0" w:after="0" w:afterAutospacing="0"/>
            </w:pPr>
            <w:r w:rsidRPr="009254CB">
              <w:t>9.4.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34" w14:textId="77777777" w:rsidR="00A45B39" w:rsidRPr="009254CB" w:rsidRDefault="00A45B39" w:rsidP="00832792">
            <w:pPr>
              <w:pStyle w:val="tvhtmlmktable1"/>
              <w:spacing w:before="0" w:beforeAutospacing="0" w:after="0" w:afterAutospacing="0"/>
            </w:pPr>
            <w:r w:rsidRPr="009254CB">
              <w:t>2.4.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35" w14:textId="77777777" w:rsidR="00A45B39" w:rsidRPr="009254CB" w:rsidRDefault="00A45B39" w:rsidP="00832792">
            <w:pPr>
              <w:jc w:val="center"/>
            </w:pPr>
            <w:r w:rsidRPr="009254CB">
              <w:t>400860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36" w14:textId="77777777" w:rsidR="00A45B39" w:rsidRPr="009254CB" w:rsidRDefault="00A45B39" w:rsidP="00832792">
            <w:pPr>
              <w:pStyle w:val="tvhtmlmktable1"/>
              <w:spacing w:before="0" w:beforeAutospacing="0" w:after="0" w:afterAutospacing="0"/>
              <w:jc w:val="center"/>
            </w:pPr>
            <w:r w:rsidRPr="009254CB">
              <w:t>603009</w:t>
            </w:r>
          </w:p>
        </w:tc>
      </w:tr>
      <w:tr w:rsidR="00A45B39" w:rsidRPr="009254CB" w14:paraId="405EFA3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38" w14:textId="77777777" w:rsidR="00A45B39" w:rsidRPr="009254CB" w:rsidRDefault="00A45B39" w:rsidP="00832792">
            <w:pPr>
              <w:pStyle w:val="tvhtmlmktable1"/>
              <w:spacing w:before="0" w:beforeAutospacing="0" w:after="0" w:afterAutospacing="0"/>
            </w:pPr>
            <w:r w:rsidRPr="009254CB">
              <w:t>9.5.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39" w14:textId="77777777" w:rsidR="00A45B39" w:rsidRPr="009254CB" w:rsidRDefault="00A45B39" w:rsidP="00832792">
            <w:pPr>
              <w:pStyle w:val="tvhtmlmktable1"/>
              <w:spacing w:before="0" w:beforeAutospacing="0" w:after="0" w:afterAutospacing="0"/>
            </w:pPr>
            <w:r w:rsidRPr="009254CB">
              <w:t>2.5.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3A" w14:textId="77777777" w:rsidR="00A45B39" w:rsidRPr="009254CB" w:rsidRDefault="00A45B39" w:rsidP="00832792">
            <w:pPr>
              <w:jc w:val="center"/>
            </w:pPr>
            <w:r w:rsidRPr="009254CB">
              <w:t>400900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3B" w14:textId="77777777" w:rsidR="00A45B39" w:rsidRPr="009254CB" w:rsidRDefault="00A45B39" w:rsidP="00832792">
            <w:pPr>
              <w:pStyle w:val="tvhtmlmktable1"/>
              <w:spacing w:before="0" w:beforeAutospacing="0" w:after="0" w:afterAutospacing="0"/>
              <w:jc w:val="center"/>
            </w:pPr>
            <w:r w:rsidRPr="009254CB">
              <w:t>603178</w:t>
            </w:r>
          </w:p>
        </w:tc>
      </w:tr>
      <w:tr w:rsidR="00A45B39" w:rsidRPr="009254CB" w14:paraId="405EFA41"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3D" w14:textId="77777777" w:rsidR="00A45B39" w:rsidRPr="009254CB" w:rsidRDefault="00A45B39" w:rsidP="00832792">
            <w:pPr>
              <w:pStyle w:val="tvhtmlmktable1"/>
              <w:spacing w:before="0" w:beforeAutospacing="0" w:after="0" w:afterAutospacing="0"/>
            </w:pPr>
            <w:r w:rsidRPr="009254CB">
              <w:t>9.6.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3E" w14:textId="77777777" w:rsidR="00A45B39" w:rsidRPr="009254CB" w:rsidRDefault="00A45B39" w:rsidP="00832792">
            <w:pPr>
              <w:pStyle w:val="tvhtmlmktable1"/>
              <w:spacing w:before="0" w:beforeAutospacing="0" w:after="0" w:afterAutospacing="0"/>
            </w:pPr>
            <w:r w:rsidRPr="009254CB">
              <w:t>2.6.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3F" w14:textId="77777777" w:rsidR="00A45B39" w:rsidRPr="009254CB" w:rsidRDefault="00A45B39" w:rsidP="00832792">
            <w:pPr>
              <w:jc w:val="center"/>
            </w:pPr>
            <w:r w:rsidRPr="009254CB">
              <w:t>400880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40" w14:textId="77777777" w:rsidR="00A45B39" w:rsidRPr="009254CB" w:rsidRDefault="00A45B39" w:rsidP="00832792">
            <w:pPr>
              <w:pStyle w:val="tvhtmlmktable1"/>
              <w:spacing w:before="0" w:beforeAutospacing="0" w:after="0" w:afterAutospacing="0"/>
              <w:jc w:val="center"/>
            </w:pPr>
            <w:r w:rsidRPr="009254CB">
              <w:t>603178</w:t>
            </w:r>
          </w:p>
        </w:tc>
      </w:tr>
      <w:tr w:rsidR="00A45B39" w:rsidRPr="009254CB" w14:paraId="405EFA46"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42" w14:textId="77777777" w:rsidR="00A45B39" w:rsidRPr="009254CB" w:rsidRDefault="00A45B39" w:rsidP="00832792">
            <w:pPr>
              <w:pStyle w:val="tvhtmlmktable1"/>
              <w:spacing w:before="0" w:beforeAutospacing="0" w:after="0" w:afterAutospacing="0"/>
            </w:pPr>
            <w:r w:rsidRPr="009254CB">
              <w:lastRenderedPageBreak/>
              <w:t>9.7.</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43" w14:textId="77777777" w:rsidR="00A45B39" w:rsidRPr="009254CB" w:rsidRDefault="00A45B39" w:rsidP="00832792">
            <w:pPr>
              <w:pStyle w:val="tvhtmlmktable1"/>
              <w:spacing w:before="0" w:beforeAutospacing="0" w:after="0" w:afterAutospacing="0"/>
            </w:pPr>
            <w:r w:rsidRPr="009254CB">
              <w:t>2.7.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44" w14:textId="77777777" w:rsidR="00A45B39" w:rsidRPr="009254CB" w:rsidRDefault="00A45B39" w:rsidP="00832792">
            <w:pPr>
              <w:jc w:val="center"/>
            </w:pPr>
            <w:r w:rsidRPr="009254CB">
              <w:t>400860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45" w14:textId="77777777" w:rsidR="00A45B39" w:rsidRPr="009254CB" w:rsidRDefault="00A45B39" w:rsidP="00832792">
            <w:pPr>
              <w:pStyle w:val="tvhtmlmktable1"/>
              <w:spacing w:before="0" w:beforeAutospacing="0" w:after="0" w:afterAutospacing="0"/>
              <w:jc w:val="center"/>
            </w:pPr>
            <w:r w:rsidRPr="009254CB">
              <w:t>603222</w:t>
            </w:r>
          </w:p>
        </w:tc>
      </w:tr>
      <w:tr w:rsidR="00A45B39" w:rsidRPr="009254CB" w14:paraId="405EFA4B"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47" w14:textId="77777777" w:rsidR="00A45B39" w:rsidRPr="009254CB" w:rsidRDefault="00A45B39" w:rsidP="00832792">
            <w:pPr>
              <w:pStyle w:val="tvhtmlmktable1"/>
              <w:spacing w:before="0" w:beforeAutospacing="0" w:after="0" w:afterAutospacing="0"/>
            </w:pPr>
            <w:r w:rsidRPr="009254CB">
              <w:t>9.8.</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48" w14:textId="77777777" w:rsidR="00A45B39" w:rsidRPr="009254CB" w:rsidRDefault="00A45B39" w:rsidP="00832792">
            <w:pPr>
              <w:pStyle w:val="tvhtmlmktable1"/>
              <w:spacing w:before="0" w:beforeAutospacing="0" w:after="0" w:afterAutospacing="0"/>
            </w:pPr>
            <w:r w:rsidRPr="009254CB">
              <w:t>2.8.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49" w14:textId="77777777" w:rsidR="00A45B39" w:rsidRPr="009254CB" w:rsidRDefault="00A45B39" w:rsidP="00832792">
            <w:pPr>
              <w:jc w:val="center"/>
            </w:pPr>
            <w:r w:rsidRPr="009254CB">
              <w:t>400790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4A" w14:textId="77777777" w:rsidR="00A45B39" w:rsidRPr="009254CB" w:rsidRDefault="00A45B39" w:rsidP="00832792">
            <w:pPr>
              <w:pStyle w:val="tvhtmlmktable1"/>
              <w:spacing w:before="0" w:beforeAutospacing="0" w:after="0" w:afterAutospacing="0"/>
              <w:jc w:val="center"/>
            </w:pPr>
            <w:r w:rsidRPr="009254CB">
              <w:t>603226</w:t>
            </w:r>
          </w:p>
        </w:tc>
      </w:tr>
      <w:tr w:rsidR="00A45B39" w:rsidRPr="009254CB" w14:paraId="405EFA50"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4C" w14:textId="77777777" w:rsidR="00A45B39" w:rsidRPr="009254CB" w:rsidRDefault="00A45B39" w:rsidP="00832792">
            <w:pPr>
              <w:pStyle w:val="tvhtmlmktable1"/>
              <w:spacing w:before="0" w:beforeAutospacing="0" w:after="0" w:afterAutospacing="0"/>
            </w:pPr>
            <w:r w:rsidRPr="009254CB">
              <w:t>9.9.</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4D" w14:textId="77777777" w:rsidR="00A45B39" w:rsidRPr="009254CB" w:rsidRDefault="00A45B39" w:rsidP="00832792">
            <w:pPr>
              <w:pStyle w:val="tvhtmlmktable1"/>
              <w:spacing w:before="0" w:beforeAutospacing="0" w:after="0" w:afterAutospacing="0"/>
            </w:pPr>
            <w:r w:rsidRPr="009254CB">
              <w:t>2.9.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4E" w14:textId="77777777" w:rsidR="00A45B39" w:rsidRPr="009254CB" w:rsidRDefault="00A45B39" w:rsidP="00832792">
            <w:pPr>
              <w:jc w:val="center"/>
            </w:pPr>
            <w:r w:rsidRPr="009254CB">
              <w:t>400780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4F" w14:textId="77777777" w:rsidR="00A45B39" w:rsidRPr="009254CB" w:rsidRDefault="00A45B39" w:rsidP="00832792">
            <w:pPr>
              <w:pStyle w:val="tvhtmlmktable1"/>
              <w:spacing w:before="0" w:beforeAutospacing="0" w:after="0" w:afterAutospacing="0"/>
              <w:jc w:val="center"/>
            </w:pPr>
            <w:r w:rsidRPr="009254CB">
              <w:t>603259</w:t>
            </w:r>
          </w:p>
        </w:tc>
      </w:tr>
      <w:tr w:rsidR="00A45B39" w:rsidRPr="009254CB" w14:paraId="405EFA55"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51" w14:textId="77777777" w:rsidR="00A45B39" w:rsidRPr="009254CB" w:rsidRDefault="00A45B39" w:rsidP="00832792">
            <w:pPr>
              <w:pStyle w:val="tvhtmlmktable1"/>
              <w:spacing w:before="0" w:beforeAutospacing="0" w:after="0" w:afterAutospacing="0"/>
            </w:pPr>
            <w:r w:rsidRPr="009254CB">
              <w:t>9.10.</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52" w14:textId="77777777" w:rsidR="00A45B39" w:rsidRPr="009254CB" w:rsidRDefault="00A45B39" w:rsidP="00832792">
            <w:pPr>
              <w:pStyle w:val="tvhtmlmktable1"/>
              <w:spacing w:before="0" w:beforeAutospacing="0" w:after="0" w:afterAutospacing="0"/>
            </w:pPr>
            <w:r w:rsidRPr="009254CB">
              <w:t>2.10.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53" w14:textId="77777777" w:rsidR="00A45B39" w:rsidRPr="009254CB" w:rsidRDefault="00A45B39" w:rsidP="00832792">
            <w:pPr>
              <w:jc w:val="center"/>
            </w:pPr>
            <w:r w:rsidRPr="009254CB">
              <w:t>400750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54" w14:textId="77777777" w:rsidR="00A45B39" w:rsidRPr="009254CB" w:rsidRDefault="00A45B39" w:rsidP="00832792">
            <w:pPr>
              <w:pStyle w:val="tvhtmlmktable1"/>
              <w:spacing w:before="0" w:beforeAutospacing="0" w:after="0" w:afterAutospacing="0"/>
              <w:jc w:val="center"/>
            </w:pPr>
            <w:r w:rsidRPr="009254CB">
              <w:t>603276</w:t>
            </w:r>
          </w:p>
        </w:tc>
      </w:tr>
      <w:tr w:rsidR="00A45B39" w:rsidRPr="009254CB" w14:paraId="405EFA5A"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56" w14:textId="77777777" w:rsidR="00A45B39" w:rsidRPr="009254CB" w:rsidRDefault="00A45B39" w:rsidP="00832792">
            <w:pPr>
              <w:pStyle w:val="tvhtmlmktable1"/>
              <w:spacing w:before="0" w:beforeAutospacing="0" w:after="0" w:afterAutospacing="0"/>
            </w:pPr>
            <w:r w:rsidRPr="009254CB">
              <w:t>9.11.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57" w14:textId="77777777" w:rsidR="00A45B39" w:rsidRPr="009254CB" w:rsidRDefault="00A45B39" w:rsidP="00832792">
            <w:pPr>
              <w:pStyle w:val="tvhtmlmktable1"/>
              <w:spacing w:before="0" w:beforeAutospacing="0" w:after="0" w:afterAutospacing="0"/>
            </w:pPr>
            <w:r w:rsidRPr="009254CB">
              <w:t>2.11.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58" w14:textId="77777777" w:rsidR="00A45B39" w:rsidRPr="009254CB" w:rsidRDefault="00A45B39" w:rsidP="00832792">
            <w:pPr>
              <w:jc w:val="center"/>
            </w:pPr>
            <w:r w:rsidRPr="009254CB">
              <w:t>400750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59" w14:textId="77777777" w:rsidR="00A45B39" w:rsidRPr="009254CB" w:rsidRDefault="00A45B39" w:rsidP="00832792">
            <w:pPr>
              <w:pStyle w:val="tvhtmlmktable1"/>
              <w:spacing w:before="0" w:beforeAutospacing="0" w:after="0" w:afterAutospacing="0"/>
              <w:jc w:val="center"/>
            </w:pPr>
            <w:r w:rsidRPr="009254CB">
              <w:t>603353</w:t>
            </w:r>
          </w:p>
        </w:tc>
      </w:tr>
      <w:tr w:rsidR="00A45B39" w:rsidRPr="009254CB" w14:paraId="405EFA5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5B" w14:textId="77777777" w:rsidR="00A45B39" w:rsidRPr="009254CB" w:rsidRDefault="00A45B39" w:rsidP="00832792">
            <w:pPr>
              <w:pStyle w:val="tvhtmlmktable1"/>
              <w:spacing w:before="0" w:beforeAutospacing="0" w:after="0" w:afterAutospacing="0"/>
            </w:pPr>
            <w:r w:rsidRPr="009254CB">
              <w:t>9.12.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5C" w14:textId="77777777" w:rsidR="00A45B39" w:rsidRPr="009254CB" w:rsidRDefault="00A45B39" w:rsidP="00832792">
            <w:pPr>
              <w:pStyle w:val="tvhtmlmktable1"/>
              <w:spacing w:before="0" w:beforeAutospacing="0" w:after="0" w:afterAutospacing="0"/>
            </w:pPr>
            <w:r w:rsidRPr="009254CB">
              <w:t>2.12.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5D" w14:textId="77777777" w:rsidR="00A45B39" w:rsidRPr="009254CB" w:rsidRDefault="00A45B39" w:rsidP="00832792">
            <w:pPr>
              <w:jc w:val="center"/>
            </w:pPr>
            <w:r w:rsidRPr="009254CB">
              <w:t>400770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5E" w14:textId="77777777" w:rsidR="00A45B39" w:rsidRPr="009254CB" w:rsidRDefault="00A45B39" w:rsidP="00832792">
            <w:pPr>
              <w:pStyle w:val="tvhtmlmktable1"/>
              <w:spacing w:before="0" w:beforeAutospacing="0" w:after="0" w:afterAutospacing="0"/>
              <w:jc w:val="center"/>
            </w:pPr>
            <w:r w:rsidRPr="009254CB">
              <w:t>603365</w:t>
            </w:r>
          </w:p>
        </w:tc>
      </w:tr>
      <w:tr w:rsidR="00A45B39" w:rsidRPr="009254CB" w14:paraId="405EFA6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60" w14:textId="77777777" w:rsidR="00A45B39" w:rsidRPr="009254CB" w:rsidRDefault="00A45B39" w:rsidP="00832792">
            <w:pPr>
              <w:pStyle w:val="tvhtmlmktable1"/>
              <w:spacing w:before="0" w:beforeAutospacing="0" w:after="0" w:afterAutospacing="0"/>
            </w:pPr>
            <w:r w:rsidRPr="009254CB">
              <w:t>9.13.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61" w14:textId="77777777" w:rsidR="00A45B39" w:rsidRPr="009254CB" w:rsidRDefault="00A45B39" w:rsidP="00832792">
            <w:pPr>
              <w:pStyle w:val="tvhtmlmktable1"/>
              <w:spacing w:before="0" w:beforeAutospacing="0" w:after="0" w:afterAutospacing="0"/>
            </w:pPr>
            <w:r w:rsidRPr="009254CB">
              <w:t>2.13.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62" w14:textId="77777777" w:rsidR="00A45B39" w:rsidRPr="009254CB" w:rsidRDefault="00A45B39" w:rsidP="00832792">
            <w:pPr>
              <w:jc w:val="center"/>
            </w:pPr>
            <w:r w:rsidRPr="009254CB">
              <w:t>400770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63" w14:textId="77777777" w:rsidR="00A45B39" w:rsidRPr="009254CB" w:rsidRDefault="00A45B39" w:rsidP="00832792">
            <w:pPr>
              <w:pStyle w:val="tvhtmlmktable1"/>
              <w:spacing w:before="0" w:beforeAutospacing="0" w:after="0" w:afterAutospacing="0"/>
              <w:jc w:val="center"/>
            </w:pPr>
            <w:r w:rsidRPr="009254CB">
              <w:t>603507</w:t>
            </w:r>
          </w:p>
        </w:tc>
      </w:tr>
      <w:tr w:rsidR="00A45B39" w:rsidRPr="009254CB" w14:paraId="405EFA6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65" w14:textId="77777777" w:rsidR="00A45B39" w:rsidRPr="009254CB" w:rsidRDefault="00A45B39" w:rsidP="00832792">
            <w:pPr>
              <w:pStyle w:val="tvhtmlmktable1"/>
              <w:spacing w:before="0" w:beforeAutospacing="0" w:after="0" w:afterAutospacing="0"/>
            </w:pPr>
            <w:r w:rsidRPr="009254CB">
              <w:lastRenderedPageBreak/>
              <w:t>9.14.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66" w14:textId="77777777" w:rsidR="00A45B39" w:rsidRPr="009254CB" w:rsidRDefault="00A45B39" w:rsidP="00832792">
            <w:pPr>
              <w:pStyle w:val="tvhtmlmktable1"/>
              <w:spacing w:before="0" w:beforeAutospacing="0" w:after="0" w:afterAutospacing="0"/>
            </w:pPr>
            <w:r w:rsidRPr="009254CB">
              <w:t>2.14.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67" w14:textId="77777777" w:rsidR="00A45B39" w:rsidRPr="009254CB" w:rsidRDefault="00A45B39" w:rsidP="00832792">
            <w:pPr>
              <w:jc w:val="center"/>
            </w:pPr>
            <w:r w:rsidRPr="009254CB">
              <w:t>400790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68" w14:textId="77777777" w:rsidR="00A45B39" w:rsidRPr="009254CB" w:rsidRDefault="00A45B39" w:rsidP="00832792">
            <w:pPr>
              <w:pStyle w:val="tvhtmlmktable1"/>
              <w:spacing w:before="0" w:beforeAutospacing="0" w:after="0" w:afterAutospacing="0"/>
              <w:jc w:val="center"/>
            </w:pPr>
            <w:r w:rsidRPr="009254CB">
              <w:t>603563</w:t>
            </w:r>
          </w:p>
        </w:tc>
      </w:tr>
      <w:tr w:rsidR="00A45B39" w:rsidRPr="009254CB" w14:paraId="405EFA6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6A" w14:textId="77777777" w:rsidR="00A45B39" w:rsidRPr="009254CB" w:rsidRDefault="00A45B39" w:rsidP="00832792">
            <w:pPr>
              <w:pStyle w:val="tvhtmlmktable1"/>
              <w:spacing w:before="0" w:beforeAutospacing="0" w:after="0" w:afterAutospacing="0"/>
            </w:pPr>
            <w:r w:rsidRPr="009254CB">
              <w:t>9.15.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6B" w14:textId="77777777" w:rsidR="00A45B39" w:rsidRPr="009254CB" w:rsidRDefault="00A45B39" w:rsidP="00832792">
            <w:pPr>
              <w:pStyle w:val="tvhtmlmktable1"/>
              <w:spacing w:before="0" w:beforeAutospacing="0" w:after="0" w:afterAutospacing="0"/>
            </w:pPr>
            <w:r w:rsidRPr="009254CB">
              <w:t>2.15.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6C" w14:textId="77777777" w:rsidR="00A45B39" w:rsidRPr="009254CB" w:rsidRDefault="00A45B39" w:rsidP="00832792">
            <w:pPr>
              <w:jc w:val="center"/>
            </w:pPr>
            <w:r w:rsidRPr="009254CB">
              <w:t>400730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6D" w14:textId="77777777" w:rsidR="00A45B39" w:rsidRPr="009254CB" w:rsidRDefault="00A45B39" w:rsidP="00832792">
            <w:pPr>
              <w:pStyle w:val="tvhtmlmktable1"/>
              <w:spacing w:before="0" w:beforeAutospacing="0" w:after="0" w:afterAutospacing="0"/>
              <w:jc w:val="center"/>
            </w:pPr>
            <w:r w:rsidRPr="009254CB">
              <w:t>603687</w:t>
            </w:r>
          </w:p>
        </w:tc>
      </w:tr>
      <w:tr w:rsidR="00A45B39" w:rsidRPr="009254CB" w14:paraId="405EFA7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6F" w14:textId="77777777" w:rsidR="00A45B39" w:rsidRPr="009254CB" w:rsidRDefault="00A45B39" w:rsidP="00832792">
            <w:pPr>
              <w:pStyle w:val="tvhtmlmktable1"/>
              <w:spacing w:before="0" w:beforeAutospacing="0" w:after="0" w:afterAutospacing="0"/>
            </w:pPr>
            <w:r w:rsidRPr="009254CB">
              <w:t>9.16.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70" w14:textId="77777777" w:rsidR="00A45B39" w:rsidRPr="009254CB" w:rsidRDefault="00A45B39" w:rsidP="00832792">
            <w:pPr>
              <w:pStyle w:val="tvhtmlmktable1"/>
              <w:spacing w:before="0" w:beforeAutospacing="0" w:after="0" w:afterAutospacing="0"/>
            </w:pPr>
            <w:r w:rsidRPr="009254CB">
              <w:t>2.16.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71" w14:textId="77777777" w:rsidR="00A45B39" w:rsidRPr="009254CB" w:rsidRDefault="00A45B39" w:rsidP="00832792">
            <w:pPr>
              <w:jc w:val="center"/>
            </w:pPr>
            <w:r w:rsidRPr="009254CB">
              <w:t>400690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72" w14:textId="77777777" w:rsidR="00A45B39" w:rsidRPr="009254CB" w:rsidRDefault="00A45B39" w:rsidP="00832792">
            <w:pPr>
              <w:pStyle w:val="tvhtmlmktable1"/>
              <w:spacing w:before="0" w:beforeAutospacing="0" w:after="0" w:afterAutospacing="0"/>
              <w:jc w:val="center"/>
            </w:pPr>
            <w:r w:rsidRPr="009254CB">
              <w:t>603702</w:t>
            </w:r>
          </w:p>
        </w:tc>
      </w:tr>
      <w:tr w:rsidR="00A45B39" w:rsidRPr="009254CB" w14:paraId="405EFA7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74" w14:textId="77777777" w:rsidR="00A45B39" w:rsidRPr="009254CB" w:rsidRDefault="00A45B39" w:rsidP="00832792">
            <w:pPr>
              <w:pStyle w:val="tvhtmlmktable1"/>
              <w:spacing w:before="0" w:beforeAutospacing="0" w:after="0" w:afterAutospacing="0"/>
            </w:pPr>
            <w:r w:rsidRPr="009254CB">
              <w:t>9.17.</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75" w14:textId="77777777" w:rsidR="00A45B39" w:rsidRPr="009254CB" w:rsidRDefault="00A45B39" w:rsidP="00832792">
            <w:pPr>
              <w:pStyle w:val="tvhtmlmktable1"/>
              <w:spacing w:before="0" w:beforeAutospacing="0" w:after="0" w:afterAutospacing="0"/>
            </w:pPr>
            <w:r w:rsidRPr="009254CB">
              <w:t>2.17.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76" w14:textId="77777777" w:rsidR="00A45B39" w:rsidRPr="009254CB" w:rsidRDefault="00A45B39" w:rsidP="00832792">
            <w:pPr>
              <w:jc w:val="center"/>
            </w:pPr>
            <w:r w:rsidRPr="009254CB">
              <w:t>400590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77" w14:textId="77777777" w:rsidR="00A45B39" w:rsidRPr="009254CB" w:rsidRDefault="00A45B39" w:rsidP="00832792">
            <w:pPr>
              <w:pStyle w:val="tvhtmlmktable1"/>
              <w:spacing w:before="0" w:beforeAutospacing="0" w:after="0" w:afterAutospacing="0"/>
              <w:jc w:val="center"/>
            </w:pPr>
            <w:r w:rsidRPr="009254CB">
              <w:t>603719</w:t>
            </w:r>
          </w:p>
        </w:tc>
      </w:tr>
      <w:tr w:rsidR="00A45B39" w:rsidRPr="009254CB" w14:paraId="405EFA7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79" w14:textId="77777777" w:rsidR="00A45B39" w:rsidRPr="009254CB" w:rsidRDefault="00A45B39" w:rsidP="00832792">
            <w:pPr>
              <w:pStyle w:val="tvhtmlmktable1"/>
              <w:spacing w:before="0" w:beforeAutospacing="0" w:after="0" w:afterAutospacing="0"/>
            </w:pPr>
            <w:r w:rsidRPr="009254CB">
              <w:t>9.18.</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7A" w14:textId="77777777" w:rsidR="00A45B39" w:rsidRPr="009254CB" w:rsidRDefault="00A45B39" w:rsidP="00832792">
            <w:pPr>
              <w:pStyle w:val="tvhtmlmktable1"/>
              <w:spacing w:before="0" w:beforeAutospacing="0" w:after="0" w:afterAutospacing="0"/>
            </w:pPr>
            <w:r w:rsidRPr="009254CB">
              <w:t>2.18.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7B" w14:textId="77777777" w:rsidR="00A45B39" w:rsidRPr="009254CB" w:rsidRDefault="00A45B39" w:rsidP="00832792">
            <w:pPr>
              <w:jc w:val="center"/>
            </w:pPr>
            <w:r w:rsidRPr="009254CB">
              <w:t>400480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7C" w14:textId="77777777" w:rsidR="00A45B39" w:rsidRPr="009254CB" w:rsidRDefault="00A45B39" w:rsidP="00832792">
            <w:pPr>
              <w:pStyle w:val="tvhtmlmktable1"/>
              <w:spacing w:before="0" w:beforeAutospacing="0" w:after="0" w:afterAutospacing="0"/>
              <w:jc w:val="center"/>
            </w:pPr>
            <w:r w:rsidRPr="009254CB">
              <w:t>603708</w:t>
            </w:r>
          </w:p>
        </w:tc>
      </w:tr>
      <w:tr w:rsidR="00A45B39" w:rsidRPr="009254CB" w14:paraId="405EFA8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7E" w14:textId="77777777" w:rsidR="00A45B39" w:rsidRPr="009254CB" w:rsidRDefault="00A45B39" w:rsidP="00832792">
            <w:pPr>
              <w:pStyle w:val="tvhtmlmktable1"/>
              <w:spacing w:before="0" w:beforeAutospacing="0" w:after="0" w:afterAutospacing="0"/>
            </w:pPr>
            <w:r w:rsidRPr="009254CB">
              <w:t>9.19.</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7F" w14:textId="77777777" w:rsidR="00A45B39" w:rsidRPr="009254CB" w:rsidRDefault="00A45B39" w:rsidP="00832792">
            <w:pPr>
              <w:pStyle w:val="tvhtmlmktable1"/>
              <w:spacing w:before="0" w:beforeAutospacing="0" w:after="0" w:afterAutospacing="0"/>
            </w:pPr>
            <w:r w:rsidRPr="009254CB">
              <w:t>2.19.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80" w14:textId="77777777" w:rsidR="00A45B39" w:rsidRPr="009254CB" w:rsidRDefault="00A45B39" w:rsidP="00832792">
            <w:pPr>
              <w:jc w:val="center"/>
            </w:pPr>
            <w:r w:rsidRPr="009254CB">
              <w:t>400510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81" w14:textId="77777777" w:rsidR="00A45B39" w:rsidRPr="009254CB" w:rsidRDefault="00A45B39" w:rsidP="00832792">
            <w:pPr>
              <w:pStyle w:val="tvhtmlmktable1"/>
              <w:spacing w:before="0" w:beforeAutospacing="0" w:after="0" w:afterAutospacing="0"/>
              <w:jc w:val="center"/>
            </w:pPr>
            <w:r w:rsidRPr="009254CB">
              <w:t>603727</w:t>
            </w:r>
          </w:p>
        </w:tc>
      </w:tr>
      <w:tr w:rsidR="00A45B39" w:rsidRPr="009254CB" w14:paraId="405EFA8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83" w14:textId="77777777" w:rsidR="00A45B39" w:rsidRPr="009254CB" w:rsidRDefault="00A45B39" w:rsidP="00832792">
            <w:pPr>
              <w:pStyle w:val="tvhtmlmktable1"/>
              <w:spacing w:before="0" w:beforeAutospacing="0" w:after="0" w:afterAutospacing="0"/>
            </w:pPr>
            <w:r w:rsidRPr="009254CB">
              <w:t>9.20.</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84" w14:textId="77777777" w:rsidR="00A45B39" w:rsidRPr="009254CB" w:rsidRDefault="00A45B39" w:rsidP="00832792">
            <w:pPr>
              <w:pStyle w:val="tvhtmlmktable1"/>
              <w:spacing w:before="0" w:beforeAutospacing="0" w:after="0" w:afterAutospacing="0"/>
            </w:pPr>
            <w:r w:rsidRPr="009254CB">
              <w:t>2.20.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85" w14:textId="77777777" w:rsidR="00A45B39" w:rsidRPr="009254CB" w:rsidRDefault="00A45B39" w:rsidP="00832792">
            <w:pPr>
              <w:jc w:val="center"/>
            </w:pPr>
            <w:r w:rsidRPr="009254CB">
              <w:t>400490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86" w14:textId="77777777" w:rsidR="00A45B39" w:rsidRPr="009254CB" w:rsidRDefault="00A45B39" w:rsidP="00832792">
            <w:pPr>
              <w:pStyle w:val="tvhtmlmktable1"/>
              <w:spacing w:before="0" w:beforeAutospacing="0" w:after="0" w:afterAutospacing="0"/>
              <w:jc w:val="center"/>
            </w:pPr>
            <w:r w:rsidRPr="009254CB">
              <w:t>603752</w:t>
            </w:r>
          </w:p>
        </w:tc>
      </w:tr>
      <w:tr w:rsidR="00A45B39" w:rsidRPr="009254CB" w14:paraId="405EFA8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88" w14:textId="77777777" w:rsidR="00A45B39" w:rsidRPr="009254CB" w:rsidRDefault="00A45B39" w:rsidP="00832792">
            <w:pPr>
              <w:pStyle w:val="tvhtmlmktable1"/>
              <w:spacing w:before="0" w:beforeAutospacing="0" w:after="0" w:afterAutospacing="0"/>
            </w:pPr>
            <w:r w:rsidRPr="009254CB">
              <w:t>9.21.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89" w14:textId="77777777" w:rsidR="00A45B39" w:rsidRPr="009254CB" w:rsidRDefault="00A45B39" w:rsidP="00832792">
            <w:pPr>
              <w:pStyle w:val="tvhtmlmktable1"/>
              <w:spacing w:before="0" w:beforeAutospacing="0" w:after="0" w:afterAutospacing="0"/>
            </w:pPr>
            <w:r w:rsidRPr="009254CB">
              <w:t>2.21.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8A" w14:textId="77777777" w:rsidR="00A45B39" w:rsidRPr="009254CB" w:rsidRDefault="00A45B39" w:rsidP="00832792">
            <w:pPr>
              <w:jc w:val="center"/>
            </w:pPr>
            <w:r w:rsidRPr="009254CB">
              <w:t>400450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8B" w14:textId="77777777" w:rsidR="00A45B39" w:rsidRPr="009254CB" w:rsidRDefault="00A45B39" w:rsidP="00832792">
            <w:pPr>
              <w:pStyle w:val="tvhtmlmktable1"/>
              <w:spacing w:before="0" w:beforeAutospacing="0" w:after="0" w:afterAutospacing="0"/>
              <w:jc w:val="center"/>
            </w:pPr>
            <w:r w:rsidRPr="009254CB">
              <w:t>603736</w:t>
            </w:r>
          </w:p>
        </w:tc>
      </w:tr>
      <w:tr w:rsidR="00A45B39" w:rsidRPr="009254CB" w14:paraId="405EFA91"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8D" w14:textId="77777777" w:rsidR="00A45B39" w:rsidRPr="009254CB" w:rsidRDefault="00A45B39" w:rsidP="00832792">
            <w:pPr>
              <w:pStyle w:val="tvhtmlmktable1"/>
              <w:spacing w:before="0" w:beforeAutospacing="0" w:after="0" w:afterAutospacing="0"/>
            </w:pPr>
            <w:r w:rsidRPr="009254CB">
              <w:t>9.22.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8E" w14:textId="77777777" w:rsidR="00A45B39" w:rsidRPr="009254CB" w:rsidRDefault="00A45B39" w:rsidP="00832792">
            <w:pPr>
              <w:pStyle w:val="tvhtmlmktable1"/>
              <w:spacing w:before="0" w:beforeAutospacing="0" w:after="0" w:afterAutospacing="0"/>
            </w:pPr>
            <w:r w:rsidRPr="009254CB">
              <w:t>2.22.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8F" w14:textId="77777777" w:rsidR="00A45B39" w:rsidRPr="009254CB" w:rsidRDefault="00A45B39" w:rsidP="00832792">
            <w:pPr>
              <w:jc w:val="center"/>
            </w:pPr>
            <w:r w:rsidRPr="009254CB">
              <w:t>400430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90" w14:textId="77777777" w:rsidR="00A45B39" w:rsidRPr="009254CB" w:rsidRDefault="00A45B39" w:rsidP="00832792">
            <w:pPr>
              <w:pStyle w:val="tvhtmlmktable1"/>
              <w:spacing w:before="0" w:beforeAutospacing="0" w:after="0" w:afterAutospacing="0"/>
              <w:jc w:val="center"/>
            </w:pPr>
            <w:r w:rsidRPr="009254CB">
              <w:t>603744</w:t>
            </w:r>
          </w:p>
        </w:tc>
      </w:tr>
      <w:tr w:rsidR="00A45B39" w:rsidRPr="009254CB" w14:paraId="405EFA96"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92" w14:textId="77777777" w:rsidR="00A45B39" w:rsidRPr="009254CB" w:rsidRDefault="00A45B39" w:rsidP="00832792">
            <w:pPr>
              <w:pStyle w:val="tvhtmlmktable1"/>
              <w:spacing w:before="0" w:beforeAutospacing="0" w:after="0" w:afterAutospacing="0"/>
            </w:pPr>
            <w:r w:rsidRPr="009254CB">
              <w:t>9.23.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93" w14:textId="77777777" w:rsidR="00A45B39" w:rsidRPr="009254CB" w:rsidRDefault="00A45B39" w:rsidP="00832792">
            <w:pPr>
              <w:pStyle w:val="tvhtmlmktable1"/>
              <w:spacing w:before="0" w:beforeAutospacing="0" w:after="0" w:afterAutospacing="0"/>
            </w:pPr>
            <w:r w:rsidRPr="009254CB">
              <w:t>2.23.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94" w14:textId="77777777" w:rsidR="00A45B39" w:rsidRPr="009254CB" w:rsidRDefault="00A45B39" w:rsidP="00832792">
            <w:pPr>
              <w:jc w:val="center"/>
            </w:pPr>
            <w:r w:rsidRPr="009254CB">
              <w:t>400420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95" w14:textId="77777777" w:rsidR="00A45B39" w:rsidRPr="009254CB" w:rsidRDefault="00A45B39" w:rsidP="00832792">
            <w:pPr>
              <w:pStyle w:val="tvhtmlmktable1"/>
              <w:spacing w:before="0" w:beforeAutospacing="0" w:after="0" w:afterAutospacing="0"/>
              <w:jc w:val="center"/>
            </w:pPr>
            <w:r w:rsidRPr="009254CB">
              <w:t>603804</w:t>
            </w:r>
          </w:p>
        </w:tc>
      </w:tr>
      <w:tr w:rsidR="00A45B39" w:rsidRPr="009254CB" w14:paraId="405EFA9B"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97" w14:textId="77777777" w:rsidR="00A45B39" w:rsidRPr="009254CB" w:rsidRDefault="00A45B39" w:rsidP="00832792">
            <w:pPr>
              <w:pStyle w:val="tvhtmlmktable1"/>
              <w:spacing w:before="0" w:beforeAutospacing="0" w:after="0" w:afterAutospacing="0"/>
            </w:pPr>
            <w:r w:rsidRPr="009254CB">
              <w:t>9.24.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98" w14:textId="77777777" w:rsidR="00A45B39" w:rsidRPr="009254CB" w:rsidRDefault="00A45B39" w:rsidP="00832792">
            <w:pPr>
              <w:pStyle w:val="tvhtmlmktable1"/>
              <w:spacing w:before="0" w:beforeAutospacing="0" w:after="0" w:afterAutospacing="0"/>
            </w:pPr>
            <w:r w:rsidRPr="009254CB">
              <w:t>2.24.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99" w14:textId="77777777" w:rsidR="00A45B39" w:rsidRPr="009254CB" w:rsidRDefault="00A45B39" w:rsidP="00832792">
            <w:pPr>
              <w:jc w:val="center"/>
            </w:pPr>
            <w:r w:rsidRPr="009254CB">
              <w:t>400510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9A" w14:textId="77777777" w:rsidR="00A45B39" w:rsidRPr="009254CB" w:rsidRDefault="00A45B39" w:rsidP="00832792">
            <w:pPr>
              <w:pStyle w:val="tvhtmlmktable1"/>
              <w:spacing w:before="0" w:beforeAutospacing="0" w:after="0" w:afterAutospacing="0"/>
              <w:jc w:val="center"/>
            </w:pPr>
            <w:r w:rsidRPr="009254CB">
              <w:t>603803</w:t>
            </w:r>
          </w:p>
        </w:tc>
      </w:tr>
      <w:tr w:rsidR="00A45B39" w:rsidRPr="009254CB" w14:paraId="405EFAA0"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9C" w14:textId="77777777" w:rsidR="00A45B39" w:rsidRPr="009254CB" w:rsidRDefault="00A45B39" w:rsidP="00832792">
            <w:pPr>
              <w:pStyle w:val="tvhtmlmktable1"/>
              <w:spacing w:before="0" w:beforeAutospacing="0" w:after="0" w:afterAutospacing="0"/>
            </w:pPr>
            <w:r w:rsidRPr="009254CB">
              <w:t>9.25.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9D" w14:textId="77777777" w:rsidR="00A45B39" w:rsidRPr="009254CB" w:rsidRDefault="00A45B39" w:rsidP="00832792">
            <w:pPr>
              <w:pStyle w:val="tvhtmlmktable1"/>
              <w:spacing w:before="0" w:beforeAutospacing="0" w:after="0" w:afterAutospacing="0"/>
            </w:pPr>
            <w:r w:rsidRPr="009254CB">
              <w:t>2.25.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9E" w14:textId="77777777" w:rsidR="00A45B39" w:rsidRPr="009254CB" w:rsidRDefault="00A45B39" w:rsidP="00832792">
            <w:pPr>
              <w:jc w:val="center"/>
            </w:pPr>
            <w:r w:rsidRPr="009254CB">
              <w:t>400520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9F" w14:textId="77777777" w:rsidR="00A45B39" w:rsidRPr="009254CB" w:rsidRDefault="00A45B39" w:rsidP="00832792">
            <w:pPr>
              <w:pStyle w:val="tvhtmlmktable1"/>
              <w:spacing w:before="0" w:beforeAutospacing="0" w:after="0" w:afterAutospacing="0"/>
              <w:jc w:val="center"/>
            </w:pPr>
            <w:r w:rsidRPr="009254CB">
              <w:t>603862</w:t>
            </w:r>
          </w:p>
        </w:tc>
      </w:tr>
      <w:tr w:rsidR="00A45B39" w:rsidRPr="009254CB" w14:paraId="405EFAA5"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A1" w14:textId="77777777" w:rsidR="00A45B39" w:rsidRPr="009254CB" w:rsidRDefault="00A45B39" w:rsidP="00832792">
            <w:pPr>
              <w:pStyle w:val="tvhtmlmktable1"/>
              <w:spacing w:before="0" w:beforeAutospacing="0" w:after="0" w:afterAutospacing="0"/>
            </w:pPr>
            <w:r w:rsidRPr="009254CB">
              <w:t>9.26.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A2" w14:textId="77777777" w:rsidR="00A45B39" w:rsidRPr="009254CB" w:rsidRDefault="00A45B39" w:rsidP="00832792">
            <w:pPr>
              <w:pStyle w:val="tvhtmlmktable1"/>
              <w:spacing w:before="0" w:beforeAutospacing="0" w:after="0" w:afterAutospacing="0"/>
            </w:pPr>
            <w:r w:rsidRPr="009254CB">
              <w:t>2.26.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A3" w14:textId="77777777" w:rsidR="00A45B39" w:rsidRPr="009254CB" w:rsidRDefault="00A45B39" w:rsidP="00832792">
            <w:pPr>
              <w:jc w:val="center"/>
            </w:pPr>
            <w:r w:rsidRPr="009254CB">
              <w:t>400510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A4" w14:textId="77777777" w:rsidR="00A45B39" w:rsidRPr="009254CB" w:rsidRDefault="00A45B39" w:rsidP="00832792">
            <w:pPr>
              <w:pStyle w:val="tvhtmlmktable1"/>
              <w:spacing w:before="0" w:beforeAutospacing="0" w:after="0" w:afterAutospacing="0"/>
              <w:jc w:val="center"/>
            </w:pPr>
            <w:r w:rsidRPr="009254CB">
              <w:t>603961</w:t>
            </w:r>
          </w:p>
        </w:tc>
      </w:tr>
      <w:tr w:rsidR="00A45B39" w:rsidRPr="009254CB" w14:paraId="405EFAAA"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A6" w14:textId="77777777" w:rsidR="00A45B39" w:rsidRPr="009254CB" w:rsidRDefault="00A45B39" w:rsidP="00832792">
            <w:pPr>
              <w:pStyle w:val="tvhtmlmktable1"/>
              <w:spacing w:before="0" w:beforeAutospacing="0" w:after="0" w:afterAutospacing="0"/>
            </w:pPr>
            <w:r w:rsidRPr="009254CB">
              <w:t>9.27.</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A7" w14:textId="77777777" w:rsidR="00A45B39" w:rsidRPr="009254CB" w:rsidRDefault="00A45B39" w:rsidP="00832792">
            <w:pPr>
              <w:pStyle w:val="tvhtmlmktable1"/>
              <w:spacing w:before="0" w:beforeAutospacing="0" w:after="0" w:afterAutospacing="0"/>
            </w:pPr>
            <w:r w:rsidRPr="009254CB">
              <w:t>2.27.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A8" w14:textId="77777777" w:rsidR="00A45B39" w:rsidRPr="009254CB" w:rsidRDefault="00A45B39" w:rsidP="00832792">
            <w:pPr>
              <w:jc w:val="center"/>
            </w:pPr>
            <w:r w:rsidRPr="009254CB">
              <w:t>400440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A9" w14:textId="77777777" w:rsidR="00A45B39" w:rsidRPr="009254CB" w:rsidRDefault="00A45B39" w:rsidP="00832792">
            <w:pPr>
              <w:pStyle w:val="tvhtmlmktable1"/>
              <w:spacing w:before="0" w:beforeAutospacing="0" w:after="0" w:afterAutospacing="0"/>
              <w:jc w:val="center"/>
            </w:pPr>
            <w:r w:rsidRPr="009254CB">
              <w:t>604027</w:t>
            </w:r>
          </w:p>
        </w:tc>
      </w:tr>
      <w:tr w:rsidR="00A45B39" w:rsidRPr="009254CB" w14:paraId="405EFAA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AB" w14:textId="77777777" w:rsidR="00A45B39" w:rsidRPr="009254CB" w:rsidRDefault="00A45B39" w:rsidP="00832792">
            <w:pPr>
              <w:pStyle w:val="tvhtmlmktable1"/>
              <w:spacing w:before="0" w:beforeAutospacing="0" w:after="0" w:afterAutospacing="0"/>
            </w:pPr>
            <w:r w:rsidRPr="009254CB">
              <w:t>9.28.</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AC" w14:textId="77777777" w:rsidR="00A45B39" w:rsidRPr="009254CB" w:rsidRDefault="00A45B39" w:rsidP="00832792">
            <w:pPr>
              <w:pStyle w:val="tvhtmlmktable1"/>
              <w:spacing w:before="0" w:beforeAutospacing="0" w:after="0" w:afterAutospacing="0"/>
            </w:pPr>
            <w:r w:rsidRPr="009254CB">
              <w:t>2.28.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AD" w14:textId="77777777" w:rsidR="00A45B39" w:rsidRPr="009254CB" w:rsidRDefault="00A45B39" w:rsidP="00832792">
            <w:pPr>
              <w:jc w:val="center"/>
            </w:pPr>
            <w:r w:rsidRPr="009254CB">
              <w:t>400380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AE" w14:textId="77777777" w:rsidR="00A45B39" w:rsidRPr="009254CB" w:rsidRDefault="00A45B39" w:rsidP="00832792">
            <w:pPr>
              <w:pStyle w:val="tvhtmlmktable1"/>
              <w:spacing w:before="0" w:beforeAutospacing="0" w:after="0" w:afterAutospacing="0"/>
              <w:jc w:val="center"/>
            </w:pPr>
            <w:r w:rsidRPr="009254CB">
              <w:t>604042</w:t>
            </w:r>
          </w:p>
        </w:tc>
      </w:tr>
      <w:tr w:rsidR="00A45B39" w:rsidRPr="009254CB" w14:paraId="405EFAB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B0" w14:textId="77777777" w:rsidR="00A45B39" w:rsidRPr="009254CB" w:rsidRDefault="00A45B39" w:rsidP="00832792">
            <w:pPr>
              <w:pStyle w:val="tvhtmlmktable1"/>
              <w:spacing w:before="0" w:beforeAutospacing="0" w:after="0" w:afterAutospacing="0"/>
            </w:pPr>
            <w:r w:rsidRPr="009254CB">
              <w:t>9.29.</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B1" w14:textId="77777777" w:rsidR="00A45B39" w:rsidRPr="009254CB" w:rsidRDefault="00A45B39" w:rsidP="00832792">
            <w:pPr>
              <w:pStyle w:val="tvhtmlmktable1"/>
              <w:spacing w:before="0" w:beforeAutospacing="0" w:after="0" w:afterAutospacing="0"/>
            </w:pPr>
            <w:r w:rsidRPr="009254CB">
              <w:t>2.29.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B2" w14:textId="77777777" w:rsidR="00A45B39" w:rsidRPr="009254CB" w:rsidRDefault="00A45B39" w:rsidP="00832792">
            <w:pPr>
              <w:jc w:val="center"/>
            </w:pPr>
            <w:r w:rsidRPr="009254CB">
              <w:t>400360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B3" w14:textId="77777777" w:rsidR="00A45B39" w:rsidRPr="009254CB" w:rsidRDefault="00A45B39" w:rsidP="00832792">
            <w:pPr>
              <w:pStyle w:val="tvhtmlmktable1"/>
              <w:spacing w:before="0" w:beforeAutospacing="0" w:after="0" w:afterAutospacing="0"/>
              <w:jc w:val="center"/>
            </w:pPr>
            <w:r w:rsidRPr="009254CB">
              <w:t>604086</w:t>
            </w:r>
          </w:p>
        </w:tc>
      </w:tr>
      <w:tr w:rsidR="00A45B39" w:rsidRPr="009254CB" w14:paraId="405EFAB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B5" w14:textId="77777777" w:rsidR="00A45B39" w:rsidRPr="009254CB" w:rsidRDefault="00A45B39" w:rsidP="00832792">
            <w:pPr>
              <w:pStyle w:val="tvhtmlmktable1"/>
              <w:spacing w:before="0" w:beforeAutospacing="0" w:after="0" w:afterAutospacing="0"/>
            </w:pPr>
            <w:r w:rsidRPr="009254CB">
              <w:t>9.30.</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B6" w14:textId="77777777" w:rsidR="00A45B39" w:rsidRPr="009254CB" w:rsidRDefault="00A45B39" w:rsidP="00832792">
            <w:pPr>
              <w:pStyle w:val="tvhtmlmktable1"/>
              <w:spacing w:before="0" w:beforeAutospacing="0" w:after="0" w:afterAutospacing="0"/>
            </w:pPr>
            <w:r w:rsidRPr="009254CB">
              <w:t>2.30.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B7" w14:textId="77777777" w:rsidR="00A45B39" w:rsidRPr="009254CB" w:rsidRDefault="00A45B39" w:rsidP="00832792">
            <w:pPr>
              <w:jc w:val="center"/>
            </w:pPr>
            <w:r w:rsidRPr="009254CB">
              <w:t>400360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B8" w14:textId="77777777" w:rsidR="00A45B39" w:rsidRPr="009254CB" w:rsidRDefault="00A45B39" w:rsidP="00832792">
            <w:pPr>
              <w:pStyle w:val="tvhtmlmktable1"/>
              <w:spacing w:before="0" w:beforeAutospacing="0" w:after="0" w:afterAutospacing="0"/>
              <w:jc w:val="center"/>
            </w:pPr>
            <w:r w:rsidRPr="009254CB">
              <w:t>604109</w:t>
            </w:r>
          </w:p>
        </w:tc>
      </w:tr>
      <w:tr w:rsidR="00A45B39" w:rsidRPr="009254CB" w14:paraId="405EFAB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BA" w14:textId="77777777" w:rsidR="00A45B39" w:rsidRPr="009254CB" w:rsidRDefault="00A45B39" w:rsidP="00832792">
            <w:pPr>
              <w:pStyle w:val="tvhtmlmktable1"/>
              <w:spacing w:before="0" w:beforeAutospacing="0" w:after="0" w:afterAutospacing="0"/>
            </w:pPr>
            <w:r w:rsidRPr="009254CB">
              <w:t>9.31.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BB" w14:textId="77777777" w:rsidR="00A45B39" w:rsidRPr="009254CB" w:rsidRDefault="00A45B39" w:rsidP="00832792">
            <w:pPr>
              <w:pStyle w:val="tvhtmlmktable1"/>
              <w:spacing w:before="0" w:beforeAutospacing="0" w:after="0" w:afterAutospacing="0"/>
            </w:pPr>
            <w:r w:rsidRPr="009254CB">
              <w:t>2.31.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BC" w14:textId="77777777" w:rsidR="00A45B39" w:rsidRPr="009254CB" w:rsidRDefault="00A45B39" w:rsidP="00832792">
            <w:pPr>
              <w:jc w:val="center"/>
            </w:pPr>
            <w:r w:rsidRPr="009254CB">
              <w:t>400390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BD" w14:textId="77777777" w:rsidR="00A45B39" w:rsidRPr="009254CB" w:rsidRDefault="00A45B39" w:rsidP="00832792">
            <w:pPr>
              <w:pStyle w:val="tvhtmlmktable1"/>
              <w:spacing w:before="0" w:beforeAutospacing="0" w:after="0" w:afterAutospacing="0"/>
              <w:jc w:val="center"/>
            </w:pPr>
            <w:r w:rsidRPr="009254CB">
              <w:t>604137</w:t>
            </w:r>
          </w:p>
        </w:tc>
      </w:tr>
      <w:tr w:rsidR="00A45B39" w:rsidRPr="009254CB" w14:paraId="405EFAC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BF" w14:textId="77777777" w:rsidR="00A45B39" w:rsidRPr="009254CB" w:rsidRDefault="00A45B39" w:rsidP="00832792">
            <w:pPr>
              <w:pStyle w:val="tvhtmlmktable1"/>
              <w:spacing w:before="0" w:beforeAutospacing="0" w:after="0" w:afterAutospacing="0"/>
            </w:pPr>
            <w:r w:rsidRPr="009254CB">
              <w:t>9.32.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C0" w14:textId="77777777" w:rsidR="00A45B39" w:rsidRPr="009254CB" w:rsidRDefault="00A45B39" w:rsidP="00832792">
            <w:pPr>
              <w:pStyle w:val="tvhtmlmktable1"/>
              <w:spacing w:before="0" w:beforeAutospacing="0" w:after="0" w:afterAutospacing="0"/>
            </w:pPr>
            <w:r w:rsidRPr="009254CB">
              <w:t>2.32.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C1" w14:textId="77777777" w:rsidR="00A45B39" w:rsidRPr="009254CB" w:rsidRDefault="00A45B39" w:rsidP="00832792">
            <w:pPr>
              <w:jc w:val="center"/>
            </w:pPr>
            <w:r w:rsidRPr="009254CB">
              <w:t>400380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C2" w14:textId="77777777" w:rsidR="00A45B39" w:rsidRPr="009254CB" w:rsidRDefault="00A45B39" w:rsidP="00832792">
            <w:pPr>
              <w:pStyle w:val="tvhtmlmktable1"/>
              <w:spacing w:before="0" w:beforeAutospacing="0" w:after="0" w:afterAutospacing="0"/>
              <w:jc w:val="center"/>
            </w:pPr>
            <w:r w:rsidRPr="009254CB">
              <w:t>604157</w:t>
            </w:r>
          </w:p>
        </w:tc>
      </w:tr>
      <w:tr w:rsidR="00A45B39" w:rsidRPr="009254CB" w14:paraId="405EFAC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C4" w14:textId="77777777" w:rsidR="00A45B39" w:rsidRPr="009254CB" w:rsidRDefault="00A45B39" w:rsidP="00832792">
            <w:pPr>
              <w:pStyle w:val="tvhtmlmktable1"/>
              <w:spacing w:before="0" w:beforeAutospacing="0" w:after="0" w:afterAutospacing="0"/>
            </w:pPr>
            <w:r w:rsidRPr="009254CB">
              <w:t>9.33.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C5" w14:textId="77777777" w:rsidR="00A45B39" w:rsidRPr="009254CB" w:rsidRDefault="00A45B39" w:rsidP="00832792">
            <w:pPr>
              <w:pStyle w:val="tvhtmlmktable1"/>
              <w:spacing w:before="0" w:beforeAutospacing="0" w:after="0" w:afterAutospacing="0"/>
            </w:pPr>
            <w:r w:rsidRPr="009254CB">
              <w:t>2.33.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C6" w14:textId="77777777" w:rsidR="00A45B39" w:rsidRPr="009254CB" w:rsidRDefault="00A45B39" w:rsidP="00832792">
            <w:pPr>
              <w:jc w:val="center"/>
            </w:pPr>
            <w:r w:rsidRPr="009254CB">
              <w:t>400370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C7" w14:textId="77777777" w:rsidR="00A45B39" w:rsidRPr="009254CB" w:rsidRDefault="00A45B39" w:rsidP="00832792">
            <w:pPr>
              <w:pStyle w:val="tvhtmlmktable1"/>
              <w:spacing w:before="0" w:beforeAutospacing="0" w:after="0" w:afterAutospacing="0"/>
              <w:jc w:val="center"/>
            </w:pPr>
            <w:r w:rsidRPr="009254CB">
              <w:t>604209</w:t>
            </w:r>
          </w:p>
        </w:tc>
      </w:tr>
      <w:tr w:rsidR="00A45B39" w:rsidRPr="009254CB" w14:paraId="405EFAC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C9" w14:textId="77777777" w:rsidR="00A45B39" w:rsidRPr="009254CB" w:rsidRDefault="00A45B39" w:rsidP="00832792">
            <w:pPr>
              <w:pStyle w:val="tvhtmlmktable1"/>
              <w:spacing w:before="0" w:beforeAutospacing="0" w:after="0" w:afterAutospacing="0"/>
            </w:pPr>
            <w:r w:rsidRPr="009254CB">
              <w:t>9.34.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CA" w14:textId="77777777" w:rsidR="00A45B39" w:rsidRPr="009254CB" w:rsidRDefault="00A45B39" w:rsidP="00832792">
            <w:pPr>
              <w:pStyle w:val="tvhtmlmktable1"/>
              <w:spacing w:before="0" w:beforeAutospacing="0" w:after="0" w:afterAutospacing="0"/>
            </w:pPr>
            <w:r w:rsidRPr="009254CB">
              <w:t>2.34.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CB" w14:textId="77777777" w:rsidR="00A45B39" w:rsidRPr="009254CB" w:rsidRDefault="00A45B39" w:rsidP="00832792">
            <w:pPr>
              <w:jc w:val="center"/>
            </w:pPr>
            <w:r w:rsidRPr="009254CB">
              <w:t>400350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CC" w14:textId="77777777" w:rsidR="00A45B39" w:rsidRPr="009254CB" w:rsidRDefault="00A45B39" w:rsidP="00832792">
            <w:pPr>
              <w:pStyle w:val="tvhtmlmktable1"/>
              <w:spacing w:before="0" w:beforeAutospacing="0" w:after="0" w:afterAutospacing="0"/>
              <w:jc w:val="center"/>
            </w:pPr>
            <w:r w:rsidRPr="009254CB">
              <w:t>604236</w:t>
            </w:r>
          </w:p>
        </w:tc>
      </w:tr>
      <w:tr w:rsidR="00A45B39" w:rsidRPr="009254CB" w14:paraId="405EFAD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CE" w14:textId="77777777" w:rsidR="00A45B39" w:rsidRPr="009254CB" w:rsidRDefault="00A45B39" w:rsidP="00832792">
            <w:pPr>
              <w:pStyle w:val="tvhtmlmktable1"/>
              <w:spacing w:before="0" w:beforeAutospacing="0" w:after="0" w:afterAutospacing="0"/>
            </w:pPr>
            <w:r w:rsidRPr="009254CB">
              <w:lastRenderedPageBreak/>
              <w:t>9.35.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CF" w14:textId="77777777" w:rsidR="00A45B39" w:rsidRPr="009254CB" w:rsidRDefault="00A45B39" w:rsidP="00832792">
            <w:pPr>
              <w:pStyle w:val="tvhtmlmktable1"/>
              <w:spacing w:before="0" w:beforeAutospacing="0" w:after="0" w:afterAutospacing="0"/>
            </w:pPr>
            <w:r w:rsidRPr="009254CB">
              <w:t>2.35.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D0" w14:textId="77777777" w:rsidR="00A45B39" w:rsidRPr="009254CB" w:rsidRDefault="00A45B39" w:rsidP="00832792">
            <w:pPr>
              <w:jc w:val="center"/>
            </w:pPr>
            <w:r w:rsidRPr="009254CB">
              <w:t>400350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D1" w14:textId="77777777" w:rsidR="00A45B39" w:rsidRPr="009254CB" w:rsidRDefault="00A45B39" w:rsidP="00832792">
            <w:pPr>
              <w:pStyle w:val="tvhtmlmktable1"/>
              <w:spacing w:before="0" w:beforeAutospacing="0" w:after="0" w:afterAutospacing="0"/>
              <w:jc w:val="center"/>
            </w:pPr>
            <w:r w:rsidRPr="009254CB">
              <w:t>604428</w:t>
            </w:r>
          </w:p>
        </w:tc>
      </w:tr>
      <w:tr w:rsidR="00A45B39" w:rsidRPr="009254CB" w14:paraId="405EFAD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D3" w14:textId="77777777" w:rsidR="00A45B39" w:rsidRPr="009254CB" w:rsidRDefault="00A45B39" w:rsidP="00832792">
            <w:pPr>
              <w:pStyle w:val="tvhtmlmktable1"/>
              <w:spacing w:before="0" w:beforeAutospacing="0" w:after="0" w:afterAutospacing="0"/>
            </w:pPr>
            <w:r w:rsidRPr="009254CB">
              <w:t>9.36.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D4" w14:textId="77777777" w:rsidR="00A45B39" w:rsidRPr="009254CB" w:rsidRDefault="00A45B39" w:rsidP="00832792">
            <w:pPr>
              <w:pStyle w:val="tvhtmlmktable1"/>
              <w:spacing w:before="0" w:beforeAutospacing="0" w:after="0" w:afterAutospacing="0"/>
            </w:pPr>
            <w:r w:rsidRPr="009254CB">
              <w:t>2.36.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D5" w14:textId="77777777" w:rsidR="00A45B39" w:rsidRPr="009254CB" w:rsidRDefault="00A45B39" w:rsidP="00832792">
            <w:pPr>
              <w:jc w:val="center"/>
            </w:pPr>
            <w:r w:rsidRPr="009254CB">
              <w:t>400300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D6" w14:textId="77777777" w:rsidR="00A45B39" w:rsidRPr="009254CB" w:rsidRDefault="00A45B39" w:rsidP="00832792">
            <w:pPr>
              <w:pStyle w:val="tvhtmlmktable1"/>
              <w:spacing w:before="0" w:beforeAutospacing="0" w:after="0" w:afterAutospacing="0"/>
              <w:jc w:val="center"/>
            </w:pPr>
            <w:r w:rsidRPr="009254CB">
              <w:t>604429</w:t>
            </w:r>
          </w:p>
        </w:tc>
      </w:tr>
      <w:tr w:rsidR="00A45B39" w:rsidRPr="009254CB" w14:paraId="405EFAD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D8" w14:textId="77777777" w:rsidR="00A45B39" w:rsidRPr="009254CB" w:rsidRDefault="00A45B39" w:rsidP="00832792">
            <w:pPr>
              <w:pStyle w:val="tvhtmlmktable1"/>
              <w:spacing w:before="0" w:beforeAutospacing="0" w:after="0" w:afterAutospacing="0"/>
            </w:pPr>
            <w:r w:rsidRPr="009254CB">
              <w:t>9.37.</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D9" w14:textId="77777777" w:rsidR="00A45B39" w:rsidRPr="009254CB" w:rsidRDefault="00A45B39" w:rsidP="00832792">
            <w:pPr>
              <w:pStyle w:val="tvhtmlmktable1"/>
              <w:spacing w:before="0" w:beforeAutospacing="0" w:after="0" w:afterAutospacing="0"/>
            </w:pPr>
            <w:r w:rsidRPr="009254CB">
              <w:t>2.37.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DA" w14:textId="77777777" w:rsidR="00A45B39" w:rsidRPr="009254CB" w:rsidRDefault="00A45B39" w:rsidP="00832792">
            <w:pPr>
              <w:jc w:val="center"/>
            </w:pPr>
            <w:r w:rsidRPr="009254CB">
              <w:t>400260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DB" w14:textId="77777777" w:rsidR="00A45B39" w:rsidRPr="009254CB" w:rsidRDefault="00A45B39" w:rsidP="00832792">
            <w:pPr>
              <w:pStyle w:val="tvhtmlmktable1"/>
              <w:spacing w:before="0" w:beforeAutospacing="0" w:after="0" w:afterAutospacing="0"/>
              <w:jc w:val="center"/>
            </w:pPr>
            <w:r w:rsidRPr="009254CB">
              <w:t>604779</w:t>
            </w:r>
          </w:p>
        </w:tc>
      </w:tr>
      <w:tr w:rsidR="00A45B39" w:rsidRPr="009254CB" w14:paraId="405EFAE1"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DD" w14:textId="77777777" w:rsidR="00A45B39" w:rsidRPr="009254CB" w:rsidRDefault="00A45B39" w:rsidP="00832792">
            <w:pPr>
              <w:pStyle w:val="tvhtmlmktable1"/>
              <w:spacing w:before="0" w:beforeAutospacing="0" w:after="0" w:afterAutospacing="0"/>
            </w:pPr>
            <w:r w:rsidRPr="009254CB">
              <w:t>9.38.</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DE" w14:textId="77777777" w:rsidR="00A45B39" w:rsidRPr="009254CB" w:rsidRDefault="00A45B39" w:rsidP="00832792">
            <w:pPr>
              <w:pStyle w:val="tvhtmlmktable1"/>
              <w:spacing w:before="0" w:beforeAutospacing="0" w:after="0" w:afterAutospacing="0"/>
            </w:pPr>
            <w:r w:rsidRPr="009254CB">
              <w:t>2.38.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DF" w14:textId="77777777" w:rsidR="00A45B39" w:rsidRPr="009254CB" w:rsidRDefault="00A45B39" w:rsidP="00832792">
            <w:pPr>
              <w:jc w:val="center"/>
            </w:pPr>
            <w:r w:rsidRPr="009254CB">
              <w:t>400250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E0" w14:textId="77777777" w:rsidR="00A45B39" w:rsidRPr="009254CB" w:rsidRDefault="00A45B39" w:rsidP="00832792">
            <w:pPr>
              <w:pStyle w:val="tvhtmlmktable1"/>
              <w:spacing w:before="0" w:beforeAutospacing="0" w:after="0" w:afterAutospacing="0"/>
              <w:jc w:val="center"/>
            </w:pPr>
            <w:r w:rsidRPr="009254CB">
              <w:t>604751</w:t>
            </w:r>
          </w:p>
        </w:tc>
      </w:tr>
      <w:tr w:rsidR="00A45B39" w:rsidRPr="009254CB" w14:paraId="405EFAE6"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E2" w14:textId="77777777" w:rsidR="00A45B39" w:rsidRPr="009254CB" w:rsidRDefault="00A45B39" w:rsidP="00832792">
            <w:pPr>
              <w:pStyle w:val="tvhtmlmktable1"/>
              <w:spacing w:before="0" w:beforeAutospacing="0" w:after="0" w:afterAutospacing="0"/>
            </w:pPr>
            <w:r w:rsidRPr="009254CB">
              <w:t>9.39.</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E3" w14:textId="77777777" w:rsidR="00A45B39" w:rsidRPr="009254CB" w:rsidRDefault="00A45B39" w:rsidP="00832792">
            <w:pPr>
              <w:pStyle w:val="tvhtmlmktable1"/>
              <w:spacing w:before="0" w:beforeAutospacing="0" w:after="0" w:afterAutospacing="0"/>
            </w:pPr>
            <w:r w:rsidRPr="009254CB">
              <w:t>2.39.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E4" w14:textId="77777777" w:rsidR="00A45B39" w:rsidRPr="009254CB" w:rsidRDefault="00A45B39" w:rsidP="00832792">
            <w:pPr>
              <w:jc w:val="center"/>
            </w:pPr>
            <w:r w:rsidRPr="009254CB">
              <w:t>400240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E5" w14:textId="77777777" w:rsidR="00A45B39" w:rsidRPr="009254CB" w:rsidRDefault="00A45B39" w:rsidP="00832792">
            <w:pPr>
              <w:pStyle w:val="tvhtmlmktable1"/>
              <w:spacing w:before="0" w:beforeAutospacing="0" w:after="0" w:afterAutospacing="0"/>
              <w:jc w:val="center"/>
            </w:pPr>
            <w:r w:rsidRPr="009254CB">
              <w:t>604718</w:t>
            </w:r>
          </w:p>
        </w:tc>
      </w:tr>
      <w:tr w:rsidR="00A45B39" w:rsidRPr="009254CB" w14:paraId="405EFAEB"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E7" w14:textId="77777777" w:rsidR="00A45B39" w:rsidRPr="009254CB" w:rsidRDefault="00A45B39" w:rsidP="00832792">
            <w:pPr>
              <w:pStyle w:val="tvhtmlmktable1"/>
              <w:spacing w:before="0" w:beforeAutospacing="0" w:after="0" w:afterAutospacing="0"/>
            </w:pPr>
            <w:r w:rsidRPr="009254CB">
              <w:t>9.40.</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E8" w14:textId="77777777" w:rsidR="00A45B39" w:rsidRPr="009254CB" w:rsidRDefault="00A45B39" w:rsidP="00832792">
            <w:pPr>
              <w:pStyle w:val="tvhtmlmktable1"/>
              <w:spacing w:before="0" w:beforeAutospacing="0" w:after="0" w:afterAutospacing="0"/>
            </w:pPr>
            <w:r w:rsidRPr="009254CB">
              <w:t>2.40.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E9" w14:textId="77777777" w:rsidR="00A45B39" w:rsidRPr="009254CB" w:rsidRDefault="00A45B39" w:rsidP="00832792">
            <w:pPr>
              <w:jc w:val="center"/>
            </w:pPr>
            <w:r w:rsidRPr="009254CB">
              <w:t>400260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EA" w14:textId="77777777" w:rsidR="00A45B39" w:rsidRPr="009254CB" w:rsidRDefault="00A45B39" w:rsidP="00832792">
            <w:pPr>
              <w:pStyle w:val="tvhtmlmktable1"/>
              <w:spacing w:before="0" w:beforeAutospacing="0" w:after="0" w:afterAutospacing="0"/>
              <w:jc w:val="center"/>
            </w:pPr>
            <w:r w:rsidRPr="009254CB">
              <w:t>604699</w:t>
            </w:r>
          </w:p>
        </w:tc>
      </w:tr>
      <w:tr w:rsidR="00A45B39" w:rsidRPr="009254CB" w14:paraId="405EFAF0"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EC" w14:textId="77777777" w:rsidR="00A45B39" w:rsidRPr="009254CB" w:rsidRDefault="00A45B39" w:rsidP="00832792">
            <w:pPr>
              <w:pStyle w:val="tvhtmlmktable1"/>
              <w:spacing w:before="0" w:beforeAutospacing="0" w:after="0" w:afterAutospacing="0"/>
            </w:pPr>
            <w:r w:rsidRPr="009254CB">
              <w:t>9.41.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ED" w14:textId="77777777" w:rsidR="00A45B39" w:rsidRPr="009254CB" w:rsidRDefault="00A45B39" w:rsidP="00832792">
            <w:pPr>
              <w:pStyle w:val="tvhtmlmktable1"/>
              <w:spacing w:before="0" w:beforeAutospacing="0" w:after="0" w:afterAutospacing="0"/>
            </w:pPr>
            <w:r w:rsidRPr="009254CB">
              <w:t>2.41.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EE" w14:textId="77777777" w:rsidR="00A45B39" w:rsidRPr="009254CB" w:rsidRDefault="00A45B39" w:rsidP="00832792">
            <w:pPr>
              <w:jc w:val="center"/>
            </w:pPr>
            <w:r w:rsidRPr="009254CB">
              <w:t>400280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EF" w14:textId="77777777" w:rsidR="00A45B39" w:rsidRPr="009254CB" w:rsidRDefault="00A45B39" w:rsidP="00832792">
            <w:pPr>
              <w:pStyle w:val="tvhtmlmktable1"/>
              <w:spacing w:before="0" w:beforeAutospacing="0" w:after="0" w:afterAutospacing="0"/>
              <w:jc w:val="center"/>
            </w:pPr>
            <w:r w:rsidRPr="009254CB">
              <w:t>604657</w:t>
            </w:r>
          </w:p>
        </w:tc>
      </w:tr>
      <w:tr w:rsidR="00A45B39" w:rsidRPr="009254CB" w14:paraId="405EFAF5"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F1" w14:textId="77777777" w:rsidR="00A45B39" w:rsidRPr="009254CB" w:rsidRDefault="00A45B39" w:rsidP="00832792">
            <w:pPr>
              <w:pStyle w:val="tvhtmlmktable1"/>
              <w:spacing w:before="0" w:beforeAutospacing="0" w:after="0" w:afterAutospacing="0"/>
            </w:pPr>
            <w:r w:rsidRPr="009254CB">
              <w:t>9.42.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F2" w14:textId="77777777" w:rsidR="00A45B39" w:rsidRPr="009254CB" w:rsidRDefault="00A45B39" w:rsidP="00832792">
            <w:pPr>
              <w:pStyle w:val="tvhtmlmktable1"/>
              <w:spacing w:before="0" w:beforeAutospacing="0" w:after="0" w:afterAutospacing="0"/>
            </w:pPr>
            <w:r w:rsidRPr="009254CB">
              <w:t>2.42.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F3" w14:textId="77777777" w:rsidR="00A45B39" w:rsidRPr="009254CB" w:rsidRDefault="00A45B39" w:rsidP="00832792">
            <w:pPr>
              <w:jc w:val="center"/>
            </w:pPr>
            <w:r w:rsidRPr="009254CB">
              <w:t>400240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F4" w14:textId="77777777" w:rsidR="00A45B39" w:rsidRPr="009254CB" w:rsidRDefault="00A45B39" w:rsidP="00832792">
            <w:pPr>
              <w:pStyle w:val="tvhtmlmktable1"/>
              <w:spacing w:before="0" w:beforeAutospacing="0" w:after="0" w:afterAutospacing="0"/>
              <w:jc w:val="center"/>
            </w:pPr>
            <w:r w:rsidRPr="009254CB">
              <w:t>604648</w:t>
            </w:r>
          </w:p>
        </w:tc>
      </w:tr>
      <w:tr w:rsidR="00A45B39" w:rsidRPr="009254CB" w14:paraId="405EFAFA"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F6" w14:textId="77777777" w:rsidR="00A45B39" w:rsidRPr="009254CB" w:rsidRDefault="00A45B39" w:rsidP="00832792">
            <w:pPr>
              <w:pStyle w:val="tvhtmlmktable1"/>
              <w:spacing w:before="0" w:beforeAutospacing="0" w:after="0" w:afterAutospacing="0"/>
            </w:pPr>
            <w:r w:rsidRPr="009254CB">
              <w:t>9.43.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F7" w14:textId="77777777" w:rsidR="00A45B39" w:rsidRPr="009254CB" w:rsidRDefault="00A45B39" w:rsidP="00832792">
            <w:pPr>
              <w:pStyle w:val="tvhtmlmktable1"/>
              <w:spacing w:before="0" w:beforeAutospacing="0" w:after="0" w:afterAutospacing="0"/>
            </w:pPr>
            <w:r w:rsidRPr="009254CB">
              <w:t>2.43.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F8" w14:textId="77777777" w:rsidR="00A45B39" w:rsidRPr="009254CB" w:rsidRDefault="00A45B39" w:rsidP="00832792">
            <w:pPr>
              <w:jc w:val="center"/>
            </w:pPr>
            <w:r w:rsidRPr="009254CB">
              <w:t>400210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F9" w14:textId="77777777" w:rsidR="00A45B39" w:rsidRPr="009254CB" w:rsidRDefault="00A45B39" w:rsidP="00832792">
            <w:pPr>
              <w:pStyle w:val="tvhtmlmktable1"/>
              <w:spacing w:before="0" w:beforeAutospacing="0" w:after="0" w:afterAutospacing="0"/>
              <w:jc w:val="center"/>
            </w:pPr>
            <w:r w:rsidRPr="009254CB">
              <w:t>604589</w:t>
            </w:r>
          </w:p>
        </w:tc>
      </w:tr>
      <w:tr w:rsidR="00A45B39" w:rsidRPr="009254CB" w14:paraId="405EFAF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AFB" w14:textId="77777777" w:rsidR="00A45B39" w:rsidRPr="009254CB" w:rsidRDefault="00A45B39" w:rsidP="00832792">
            <w:pPr>
              <w:pStyle w:val="tvhtmlmktable1"/>
              <w:spacing w:before="0" w:beforeAutospacing="0" w:after="0" w:afterAutospacing="0"/>
            </w:pPr>
            <w:r w:rsidRPr="009254CB">
              <w:t>9.44.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AFC" w14:textId="77777777" w:rsidR="00A45B39" w:rsidRPr="009254CB" w:rsidRDefault="00A45B39" w:rsidP="00832792">
            <w:pPr>
              <w:pStyle w:val="tvhtmlmktable1"/>
              <w:spacing w:before="0" w:beforeAutospacing="0" w:after="0" w:afterAutospacing="0"/>
            </w:pPr>
            <w:r w:rsidRPr="009254CB">
              <w:t>2.44.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AFD" w14:textId="77777777" w:rsidR="00A45B39" w:rsidRPr="009254CB" w:rsidRDefault="00A45B39" w:rsidP="00832792">
            <w:pPr>
              <w:jc w:val="center"/>
            </w:pPr>
            <w:r w:rsidRPr="009254CB">
              <w:t>400250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AFE" w14:textId="77777777" w:rsidR="00A45B39" w:rsidRPr="009254CB" w:rsidRDefault="00A45B39" w:rsidP="00832792">
            <w:pPr>
              <w:pStyle w:val="tvhtmlmktable1"/>
              <w:spacing w:before="0" w:beforeAutospacing="0" w:after="0" w:afterAutospacing="0"/>
              <w:jc w:val="center"/>
            </w:pPr>
            <w:r w:rsidRPr="009254CB">
              <w:t>604524</w:t>
            </w:r>
          </w:p>
        </w:tc>
      </w:tr>
      <w:tr w:rsidR="00A45B39" w:rsidRPr="009254CB" w14:paraId="405EFB0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B00" w14:textId="77777777" w:rsidR="00A45B39" w:rsidRPr="009254CB" w:rsidRDefault="00A45B39" w:rsidP="00832792">
            <w:pPr>
              <w:pStyle w:val="tvhtmlmktable1"/>
              <w:spacing w:before="0" w:beforeAutospacing="0" w:after="0" w:afterAutospacing="0"/>
            </w:pPr>
            <w:r w:rsidRPr="009254CB">
              <w:t>9.45.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01" w14:textId="77777777" w:rsidR="00A45B39" w:rsidRPr="009254CB" w:rsidRDefault="00A45B39" w:rsidP="00832792">
            <w:pPr>
              <w:pStyle w:val="tvhtmlmktable1"/>
              <w:spacing w:before="0" w:beforeAutospacing="0" w:after="0" w:afterAutospacing="0"/>
            </w:pPr>
            <w:r w:rsidRPr="009254CB">
              <w:t>2.45.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02" w14:textId="77777777" w:rsidR="00A45B39" w:rsidRPr="009254CB" w:rsidRDefault="00A45B39" w:rsidP="00832792">
            <w:pPr>
              <w:jc w:val="center"/>
            </w:pPr>
            <w:r w:rsidRPr="009254CB">
              <w:t>400190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03" w14:textId="77777777" w:rsidR="00A45B39" w:rsidRPr="009254CB" w:rsidRDefault="00A45B39" w:rsidP="00832792">
            <w:pPr>
              <w:pStyle w:val="tvhtmlmktable1"/>
              <w:spacing w:before="0" w:beforeAutospacing="0" w:after="0" w:afterAutospacing="0"/>
              <w:jc w:val="center"/>
            </w:pPr>
            <w:r w:rsidRPr="009254CB">
              <w:t>604444</w:t>
            </w:r>
          </w:p>
        </w:tc>
      </w:tr>
      <w:tr w:rsidR="00A45B39" w:rsidRPr="009254CB" w14:paraId="405EFB0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B05" w14:textId="77777777" w:rsidR="00A45B39" w:rsidRPr="009254CB" w:rsidRDefault="00A45B39" w:rsidP="00832792">
            <w:pPr>
              <w:pStyle w:val="tvhtmlmktable1"/>
              <w:spacing w:before="0" w:beforeAutospacing="0" w:after="0" w:afterAutospacing="0"/>
            </w:pPr>
            <w:r w:rsidRPr="009254CB">
              <w:t>9.46.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06" w14:textId="77777777" w:rsidR="00A45B39" w:rsidRPr="009254CB" w:rsidRDefault="00A45B39" w:rsidP="00832792">
            <w:pPr>
              <w:pStyle w:val="tvhtmlmktable1"/>
              <w:spacing w:before="0" w:beforeAutospacing="0" w:after="0" w:afterAutospacing="0"/>
            </w:pPr>
            <w:r w:rsidRPr="009254CB">
              <w:t>2.46.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07" w14:textId="77777777" w:rsidR="00A45B39" w:rsidRPr="009254CB" w:rsidRDefault="00A45B39" w:rsidP="00832792">
            <w:pPr>
              <w:jc w:val="center"/>
            </w:pPr>
            <w:r w:rsidRPr="009254CB">
              <w:t>400230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08" w14:textId="77777777" w:rsidR="00A45B39" w:rsidRPr="009254CB" w:rsidRDefault="00A45B39" w:rsidP="00832792">
            <w:pPr>
              <w:pStyle w:val="tvhtmlmktable1"/>
              <w:spacing w:before="0" w:beforeAutospacing="0" w:after="0" w:afterAutospacing="0"/>
              <w:jc w:val="center"/>
            </w:pPr>
            <w:r w:rsidRPr="009254CB">
              <w:t>604429</w:t>
            </w:r>
          </w:p>
        </w:tc>
      </w:tr>
      <w:tr w:rsidR="00A45B39" w:rsidRPr="009254CB" w14:paraId="405EFB0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B0A" w14:textId="77777777" w:rsidR="00A45B39" w:rsidRPr="009254CB" w:rsidRDefault="00A45B39" w:rsidP="00832792">
            <w:pPr>
              <w:pStyle w:val="tvhtmlmktable1"/>
              <w:spacing w:before="0" w:beforeAutospacing="0" w:after="0" w:afterAutospacing="0"/>
            </w:pPr>
            <w:r w:rsidRPr="009254CB">
              <w:t>9.47.</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0B" w14:textId="77777777" w:rsidR="00A45B39" w:rsidRPr="009254CB" w:rsidRDefault="00A45B39" w:rsidP="00832792">
            <w:pPr>
              <w:pStyle w:val="tvhtmlmktable1"/>
              <w:spacing w:before="0" w:beforeAutospacing="0" w:after="0" w:afterAutospacing="0"/>
            </w:pPr>
            <w:r w:rsidRPr="009254CB">
              <w:t>2.47.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0C" w14:textId="77777777" w:rsidR="00A45B39" w:rsidRPr="009254CB" w:rsidRDefault="00A45B39" w:rsidP="00832792">
            <w:pPr>
              <w:jc w:val="center"/>
            </w:pPr>
            <w:r w:rsidRPr="009254CB">
              <w:t>400340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0D" w14:textId="77777777" w:rsidR="00A45B39" w:rsidRPr="009254CB" w:rsidRDefault="00A45B39" w:rsidP="00832792">
            <w:pPr>
              <w:pStyle w:val="tvhtmlmktable1"/>
              <w:spacing w:before="0" w:beforeAutospacing="0" w:after="0" w:afterAutospacing="0"/>
              <w:jc w:val="center"/>
            </w:pPr>
            <w:r w:rsidRPr="009254CB">
              <w:t>604219</w:t>
            </w:r>
          </w:p>
        </w:tc>
      </w:tr>
      <w:tr w:rsidR="00A45B39" w:rsidRPr="009254CB" w14:paraId="405EFB1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B0F" w14:textId="77777777" w:rsidR="00A45B39" w:rsidRPr="009254CB" w:rsidRDefault="00A45B39" w:rsidP="00832792">
            <w:pPr>
              <w:pStyle w:val="tvhtmlmktable1"/>
              <w:spacing w:before="0" w:beforeAutospacing="0" w:after="0" w:afterAutospacing="0"/>
            </w:pPr>
            <w:r w:rsidRPr="009254CB">
              <w:t>9.48.</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10" w14:textId="77777777" w:rsidR="00A45B39" w:rsidRPr="009254CB" w:rsidRDefault="00A45B39" w:rsidP="00832792">
            <w:pPr>
              <w:pStyle w:val="tvhtmlmktable1"/>
              <w:spacing w:before="0" w:beforeAutospacing="0" w:after="0" w:afterAutospacing="0"/>
            </w:pPr>
            <w:r w:rsidRPr="009254CB">
              <w:t>2.48.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11" w14:textId="77777777" w:rsidR="00A45B39" w:rsidRPr="009254CB" w:rsidRDefault="00A45B39" w:rsidP="00832792">
            <w:pPr>
              <w:jc w:val="center"/>
            </w:pPr>
            <w:r w:rsidRPr="009254CB">
              <w:t>400320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12" w14:textId="77777777" w:rsidR="00A45B39" w:rsidRPr="009254CB" w:rsidRDefault="00A45B39" w:rsidP="00832792">
            <w:pPr>
              <w:pStyle w:val="tvhtmlmktable1"/>
              <w:spacing w:before="0" w:beforeAutospacing="0" w:after="0" w:afterAutospacing="0"/>
              <w:jc w:val="center"/>
            </w:pPr>
            <w:r w:rsidRPr="009254CB">
              <w:t>604069</w:t>
            </w:r>
          </w:p>
        </w:tc>
      </w:tr>
      <w:tr w:rsidR="00A45B39" w:rsidRPr="009254CB" w14:paraId="405EFB1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B14" w14:textId="77777777" w:rsidR="00A45B39" w:rsidRPr="009254CB" w:rsidRDefault="00A45B39" w:rsidP="00832792">
            <w:pPr>
              <w:pStyle w:val="tvhtmlmktable1"/>
              <w:spacing w:before="0" w:beforeAutospacing="0" w:after="0" w:afterAutospacing="0"/>
            </w:pPr>
            <w:r w:rsidRPr="009254CB">
              <w:t>9.49.</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15" w14:textId="77777777" w:rsidR="00A45B39" w:rsidRPr="009254CB" w:rsidRDefault="00A45B39" w:rsidP="00832792">
            <w:pPr>
              <w:pStyle w:val="tvhtmlmktable1"/>
              <w:spacing w:before="0" w:beforeAutospacing="0" w:after="0" w:afterAutospacing="0"/>
            </w:pPr>
            <w:r w:rsidRPr="009254CB">
              <w:t>2.49.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16" w14:textId="77777777" w:rsidR="00A45B39" w:rsidRPr="009254CB" w:rsidRDefault="00A45B39" w:rsidP="00832792">
            <w:pPr>
              <w:jc w:val="center"/>
            </w:pPr>
            <w:r w:rsidRPr="009254CB">
              <w:t>400380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17" w14:textId="77777777" w:rsidR="00A45B39" w:rsidRPr="009254CB" w:rsidRDefault="00A45B39" w:rsidP="00832792">
            <w:pPr>
              <w:pStyle w:val="tvhtmlmktable1"/>
              <w:spacing w:before="0" w:beforeAutospacing="0" w:after="0" w:afterAutospacing="0"/>
              <w:jc w:val="center"/>
            </w:pPr>
            <w:r w:rsidRPr="009254CB">
              <w:t>603427</w:t>
            </w:r>
          </w:p>
        </w:tc>
      </w:tr>
      <w:tr w:rsidR="00A45B39" w:rsidRPr="009254CB" w14:paraId="405EFB1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B19" w14:textId="77777777" w:rsidR="00A45B39" w:rsidRPr="009254CB" w:rsidRDefault="00A45B39" w:rsidP="00832792">
            <w:pPr>
              <w:pStyle w:val="tvhtmlmktable1"/>
              <w:spacing w:before="0" w:beforeAutospacing="0" w:after="0" w:afterAutospacing="0"/>
            </w:pPr>
            <w:r w:rsidRPr="009254CB">
              <w:t>9.50.</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1A" w14:textId="77777777" w:rsidR="00A45B39" w:rsidRPr="009254CB" w:rsidRDefault="00A45B39" w:rsidP="00832792">
            <w:pPr>
              <w:pStyle w:val="tvhtmlmktable1"/>
              <w:spacing w:before="0" w:beforeAutospacing="0" w:after="0" w:afterAutospacing="0"/>
            </w:pPr>
            <w:r w:rsidRPr="009254CB">
              <w:t>2.50.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1B" w14:textId="77777777" w:rsidR="00A45B39" w:rsidRPr="009254CB" w:rsidRDefault="00A45B39" w:rsidP="00832792">
            <w:pPr>
              <w:jc w:val="center"/>
            </w:pPr>
            <w:r w:rsidRPr="009254CB">
              <w:t>400610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1C" w14:textId="77777777" w:rsidR="00A45B39" w:rsidRPr="009254CB" w:rsidRDefault="00A45B39" w:rsidP="00832792">
            <w:pPr>
              <w:pStyle w:val="tvhtmlmktable1"/>
              <w:spacing w:before="0" w:beforeAutospacing="0" w:after="0" w:afterAutospacing="0"/>
              <w:jc w:val="center"/>
            </w:pPr>
            <w:r w:rsidRPr="009254CB">
              <w:t>603412</w:t>
            </w:r>
          </w:p>
        </w:tc>
      </w:tr>
      <w:tr w:rsidR="00A45B39" w:rsidRPr="009254CB" w14:paraId="405EFB2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B1E" w14:textId="77777777" w:rsidR="00A45B39" w:rsidRPr="009254CB" w:rsidRDefault="00A45B39" w:rsidP="00832792">
            <w:pPr>
              <w:pStyle w:val="tvhtmlmktable1"/>
              <w:spacing w:before="0" w:beforeAutospacing="0" w:after="0" w:afterAutospacing="0"/>
            </w:pPr>
            <w:r w:rsidRPr="009254CB">
              <w:t>9.51.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1F" w14:textId="77777777" w:rsidR="00A45B39" w:rsidRPr="009254CB" w:rsidRDefault="00A45B39" w:rsidP="00832792">
            <w:pPr>
              <w:pStyle w:val="tvhtmlmktable1"/>
              <w:spacing w:before="0" w:beforeAutospacing="0" w:after="0" w:afterAutospacing="0"/>
            </w:pPr>
            <w:r w:rsidRPr="009254CB">
              <w:t>2.51.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20" w14:textId="77777777" w:rsidR="00A45B39" w:rsidRPr="009254CB" w:rsidRDefault="00A45B39" w:rsidP="00832792">
            <w:pPr>
              <w:jc w:val="center"/>
            </w:pPr>
            <w:r w:rsidRPr="009254CB">
              <w:t>400600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21" w14:textId="77777777" w:rsidR="00A45B39" w:rsidRPr="009254CB" w:rsidRDefault="00A45B39" w:rsidP="00832792">
            <w:pPr>
              <w:pStyle w:val="tvhtmlmktable1"/>
              <w:spacing w:before="0" w:beforeAutospacing="0" w:after="0" w:afterAutospacing="0"/>
              <w:jc w:val="center"/>
            </w:pPr>
            <w:r w:rsidRPr="009254CB">
              <w:t>603115</w:t>
            </w:r>
          </w:p>
        </w:tc>
      </w:tr>
      <w:tr w:rsidR="00A45B39" w:rsidRPr="009254CB" w14:paraId="405EFB2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B23" w14:textId="77777777" w:rsidR="00A45B39" w:rsidRPr="009254CB" w:rsidRDefault="00A45B39" w:rsidP="00832792">
            <w:pPr>
              <w:pStyle w:val="tvhtmlmktable1"/>
              <w:spacing w:before="0" w:beforeAutospacing="0" w:after="0" w:afterAutospacing="0"/>
            </w:pPr>
            <w:r w:rsidRPr="009254CB">
              <w:t>9.52.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24" w14:textId="77777777" w:rsidR="00A45B39" w:rsidRPr="009254CB" w:rsidRDefault="00A45B39" w:rsidP="00832792">
            <w:pPr>
              <w:pStyle w:val="tvhtmlmktable1"/>
              <w:spacing w:before="0" w:beforeAutospacing="0" w:after="0" w:afterAutospacing="0"/>
            </w:pPr>
            <w:r w:rsidRPr="009254CB">
              <w:t>2.52.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25" w14:textId="77777777" w:rsidR="00A45B39" w:rsidRPr="009254CB" w:rsidRDefault="00A45B39" w:rsidP="00832792">
            <w:pPr>
              <w:jc w:val="center"/>
            </w:pPr>
            <w:r w:rsidRPr="009254CB">
              <w:t>400530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26" w14:textId="77777777" w:rsidR="00A45B39" w:rsidRPr="009254CB" w:rsidRDefault="00A45B39" w:rsidP="00832792">
            <w:pPr>
              <w:pStyle w:val="tvhtmlmktable1"/>
              <w:spacing w:before="0" w:beforeAutospacing="0" w:after="0" w:afterAutospacing="0"/>
              <w:jc w:val="center"/>
            </w:pPr>
            <w:r w:rsidRPr="009254CB">
              <w:t>603078</w:t>
            </w:r>
          </w:p>
        </w:tc>
      </w:tr>
      <w:tr w:rsidR="00A45B39" w:rsidRPr="009254CB" w14:paraId="405EFB2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B28" w14:textId="77777777" w:rsidR="00A45B39" w:rsidRPr="009254CB" w:rsidRDefault="00A45B39" w:rsidP="00832792">
            <w:pPr>
              <w:pStyle w:val="tvhtmlmktable1"/>
              <w:spacing w:before="0" w:beforeAutospacing="0" w:after="0" w:afterAutospacing="0"/>
            </w:pPr>
            <w:r w:rsidRPr="009254CB">
              <w:t>9.53.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29" w14:textId="77777777" w:rsidR="00A45B39" w:rsidRPr="009254CB" w:rsidRDefault="00A45B39" w:rsidP="00832792">
            <w:pPr>
              <w:pStyle w:val="tvhtmlmktable1"/>
              <w:spacing w:before="0" w:beforeAutospacing="0" w:after="0" w:afterAutospacing="0"/>
            </w:pPr>
            <w:r w:rsidRPr="009254CB">
              <w:t>2.53.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2A" w14:textId="77777777" w:rsidR="00A45B39" w:rsidRPr="009254CB" w:rsidRDefault="00A45B39" w:rsidP="00832792">
            <w:pPr>
              <w:jc w:val="center"/>
            </w:pPr>
            <w:r w:rsidRPr="009254CB">
              <w:t>400690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2B" w14:textId="77777777" w:rsidR="00A45B39" w:rsidRPr="009254CB" w:rsidRDefault="00A45B39" w:rsidP="00832792">
            <w:pPr>
              <w:pStyle w:val="tvhtmlmktable1"/>
              <w:spacing w:before="0" w:beforeAutospacing="0" w:after="0" w:afterAutospacing="0"/>
              <w:jc w:val="center"/>
            </w:pPr>
            <w:r w:rsidRPr="009254CB">
              <w:t>602647</w:t>
            </w:r>
          </w:p>
        </w:tc>
      </w:tr>
    </w:tbl>
    <w:p w14:paraId="405EFB2D" w14:textId="77777777" w:rsidR="00A45B39" w:rsidRPr="009254CB" w:rsidRDefault="00A45B39" w:rsidP="00832792">
      <w:pPr>
        <w:pStyle w:val="tvhtmlmktable1"/>
        <w:spacing w:before="0" w:beforeAutospacing="0" w:after="0" w:afterAutospacing="0"/>
        <w:rPr>
          <w:sz w:val="28"/>
          <w:szCs w:val="28"/>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EFB2E" w14:textId="77777777" w:rsidR="00A45B39" w:rsidRPr="009254CB" w:rsidRDefault="00A45B39" w:rsidP="00832792">
      <w:pPr>
        <w:pStyle w:val="tvhtmlmktable1"/>
        <w:spacing w:before="0" w:beforeAutospacing="0" w:after="0" w:afterAutospacing="0"/>
        <w:rPr>
          <w:sz w:val="28"/>
          <w:szCs w:val="28"/>
        </w:rPr>
      </w:pPr>
      <w:r w:rsidRPr="009254CB">
        <w:rPr>
          <w:sz w:val="28"/>
          <w:szCs w:val="28"/>
        </w:rPr>
        <w:lastRenderedPageBreak/>
        <w:t> </w:t>
      </w:r>
    </w:p>
    <w:p w14:paraId="405EFB2F" w14:textId="77777777" w:rsidR="00A45B39" w:rsidRDefault="00A45B39" w:rsidP="00BC062C">
      <w:pPr>
        <w:pStyle w:val="tvhtmlmktable1"/>
        <w:spacing w:before="0" w:beforeAutospacing="0" w:after="0" w:afterAutospacing="0"/>
        <w:ind w:firstLine="709"/>
        <w:rPr>
          <w:sz w:val="28"/>
          <w:szCs w:val="28"/>
        </w:rPr>
      </w:pPr>
      <w:r w:rsidRPr="009254CB">
        <w:rPr>
          <w:sz w:val="28"/>
          <w:szCs w:val="28"/>
        </w:rPr>
        <w:t>10. Dabas parka zonas 3.daļas ārējo robežu koordinātas:</w:t>
      </w:r>
    </w:p>
    <w:p w14:paraId="0B4128D7" w14:textId="77777777" w:rsidR="00BC062C" w:rsidRPr="009254CB" w:rsidRDefault="00BC062C" w:rsidP="00BC062C">
      <w:pPr>
        <w:pStyle w:val="tvhtmlmktable1"/>
        <w:spacing w:before="0" w:beforeAutospacing="0" w:after="0" w:afterAutospacing="0"/>
        <w:ind w:firstLine="709"/>
        <w:rPr>
          <w:sz w:val="28"/>
          <w:szCs w:val="28"/>
        </w:rPr>
      </w:pPr>
    </w:p>
    <w:p w14:paraId="405EFB30"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504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15"/>
        <w:gridCol w:w="1179"/>
        <w:gridCol w:w="1180"/>
        <w:gridCol w:w="1176"/>
      </w:tblGrid>
      <w:tr w:rsidR="00A45B39" w:rsidRPr="009254CB" w14:paraId="405EFB35" w14:textId="77777777" w:rsidTr="00BC062C">
        <w:trPr>
          <w:trHeight w:val="60"/>
        </w:trPr>
        <w:tc>
          <w:tcPr>
            <w:tcW w:w="836" w:type="pct"/>
            <w:tcBorders>
              <w:top w:val="outset" w:sz="6" w:space="0" w:color="000000"/>
              <w:left w:val="outset" w:sz="6" w:space="0" w:color="000000"/>
              <w:bottom w:val="outset" w:sz="6" w:space="0" w:color="000000"/>
              <w:right w:val="outset" w:sz="6" w:space="0" w:color="000000"/>
            </w:tcBorders>
            <w:vAlign w:val="center"/>
          </w:tcPr>
          <w:p w14:paraId="405EFB31"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B32" w14:textId="77777777" w:rsidR="00A45B39" w:rsidRPr="009254CB" w:rsidRDefault="00A45B39" w:rsidP="00832792">
            <w:pPr>
              <w:pStyle w:val="tvhtmlmktable1"/>
              <w:spacing w:before="0" w:beforeAutospacing="0" w:after="0" w:afterAutospacing="0"/>
              <w:jc w:val="center"/>
            </w:pPr>
            <w:r w:rsidRPr="009254CB">
              <w:t>Koordinātu punkti</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B33" w14:textId="77777777" w:rsidR="00A45B39" w:rsidRPr="009254CB" w:rsidRDefault="00A45B39" w:rsidP="00832792">
            <w:pPr>
              <w:pStyle w:val="tvhtmlmktable1"/>
              <w:spacing w:before="0" w:beforeAutospacing="0" w:after="0" w:afterAutospacing="0"/>
              <w:jc w:val="center"/>
            </w:pPr>
            <w:r w:rsidRPr="009254CB">
              <w:t>x koordināta</w:t>
            </w:r>
          </w:p>
        </w:tc>
        <w:tc>
          <w:tcPr>
            <w:tcW w:w="1373" w:type="pct"/>
            <w:tcBorders>
              <w:top w:val="outset" w:sz="6" w:space="0" w:color="000000"/>
              <w:left w:val="outset" w:sz="6" w:space="0" w:color="000000"/>
              <w:bottom w:val="outset" w:sz="6" w:space="0" w:color="000000"/>
              <w:right w:val="outset" w:sz="6" w:space="0" w:color="000000"/>
            </w:tcBorders>
            <w:vAlign w:val="center"/>
          </w:tcPr>
          <w:p w14:paraId="405EFB34"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EFB3A" w14:textId="77777777" w:rsidTr="00BC062C">
        <w:trPr>
          <w:trHeight w:val="60"/>
        </w:trPr>
        <w:tc>
          <w:tcPr>
            <w:tcW w:w="836" w:type="pct"/>
            <w:tcBorders>
              <w:top w:val="outset" w:sz="6" w:space="0" w:color="000000"/>
              <w:left w:val="outset" w:sz="6" w:space="0" w:color="000000"/>
              <w:bottom w:val="outset" w:sz="6" w:space="0" w:color="000000"/>
              <w:right w:val="outset" w:sz="6" w:space="0" w:color="000000"/>
            </w:tcBorders>
            <w:vAlign w:val="bottom"/>
          </w:tcPr>
          <w:p w14:paraId="405EFB36" w14:textId="77777777" w:rsidR="00A45B39" w:rsidRPr="009254CB" w:rsidRDefault="00A45B39" w:rsidP="00832792">
            <w:pPr>
              <w:pStyle w:val="tvhtmlmktable1"/>
              <w:spacing w:before="0" w:beforeAutospacing="0" w:after="0" w:afterAutospacing="0"/>
            </w:pPr>
            <w:r w:rsidRPr="009254CB">
              <w:t>10.1.</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37" w14:textId="77777777" w:rsidR="00A45B39" w:rsidRPr="009254CB" w:rsidRDefault="00A45B39" w:rsidP="00832792">
            <w:pPr>
              <w:pStyle w:val="tvhtmlmktable1"/>
              <w:spacing w:before="0" w:beforeAutospacing="0" w:after="0" w:afterAutospacing="0"/>
            </w:pPr>
            <w:r w:rsidRPr="009254CB">
              <w:t>3.1.</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B38" w14:textId="77777777" w:rsidR="00A45B39" w:rsidRPr="009254CB" w:rsidRDefault="00A45B39" w:rsidP="00832792">
            <w:pPr>
              <w:pStyle w:val="tvhtmlmktable1"/>
              <w:spacing w:before="0" w:beforeAutospacing="0" w:after="0" w:afterAutospacing="0"/>
              <w:jc w:val="center"/>
            </w:pPr>
            <w:r w:rsidRPr="009254CB">
              <w:t>400260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39" w14:textId="77777777" w:rsidR="00A45B39" w:rsidRPr="009254CB" w:rsidRDefault="00A45B39" w:rsidP="00832792">
            <w:pPr>
              <w:pStyle w:val="tvhtmlmktable1"/>
              <w:spacing w:before="0" w:beforeAutospacing="0" w:after="0" w:afterAutospacing="0"/>
              <w:jc w:val="center"/>
            </w:pPr>
            <w:r w:rsidRPr="009254CB">
              <w:t>604779</w:t>
            </w:r>
          </w:p>
        </w:tc>
      </w:tr>
      <w:tr w:rsidR="00A45B39" w:rsidRPr="009254CB" w14:paraId="405EFB3F" w14:textId="77777777" w:rsidTr="00BC062C">
        <w:trPr>
          <w:trHeight w:val="60"/>
        </w:trPr>
        <w:tc>
          <w:tcPr>
            <w:tcW w:w="836" w:type="pct"/>
            <w:tcBorders>
              <w:top w:val="outset" w:sz="6" w:space="0" w:color="000000"/>
              <w:left w:val="outset" w:sz="6" w:space="0" w:color="000000"/>
              <w:bottom w:val="outset" w:sz="6" w:space="0" w:color="000000"/>
              <w:right w:val="outset" w:sz="6" w:space="0" w:color="000000"/>
            </w:tcBorders>
            <w:vAlign w:val="bottom"/>
          </w:tcPr>
          <w:p w14:paraId="405EFB3B" w14:textId="77777777" w:rsidR="00A45B39" w:rsidRPr="009254CB" w:rsidRDefault="00A45B39" w:rsidP="00832792">
            <w:pPr>
              <w:pStyle w:val="tvhtmlmktable1"/>
              <w:spacing w:before="0" w:beforeAutospacing="0" w:after="0" w:afterAutospacing="0"/>
            </w:pPr>
            <w:r w:rsidRPr="009254CB">
              <w:t>10.2.</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3C" w14:textId="77777777" w:rsidR="00A45B39" w:rsidRPr="009254CB" w:rsidRDefault="00A45B39" w:rsidP="00832792">
            <w:pPr>
              <w:pStyle w:val="tvhtmlmktable1"/>
              <w:spacing w:before="0" w:beforeAutospacing="0" w:after="0" w:afterAutospacing="0"/>
            </w:pPr>
            <w:r w:rsidRPr="009254CB">
              <w:t>3.2.</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B3D" w14:textId="77777777" w:rsidR="00A45B39" w:rsidRPr="009254CB" w:rsidRDefault="00A45B39" w:rsidP="00832792">
            <w:pPr>
              <w:pStyle w:val="tvhtmlmktable1"/>
              <w:spacing w:before="0" w:beforeAutospacing="0" w:after="0" w:afterAutospacing="0"/>
              <w:jc w:val="center"/>
            </w:pPr>
            <w:r w:rsidRPr="009254CB">
              <w:t>400250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3E" w14:textId="77777777" w:rsidR="00A45B39" w:rsidRPr="009254CB" w:rsidRDefault="00A45B39" w:rsidP="00832792">
            <w:pPr>
              <w:pStyle w:val="tvhtmlmktable1"/>
              <w:spacing w:before="0" w:beforeAutospacing="0" w:after="0" w:afterAutospacing="0"/>
              <w:jc w:val="center"/>
            </w:pPr>
            <w:r w:rsidRPr="009254CB">
              <w:t>605073</w:t>
            </w:r>
          </w:p>
        </w:tc>
      </w:tr>
      <w:tr w:rsidR="00A45B39" w:rsidRPr="009254CB" w14:paraId="405EFB44" w14:textId="77777777" w:rsidTr="00BC062C">
        <w:trPr>
          <w:trHeight w:val="60"/>
        </w:trPr>
        <w:tc>
          <w:tcPr>
            <w:tcW w:w="836" w:type="pct"/>
            <w:tcBorders>
              <w:top w:val="outset" w:sz="6" w:space="0" w:color="000000"/>
              <w:left w:val="outset" w:sz="6" w:space="0" w:color="000000"/>
              <w:bottom w:val="outset" w:sz="6" w:space="0" w:color="000000"/>
              <w:right w:val="outset" w:sz="6" w:space="0" w:color="000000"/>
            </w:tcBorders>
            <w:vAlign w:val="bottom"/>
          </w:tcPr>
          <w:p w14:paraId="405EFB40" w14:textId="77777777" w:rsidR="00A45B39" w:rsidRPr="009254CB" w:rsidRDefault="00A45B39" w:rsidP="00832792">
            <w:pPr>
              <w:pStyle w:val="tvhtmlmktable1"/>
              <w:spacing w:before="0" w:beforeAutospacing="0" w:after="0" w:afterAutospacing="0"/>
            </w:pPr>
            <w:r w:rsidRPr="009254CB">
              <w:t>10.3.</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41" w14:textId="77777777" w:rsidR="00A45B39" w:rsidRPr="009254CB" w:rsidRDefault="00A45B39" w:rsidP="00832792">
            <w:pPr>
              <w:pStyle w:val="tvhtmlmktable1"/>
              <w:spacing w:before="0" w:beforeAutospacing="0" w:after="0" w:afterAutospacing="0"/>
            </w:pPr>
            <w:r w:rsidRPr="009254CB">
              <w:t>3.3.</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B42" w14:textId="77777777" w:rsidR="00A45B39" w:rsidRPr="009254CB" w:rsidRDefault="00A45B39" w:rsidP="00832792">
            <w:pPr>
              <w:pStyle w:val="tvhtmlmktable1"/>
              <w:spacing w:before="0" w:beforeAutospacing="0" w:after="0" w:afterAutospacing="0"/>
              <w:jc w:val="center"/>
            </w:pPr>
            <w:r w:rsidRPr="009254CB">
              <w:t>400240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43" w14:textId="77777777" w:rsidR="00A45B39" w:rsidRPr="009254CB" w:rsidRDefault="00A45B39" w:rsidP="00832792">
            <w:pPr>
              <w:pStyle w:val="tvhtmlmktable1"/>
              <w:spacing w:before="0" w:beforeAutospacing="0" w:after="0" w:afterAutospacing="0"/>
              <w:jc w:val="center"/>
            </w:pPr>
            <w:r w:rsidRPr="009254CB">
              <w:t>605029</w:t>
            </w:r>
          </w:p>
        </w:tc>
      </w:tr>
      <w:tr w:rsidR="00A45B39" w:rsidRPr="009254CB" w14:paraId="405EFB49" w14:textId="77777777" w:rsidTr="00BC062C">
        <w:trPr>
          <w:trHeight w:val="60"/>
        </w:trPr>
        <w:tc>
          <w:tcPr>
            <w:tcW w:w="836" w:type="pct"/>
            <w:tcBorders>
              <w:top w:val="outset" w:sz="6" w:space="0" w:color="000000"/>
              <w:left w:val="outset" w:sz="6" w:space="0" w:color="000000"/>
              <w:bottom w:val="outset" w:sz="6" w:space="0" w:color="000000"/>
              <w:right w:val="outset" w:sz="6" w:space="0" w:color="000000"/>
            </w:tcBorders>
            <w:vAlign w:val="bottom"/>
          </w:tcPr>
          <w:p w14:paraId="405EFB45" w14:textId="77777777" w:rsidR="00A45B39" w:rsidRPr="009254CB" w:rsidRDefault="00A45B39" w:rsidP="00832792">
            <w:pPr>
              <w:pStyle w:val="tvhtmlmktable1"/>
              <w:spacing w:before="0" w:beforeAutospacing="0" w:after="0" w:afterAutospacing="0"/>
            </w:pPr>
            <w:r w:rsidRPr="009254CB">
              <w:t>10.4.</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46" w14:textId="77777777" w:rsidR="00A45B39" w:rsidRPr="009254CB" w:rsidRDefault="00A45B39" w:rsidP="00832792">
            <w:pPr>
              <w:pStyle w:val="tvhtmlmktable1"/>
              <w:spacing w:before="0" w:beforeAutospacing="0" w:after="0" w:afterAutospacing="0"/>
            </w:pPr>
            <w:r w:rsidRPr="009254CB">
              <w:t>3.4.</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B47" w14:textId="77777777" w:rsidR="00A45B39" w:rsidRPr="009254CB" w:rsidRDefault="00A45B39" w:rsidP="00832792">
            <w:pPr>
              <w:pStyle w:val="tvhtmlmktable1"/>
              <w:spacing w:before="0" w:beforeAutospacing="0" w:after="0" w:afterAutospacing="0"/>
              <w:jc w:val="center"/>
            </w:pPr>
            <w:r w:rsidRPr="009254CB">
              <w:t>400250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48" w14:textId="77777777" w:rsidR="00A45B39" w:rsidRPr="009254CB" w:rsidRDefault="00A45B39" w:rsidP="00832792">
            <w:pPr>
              <w:pStyle w:val="tvhtmlmktable1"/>
              <w:spacing w:before="0" w:beforeAutospacing="0" w:after="0" w:afterAutospacing="0"/>
              <w:jc w:val="center"/>
            </w:pPr>
            <w:r w:rsidRPr="009254CB">
              <w:t>604996</w:t>
            </w:r>
          </w:p>
        </w:tc>
      </w:tr>
      <w:tr w:rsidR="00A45B39" w:rsidRPr="009254CB" w14:paraId="405EFB4E" w14:textId="77777777" w:rsidTr="00BC062C">
        <w:trPr>
          <w:trHeight w:val="60"/>
        </w:trPr>
        <w:tc>
          <w:tcPr>
            <w:tcW w:w="836" w:type="pct"/>
            <w:tcBorders>
              <w:top w:val="outset" w:sz="6" w:space="0" w:color="000000"/>
              <w:left w:val="outset" w:sz="6" w:space="0" w:color="000000"/>
              <w:bottom w:val="outset" w:sz="6" w:space="0" w:color="000000"/>
              <w:right w:val="outset" w:sz="6" w:space="0" w:color="000000"/>
            </w:tcBorders>
            <w:vAlign w:val="bottom"/>
          </w:tcPr>
          <w:p w14:paraId="405EFB4A" w14:textId="77777777" w:rsidR="00A45B39" w:rsidRPr="009254CB" w:rsidRDefault="00A45B39" w:rsidP="00832792">
            <w:pPr>
              <w:pStyle w:val="tvhtmlmktable1"/>
              <w:spacing w:before="0" w:beforeAutospacing="0" w:after="0" w:afterAutospacing="0"/>
            </w:pPr>
            <w:r w:rsidRPr="009254CB">
              <w:lastRenderedPageBreak/>
              <w:t>10.5.</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4B" w14:textId="77777777" w:rsidR="00A45B39" w:rsidRPr="009254CB" w:rsidRDefault="00A45B39" w:rsidP="00832792">
            <w:pPr>
              <w:pStyle w:val="tvhtmlmktable1"/>
              <w:spacing w:before="0" w:beforeAutospacing="0" w:after="0" w:afterAutospacing="0"/>
            </w:pPr>
            <w:r w:rsidRPr="009254CB">
              <w:t>3.5.</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B4C" w14:textId="77777777" w:rsidR="00A45B39" w:rsidRPr="009254CB" w:rsidRDefault="00A45B39" w:rsidP="00832792">
            <w:pPr>
              <w:pStyle w:val="tvhtmlmktable1"/>
              <w:spacing w:before="0" w:beforeAutospacing="0" w:after="0" w:afterAutospacing="0"/>
              <w:jc w:val="center"/>
            </w:pPr>
            <w:r w:rsidRPr="009254CB">
              <w:t>400250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4D" w14:textId="77777777" w:rsidR="00A45B39" w:rsidRPr="009254CB" w:rsidRDefault="00A45B39" w:rsidP="00832792">
            <w:pPr>
              <w:pStyle w:val="tvhtmlmktable1"/>
              <w:spacing w:before="0" w:beforeAutospacing="0" w:after="0" w:afterAutospacing="0"/>
              <w:jc w:val="center"/>
            </w:pPr>
            <w:r w:rsidRPr="009254CB">
              <w:t>604921</w:t>
            </w:r>
          </w:p>
        </w:tc>
      </w:tr>
      <w:tr w:rsidR="00A45B39" w:rsidRPr="009254CB" w14:paraId="405EFB53" w14:textId="77777777" w:rsidTr="00BC062C">
        <w:trPr>
          <w:trHeight w:val="60"/>
        </w:trPr>
        <w:tc>
          <w:tcPr>
            <w:tcW w:w="836" w:type="pct"/>
            <w:tcBorders>
              <w:top w:val="outset" w:sz="6" w:space="0" w:color="000000"/>
              <w:left w:val="outset" w:sz="6" w:space="0" w:color="000000"/>
              <w:bottom w:val="outset" w:sz="6" w:space="0" w:color="000000"/>
              <w:right w:val="outset" w:sz="6" w:space="0" w:color="000000"/>
            </w:tcBorders>
            <w:vAlign w:val="bottom"/>
          </w:tcPr>
          <w:p w14:paraId="405EFB4F" w14:textId="77777777" w:rsidR="00A45B39" w:rsidRPr="009254CB" w:rsidRDefault="00A45B39" w:rsidP="00832792">
            <w:pPr>
              <w:pStyle w:val="tvhtmlmktable1"/>
              <w:spacing w:before="0" w:beforeAutospacing="0" w:after="0" w:afterAutospacing="0"/>
            </w:pPr>
            <w:r w:rsidRPr="009254CB">
              <w:t>10.6.</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50" w14:textId="77777777" w:rsidR="00A45B39" w:rsidRPr="009254CB" w:rsidRDefault="00A45B39" w:rsidP="00832792">
            <w:pPr>
              <w:pStyle w:val="tvhtmlmktable1"/>
              <w:spacing w:before="0" w:beforeAutospacing="0" w:after="0" w:afterAutospacing="0"/>
            </w:pPr>
            <w:r w:rsidRPr="009254CB">
              <w:t>3.6.</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B51" w14:textId="77777777" w:rsidR="00A45B39" w:rsidRPr="009254CB" w:rsidRDefault="00A45B39" w:rsidP="00832792">
            <w:pPr>
              <w:pStyle w:val="tvhtmlmktable1"/>
              <w:spacing w:before="0" w:beforeAutospacing="0" w:after="0" w:afterAutospacing="0"/>
              <w:jc w:val="center"/>
            </w:pPr>
            <w:r w:rsidRPr="009254CB">
              <w:t>400230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52" w14:textId="77777777" w:rsidR="00A45B39" w:rsidRPr="009254CB" w:rsidRDefault="00A45B39" w:rsidP="00832792">
            <w:pPr>
              <w:pStyle w:val="tvhtmlmktable1"/>
              <w:spacing w:before="0" w:beforeAutospacing="0" w:after="0" w:afterAutospacing="0"/>
              <w:jc w:val="center"/>
            </w:pPr>
            <w:r w:rsidRPr="009254CB">
              <w:t>604860</w:t>
            </w:r>
          </w:p>
        </w:tc>
      </w:tr>
      <w:tr w:rsidR="00A45B39" w:rsidRPr="009254CB" w14:paraId="405EFB58" w14:textId="77777777" w:rsidTr="00BC062C">
        <w:trPr>
          <w:trHeight w:val="60"/>
        </w:trPr>
        <w:tc>
          <w:tcPr>
            <w:tcW w:w="836" w:type="pct"/>
            <w:tcBorders>
              <w:top w:val="outset" w:sz="6" w:space="0" w:color="000000"/>
              <w:left w:val="outset" w:sz="6" w:space="0" w:color="000000"/>
              <w:bottom w:val="outset" w:sz="6" w:space="0" w:color="000000"/>
              <w:right w:val="outset" w:sz="6" w:space="0" w:color="000000"/>
            </w:tcBorders>
            <w:vAlign w:val="bottom"/>
          </w:tcPr>
          <w:p w14:paraId="405EFB54" w14:textId="77777777" w:rsidR="00A45B39" w:rsidRPr="009254CB" w:rsidRDefault="00A45B39" w:rsidP="00832792">
            <w:pPr>
              <w:pStyle w:val="tvhtmlmktable1"/>
              <w:spacing w:before="0" w:beforeAutospacing="0" w:after="0" w:afterAutospacing="0"/>
            </w:pPr>
            <w:r w:rsidRPr="009254CB">
              <w:t>10.7.</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55" w14:textId="77777777" w:rsidR="00A45B39" w:rsidRPr="009254CB" w:rsidRDefault="00A45B39" w:rsidP="00832792">
            <w:pPr>
              <w:pStyle w:val="tvhtmlmktable1"/>
              <w:spacing w:before="0" w:beforeAutospacing="0" w:after="0" w:afterAutospacing="0"/>
            </w:pPr>
            <w:r w:rsidRPr="009254CB">
              <w:t>3.7.</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B56" w14:textId="77777777" w:rsidR="00A45B39" w:rsidRPr="009254CB" w:rsidRDefault="00A45B39" w:rsidP="00832792">
            <w:pPr>
              <w:pStyle w:val="tvhtmlmktable1"/>
              <w:spacing w:before="0" w:beforeAutospacing="0" w:after="0" w:afterAutospacing="0"/>
              <w:jc w:val="center"/>
            </w:pPr>
            <w:r w:rsidRPr="009254CB">
              <w:t>400210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57" w14:textId="77777777" w:rsidR="00A45B39" w:rsidRPr="009254CB" w:rsidRDefault="00A45B39" w:rsidP="00832792">
            <w:pPr>
              <w:pStyle w:val="tvhtmlmktable1"/>
              <w:spacing w:before="0" w:beforeAutospacing="0" w:after="0" w:afterAutospacing="0"/>
              <w:jc w:val="center"/>
            </w:pPr>
            <w:r w:rsidRPr="009254CB">
              <w:t>604823</w:t>
            </w:r>
          </w:p>
        </w:tc>
      </w:tr>
      <w:tr w:rsidR="00A45B39" w:rsidRPr="009254CB" w14:paraId="405EFB5D" w14:textId="77777777" w:rsidTr="00BC062C">
        <w:trPr>
          <w:trHeight w:val="60"/>
        </w:trPr>
        <w:tc>
          <w:tcPr>
            <w:tcW w:w="836" w:type="pct"/>
            <w:tcBorders>
              <w:top w:val="outset" w:sz="6" w:space="0" w:color="000000"/>
              <w:left w:val="outset" w:sz="6" w:space="0" w:color="000000"/>
              <w:bottom w:val="outset" w:sz="6" w:space="0" w:color="000000"/>
              <w:right w:val="outset" w:sz="6" w:space="0" w:color="000000"/>
            </w:tcBorders>
            <w:vAlign w:val="bottom"/>
          </w:tcPr>
          <w:p w14:paraId="405EFB59" w14:textId="77777777" w:rsidR="00A45B39" w:rsidRPr="009254CB" w:rsidRDefault="00A45B39" w:rsidP="00832792">
            <w:pPr>
              <w:pStyle w:val="tvhtmlmktable1"/>
              <w:spacing w:before="0" w:beforeAutospacing="0" w:after="0" w:afterAutospacing="0"/>
            </w:pPr>
            <w:r w:rsidRPr="009254CB">
              <w:t>10.8.</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5A" w14:textId="77777777" w:rsidR="00A45B39" w:rsidRPr="009254CB" w:rsidRDefault="00A45B39" w:rsidP="00832792">
            <w:pPr>
              <w:pStyle w:val="tvhtmlmktable1"/>
              <w:spacing w:before="0" w:beforeAutospacing="0" w:after="0" w:afterAutospacing="0"/>
            </w:pPr>
            <w:r w:rsidRPr="009254CB">
              <w:t>3.8.</w:t>
            </w:r>
          </w:p>
        </w:tc>
        <w:tc>
          <w:tcPr>
            <w:tcW w:w="1377" w:type="pct"/>
            <w:tcBorders>
              <w:top w:val="outset" w:sz="6" w:space="0" w:color="000000"/>
              <w:left w:val="outset" w:sz="6" w:space="0" w:color="000000"/>
              <w:bottom w:val="outset" w:sz="6" w:space="0" w:color="000000"/>
              <w:right w:val="outset" w:sz="6" w:space="0" w:color="000000"/>
            </w:tcBorders>
            <w:vAlign w:val="bottom"/>
          </w:tcPr>
          <w:p w14:paraId="405EFB5B" w14:textId="77777777" w:rsidR="00A45B39" w:rsidRPr="009254CB" w:rsidRDefault="00A45B39" w:rsidP="00832792">
            <w:pPr>
              <w:pStyle w:val="tvhtmlmktable1"/>
              <w:spacing w:before="0" w:beforeAutospacing="0" w:after="0" w:afterAutospacing="0"/>
              <w:jc w:val="center"/>
            </w:pPr>
            <w:r w:rsidRPr="009254CB">
              <w:t>400230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5C" w14:textId="77777777" w:rsidR="00A45B39" w:rsidRPr="009254CB" w:rsidRDefault="00A45B39" w:rsidP="00832792">
            <w:pPr>
              <w:pStyle w:val="tvhtmlmktable1"/>
              <w:spacing w:before="0" w:beforeAutospacing="0" w:after="0" w:afterAutospacing="0"/>
              <w:jc w:val="center"/>
            </w:pPr>
            <w:r w:rsidRPr="009254CB">
              <w:t>604788</w:t>
            </w:r>
          </w:p>
        </w:tc>
      </w:tr>
    </w:tbl>
    <w:p w14:paraId="405EFB5E" w14:textId="77777777" w:rsidR="00A45B39" w:rsidRPr="009254CB" w:rsidRDefault="00A45B39" w:rsidP="00832792">
      <w:pPr>
        <w:pStyle w:val="tvhtmlmktable1"/>
        <w:spacing w:before="0" w:beforeAutospacing="0" w:after="0" w:afterAutospacing="0"/>
        <w:rPr>
          <w:sz w:val="28"/>
          <w:szCs w:val="28"/>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EFB5F" w14:textId="77777777" w:rsidR="00A45B39" w:rsidRPr="009254CB" w:rsidRDefault="00A45B39" w:rsidP="00832792">
      <w:pPr>
        <w:pStyle w:val="tvhtmlmktable1"/>
        <w:spacing w:before="0" w:beforeAutospacing="0" w:after="0" w:afterAutospacing="0"/>
        <w:rPr>
          <w:sz w:val="28"/>
          <w:szCs w:val="28"/>
        </w:rPr>
      </w:pPr>
    </w:p>
    <w:p w14:paraId="405EFB60" w14:textId="77777777" w:rsidR="00A45B39" w:rsidRDefault="00A45B39" w:rsidP="00BC062C">
      <w:pPr>
        <w:pStyle w:val="tvhtmlmktable1"/>
        <w:spacing w:before="0" w:beforeAutospacing="0" w:after="0" w:afterAutospacing="0"/>
        <w:ind w:firstLine="709"/>
        <w:rPr>
          <w:sz w:val="28"/>
          <w:szCs w:val="28"/>
        </w:rPr>
      </w:pPr>
      <w:r w:rsidRPr="009254CB">
        <w:rPr>
          <w:sz w:val="28"/>
          <w:szCs w:val="28"/>
        </w:rPr>
        <w:t>11. Dabas parka zonas 4.daļas ārējo robežu koordinātas:</w:t>
      </w:r>
    </w:p>
    <w:p w14:paraId="20C95160" w14:textId="77777777" w:rsidR="00BC062C" w:rsidRPr="009254CB" w:rsidRDefault="00BC062C" w:rsidP="00BC062C">
      <w:pPr>
        <w:pStyle w:val="tvhtmlmktable1"/>
        <w:spacing w:before="0" w:beforeAutospacing="0" w:after="0" w:afterAutospacing="0"/>
        <w:ind w:firstLine="709"/>
        <w:rPr>
          <w:sz w:val="28"/>
          <w:szCs w:val="28"/>
        </w:rPr>
      </w:pPr>
    </w:p>
    <w:p w14:paraId="405EFB61"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504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15"/>
        <w:gridCol w:w="1179"/>
        <w:gridCol w:w="1180"/>
        <w:gridCol w:w="1176"/>
      </w:tblGrid>
      <w:tr w:rsidR="00A45B39" w:rsidRPr="009254CB" w14:paraId="405EFB66" w14:textId="77777777" w:rsidTr="00BC062C">
        <w:trPr>
          <w:trHeight w:val="60"/>
        </w:trPr>
        <w:tc>
          <w:tcPr>
            <w:tcW w:w="835" w:type="pct"/>
            <w:tcBorders>
              <w:top w:val="outset" w:sz="6" w:space="0" w:color="000000"/>
              <w:left w:val="outset" w:sz="6" w:space="0" w:color="000000"/>
              <w:bottom w:val="outset" w:sz="6" w:space="0" w:color="000000"/>
              <w:right w:val="outset" w:sz="6" w:space="0" w:color="000000"/>
            </w:tcBorders>
            <w:vAlign w:val="center"/>
          </w:tcPr>
          <w:p w14:paraId="405EFB62"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76" w:type="pct"/>
            <w:tcBorders>
              <w:top w:val="outset" w:sz="6" w:space="0" w:color="000000"/>
              <w:left w:val="outset" w:sz="6" w:space="0" w:color="000000"/>
              <w:bottom w:val="outset" w:sz="6" w:space="0" w:color="000000"/>
              <w:right w:val="outset" w:sz="6" w:space="0" w:color="000000"/>
            </w:tcBorders>
            <w:vAlign w:val="center"/>
          </w:tcPr>
          <w:p w14:paraId="405EFB63" w14:textId="77777777" w:rsidR="00A45B39" w:rsidRPr="009254CB" w:rsidRDefault="00A45B39" w:rsidP="00832792">
            <w:pPr>
              <w:pStyle w:val="tvhtmlmktable1"/>
              <w:spacing w:before="0" w:beforeAutospacing="0" w:after="0" w:afterAutospacing="0"/>
              <w:jc w:val="center"/>
            </w:pPr>
            <w:r w:rsidRPr="009254CB">
              <w:t>Koordinātu punkti</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B64" w14:textId="77777777" w:rsidR="00A45B39" w:rsidRPr="009254CB" w:rsidRDefault="00A45B39" w:rsidP="00832792">
            <w:pPr>
              <w:jc w:val="center"/>
            </w:pPr>
            <w:r w:rsidRPr="009254CB">
              <w:t xml:space="preserve">x </w:t>
            </w:r>
            <w:r w:rsidRPr="009254CB">
              <w:rPr>
                <w:lang w:val="lv-LV"/>
              </w:rPr>
              <w:t>koordināta</w:t>
            </w:r>
          </w:p>
        </w:tc>
        <w:tc>
          <w:tcPr>
            <w:tcW w:w="1373" w:type="pct"/>
            <w:tcBorders>
              <w:top w:val="outset" w:sz="6" w:space="0" w:color="000000"/>
              <w:left w:val="outset" w:sz="6" w:space="0" w:color="000000"/>
              <w:bottom w:val="outset" w:sz="6" w:space="0" w:color="000000"/>
              <w:right w:val="outset" w:sz="6" w:space="0" w:color="000000"/>
            </w:tcBorders>
            <w:vAlign w:val="center"/>
          </w:tcPr>
          <w:p w14:paraId="405EFB65"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EFB6B" w14:textId="77777777" w:rsidTr="00BC062C">
        <w:trPr>
          <w:trHeight w:val="60"/>
        </w:trPr>
        <w:tc>
          <w:tcPr>
            <w:tcW w:w="835" w:type="pct"/>
            <w:tcBorders>
              <w:top w:val="outset" w:sz="6" w:space="0" w:color="000000"/>
              <w:left w:val="outset" w:sz="6" w:space="0" w:color="000000"/>
              <w:bottom w:val="outset" w:sz="6" w:space="0" w:color="000000"/>
              <w:right w:val="outset" w:sz="6" w:space="0" w:color="000000"/>
            </w:tcBorders>
            <w:vAlign w:val="bottom"/>
          </w:tcPr>
          <w:p w14:paraId="405EFB67" w14:textId="77777777" w:rsidR="00A45B39" w:rsidRPr="009254CB" w:rsidRDefault="00A45B39" w:rsidP="00832792">
            <w:pPr>
              <w:pStyle w:val="tvhtmlmktable1"/>
              <w:spacing w:before="0" w:beforeAutospacing="0" w:after="0" w:afterAutospacing="0"/>
            </w:pPr>
            <w:r w:rsidRPr="009254CB">
              <w:t>11.1.</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68" w14:textId="77777777" w:rsidR="00A45B39" w:rsidRPr="009254CB" w:rsidRDefault="00A45B39" w:rsidP="00832792">
            <w:pPr>
              <w:pStyle w:val="tvhtmlmktable1"/>
              <w:spacing w:before="0" w:beforeAutospacing="0" w:after="0" w:afterAutospacing="0"/>
            </w:pPr>
            <w:r w:rsidRPr="009254CB">
              <w:t>4.1.</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B69" w14:textId="77777777" w:rsidR="00A45B39" w:rsidRPr="009254CB" w:rsidRDefault="00A45B39" w:rsidP="00832792">
            <w:pPr>
              <w:jc w:val="center"/>
            </w:pPr>
            <w:r w:rsidRPr="009254CB">
              <w:t>400260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6A" w14:textId="77777777" w:rsidR="00A45B39" w:rsidRPr="009254CB" w:rsidRDefault="00A45B39" w:rsidP="00832792">
            <w:pPr>
              <w:pStyle w:val="tvhtmlmktable1"/>
              <w:spacing w:before="0" w:beforeAutospacing="0" w:after="0" w:afterAutospacing="0"/>
              <w:jc w:val="center"/>
            </w:pPr>
            <w:r w:rsidRPr="009254CB">
              <w:t>605084</w:t>
            </w:r>
          </w:p>
        </w:tc>
      </w:tr>
      <w:tr w:rsidR="00A45B39" w:rsidRPr="009254CB" w14:paraId="405EFB70" w14:textId="77777777" w:rsidTr="00BC062C">
        <w:trPr>
          <w:trHeight w:val="60"/>
        </w:trPr>
        <w:tc>
          <w:tcPr>
            <w:tcW w:w="835" w:type="pct"/>
            <w:tcBorders>
              <w:top w:val="outset" w:sz="6" w:space="0" w:color="000000"/>
              <w:left w:val="outset" w:sz="6" w:space="0" w:color="000000"/>
              <w:bottom w:val="outset" w:sz="6" w:space="0" w:color="000000"/>
              <w:right w:val="outset" w:sz="6" w:space="0" w:color="000000"/>
            </w:tcBorders>
            <w:vAlign w:val="bottom"/>
          </w:tcPr>
          <w:p w14:paraId="405EFB6C" w14:textId="77777777" w:rsidR="00A45B39" w:rsidRPr="009254CB" w:rsidRDefault="00A45B39" w:rsidP="00832792">
            <w:pPr>
              <w:pStyle w:val="tvhtmlmktable1"/>
              <w:spacing w:before="0" w:beforeAutospacing="0" w:after="0" w:afterAutospacing="0"/>
            </w:pPr>
            <w:r w:rsidRPr="009254CB">
              <w:t>11.2.</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6D" w14:textId="77777777" w:rsidR="00A45B39" w:rsidRPr="009254CB" w:rsidRDefault="00A45B39" w:rsidP="00832792">
            <w:pPr>
              <w:pStyle w:val="tvhtmlmktable1"/>
              <w:spacing w:before="0" w:beforeAutospacing="0" w:after="0" w:afterAutospacing="0"/>
            </w:pPr>
            <w:r w:rsidRPr="009254CB">
              <w:t>4.2.</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B6E" w14:textId="77777777" w:rsidR="00A45B39" w:rsidRPr="009254CB" w:rsidRDefault="00A45B39" w:rsidP="00832792">
            <w:pPr>
              <w:jc w:val="center"/>
            </w:pPr>
            <w:r w:rsidRPr="009254CB">
              <w:t>400570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6F" w14:textId="77777777" w:rsidR="00A45B39" w:rsidRPr="009254CB" w:rsidRDefault="00A45B39" w:rsidP="00832792">
            <w:pPr>
              <w:pStyle w:val="tvhtmlmktable1"/>
              <w:spacing w:before="0" w:beforeAutospacing="0" w:after="0" w:afterAutospacing="0"/>
              <w:jc w:val="center"/>
            </w:pPr>
            <w:r w:rsidRPr="009254CB">
              <w:t>605441</w:t>
            </w:r>
          </w:p>
        </w:tc>
      </w:tr>
      <w:tr w:rsidR="00A45B39" w:rsidRPr="009254CB" w14:paraId="405EFB75" w14:textId="77777777" w:rsidTr="00BC062C">
        <w:trPr>
          <w:trHeight w:val="60"/>
        </w:trPr>
        <w:tc>
          <w:tcPr>
            <w:tcW w:w="835" w:type="pct"/>
            <w:tcBorders>
              <w:top w:val="outset" w:sz="6" w:space="0" w:color="000000"/>
              <w:left w:val="outset" w:sz="6" w:space="0" w:color="000000"/>
              <w:bottom w:val="outset" w:sz="6" w:space="0" w:color="000000"/>
              <w:right w:val="outset" w:sz="6" w:space="0" w:color="000000"/>
            </w:tcBorders>
            <w:vAlign w:val="bottom"/>
          </w:tcPr>
          <w:p w14:paraId="405EFB71" w14:textId="77777777" w:rsidR="00A45B39" w:rsidRPr="009254CB" w:rsidRDefault="00A45B39" w:rsidP="00832792">
            <w:pPr>
              <w:pStyle w:val="tvhtmlmktable1"/>
              <w:spacing w:before="0" w:beforeAutospacing="0" w:after="0" w:afterAutospacing="0"/>
            </w:pPr>
            <w:r w:rsidRPr="009254CB">
              <w:t>11.3.</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72" w14:textId="77777777" w:rsidR="00A45B39" w:rsidRPr="009254CB" w:rsidRDefault="00A45B39" w:rsidP="00832792">
            <w:pPr>
              <w:pStyle w:val="tvhtmlmktable1"/>
              <w:spacing w:before="0" w:beforeAutospacing="0" w:after="0" w:afterAutospacing="0"/>
            </w:pPr>
            <w:r w:rsidRPr="009254CB">
              <w:t>4.3.</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B73" w14:textId="77777777" w:rsidR="00A45B39" w:rsidRPr="009254CB" w:rsidRDefault="00A45B39" w:rsidP="00832792">
            <w:pPr>
              <w:jc w:val="center"/>
            </w:pPr>
            <w:r w:rsidRPr="009254CB">
              <w:t>400570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74" w14:textId="77777777" w:rsidR="00A45B39" w:rsidRPr="009254CB" w:rsidRDefault="00A45B39" w:rsidP="00832792">
            <w:pPr>
              <w:pStyle w:val="tvhtmlmktable1"/>
              <w:spacing w:before="0" w:beforeAutospacing="0" w:after="0" w:afterAutospacing="0"/>
              <w:jc w:val="center"/>
            </w:pPr>
            <w:r w:rsidRPr="009254CB">
              <w:t>605493</w:t>
            </w:r>
          </w:p>
        </w:tc>
      </w:tr>
      <w:tr w:rsidR="00A45B39" w:rsidRPr="009254CB" w14:paraId="405EFB7A" w14:textId="77777777" w:rsidTr="00BC062C">
        <w:trPr>
          <w:trHeight w:val="60"/>
        </w:trPr>
        <w:tc>
          <w:tcPr>
            <w:tcW w:w="835" w:type="pct"/>
            <w:tcBorders>
              <w:top w:val="outset" w:sz="6" w:space="0" w:color="000000"/>
              <w:left w:val="outset" w:sz="6" w:space="0" w:color="000000"/>
              <w:bottom w:val="outset" w:sz="6" w:space="0" w:color="000000"/>
              <w:right w:val="outset" w:sz="6" w:space="0" w:color="000000"/>
            </w:tcBorders>
            <w:vAlign w:val="bottom"/>
          </w:tcPr>
          <w:p w14:paraId="405EFB76" w14:textId="77777777" w:rsidR="00A45B39" w:rsidRPr="009254CB" w:rsidRDefault="00A45B39" w:rsidP="00832792">
            <w:pPr>
              <w:pStyle w:val="tvhtmlmktable1"/>
              <w:spacing w:before="0" w:beforeAutospacing="0" w:after="0" w:afterAutospacing="0"/>
            </w:pPr>
            <w:r w:rsidRPr="009254CB">
              <w:t>11.4.</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77" w14:textId="77777777" w:rsidR="00A45B39" w:rsidRPr="009254CB" w:rsidRDefault="00A45B39" w:rsidP="00832792">
            <w:pPr>
              <w:pStyle w:val="tvhtmlmktable1"/>
              <w:spacing w:before="0" w:beforeAutospacing="0" w:after="0" w:afterAutospacing="0"/>
            </w:pPr>
            <w:r w:rsidRPr="009254CB">
              <w:t>4.4.</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B78" w14:textId="77777777" w:rsidR="00A45B39" w:rsidRPr="009254CB" w:rsidRDefault="00A45B39" w:rsidP="00832792">
            <w:pPr>
              <w:jc w:val="center"/>
            </w:pPr>
            <w:r w:rsidRPr="009254CB">
              <w:t>400420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79" w14:textId="77777777" w:rsidR="00A45B39" w:rsidRPr="009254CB" w:rsidRDefault="00A45B39" w:rsidP="00832792">
            <w:pPr>
              <w:pStyle w:val="tvhtmlmktable1"/>
              <w:spacing w:before="0" w:beforeAutospacing="0" w:after="0" w:afterAutospacing="0"/>
              <w:jc w:val="center"/>
            </w:pPr>
            <w:r w:rsidRPr="009254CB">
              <w:t>605433</w:t>
            </w:r>
          </w:p>
        </w:tc>
      </w:tr>
      <w:tr w:rsidR="00A45B39" w:rsidRPr="009254CB" w14:paraId="405EFB7F" w14:textId="77777777" w:rsidTr="00BC062C">
        <w:trPr>
          <w:trHeight w:val="60"/>
        </w:trPr>
        <w:tc>
          <w:tcPr>
            <w:tcW w:w="835" w:type="pct"/>
            <w:tcBorders>
              <w:top w:val="outset" w:sz="6" w:space="0" w:color="000000"/>
              <w:left w:val="outset" w:sz="6" w:space="0" w:color="000000"/>
              <w:bottom w:val="outset" w:sz="6" w:space="0" w:color="000000"/>
              <w:right w:val="outset" w:sz="6" w:space="0" w:color="000000"/>
            </w:tcBorders>
            <w:vAlign w:val="bottom"/>
          </w:tcPr>
          <w:p w14:paraId="405EFB7B" w14:textId="77777777" w:rsidR="00A45B39" w:rsidRPr="009254CB" w:rsidRDefault="00A45B39" w:rsidP="00832792">
            <w:pPr>
              <w:pStyle w:val="tvhtmlmktable1"/>
              <w:spacing w:before="0" w:beforeAutospacing="0" w:after="0" w:afterAutospacing="0"/>
            </w:pPr>
            <w:r w:rsidRPr="009254CB">
              <w:t>11.5.</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7C" w14:textId="77777777" w:rsidR="00A45B39" w:rsidRPr="009254CB" w:rsidRDefault="00A45B39" w:rsidP="00832792">
            <w:pPr>
              <w:pStyle w:val="tvhtmlmktable1"/>
              <w:spacing w:before="0" w:beforeAutospacing="0" w:after="0" w:afterAutospacing="0"/>
            </w:pPr>
            <w:r w:rsidRPr="009254CB">
              <w:t>4.5.</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B7D" w14:textId="77777777" w:rsidR="00A45B39" w:rsidRPr="009254CB" w:rsidRDefault="00A45B39" w:rsidP="00832792">
            <w:pPr>
              <w:jc w:val="center"/>
            </w:pPr>
            <w:r w:rsidRPr="009254CB">
              <w:t>400380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7E" w14:textId="77777777" w:rsidR="00A45B39" w:rsidRPr="009254CB" w:rsidRDefault="00A45B39" w:rsidP="00832792">
            <w:pPr>
              <w:pStyle w:val="tvhtmlmktable1"/>
              <w:spacing w:before="0" w:beforeAutospacing="0" w:after="0" w:afterAutospacing="0"/>
              <w:jc w:val="center"/>
            </w:pPr>
            <w:r w:rsidRPr="009254CB">
              <w:t>605396</w:t>
            </w:r>
          </w:p>
        </w:tc>
      </w:tr>
      <w:tr w:rsidR="00A45B39" w:rsidRPr="009254CB" w14:paraId="405EFB84" w14:textId="77777777" w:rsidTr="00BC062C">
        <w:trPr>
          <w:trHeight w:val="60"/>
        </w:trPr>
        <w:tc>
          <w:tcPr>
            <w:tcW w:w="835" w:type="pct"/>
            <w:tcBorders>
              <w:top w:val="outset" w:sz="6" w:space="0" w:color="000000"/>
              <w:left w:val="outset" w:sz="6" w:space="0" w:color="000000"/>
              <w:bottom w:val="outset" w:sz="6" w:space="0" w:color="000000"/>
              <w:right w:val="outset" w:sz="6" w:space="0" w:color="000000"/>
            </w:tcBorders>
            <w:vAlign w:val="bottom"/>
          </w:tcPr>
          <w:p w14:paraId="405EFB80" w14:textId="77777777" w:rsidR="00A45B39" w:rsidRPr="009254CB" w:rsidRDefault="00A45B39" w:rsidP="00832792">
            <w:pPr>
              <w:pStyle w:val="tvhtmlmktable1"/>
              <w:spacing w:before="0" w:beforeAutospacing="0" w:after="0" w:afterAutospacing="0"/>
            </w:pPr>
            <w:r w:rsidRPr="009254CB">
              <w:t>11.6.</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81" w14:textId="77777777" w:rsidR="00A45B39" w:rsidRPr="009254CB" w:rsidRDefault="00A45B39" w:rsidP="00832792">
            <w:pPr>
              <w:pStyle w:val="tvhtmlmktable1"/>
              <w:spacing w:before="0" w:beforeAutospacing="0" w:after="0" w:afterAutospacing="0"/>
            </w:pPr>
            <w:r w:rsidRPr="009254CB">
              <w:t>4.6.</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B82" w14:textId="77777777" w:rsidR="00A45B39" w:rsidRPr="009254CB" w:rsidRDefault="00A45B39" w:rsidP="00832792">
            <w:pPr>
              <w:jc w:val="center"/>
            </w:pPr>
            <w:r w:rsidRPr="009254CB">
              <w:t>400330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83" w14:textId="77777777" w:rsidR="00A45B39" w:rsidRPr="009254CB" w:rsidRDefault="00A45B39" w:rsidP="00832792">
            <w:pPr>
              <w:pStyle w:val="tvhtmlmktable1"/>
              <w:spacing w:before="0" w:beforeAutospacing="0" w:after="0" w:afterAutospacing="0"/>
              <w:jc w:val="center"/>
            </w:pPr>
            <w:r w:rsidRPr="009254CB">
              <w:t>605401</w:t>
            </w:r>
          </w:p>
        </w:tc>
      </w:tr>
      <w:tr w:rsidR="00A45B39" w:rsidRPr="009254CB" w14:paraId="405EFB89" w14:textId="77777777" w:rsidTr="00BC062C">
        <w:trPr>
          <w:trHeight w:val="60"/>
        </w:trPr>
        <w:tc>
          <w:tcPr>
            <w:tcW w:w="835" w:type="pct"/>
            <w:tcBorders>
              <w:top w:val="outset" w:sz="6" w:space="0" w:color="000000"/>
              <w:left w:val="outset" w:sz="6" w:space="0" w:color="000000"/>
              <w:bottom w:val="outset" w:sz="6" w:space="0" w:color="000000"/>
              <w:right w:val="outset" w:sz="6" w:space="0" w:color="000000"/>
            </w:tcBorders>
            <w:vAlign w:val="bottom"/>
          </w:tcPr>
          <w:p w14:paraId="405EFB85" w14:textId="77777777" w:rsidR="00A45B39" w:rsidRPr="009254CB" w:rsidRDefault="00A45B39" w:rsidP="00832792">
            <w:pPr>
              <w:pStyle w:val="tvhtmlmktable1"/>
              <w:spacing w:before="0" w:beforeAutospacing="0" w:after="0" w:afterAutospacing="0"/>
            </w:pPr>
            <w:r w:rsidRPr="009254CB">
              <w:t>11.7.</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86" w14:textId="77777777" w:rsidR="00A45B39" w:rsidRPr="009254CB" w:rsidRDefault="00A45B39" w:rsidP="00832792">
            <w:pPr>
              <w:pStyle w:val="tvhtmlmktable1"/>
              <w:spacing w:before="0" w:beforeAutospacing="0" w:after="0" w:afterAutospacing="0"/>
            </w:pPr>
            <w:r w:rsidRPr="009254CB">
              <w:t>4.7.</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B87" w14:textId="77777777" w:rsidR="00A45B39" w:rsidRPr="009254CB" w:rsidRDefault="00A45B39" w:rsidP="00832792">
            <w:pPr>
              <w:jc w:val="center"/>
            </w:pPr>
            <w:r w:rsidRPr="009254CB">
              <w:t>400280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88" w14:textId="77777777" w:rsidR="00A45B39" w:rsidRPr="009254CB" w:rsidRDefault="00A45B39" w:rsidP="00832792">
            <w:pPr>
              <w:pStyle w:val="tvhtmlmktable1"/>
              <w:spacing w:before="0" w:beforeAutospacing="0" w:after="0" w:afterAutospacing="0"/>
              <w:jc w:val="center"/>
            </w:pPr>
            <w:r w:rsidRPr="009254CB">
              <w:t>605377</w:t>
            </w:r>
          </w:p>
        </w:tc>
      </w:tr>
      <w:tr w:rsidR="00A45B39" w:rsidRPr="009254CB" w14:paraId="405EFB8E" w14:textId="77777777" w:rsidTr="00BC062C">
        <w:trPr>
          <w:trHeight w:val="60"/>
        </w:trPr>
        <w:tc>
          <w:tcPr>
            <w:tcW w:w="835" w:type="pct"/>
            <w:tcBorders>
              <w:top w:val="outset" w:sz="6" w:space="0" w:color="000000"/>
              <w:left w:val="outset" w:sz="6" w:space="0" w:color="000000"/>
              <w:bottom w:val="outset" w:sz="6" w:space="0" w:color="000000"/>
              <w:right w:val="outset" w:sz="6" w:space="0" w:color="000000"/>
            </w:tcBorders>
            <w:vAlign w:val="bottom"/>
          </w:tcPr>
          <w:p w14:paraId="405EFB8A" w14:textId="77777777" w:rsidR="00A45B39" w:rsidRPr="009254CB" w:rsidRDefault="00A45B39" w:rsidP="00832792">
            <w:pPr>
              <w:pStyle w:val="tvhtmlmktable1"/>
              <w:spacing w:before="0" w:beforeAutospacing="0" w:after="0" w:afterAutospacing="0"/>
            </w:pPr>
            <w:r w:rsidRPr="009254CB">
              <w:lastRenderedPageBreak/>
              <w:t>11.8.</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8B" w14:textId="77777777" w:rsidR="00A45B39" w:rsidRPr="009254CB" w:rsidRDefault="00A45B39" w:rsidP="00832792">
            <w:pPr>
              <w:pStyle w:val="tvhtmlmktable1"/>
              <w:spacing w:before="0" w:beforeAutospacing="0" w:after="0" w:afterAutospacing="0"/>
            </w:pPr>
            <w:r w:rsidRPr="009254CB">
              <w:t>4.8.</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B8C" w14:textId="77777777" w:rsidR="00A45B39" w:rsidRPr="009254CB" w:rsidRDefault="00A45B39" w:rsidP="00832792">
            <w:pPr>
              <w:jc w:val="center"/>
            </w:pPr>
            <w:r w:rsidRPr="009254CB">
              <w:t>400260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8D" w14:textId="77777777" w:rsidR="00A45B39" w:rsidRPr="009254CB" w:rsidRDefault="00A45B39" w:rsidP="00832792">
            <w:pPr>
              <w:pStyle w:val="tvhtmlmktable1"/>
              <w:spacing w:before="0" w:beforeAutospacing="0" w:after="0" w:afterAutospacing="0"/>
              <w:jc w:val="center"/>
            </w:pPr>
            <w:r w:rsidRPr="009254CB">
              <w:t>605351</w:t>
            </w:r>
          </w:p>
        </w:tc>
      </w:tr>
      <w:tr w:rsidR="00A45B39" w:rsidRPr="009254CB" w14:paraId="405EFB93" w14:textId="77777777" w:rsidTr="00BC062C">
        <w:trPr>
          <w:trHeight w:val="60"/>
        </w:trPr>
        <w:tc>
          <w:tcPr>
            <w:tcW w:w="835" w:type="pct"/>
            <w:tcBorders>
              <w:top w:val="outset" w:sz="6" w:space="0" w:color="000000"/>
              <w:left w:val="outset" w:sz="6" w:space="0" w:color="000000"/>
              <w:bottom w:val="outset" w:sz="6" w:space="0" w:color="000000"/>
              <w:right w:val="outset" w:sz="6" w:space="0" w:color="000000"/>
            </w:tcBorders>
            <w:vAlign w:val="bottom"/>
          </w:tcPr>
          <w:p w14:paraId="405EFB8F" w14:textId="77777777" w:rsidR="00A45B39" w:rsidRPr="009254CB" w:rsidRDefault="00A45B39" w:rsidP="00832792">
            <w:pPr>
              <w:pStyle w:val="tvhtmlmktable1"/>
              <w:spacing w:before="0" w:beforeAutospacing="0" w:after="0" w:afterAutospacing="0"/>
            </w:pPr>
            <w:r w:rsidRPr="009254CB">
              <w:t>11.9.</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90" w14:textId="77777777" w:rsidR="00A45B39" w:rsidRPr="009254CB" w:rsidRDefault="00A45B39" w:rsidP="00832792">
            <w:pPr>
              <w:pStyle w:val="tvhtmlmktable1"/>
              <w:spacing w:before="0" w:beforeAutospacing="0" w:after="0" w:afterAutospacing="0"/>
            </w:pPr>
            <w:r w:rsidRPr="009254CB">
              <w:t>4.9.</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B91" w14:textId="77777777" w:rsidR="00A45B39" w:rsidRPr="009254CB" w:rsidRDefault="00A45B39" w:rsidP="00832792">
            <w:pPr>
              <w:jc w:val="center"/>
            </w:pPr>
            <w:r w:rsidRPr="009254CB">
              <w:t>400260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92" w14:textId="77777777" w:rsidR="00A45B39" w:rsidRPr="009254CB" w:rsidRDefault="00A45B39" w:rsidP="00832792">
            <w:pPr>
              <w:pStyle w:val="tvhtmlmktable1"/>
              <w:spacing w:before="0" w:beforeAutospacing="0" w:after="0" w:afterAutospacing="0"/>
              <w:jc w:val="center"/>
            </w:pPr>
            <w:r w:rsidRPr="009254CB">
              <w:t>605330</w:t>
            </w:r>
          </w:p>
        </w:tc>
      </w:tr>
      <w:tr w:rsidR="00A45B39" w:rsidRPr="009254CB" w14:paraId="405EFB98" w14:textId="77777777" w:rsidTr="00BC062C">
        <w:trPr>
          <w:trHeight w:val="60"/>
        </w:trPr>
        <w:tc>
          <w:tcPr>
            <w:tcW w:w="835" w:type="pct"/>
            <w:tcBorders>
              <w:top w:val="outset" w:sz="6" w:space="0" w:color="000000"/>
              <w:left w:val="outset" w:sz="6" w:space="0" w:color="000000"/>
              <w:bottom w:val="outset" w:sz="6" w:space="0" w:color="000000"/>
              <w:right w:val="outset" w:sz="6" w:space="0" w:color="000000"/>
            </w:tcBorders>
            <w:vAlign w:val="bottom"/>
          </w:tcPr>
          <w:p w14:paraId="405EFB94" w14:textId="77777777" w:rsidR="00A45B39" w:rsidRPr="009254CB" w:rsidRDefault="00A45B39" w:rsidP="00832792">
            <w:pPr>
              <w:pStyle w:val="tvhtmlmktable1"/>
              <w:spacing w:before="0" w:beforeAutospacing="0" w:after="0" w:afterAutospacing="0"/>
            </w:pPr>
            <w:r w:rsidRPr="009254CB">
              <w:t>11.10.</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95" w14:textId="77777777" w:rsidR="00A45B39" w:rsidRPr="009254CB" w:rsidRDefault="00A45B39" w:rsidP="00832792">
            <w:pPr>
              <w:pStyle w:val="tvhtmlmktable1"/>
              <w:spacing w:before="0" w:beforeAutospacing="0" w:after="0" w:afterAutospacing="0"/>
            </w:pPr>
            <w:r w:rsidRPr="009254CB">
              <w:t>4.10.</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B96" w14:textId="77777777" w:rsidR="00A45B39" w:rsidRPr="009254CB" w:rsidRDefault="00A45B39" w:rsidP="00832792">
            <w:pPr>
              <w:jc w:val="center"/>
            </w:pPr>
            <w:r w:rsidRPr="009254CB">
              <w:t>400320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97" w14:textId="77777777" w:rsidR="00A45B39" w:rsidRPr="009254CB" w:rsidRDefault="00A45B39" w:rsidP="00832792">
            <w:pPr>
              <w:pStyle w:val="tvhtmlmktable1"/>
              <w:spacing w:before="0" w:beforeAutospacing="0" w:after="0" w:afterAutospacing="0"/>
              <w:jc w:val="center"/>
            </w:pPr>
            <w:r w:rsidRPr="009254CB">
              <w:t>605321</w:t>
            </w:r>
          </w:p>
        </w:tc>
      </w:tr>
      <w:tr w:rsidR="00A45B39" w:rsidRPr="009254CB" w14:paraId="405EFB9D" w14:textId="77777777" w:rsidTr="00BC062C">
        <w:trPr>
          <w:trHeight w:val="60"/>
        </w:trPr>
        <w:tc>
          <w:tcPr>
            <w:tcW w:w="835" w:type="pct"/>
            <w:tcBorders>
              <w:top w:val="outset" w:sz="6" w:space="0" w:color="000000"/>
              <w:left w:val="outset" w:sz="6" w:space="0" w:color="000000"/>
              <w:bottom w:val="outset" w:sz="6" w:space="0" w:color="000000"/>
              <w:right w:val="outset" w:sz="6" w:space="0" w:color="000000"/>
            </w:tcBorders>
            <w:vAlign w:val="bottom"/>
          </w:tcPr>
          <w:p w14:paraId="405EFB99" w14:textId="77777777" w:rsidR="00A45B39" w:rsidRPr="009254CB" w:rsidRDefault="00A45B39" w:rsidP="00832792">
            <w:pPr>
              <w:pStyle w:val="tvhtmlmktable1"/>
              <w:spacing w:before="0" w:beforeAutospacing="0" w:after="0" w:afterAutospacing="0"/>
            </w:pPr>
            <w:r w:rsidRPr="009254CB">
              <w:t>11.11.</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9A" w14:textId="77777777" w:rsidR="00A45B39" w:rsidRPr="009254CB" w:rsidRDefault="00A45B39" w:rsidP="00832792">
            <w:pPr>
              <w:pStyle w:val="tvhtmlmktable1"/>
              <w:spacing w:before="0" w:beforeAutospacing="0" w:after="0" w:afterAutospacing="0"/>
            </w:pPr>
            <w:r w:rsidRPr="009254CB">
              <w:t>4.11.</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B9B" w14:textId="77777777" w:rsidR="00A45B39" w:rsidRPr="009254CB" w:rsidRDefault="00A45B39" w:rsidP="00832792">
            <w:pPr>
              <w:jc w:val="center"/>
            </w:pPr>
            <w:r w:rsidRPr="009254CB">
              <w:t>400330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9C" w14:textId="77777777" w:rsidR="00A45B39" w:rsidRPr="009254CB" w:rsidRDefault="00A45B39" w:rsidP="00832792">
            <w:pPr>
              <w:pStyle w:val="tvhtmlmktable1"/>
              <w:spacing w:before="0" w:beforeAutospacing="0" w:after="0" w:afterAutospacing="0"/>
              <w:jc w:val="center"/>
            </w:pPr>
            <w:r w:rsidRPr="009254CB">
              <w:t>605284</w:t>
            </w:r>
          </w:p>
        </w:tc>
      </w:tr>
      <w:tr w:rsidR="00A45B39" w:rsidRPr="009254CB" w14:paraId="405EFBA2" w14:textId="77777777" w:rsidTr="00BC062C">
        <w:trPr>
          <w:trHeight w:val="60"/>
        </w:trPr>
        <w:tc>
          <w:tcPr>
            <w:tcW w:w="835" w:type="pct"/>
            <w:tcBorders>
              <w:top w:val="outset" w:sz="6" w:space="0" w:color="000000"/>
              <w:left w:val="outset" w:sz="6" w:space="0" w:color="000000"/>
              <w:bottom w:val="outset" w:sz="6" w:space="0" w:color="000000"/>
              <w:right w:val="outset" w:sz="6" w:space="0" w:color="000000"/>
            </w:tcBorders>
            <w:vAlign w:val="bottom"/>
          </w:tcPr>
          <w:p w14:paraId="405EFB9E" w14:textId="77777777" w:rsidR="00A45B39" w:rsidRPr="009254CB" w:rsidRDefault="00A45B39" w:rsidP="00832792">
            <w:pPr>
              <w:pStyle w:val="tvhtmlmktable1"/>
              <w:spacing w:before="0" w:beforeAutospacing="0" w:after="0" w:afterAutospacing="0"/>
            </w:pPr>
            <w:r w:rsidRPr="009254CB">
              <w:t>11.12.</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9F" w14:textId="77777777" w:rsidR="00A45B39" w:rsidRPr="009254CB" w:rsidRDefault="00A45B39" w:rsidP="00832792">
            <w:pPr>
              <w:pStyle w:val="tvhtmlmktable1"/>
              <w:spacing w:before="0" w:beforeAutospacing="0" w:after="0" w:afterAutospacing="0"/>
            </w:pPr>
            <w:r w:rsidRPr="009254CB">
              <w:t>4.12.</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BA0" w14:textId="77777777" w:rsidR="00A45B39" w:rsidRPr="009254CB" w:rsidRDefault="00A45B39" w:rsidP="00832792">
            <w:pPr>
              <w:jc w:val="center"/>
            </w:pPr>
            <w:r w:rsidRPr="009254CB">
              <w:t>400270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A1" w14:textId="77777777" w:rsidR="00A45B39" w:rsidRPr="009254CB" w:rsidRDefault="00A45B39" w:rsidP="00832792">
            <w:pPr>
              <w:pStyle w:val="tvhtmlmktable1"/>
              <w:spacing w:before="0" w:beforeAutospacing="0" w:after="0" w:afterAutospacing="0"/>
              <w:jc w:val="center"/>
            </w:pPr>
            <w:r w:rsidRPr="009254CB">
              <w:t>605277</w:t>
            </w:r>
          </w:p>
        </w:tc>
      </w:tr>
      <w:tr w:rsidR="00A45B39" w:rsidRPr="009254CB" w14:paraId="405EFBA7" w14:textId="77777777" w:rsidTr="00BC062C">
        <w:trPr>
          <w:trHeight w:val="60"/>
        </w:trPr>
        <w:tc>
          <w:tcPr>
            <w:tcW w:w="835" w:type="pct"/>
            <w:tcBorders>
              <w:top w:val="outset" w:sz="6" w:space="0" w:color="000000"/>
              <w:left w:val="outset" w:sz="6" w:space="0" w:color="000000"/>
              <w:bottom w:val="outset" w:sz="6" w:space="0" w:color="000000"/>
              <w:right w:val="outset" w:sz="6" w:space="0" w:color="000000"/>
            </w:tcBorders>
            <w:vAlign w:val="bottom"/>
          </w:tcPr>
          <w:p w14:paraId="405EFBA3" w14:textId="77777777" w:rsidR="00A45B39" w:rsidRPr="009254CB" w:rsidRDefault="00A45B39" w:rsidP="00832792">
            <w:pPr>
              <w:pStyle w:val="tvhtmlmktable1"/>
              <w:spacing w:before="0" w:beforeAutospacing="0" w:after="0" w:afterAutospacing="0"/>
            </w:pPr>
            <w:r w:rsidRPr="009254CB">
              <w:t>11.13.</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A4" w14:textId="77777777" w:rsidR="00A45B39" w:rsidRPr="009254CB" w:rsidRDefault="00A45B39" w:rsidP="00832792">
            <w:pPr>
              <w:pStyle w:val="tvhtmlmktable1"/>
              <w:spacing w:before="0" w:beforeAutospacing="0" w:after="0" w:afterAutospacing="0"/>
            </w:pPr>
            <w:r w:rsidRPr="009254CB">
              <w:t>4.13.</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BA5" w14:textId="77777777" w:rsidR="00A45B39" w:rsidRPr="009254CB" w:rsidRDefault="00A45B39" w:rsidP="00832792">
            <w:pPr>
              <w:jc w:val="center"/>
            </w:pPr>
            <w:r w:rsidRPr="009254CB">
              <w:t>400210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A6" w14:textId="77777777" w:rsidR="00A45B39" w:rsidRPr="009254CB" w:rsidRDefault="00A45B39" w:rsidP="00832792">
            <w:pPr>
              <w:pStyle w:val="tvhtmlmktable1"/>
              <w:spacing w:before="0" w:beforeAutospacing="0" w:after="0" w:afterAutospacing="0"/>
              <w:jc w:val="center"/>
            </w:pPr>
            <w:r w:rsidRPr="009254CB">
              <w:t>605197</w:t>
            </w:r>
          </w:p>
        </w:tc>
      </w:tr>
      <w:tr w:rsidR="00A45B39" w:rsidRPr="009254CB" w14:paraId="405EFBAC" w14:textId="77777777" w:rsidTr="00BC062C">
        <w:trPr>
          <w:trHeight w:val="60"/>
        </w:trPr>
        <w:tc>
          <w:tcPr>
            <w:tcW w:w="835" w:type="pct"/>
            <w:tcBorders>
              <w:top w:val="outset" w:sz="6" w:space="0" w:color="000000"/>
              <w:left w:val="outset" w:sz="6" w:space="0" w:color="000000"/>
              <w:bottom w:val="outset" w:sz="6" w:space="0" w:color="000000"/>
              <w:right w:val="outset" w:sz="6" w:space="0" w:color="000000"/>
            </w:tcBorders>
            <w:vAlign w:val="bottom"/>
          </w:tcPr>
          <w:p w14:paraId="405EFBA8" w14:textId="77777777" w:rsidR="00A45B39" w:rsidRPr="009254CB" w:rsidRDefault="00A45B39" w:rsidP="00832792">
            <w:pPr>
              <w:pStyle w:val="tvhtmlmktable1"/>
              <w:spacing w:before="0" w:beforeAutospacing="0" w:after="0" w:afterAutospacing="0"/>
            </w:pPr>
            <w:r w:rsidRPr="009254CB">
              <w:t>11.14.</w:t>
            </w:r>
          </w:p>
        </w:tc>
        <w:tc>
          <w:tcPr>
            <w:tcW w:w="1376" w:type="pct"/>
            <w:tcBorders>
              <w:top w:val="outset" w:sz="6" w:space="0" w:color="000000"/>
              <w:left w:val="outset" w:sz="6" w:space="0" w:color="000000"/>
              <w:bottom w:val="outset" w:sz="6" w:space="0" w:color="000000"/>
              <w:right w:val="outset" w:sz="6" w:space="0" w:color="000000"/>
            </w:tcBorders>
            <w:vAlign w:val="bottom"/>
          </w:tcPr>
          <w:p w14:paraId="405EFBA9" w14:textId="77777777" w:rsidR="00A45B39" w:rsidRPr="009254CB" w:rsidRDefault="00A45B39" w:rsidP="00832792">
            <w:pPr>
              <w:pStyle w:val="tvhtmlmktable1"/>
              <w:spacing w:before="0" w:beforeAutospacing="0" w:after="0" w:afterAutospacing="0"/>
            </w:pPr>
            <w:r w:rsidRPr="009254CB">
              <w:t>4.14.</w:t>
            </w:r>
          </w:p>
        </w:tc>
        <w:tc>
          <w:tcPr>
            <w:tcW w:w="1377" w:type="pct"/>
            <w:tcBorders>
              <w:top w:val="outset" w:sz="6" w:space="0" w:color="000000"/>
              <w:left w:val="outset" w:sz="6" w:space="0" w:color="000000"/>
              <w:bottom w:val="outset" w:sz="6" w:space="0" w:color="000000"/>
              <w:right w:val="outset" w:sz="6" w:space="0" w:color="000000"/>
            </w:tcBorders>
            <w:vAlign w:val="center"/>
          </w:tcPr>
          <w:p w14:paraId="405EFBAA" w14:textId="77777777" w:rsidR="00A45B39" w:rsidRPr="009254CB" w:rsidRDefault="00A45B39" w:rsidP="00832792">
            <w:pPr>
              <w:jc w:val="center"/>
            </w:pPr>
            <w:r w:rsidRPr="009254CB">
              <w:t>400270</w:t>
            </w:r>
          </w:p>
        </w:tc>
        <w:tc>
          <w:tcPr>
            <w:tcW w:w="1373" w:type="pct"/>
            <w:tcBorders>
              <w:top w:val="outset" w:sz="6" w:space="0" w:color="000000"/>
              <w:left w:val="outset" w:sz="6" w:space="0" w:color="000000"/>
              <w:bottom w:val="outset" w:sz="6" w:space="0" w:color="000000"/>
              <w:right w:val="outset" w:sz="6" w:space="0" w:color="000000"/>
            </w:tcBorders>
            <w:vAlign w:val="bottom"/>
          </w:tcPr>
          <w:p w14:paraId="405EFBAB" w14:textId="77777777" w:rsidR="00A45B39" w:rsidRPr="009254CB" w:rsidRDefault="00A45B39" w:rsidP="00832792">
            <w:pPr>
              <w:pStyle w:val="tvhtmlmktable1"/>
              <w:spacing w:before="0" w:beforeAutospacing="0" w:after="0" w:afterAutospacing="0"/>
              <w:jc w:val="center"/>
            </w:pPr>
            <w:r w:rsidRPr="009254CB">
              <w:t>605113</w:t>
            </w:r>
          </w:p>
        </w:tc>
      </w:tr>
    </w:tbl>
    <w:p w14:paraId="405EFBAD" w14:textId="77777777" w:rsidR="00A45B39" w:rsidRPr="009254CB" w:rsidRDefault="00A45B39" w:rsidP="00832792">
      <w:pPr>
        <w:pStyle w:val="tvhtmlmktable1"/>
        <w:spacing w:before="0" w:beforeAutospacing="0" w:after="0" w:afterAutospacing="0"/>
        <w:rPr>
          <w:b/>
          <w:bCs/>
          <w:sz w:val="28"/>
          <w:szCs w:val="28"/>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EFBAE" w14:textId="77777777" w:rsidR="00A45B39" w:rsidRPr="009254CB" w:rsidRDefault="00A45B39" w:rsidP="00832792">
      <w:pPr>
        <w:pStyle w:val="tvhtmlmktable1"/>
        <w:spacing w:before="0" w:beforeAutospacing="0" w:after="0" w:afterAutospacing="0"/>
        <w:rPr>
          <w:b/>
          <w:bCs/>
          <w:sz w:val="28"/>
          <w:szCs w:val="28"/>
        </w:rPr>
      </w:pPr>
      <w:r w:rsidRPr="009254CB">
        <w:rPr>
          <w:b/>
          <w:bCs/>
          <w:sz w:val="28"/>
          <w:szCs w:val="28"/>
        </w:rPr>
        <w:lastRenderedPageBreak/>
        <w:t> </w:t>
      </w:r>
    </w:p>
    <w:p w14:paraId="56CB9DEB" w14:textId="77777777" w:rsidR="00DE26E1" w:rsidRDefault="00DE26E1">
      <w:pPr>
        <w:spacing w:after="200" w:line="276" w:lineRule="auto"/>
        <w:rPr>
          <w:sz w:val="28"/>
          <w:szCs w:val="28"/>
          <w:lang w:val="lv-LV" w:eastAsia="lv-LV"/>
        </w:rPr>
      </w:pPr>
      <w:r>
        <w:rPr>
          <w:sz w:val="28"/>
          <w:szCs w:val="28"/>
        </w:rPr>
        <w:br w:type="page"/>
      </w:r>
    </w:p>
    <w:p w14:paraId="405EFBAF" w14:textId="18E6515A" w:rsidR="00A45B39" w:rsidRDefault="00A45B39" w:rsidP="00BC062C">
      <w:pPr>
        <w:pStyle w:val="tvhtmlmktable1"/>
        <w:spacing w:before="0" w:beforeAutospacing="0" w:after="0" w:afterAutospacing="0"/>
        <w:ind w:firstLine="709"/>
        <w:rPr>
          <w:sz w:val="28"/>
          <w:szCs w:val="28"/>
        </w:rPr>
      </w:pPr>
      <w:r w:rsidRPr="009254CB">
        <w:rPr>
          <w:sz w:val="28"/>
          <w:szCs w:val="28"/>
        </w:rPr>
        <w:lastRenderedPageBreak/>
        <w:t>12. Dabas parka zonas 5.daļas ārējo robežu koordinātas:</w:t>
      </w:r>
    </w:p>
    <w:p w14:paraId="2E55A516" w14:textId="77777777" w:rsidR="00BC062C" w:rsidRPr="009254CB" w:rsidRDefault="00BC062C" w:rsidP="00BC062C">
      <w:pPr>
        <w:pStyle w:val="tvhtmlmktable1"/>
        <w:spacing w:before="0" w:beforeAutospacing="0" w:after="0" w:afterAutospacing="0"/>
        <w:ind w:firstLine="709"/>
        <w:rPr>
          <w:b/>
          <w:bCs/>
          <w:sz w:val="28"/>
          <w:szCs w:val="28"/>
        </w:rPr>
      </w:pPr>
    </w:p>
    <w:p w14:paraId="405EFBB0"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499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67"/>
        <w:gridCol w:w="1148"/>
        <w:gridCol w:w="1148"/>
        <w:gridCol w:w="1145"/>
      </w:tblGrid>
      <w:tr w:rsidR="00A45B39" w:rsidRPr="009254CB" w14:paraId="405EFBB5"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BB1"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B2" w14:textId="77777777" w:rsidR="00A45B39" w:rsidRPr="009254CB" w:rsidRDefault="00A45B39" w:rsidP="00832792">
            <w:pPr>
              <w:pStyle w:val="tvhtmlmktable1"/>
              <w:spacing w:before="0" w:beforeAutospacing="0" w:after="0" w:afterAutospacing="0"/>
              <w:jc w:val="center"/>
            </w:pPr>
            <w:r w:rsidRPr="009254CB">
              <w:t>Koordinātu punkti</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B3" w14:textId="77777777" w:rsidR="00A45B39" w:rsidRPr="009254CB" w:rsidRDefault="00A45B39" w:rsidP="00832792">
            <w:pPr>
              <w:jc w:val="center"/>
            </w:pPr>
            <w:r w:rsidRPr="009254CB">
              <w:t xml:space="preserve">x </w:t>
            </w:r>
            <w:r w:rsidRPr="009254CB">
              <w:rPr>
                <w:lang w:val="lv-LV"/>
              </w:rPr>
              <w:t>koordināta</w:t>
            </w:r>
          </w:p>
        </w:tc>
        <w:tc>
          <w:tcPr>
            <w:tcW w:w="1351" w:type="pct"/>
            <w:tcBorders>
              <w:top w:val="outset" w:sz="6" w:space="0" w:color="000000"/>
              <w:left w:val="outset" w:sz="6" w:space="0" w:color="000000"/>
              <w:bottom w:val="outset" w:sz="6" w:space="0" w:color="000000"/>
              <w:right w:val="outset" w:sz="6" w:space="0" w:color="000000"/>
            </w:tcBorders>
            <w:vAlign w:val="center"/>
          </w:tcPr>
          <w:p w14:paraId="405EFBB4"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EFBBA"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BB6" w14:textId="77777777" w:rsidR="00A45B39" w:rsidRPr="009254CB" w:rsidRDefault="00A45B39" w:rsidP="00832792">
            <w:pPr>
              <w:pStyle w:val="tvhtmlmktable1"/>
              <w:spacing w:before="0" w:beforeAutospacing="0" w:after="0" w:afterAutospacing="0"/>
            </w:pPr>
            <w:r w:rsidRPr="009254CB">
              <w:t>12.1.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B7" w14:textId="77777777" w:rsidR="00A45B39" w:rsidRPr="009254CB" w:rsidRDefault="00A45B39" w:rsidP="00832792">
            <w:pPr>
              <w:pStyle w:val="tvhtmlmktable1"/>
              <w:spacing w:before="0" w:beforeAutospacing="0" w:after="0" w:afterAutospacing="0"/>
            </w:pPr>
            <w:r w:rsidRPr="009254CB">
              <w:t>5.1.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B8" w14:textId="77777777" w:rsidR="00A45B39" w:rsidRPr="009254CB" w:rsidRDefault="00A45B39" w:rsidP="00832792">
            <w:pPr>
              <w:jc w:val="center"/>
            </w:pPr>
            <w:r w:rsidRPr="009254CB">
              <w:t>401260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B9" w14:textId="77777777" w:rsidR="00A45B39" w:rsidRPr="009254CB" w:rsidRDefault="00A45B39" w:rsidP="00832792">
            <w:pPr>
              <w:pStyle w:val="tvhtmlmktable1"/>
              <w:spacing w:before="0" w:beforeAutospacing="0" w:after="0" w:afterAutospacing="0"/>
              <w:jc w:val="center"/>
            </w:pPr>
            <w:r w:rsidRPr="009254CB">
              <w:t>605548</w:t>
            </w:r>
          </w:p>
        </w:tc>
      </w:tr>
      <w:tr w:rsidR="00A45B39" w:rsidRPr="009254CB" w14:paraId="405EFBB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BBB" w14:textId="77777777" w:rsidR="00A45B39" w:rsidRPr="009254CB" w:rsidRDefault="00A45B39" w:rsidP="00832792">
            <w:pPr>
              <w:pStyle w:val="tvhtmlmktable1"/>
              <w:spacing w:before="0" w:beforeAutospacing="0" w:after="0" w:afterAutospacing="0"/>
            </w:pPr>
            <w:r w:rsidRPr="009254CB">
              <w:t>12.2.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BC" w14:textId="77777777" w:rsidR="00A45B39" w:rsidRPr="009254CB" w:rsidRDefault="00A45B39" w:rsidP="00832792">
            <w:pPr>
              <w:pStyle w:val="tvhtmlmktable1"/>
              <w:spacing w:before="0" w:beforeAutospacing="0" w:after="0" w:afterAutospacing="0"/>
            </w:pPr>
            <w:r w:rsidRPr="009254CB">
              <w:t>5.2.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BD" w14:textId="77777777" w:rsidR="00A45B39" w:rsidRPr="009254CB" w:rsidRDefault="00A45B39" w:rsidP="00832792">
            <w:pPr>
              <w:jc w:val="center"/>
            </w:pPr>
            <w:r w:rsidRPr="009254CB">
              <w:t>401260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BE" w14:textId="77777777" w:rsidR="00A45B39" w:rsidRPr="009254CB" w:rsidRDefault="00A45B39" w:rsidP="00832792">
            <w:pPr>
              <w:pStyle w:val="tvhtmlmktable1"/>
              <w:spacing w:before="0" w:beforeAutospacing="0" w:after="0" w:afterAutospacing="0"/>
              <w:jc w:val="center"/>
            </w:pPr>
            <w:r w:rsidRPr="009254CB">
              <w:t>606224</w:t>
            </w:r>
          </w:p>
        </w:tc>
      </w:tr>
      <w:tr w:rsidR="00A45B39" w:rsidRPr="009254CB" w14:paraId="405EFBC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BC0" w14:textId="77777777" w:rsidR="00A45B39" w:rsidRPr="009254CB" w:rsidRDefault="00A45B39" w:rsidP="00832792">
            <w:pPr>
              <w:pStyle w:val="tvhtmlmktable1"/>
              <w:spacing w:before="0" w:beforeAutospacing="0" w:after="0" w:afterAutospacing="0"/>
            </w:pPr>
            <w:r w:rsidRPr="009254CB">
              <w:t>12.3.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C1" w14:textId="77777777" w:rsidR="00A45B39" w:rsidRPr="009254CB" w:rsidRDefault="00A45B39" w:rsidP="00832792">
            <w:pPr>
              <w:pStyle w:val="tvhtmlmktable1"/>
              <w:spacing w:before="0" w:beforeAutospacing="0" w:after="0" w:afterAutospacing="0"/>
            </w:pPr>
            <w:r w:rsidRPr="009254CB">
              <w:t>5.3.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C2" w14:textId="77777777" w:rsidR="00A45B39" w:rsidRPr="009254CB" w:rsidRDefault="00A45B39" w:rsidP="00832792">
            <w:pPr>
              <w:jc w:val="center"/>
            </w:pPr>
            <w:r w:rsidRPr="009254CB">
              <w:t>401230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C3" w14:textId="77777777" w:rsidR="00A45B39" w:rsidRPr="009254CB" w:rsidRDefault="00A45B39" w:rsidP="00832792">
            <w:pPr>
              <w:pStyle w:val="tvhtmlmktable1"/>
              <w:spacing w:before="0" w:beforeAutospacing="0" w:after="0" w:afterAutospacing="0"/>
              <w:jc w:val="center"/>
            </w:pPr>
            <w:r w:rsidRPr="009254CB">
              <w:t>606219</w:t>
            </w:r>
          </w:p>
        </w:tc>
      </w:tr>
      <w:tr w:rsidR="00A45B39" w:rsidRPr="009254CB" w14:paraId="405EFBC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BC5" w14:textId="77777777" w:rsidR="00A45B39" w:rsidRPr="009254CB" w:rsidRDefault="00A45B39" w:rsidP="00832792">
            <w:pPr>
              <w:pStyle w:val="tvhtmlmktable1"/>
              <w:spacing w:before="0" w:beforeAutospacing="0" w:after="0" w:afterAutospacing="0"/>
            </w:pPr>
            <w:r w:rsidRPr="009254CB">
              <w:t>12.4.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C6" w14:textId="77777777" w:rsidR="00A45B39" w:rsidRPr="009254CB" w:rsidRDefault="00A45B39" w:rsidP="00832792">
            <w:pPr>
              <w:pStyle w:val="tvhtmlmktable1"/>
              <w:spacing w:before="0" w:beforeAutospacing="0" w:after="0" w:afterAutospacing="0"/>
            </w:pPr>
            <w:r w:rsidRPr="009254CB">
              <w:t>5.4.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C7" w14:textId="77777777" w:rsidR="00A45B39" w:rsidRPr="009254CB" w:rsidRDefault="00A45B39" w:rsidP="00832792">
            <w:pPr>
              <w:jc w:val="center"/>
            </w:pPr>
            <w:r w:rsidRPr="009254CB">
              <w:t>400980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C8" w14:textId="77777777" w:rsidR="00A45B39" w:rsidRPr="009254CB" w:rsidRDefault="00A45B39" w:rsidP="00832792">
            <w:pPr>
              <w:pStyle w:val="tvhtmlmktable1"/>
              <w:spacing w:before="0" w:beforeAutospacing="0" w:after="0" w:afterAutospacing="0"/>
              <w:jc w:val="center"/>
            </w:pPr>
            <w:r w:rsidRPr="009254CB">
              <w:t>605969</w:t>
            </w:r>
          </w:p>
        </w:tc>
      </w:tr>
      <w:tr w:rsidR="00A45B39" w:rsidRPr="009254CB" w14:paraId="405EFBC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BCA" w14:textId="77777777" w:rsidR="00A45B39" w:rsidRPr="009254CB" w:rsidRDefault="00A45B39" w:rsidP="00832792">
            <w:pPr>
              <w:pStyle w:val="tvhtmlmktable1"/>
              <w:spacing w:before="0" w:beforeAutospacing="0" w:after="0" w:afterAutospacing="0"/>
            </w:pPr>
            <w:r w:rsidRPr="009254CB">
              <w:t>12.5.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CB" w14:textId="77777777" w:rsidR="00A45B39" w:rsidRPr="009254CB" w:rsidRDefault="00A45B39" w:rsidP="00832792">
            <w:pPr>
              <w:pStyle w:val="tvhtmlmktable1"/>
              <w:spacing w:before="0" w:beforeAutospacing="0" w:after="0" w:afterAutospacing="0"/>
            </w:pPr>
            <w:r w:rsidRPr="009254CB">
              <w:t>5.5.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CC" w14:textId="77777777" w:rsidR="00A45B39" w:rsidRPr="009254CB" w:rsidRDefault="00A45B39" w:rsidP="00832792">
            <w:pPr>
              <w:jc w:val="center"/>
            </w:pPr>
            <w:r w:rsidRPr="009254CB">
              <w:t>400850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CD" w14:textId="77777777" w:rsidR="00A45B39" w:rsidRPr="009254CB" w:rsidRDefault="00A45B39" w:rsidP="00832792">
            <w:pPr>
              <w:pStyle w:val="tvhtmlmktable1"/>
              <w:spacing w:before="0" w:beforeAutospacing="0" w:after="0" w:afterAutospacing="0"/>
              <w:jc w:val="center"/>
            </w:pPr>
            <w:r w:rsidRPr="009254CB">
              <w:t>606097</w:t>
            </w:r>
          </w:p>
        </w:tc>
      </w:tr>
      <w:tr w:rsidR="00A45B39" w:rsidRPr="009254CB" w14:paraId="405EFBD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BCF" w14:textId="77777777" w:rsidR="00A45B39" w:rsidRPr="009254CB" w:rsidRDefault="00A45B39" w:rsidP="00832792">
            <w:pPr>
              <w:pStyle w:val="tvhtmlmktable1"/>
              <w:spacing w:before="0" w:beforeAutospacing="0" w:after="0" w:afterAutospacing="0"/>
            </w:pPr>
            <w:r w:rsidRPr="009254CB">
              <w:t>12.6.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D0" w14:textId="77777777" w:rsidR="00A45B39" w:rsidRPr="009254CB" w:rsidRDefault="00A45B39" w:rsidP="00832792">
            <w:pPr>
              <w:pStyle w:val="tvhtmlmktable1"/>
              <w:spacing w:before="0" w:beforeAutospacing="0" w:after="0" w:afterAutospacing="0"/>
            </w:pPr>
            <w:r w:rsidRPr="009254CB">
              <w:t>5.6.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D1" w14:textId="77777777" w:rsidR="00A45B39" w:rsidRPr="009254CB" w:rsidRDefault="00A45B39" w:rsidP="00832792">
            <w:pPr>
              <w:jc w:val="center"/>
            </w:pPr>
            <w:r w:rsidRPr="009254CB">
              <w:t>400640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D2" w14:textId="77777777" w:rsidR="00A45B39" w:rsidRPr="009254CB" w:rsidRDefault="00A45B39" w:rsidP="00832792">
            <w:pPr>
              <w:pStyle w:val="tvhtmlmktable1"/>
              <w:spacing w:before="0" w:beforeAutospacing="0" w:after="0" w:afterAutospacing="0"/>
              <w:jc w:val="center"/>
            </w:pPr>
            <w:r w:rsidRPr="009254CB">
              <w:t>605878</w:t>
            </w:r>
          </w:p>
        </w:tc>
      </w:tr>
      <w:tr w:rsidR="00A45B39" w:rsidRPr="009254CB" w14:paraId="405EFBD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BD4" w14:textId="77777777" w:rsidR="00A45B39" w:rsidRPr="009254CB" w:rsidRDefault="00A45B39" w:rsidP="00832792">
            <w:pPr>
              <w:pStyle w:val="tvhtmlmktable1"/>
              <w:spacing w:before="0" w:beforeAutospacing="0" w:after="0" w:afterAutospacing="0"/>
            </w:pPr>
            <w:r w:rsidRPr="009254CB">
              <w:t>12.7.</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D5" w14:textId="77777777" w:rsidR="00A45B39" w:rsidRPr="009254CB" w:rsidRDefault="00A45B39" w:rsidP="00832792">
            <w:pPr>
              <w:pStyle w:val="tvhtmlmktable1"/>
              <w:spacing w:before="0" w:beforeAutospacing="0" w:after="0" w:afterAutospacing="0"/>
            </w:pPr>
            <w:r w:rsidRPr="009254CB">
              <w:t>5.7.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D6" w14:textId="77777777" w:rsidR="00A45B39" w:rsidRPr="009254CB" w:rsidRDefault="00A45B39" w:rsidP="00832792">
            <w:pPr>
              <w:jc w:val="center"/>
            </w:pPr>
            <w:r w:rsidRPr="009254CB">
              <w:t>400650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D7" w14:textId="77777777" w:rsidR="00A45B39" w:rsidRPr="009254CB" w:rsidRDefault="00A45B39" w:rsidP="00832792">
            <w:pPr>
              <w:pStyle w:val="tvhtmlmktable1"/>
              <w:spacing w:before="0" w:beforeAutospacing="0" w:after="0" w:afterAutospacing="0"/>
              <w:jc w:val="center"/>
            </w:pPr>
            <w:r w:rsidRPr="009254CB">
              <w:t>605789</w:t>
            </w:r>
          </w:p>
        </w:tc>
      </w:tr>
      <w:tr w:rsidR="00A45B39" w:rsidRPr="009254CB" w14:paraId="405EFBD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BD9" w14:textId="77777777" w:rsidR="00A45B39" w:rsidRPr="009254CB" w:rsidRDefault="00A45B39" w:rsidP="00832792">
            <w:pPr>
              <w:pStyle w:val="tvhtmlmktable1"/>
              <w:spacing w:before="0" w:beforeAutospacing="0" w:after="0" w:afterAutospacing="0"/>
            </w:pPr>
            <w:r w:rsidRPr="009254CB">
              <w:t>12.8.</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DA" w14:textId="77777777" w:rsidR="00A45B39" w:rsidRPr="009254CB" w:rsidRDefault="00A45B39" w:rsidP="00832792">
            <w:pPr>
              <w:pStyle w:val="tvhtmlmktable1"/>
              <w:spacing w:before="0" w:beforeAutospacing="0" w:after="0" w:afterAutospacing="0"/>
            </w:pPr>
            <w:r w:rsidRPr="009254CB">
              <w:t>5.8.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DB" w14:textId="77777777" w:rsidR="00A45B39" w:rsidRPr="009254CB" w:rsidRDefault="00A45B39" w:rsidP="00832792">
            <w:pPr>
              <w:jc w:val="center"/>
            </w:pPr>
            <w:r w:rsidRPr="009254CB">
              <w:t>400710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DC" w14:textId="77777777" w:rsidR="00A45B39" w:rsidRPr="009254CB" w:rsidRDefault="00A45B39" w:rsidP="00832792">
            <w:pPr>
              <w:pStyle w:val="tvhtmlmktable1"/>
              <w:spacing w:before="0" w:beforeAutospacing="0" w:after="0" w:afterAutospacing="0"/>
              <w:jc w:val="center"/>
            </w:pPr>
            <w:r w:rsidRPr="009254CB">
              <w:t>605584</w:t>
            </w:r>
          </w:p>
        </w:tc>
      </w:tr>
      <w:tr w:rsidR="00A45B39" w:rsidRPr="009254CB" w14:paraId="405EFBE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BDE" w14:textId="77777777" w:rsidR="00A45B39" w:rsidRPr="009254CB" w:rsidRDefault="00A45B39" w:rsidP="00832792">
            <w:pPr>
              <w:pStyle w:val="tvhtmlmktable1"/>
              <w:spacing w:before="0" w:beforeAutospacing="0" w:after="0" w:afterAutospacing="0"/>
            </w:pPr>
            <w:r w:rsidRPr="009254CB">
              <w:lastRenderedPageBreak/>
              <w:t>12.9.</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DF" w14:textId="77777777" w:rsidR="00A45B39" w:rsidRPr="009254CB" w:rsidRDefault="00A45B39" w:rsidP="00832792">
            <w:pPr>
              <w:pStyle w:val="tvhtmlmktable1"/>
              <w:spacing w:before="0" w:beforeAutospacing="0" w:after="0" w:afterAutospacing="0"/>
            </w:pPr>
            <w:r w:rsidRPr="009254CB">
              <w:t>5.9.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E0" w14:textId="77777777" w:rsidR="00A45B39" w:rsidRPr="009254CB" w:rsidRDefault="00A45B39" w:rsidP="00832792">
            <w:pPr>
              <w:jc w:val="center"/>
            </w:pPr>
            <w:r w:rsidRPr="009254CB">
              <w:t>400740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E1" w14:textId="77777777" w:rsidR="00A45B39" w:rsidRPr="009254CB" w:rsidRDefault="00A45B39" w:rsidP="00832792">
            <w:pPr>
              <w:pStyle w:val="tvhtmlmktable1"/>
              <w:spacing w:before="0" w:beforeAutospacing="0" w:after="0" w:afterAutospacing="0"/>
              <w:jc w:val="center"/>
            </w:pPr>
            <w:r w:rsidRPr="009254CB">
              <w:t>605538</w:t>
            </w:r>
          </w:p>
        </w:tc>
      </w:tr>
      <w:tr w:rsidR="00A45B39" w:rsidRPr="009254CB" w14:paraId="405EFBE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BE3" w14:textId="77777777" w:rsidR="00A45B39" w:rsidRPr="009254CB" w:rsidRDefault="00A45B39" w:rsidP="00832792">
            <w:pPr>
              <w:pStyle w:val="tvhtmlmktable1"/>
              <w:spacing w:before="0" w:beforeAutospacing="0" w:after="0" w:afterAutospacing="0"/>
            </w:pPr>
            <w:r w:rsidRPr="009254CB">
              <w:t>12.10.</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E4" w14:textId="77777777" w:rsidR="00A45B39" w:rsidRPr="009254CB" w:rsidRDefault="00A45B39" w:rsidP="00832792">
            <w:pPr>
              <w:pStyle w:val="tvhtmlmktable1"/>
              <w:spacing w:before="0" w:beforeAutospacing="0" w:after="0" w:afterAutospacing="0"/>
            </w:pPr>
            <w:r w:rsidRPr="009254CB">
              <w:t>5.10.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E5" w14:textId="77777777" w:rsidR="00A45B39" w:rsidRPr="009254CB" w:rsidRDefault="00A45B39" w:rsidP="00832792">
            <w:pPr>
              <w:jc w:val="center"/>
            </w:pPr>
            <w:r w:rsidRPr="009254CB">
              <w:t>400840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E6" w14:textId="77777777" w:rsidR="00A45B39" w:rsidRPr="009254CB" w:rsidRDefault="00A45B39" w:rsidP="00832792">
            <w:pPr>
              <w:pStyle w:val="tvhtmlmktable1"/>
              <w:spacing w:before="0" w:beforeAutospacing="0" w:after="0" w:afterAutospacing="0"/>
              <w:jc w:val="center"/>
            </w:pPr>
            <w:r w:rsidRPr="009254CB">
              <w:t>605518</w:t>
            </w:r>
          </w:p>
        </w:tc>
      </w:tr>
      <w:tr w:rsidR="00A45B39" w:rsidRPr="009254CB" w14:paraId="405EFBE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BE8" w14:textId="77777777" w:rsidR="00A45B39" w:rsidRPr="009254CB" w:rsidRDefault="00A45B39" w:rsidP="00832792">
            <w:pPr>
              <w:pStyle w:val="tvhtmlmktable1"/>
              <w:spacing w:before="0" w:beforeAutospacing="0" w:after="0" w:afterAutospacing="0"/>
            </w:pPr>
            <w:r w:rsidRPr="009254CB">
              <w:t>12.11.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E9" w14:textId="77777777" w:rsidR="00A45B39" w:rsidRPr="009254CB" w:rsidRDefault="00A45B39" w:rsidP="00832792">
            <w:pPr>
              <w:pStyle w:val="tvhtmlmktable1"/>
              <w:spacing w:before="0" w:beforeAutospacing="0" w:after="0" w:afterAutospacing="0"/>
            </w:pPr>
            <w:r w:rsidRPr="009254CB">
              <w:t>5.11.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EA" w14:textId="77777777" w:rsidR="00A45B39" w:rsidRPr="009254CB" w:rsidRDefault="00A45B39" w:rsidP="00832792">
            <w:pPr>
              <w:jc w:val="center"/>
            </w:pPr>
            <w:r w:rsidRPr="009254CB">
              <w:t>400870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EB" w14:textId="77777777" w:rsidR="00A45B39" w:rsidRPr="009254CB" w:rsidRDefault="00A45B39" w:rsidP="00832792">
            <w:pPr>
              <w:pStyle w:val="tvhtmlmktable1"/>
              <w:spacing w:before="0" w:beforeAutospacing="0" w:after="0" w:afterAutospacing="0"/>
              <w:jc w:val="center"/>
            </w:pPr>
            <w:r w:rsidRPr="009254CB">
              <w:t>605477</w:t>
            </w:r>
          </w:p>
        </w:tc>
      </w:tr>
      <w:tr w:rsidR="00A45B39" w:rsidRPr="009254CB" w14:paraId="405EFBF1"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BED" w14:textId="77777777" w:rsidR="00A45B39" w:rsidRPr="009254CB" w:rsidRDefault="00A45B39" w:rsidP="00832792">
            <w:pPr>
              <w:pStyle w:val="tvhtmlmktable1"/>
              <w:spacing w:before="0" w:beforeAutospacing="0" w:after="0" w:afterAutospacing="0"/>
            </w:pPr>
            <w:r w:rsidRPr="009254CB">
              <w:t>12.12.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EE" w14:textId="77777777" w:rsidR="00A45B39" w:rsidRPr="009254CB" w:rsidRDefault="00A45B39" w:rsidP="00832792">
            <w:pPr>
              <w:pStyle w:val="tvhtmlmktable1"/>
              <w:spacing w:before="0" w:beforeAutospacing="0" w:after="0" w:afterAutospacing="0"/>
            </w:pPr>
            <w:r w:rsidRPr="009254CB">
              <w:t>5.12.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EF" w14:textId="77777777" w:rsidR="00A45B39" w:rsidRPr="009254CB" w:rsidRDefault="00A45B39" w:rsidP="00832792">
            <w:pPr>
              <w:jc w:val="center"/>
            </w:pPr>
            <w:r w:rsidRPr="009254CB">
              <w:t>400870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F0" w14:textId="77777777" w:rsidR="00A45B39" w:rsidRPr="009254CB" w:rsidRDefault="00A45B39" w:rsidP="00832792">
            <w:pPr>
              <w:pStyle w:val="tvhtmlmktable1"/>
              <w:spacing w:before="0" w:beforeAutospacing="0" w:after="0" w:afterAutospacing="0"/>
              <w:jc w:val="center"/>
            </w:pPr>
            <w:r w:rsidRPr="009254CB">
              <w:t>605417</w:t>
            </w:r>
          </w:p>
        </w:tc>
      </w:tr>
      <w:tr w:rsidR="00A45B39" w:rsidRPr="009254CB" w14:paraId="405EFBF6"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BF2" w14:textId="77777777" w:rsidR="00A45B39" w:rsidRPr="009254CB" w:rsidRDefault="00A45B39" w:rsidP="00832792">
            <w:pPr>
              <w:pStyle w:val="tvhtmlmktable1"/>
              <w:spacing w:before="0" w:beforeAutospacing="0" w:after="0" w:afterAutospacing="0"/>
            </w:pPr>
            <w:r w:rsidRPr="009254CB">
              <w:t>12.13.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F3" w14:textId="77777777" w:rsidR="00A45B39" w:rsidRPr="009254CB" w:rsidRDefault="00A45B39" w:rsidP="00832792">
            <w:pPr>
              <w:pStyle w:val="tvhtmlmktable1"/>
              <w:spacing w:before="0" w:beforeAutospacing="0" w:after="0" w:afterAutospacing="0"/>
            </w:pPr>
            <w:r w:rsidRPr="009254CB">
              <w:t>5.13.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F4" w14:textId="77777777" w:rsidR="00A45B39" w:rsidRPr="009254CB" w:rsidRDefault="00A45B39" w:rsidP="00832792">
            <w:pPr>
              <w:jc w:val="center"/>
            </w:pPr>
            <w:r w:rsidRPr="009254CB">
              <w:t>400900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F5" w14:textId="77777777" w:rsidR="00A45B39" w:rsidRPr="009254CB" w:rsidRDefault="00A45B39" w:rsidP="00832792">
            <w:pPr>
              <w:pStyle w:val="tvhtmlmktable1"/>
              <w:spacing w:before="0" w:beforeAutospacing="0" w:after="0" w:afterAutospacing="0"/>
              <w:jc w:val="center"/>
            </w:pPr>
            <w:r w:rsidRPr="009254CB">
              <w:t>605383</w:t>
            </w:r>
          </w:p>
        </w:tc>
      </w:tr>
      <w:tr w:rsidR="00A45B39" w:rsidRPr="009254CB" w14:paraId="405EFBFB"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BF7" w14:textId="77777777" w:rsidR="00A45B39" w:rsidRPr="009254CB" w:rsidRDefault="00A45B39" w:rsidP="00832792">
            <w:pPr>
              <w:pStyle w:val="tvhtmlmktable1"/>
              <w:spacing w:before="0" w:beforeAutospacing="0" w:after="0" w:afterAutospacing="0"/>
            </w:pPr>
            <w:r w:rsidRPr="009254CB">
              <w:t>12.14.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F8" w14:textId="77777777" w:rsidR="00A45B39" w:rsidRPr="009254CB" w:rsidRDefault="00A45B39" w:rsidP="00832792">
            <w:pPr>
              <w:pStyle w:val="tvhtmlmktable1"/>
              <w:spacing w:before="0" w:beforeAutospacing="0" w:after="0" w:afterAutospacing="0"/>
            </w:pPr>
            <w:r w:rsidRPr="009254CB">
              <w:t>5.14.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F9" w14:textId="77777777" w:rsidR="00A45B39" w:rsidRPr="009254CB" w:rsidRDefault="00A45B39" w:rsidP="00832792">
            <w:pPr>
              <w:jc w:val="center"/>
            </w:pPr>
            <w:r w:rsidRPr="009254CB">
              <w:t>401050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FA" w14:textId="77777777" w:rsidR="00A45B39" w:rsidRPr="009254CB" w:rsidRDefault="00A45B39" w:rsidP="00832792">
            <w:pPr>
              <w:pStyle w:val="tvhtmlmktable1"/>
              <w:spacing w:before="0" w:beforeAutospacing="0" w:after="0" w:afterAutospacing="0"/>
              <w:jc w:val="center"/>
            </w:pPr>
            <w:r w:rsidRPr="009254CB">
              <w:t>605366</w:t>
            </w:r>
          </w:p>
        </w:tc>
      </w:tr>
      <w:tr w:rsidR="00A45B39" w:rsidRPr="009254CB" w14:paraId="405EFC00"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BFC" w14:textId="77777777" w:rsidR="00A45B39" w:rsidRPr="009254CB" w:rsidRDefault="00A45B39" w:rsidP="00832792">
            <w:pPr>
              <w:pStyle w:val="tvhtmlmktable1"/>
              <w:spacing w:before="0" w:beforeAutospacing="0" w:after="0" w:afterAutospacing="0"/>
            </w:pPr>
            <w:r w:rsidRPr="009254CB">
              <w:t>12.15.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BFD" w14:textId="77777777" w:rsidR="00A45B39" w:rsidRPr="009254CB" w:rsidRDefault="00A45B39" w:rsidP="00832792">
            <w:pPr>
              <w:pStyle w:val="tvhtmlmktable1"/>
              <w:spacing w:before="0" w:beforeAutospacing="0" w:after="0" w:afterAutospacing="0"/>
            </w:pPr>
            <w:r w:rsidRPr="009254CB">
              <w:t>5.15.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BFE" w14:textId="77777777" w:rsidR="00A45B39" w:rsidRPr="009254CB" w:rsidRDefault="00A45B39" w:rsidP="00832792">
            <w:pPr>
              <w:jc w:val="center"/>
            </w:pPr>
            <w:r w:rsidRPr="009254CB">
              <w:t>401050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BFF" w14:textId="77777777" w:rsidR="00A45B39" w:rsidRPr="009254CB" w:rsidRDefault="00A45B39" w:rsidP="00832792">
            <w:pPr>
              <w:pStyle w:val="tvhtmlmktable1"/>
              <w:spacing w:before="0" w:beforeAutospacing="0" w:after="0" w:afterAutospacing="0"/>
              <w:jc w:val="center"/>
            </w:pPr>
            <w:r w:rsidRPr="009254CB">
              <w:t>605414</w:t>
            </w:r>
          </w:p>
        </w:tc>
      </w:tr>
      <w:tr w:rsidR="00A45B39" w:rsidRPr="009254CB" w14:paraId="405EFC05"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C01" w14:textId="77777777" w:rsidR="00A45B39" w:rsidRPr="009254CB" w:rsidRDefault="00A45B39" w:rsidP="00832792">
            <w:pPr>
              <w:pStyle w:val="tvhtmlmktable1"/>
              <w:spacing w:before="0" w:beforeAutospacing="0" w:after="0" w:afterAutospacing="0"/>
            </w:pPr>
            <w:r w:rsidRPr="009254CB">
              <w:t>12.16.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02" w14:textId="77777777" w:rsidR="00A45B39" w:rsidRPr="009254CB" w:rsidRDefault="00A45B39" w:rsidP="00832792">
            <w:pPr>
              <w:pStyle w:val="tvhtmlmktable1"/>
              <w:spacing w:before="0" w:beforeAutospacing="0" w:after="0" w:afterAutospacing="0"/>
            </w:pPr>
            <w:r w:rsidRPr="009254CB">
              <w:t>5.16.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03" w14:textId="77777777" w:rsidR="00A45B39" w:rsidRPr="009254CB" w:rsidRDefault="00A45B39" w:rsidP="00832792">
            <w:pPr>
              <w:jc w:val="center"/>
            </w:pPr>
            <w:r w:rsidRPr="009254CB">
              <w:t>401140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04" w14:textId="77777777" w:rsidR="00A45B39" w:rsidRPr="009254CB" w:rsidRDefault="00A45B39" w:rsidP="00832792">
            <w:pPr>
              <w:pStyle w:val="tvhtmlmktable1"/>
              <w:spacing w:before="0" w:beforeAutospacing="0" w:after="0" w:afterAutospacing="0"/>
              <w:jc w:val="center"/>
            </w:pPr>
            <w:r w:rsidRPr="009254CB">
              <w:t>605454</w:t>
            </w:r>
          </w:p>
        </w:tc>
      </w:tr>
      <w:tr w:rsidR="00A45B39" w:rsidRPr="009254CB" w14:paraId="405EFC0A"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bottom"/>
          </w:tcPr>
          <w:p w14:paraId="405EFC06" w14:textId="77777777" w:rsidR="00A45B39" w:rsidRPr="009254CB" w:rsidRDefault="00A45B39" w:rsidP="00832792">
            <w:pPr>
              <w:pStyle w:val="tvhtmlmktable1"/>
              <w:spacing w:before="0" w:beforeAutospacing="0" w:after="0" w:afterAutospacing="0"/>
            </w:pPr>
            <w:r w:rsidRPr="009254CB">
              <w:t>12.17.</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07" w14:textId="77777777" w:rsidR="00A45B39" w:rsidRPr="009254CB" w:rsidRDefault="00A45B39" w:rsidP="00832792">
            <w:pPr>
              <w:pStyle w:val="tvhtmlmktable1"/>
              <w:spacing w:before="0" w:beforeAutospacing="0" w:after="0" w:afterAutospacing="0"/>
            </w:pPr>
            <w:r w:rsidRPr="009254CB">
              <w:t>5.17.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08" w14:textId="77777777" w:rsidR="00A45B39" w:rsidRPr="009254CB" w:rsidRDefault="00A45B39" w:rsidP="00832792">
            <w:pPr>
              <w:jc w:val="center"/>
            </w:pPr>
            <w:r w:rsidRPr="009254CB">
              <w:t>401170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09" w14:textId="77777777" w:rsidR="00A45B39" w:rsidRPr="009254CB" w:rsidRDefault="00A45B39" w:rsidP="00832792">
            <w:pPr>
              <w:pStyle w:val="tvhtmlmktable1"/>
              <w:spacing w:before="0" w:beforeAutospacing="0" w:after="0" w:afterAutospacing="0"/>
              <w:jc w:val="center"/>
            </w:pPr>
            <w:r w:rsidRPr="009254CB">
              <w:t>605515</w:t>
            </w:r>
          </w:p>
        </w:tc>
      </w:tr>
    </w:tbl>
    <w:p w14:paraId="405EFC0B" w14:textId="77777777" w:rsidR="00A45B39" w:rsidRPr="009254CB" w:rsidRDefault="00A45B39" w:rsidP="00832792">
      <w:pPr>
        <w:pStyle w:val="tvhtmlmktable1"/>
        <w:spacing w:before="0" w:beforeAutospacing="0" w:after="0" w:afterAutospacing="0"/>
        <w:rPr>
          <w:sz w:val="28"/>
          <w:szCs w:val="28"/>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EFC0C" w14:textId="77777777" w:rsidR="00A45B39" w:rsidRPr="009254CB" w:rsidRDefault="00A45B39" w:rsidP="00832792">
      <w:pPr>
        <w:pStyle w:val="tvhtmlmktable1"/>
        <w:spacing w:before="0" w:beforeAutospacing="0" w:after="0" w:afterAutospacing="0"/>
        <w:rPr>
          <w:sz w:val="28"/>
          <w:szCs w:val="28"/>
        </w:rPr>
      </w:pPr>
    </w:p>
    <w:p w14:paraId="405EFC0D" w14:textId="77777777" w:rsidR="00A45B39" w:rsidRDefault="00A45B39" w:rsidP="00BC062C">
      <w:pPr>
        <w:pStyle w:val="tvhtmlmktable1"/>
        <w:spacing w:before="0" w:beforeAutospacing="0" w:after="0" w:afterAutospacing="0"/>
        <w:ind w:firstLine="709"/>
        <w:rPr>
          <w:sz w:val="28"/>
          <w:szCs w:val="28"/>
        </w:rPr>
      </w:pPr>
      <w:r w:rsidRPr="009254CB">
        <w:rPr>
          <w:sz w:val="28"/>
          <w:szCs w:val="28"/>
        </w:rPr>
        <w:t>13. Dabas parka zonas 6.daļas ārējo robežu koordinātas:</w:t>
      </w:r>
    </w:p>
    <w:p w14:paraId="7CDC14B8" w14:textId="77777777" w:rsidR="00BC062C" w:rsidRPr="009254CB" w:rsidRDefault="00BC062C" w:rsidP="00BC062C">
      <w:pPr>
        <w:pStyle w:val="tvhtmlmktable1"/>
        <w:spacing w:before="0" w:beforeAutospacing="0" w:after="0" w:afterAutospacing="0"/>
        <w:ind w:firstLine="709"/>
        <w:rPr>
          <w:sz w:val="28"/>
          <w:szCs w:val="28"/>
        </w:rPr>
      </w:pPr>
    </w:p>
    <w:p w14:paraId="405EFC0E"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499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67"/>
        <w:gridCol w:w="1148"/>
        <w:gridCol w:w="1148"/>
        <w:gridCol w:w="1145"/>
      </w:tblGrid>
      <w:tr w:rsidR="00A45B39" w:rsidRPr="009254CB" w14:paraId="405EFC1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0F"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10" w14:textId="77777777" w:rsidR="00A45B39" w:rsidRPr="009254CB" w:rsidRDefault="00A45B39" w:rsidP="00832792">
            <w:pPr>
              <w:pStyle w:val="tvhtmlmktable1"/>
              <w:spacing w:before="0" w:beforeAutospacing="0" w:after="0" w:afterAutospacing="0"/>
              <w:jc w:val="center"/>
            </w:pPr>
            <w:r w:rsidRPr="009254CB">
              <w:t>Koordinātu punkti</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11" w14:textId="77777777" w:rsidR="00A45B39" w:rsidRPr="009254CB" w:rsidRDefault="00A45B39" w:rsidP="00832792">
            <w:pPr>
              <w:jc w:val="center"/>
            </w:pPr>
            <w:r w:rsidRPr="009254CB">
              <w:t xml:space="preserve">x </w:t>
            </w:r>
            <w:r w:rsidRPr="009254CB">
              <w:rPr>
                <w:lang w:val="lv-LV"/>
              </w:rPr>
              <w:t>koordināta</w:t>
            </w:r>
          </w:p>
        </w:tc>
        <w:tc>
          <w:tcPr>
            <w:tcW w:w="1351" w:type="pct"/>
            <w:tcBorders>
              <w:top w:val="outset" w:sz="6" w:space="0" w:color="000000"/>
              <w:left w:val="outset" w:sz="6" w:space="0" w:color="000000"/>
              <w:bottom w:val="outset" w:sz="6" w:space="0" w:color="000000"/>
              <w:right w:val="outset" w:sz="6" w:space="0" w:color="000000"/>
            </w:tcBorders>
            <w:vAlign w:val="center"/>
          </w:tcPr>
          <w:p w14:paraId="405EFC12"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EFC1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14" w14:textId="77777777" w:rsidR="00A45B39" w:rsidRPr="009254CB" w:rsidRDefault="00A45B39" w:rsidP="00832792">
            <w:pPr>
              <w:pStyle w:val="tvhtmlmktable1"/>
              <w:spacing w:before="0" w:beforeAutospacing="0" w:after="0" w:afterAutospacing="0"/>
            </w:pPr>
            <w:r w:rsidRPr="009254CB">
              <w:t>13.1.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15" w14:textId="77777777" w:rsidR="00A45B39" w:rsidRPr="009254CB" w:rsidRDefault="00A45B39" w:rsidP="00832792">
            <w:pPr>
              <w:pStyle w:val="tvhtmlmktable1"/>
              <w:spacing w:before="0" w:beforeAutospacing="0" w:after="0" w:afterAutospacing="0"/>
            </w:pPr>
            <w:r w:rsidRPr="009254CB">
              <w:t>6.1.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16" w14:textId="77777777" w:rsidR="00A45B39" w:rsidRPr="009254CB" w:rsidRDefault="00A45B39" w:rsidP="00832792">
            <w:pPr>
              <w:jc w:val="center"/>
            </w:pPr>
            <w:r w:rsidRPr="009254CB">
              <w:t>401360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17" w14:textId="77777777" w:rsidR="00A45B39" w:rsidRPr="009254CB" w:rsidRDefault="00A45B39" w:rsidP="00832792">
            <w:pPr>
              <w:pStyle w:val="tvhtmlmktable1"/>
              <w:spacing w:before="0" w:beforeAutospacing="0" w:after="0" w:afterAutospacing="0"/>
              <w:jc w:val="center"/>
            </w:pPr>
            <w:r w:rsidRPr="009254CB">
              <w:t>606350</w:t>
            </w:r>
          </w:p>
        </w:tc>
      </w:tr>
      <w:tr w:rsidR="00A45B39" w:rsidRPr="009254CB" w14:paraId="405EFC1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19" w14:textId="77777777" w:rsidR="00A45B39" w:rsidRPr="009254CB" w:rsidRDefault="00A45B39" w:rsidP="00832792">
            <w:pPr>
              <w:pStyle w:val="tvhtmlmktable1"/>
              <w:spacing w:before="0" w:beforeAutospacing="0" w:after="0" w:afterAutospacing="0"/>
            </w:pPr>
            <w:r w:rsidRPr="009254CB">
              <w:t>13.2.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1A" w14:textId="77777777" w:rsidR="00A45B39" w:rsidRPr="009254CB" w:rsidRDefault="00A45B39" w:rsidP="00832792">
            <w:pPr>
              <w:pStyle w:val="tvhtmlmktable1"/>
              <w:spacing w:before="0" w:beforeAutospacing="0" w:after="0" w:afterAutospacing="0"/>
            </w:pPr>
            <w:r w:rsidRPr="009254CB">
              <w:t>6.2.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1B" w14:textId="77777777" w:rsidR="00A45B39" w:rsidRPr="009254CB" w:rsidRDefault="00A45B39" w:rsidP="00832792">
            <w:pPr>
              <w:jc w:val="center"/>
            </w:pPr>
            <w:r w:rsidRPr="009254CB">
              <w:t>401460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1C" w14:textId="77777777" w:rsidR="00A45B39" w:rsidRPr="009254CB" w:rsidRDefault="00A45B39" w:rsidP="00832792">
            <w:pPr>
              <w:pStyle w:val="tvhtmlmktable1"/>
              <w:spacing w:before="0" w:beforeAutospacing="0" w:after="0" w:afterAutospacing="0"/>
              <w:jc w:val="center"/>
            </w:pPr>
            <w:r w:rsidRPr="009254CB">
              <w:t>606451</w:t>
            </w:r>
          </w:p>
        </w:tc>
      </w:tr>
      <w:tr w:rsidR="00A45B39" w:rsidRPr="009254CB" w14:paraId="405EFC2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1E" w14:textId="77777777" w:rsidR="00A45B39" w:rsidRPr="009254CB" w:rsidRDefault="00A45B39" w:rsidP="00832792">
            <w:pPr>
              <w:pStyle w:val="tvhtmlmktable1"/>
              <w:spacing w:before="0" w:beforeAutospacing="0" w:after="0" w:afterAutospacing="0"/>
            </w:pPr>
            <w:r w:rsidRPr="009254CB">
              <w:t>13.3.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1F" w14:textId="77777777" w:rsidR="00A45B39" w:rsidRPr="009254CB" w:rsidRDefault="00A45B39" w:rsidP="00832792">
            <w:pPr>
              <w:pStyle w:val="tvhtmlmktable1"/>
              <w:spacing w:before="0" w:beforeAutospacing="0" w:after="0" w:afterAutospacing="0"/>
            </w:pPr>
            <w:r w:rsidRPr="009254CB">
              <w:t>6.3.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20" w14:textId="77777777" w:rsidR="00A45B39" w:rsidRPr="009254CB" w:rsidRDefault="00A45B39" w:rsidP="00832792">
            <w:pPr>
              <w:jc w:val="center"/>
            </w:pPr>
            <w:r w:rsidRPr="009254CB">
              <w:t>401590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21" w14:textId="77777777" w:rsidR="00A45B39" w:rsidRPr="009254CB" w:rsidRDefault="00A45B39" w:rsidP="00832792">
            <w:pPr>
              <w:pStyle w:val="tvhtmlmktable1"/>
              <w:spacing w:before="0" w:beforeAutospacing="0" w:after="0" w:afterAutospacing="0"/>
              <w:jc w:val="center"/>
            </w:pPr>
            <w:r w:rsidRPr="009254CB">
              <w:t>606727</w:t>
            </w:r>
          </w:p>
        </w:tc>
      </w:tr>
      <w:tr w:rsidR="00A45B39" w:rsidRPr="009254CB" w14:paraId="405EFC2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23" w14:textId="77777777" w:rsidR="00A45B39" w:rsidRPr="009254CB" w:rsidRDefault="00A45B39" w:rsidP="00832792">
            <w:pPr>
              <w:pStyle w:val="tvhtmlmktable1"/>
              <w:spacing w:before="0" w:beforeAutospacing="0" w:after="0" w:afterAutospacing="0"/>
            </w:pPr>
            <w:r w:rsidRPr="009254CB">
              <w:t>13.4.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24" w14:textId="77777777" w:rsidR="00A45B39" w:rsidRPr="009254CB" w:rsidRDefault="00A45B39" w:rsidP="00832792">
            <w:pPr>
              <w:pStyle w:val="tvhtmlmktable1"/>
              <w:spacing w:before="0" w:beforeAutospacing="0" w:after="0" w:afterAutospacing="0"/>
            </w:pPr>
            <w:r w:rsidRPr="009254CB">
              <w:t>6.4.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25" w14:textId="77777777" w:rsidR="00A45B39" w:rsidRPr="009254CB" w:rsidRDefault="00A45B39" w:rsidP="00832792">
            <w:pPr>
              <w:jc w:val="center"/>
            </w:pPr>
            <w:r w:rsidRPr="009254CB">
              <w:t>401800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26" w14:textId="77777777" w:rsidR="00A45B39" w:rsidRPr="009254CB" w:rsidRDefault="00A45B39" w:rsidP="00832792">
            <w:pPr>
              <w:pStyle w:val="tvhtmlmktable1"/>
              <w:spacing w:before="0" w:beforeAutospacing="0" w:after="0" w:afterAutospacing="0"/>
              <w:jc w:val="center"/>
            </w:pPr>
            <w:r w:rsidRPr="009254CB">
              <w:t>606939</w:t>
            </w:r>
          </w:p>
        </w:tc>
      </w:tr>
      <w:tr w:rsidR="00A45B39" w:rsidRPr="009254CB" w14:paraId="405EFC2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28" w14:textId="77777777" w:rsidR="00A45B39" w:rsidRPr="009254CB" w:rsidRDefault="00A45B39" w:rsidP="00832792">
            <w:pPr>
              <w:pStyle w:val="tvhtmlmktable1"/>
              <w:spacing w:before="0" w:beforeAutospacing="0" w:after="0" w:afterAutospacing="0"/>
            </w:pPr>
            <w:r w:rsidRPr="009254CB">
              <w:t>13.5.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29" w14:textId="77777777" w:rsidR="00A45B39" w:rsidRPr="009254CB" w:rsidRDefault="00A45B39" w:rsidP="00832792">
            <w:pPr>
              <w:pStyle w:val="tvhtmlmktable1"/>
              <w:spacing w:before="0" w:beforeAutospacing="0" w:after="0" w:afterAutospacing="0"/>
            </w:pPr>
            <w:r w:rsidRPr="009254CB">
              <w:t>6.5.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2A" w14:textId="77777777" w:rsidR="00A45B39" w:rsidRPr="009254CB" w:rsidRDefault="00A45B39" w:rsidP="00832792">
            <w:pPr>
              <w:jc w:val="center"/>
            </w:pPr>
            <w:r w:rsidRPr="009254CB">
              <w:t>401940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2B" w14:textId="77777777" w:rsidR="00A45B39" w:rsidRPr="009254CB" w:rsidRDefault="00A45B39" w:rsidP="00832792">
            <w:pPr>
              <w:pStyle w:val="tvhtmlmktable1"/>
              <w:spacing w:before="0" w:beforeAutospacing="0" w:after="0" w:afterAutospacing="0"/>
              <w:jc w:val="center"/>
            </w:pPr>
            <w:r w:rsidRPr="009254CB">
              <w:t>607047</w:t>
            </w:r>
          </w:p>
        </w:tc>
      </w:tr>
      <w:tr w:rsidR="00A45B39" w:rsidRPr="009254CB" w14:paraId="405EFC31"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2D" w14:textId="77777777" w:rsidR="00A45B39" w:rsidRPr="009254CB" w:rsidRDefault="00A45B39" w:rsidP="00832792">
            <w:pPr>
              <w:pStyle w:val="tvhtmlmktable1"/>
              <w:spacing w:before="0" w:beforeAutospacing="0" w:after="0" w:afterAutospacing="0"/>
            </w:pPr>
            <w:r w:rsidRPr="009254CB">
              <w:t>13.6.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2E" w14:textId="77777777" w:rsidR="00A45B39" w:rsidRPr="009254CB" w:rsidRDefault="00A45B39" w:rsidP="00832792">
            <w:pPr>
              <w:pStyle w:val="tvhtmlmktable1"/>
              <w:spacing w:before="0" w:beforeAutospacing="0" w:after="0" w:afterAutospacing="0"/>
            </w:pPr>
            <w:r w:rsidRPr="009254CB">
              <w:t>6.6.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2F" w14:textId="77777777" w:rsidR="00A45B39" w:rsidRPr="009254CB" w:rsidRDefault="00A45B39" w:rsidP="00832792">
            <w:pPr>
              <w:jc w:val="center"/>
            </w:pPr>
            <w:r w:rsidRPr="009254CB">
              <w:t>401860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30" w14:textId="77777777" w:rsidR="00A45B39" w:rsidRPr="009254CB" w:rsidRDefault="00A45B39" w:rsidP="00832792">
            <w:pPr>
              <w:pStyle w:val="tvhtmlmktable1"/>
              <w:spacing w:before="0" w:beforeAutospacing="0" w:after="0" w:afterAutospacing="0"/>
              <w:jc w:val="center"/>
            </w:pPr>
            <w:r w:rsidRPr="009254CB">
              <w:t>607310</w:t>
            </w:r>
          </w:p>
        </w:tc>
      </w:tr>
      <w:tr w:rsidR="00A45B39" w:rsidRPr="009254CB" w14:paraId="405EFC36"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32" w14:textId="77777777" w:rsidR="00A45B39" w:rsidRPr="009254CB" w:rsidRDefault="00A45B39" w:rsidP="00832792">
            <w:pPr>
              <w:pStyle w:val="tvhtmlmktable1"/>
              <w:spacing w:before="0" w:beforeAutospacing="0" w:after="0" w:afterAutospacing="0"/>
            </w:pPr>
            <w:r w:rsidRPr="009254CB">
              <w:t>13.7.</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33" w14:textId="77777777" w:rsidR="00A45B39" w:rsidRPr="009254CB" w:rsidRDefault="00A45B39" w:rsidP="00832792">
            <w:pPr>
              <w:pStyle w:val="tvhtmlmktable1"/>
              <w:spacing w:before="0" w:beforeAutospacing="0" w:after="0" w:afterAutospacing="0"/>
            </w:pPr>
            <w:r w:rsidRPr="009254CB">
              <w:t>6.7.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34" w14:textId="77777777" w:rsidR="00A45B39" w:rsidRPr="009254CB" w:rsidRDefault="00A45B39" w:rsidP="00832792">
            <w:pPr>
              <w:jc w:val="center"/>
            </w:pPr>
            <w:r w:rsidRPr="009254CB">
              <w:t>401870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35" w14:textId="77777777" w:rsidR="00A45B39" w:rsidRPr="009254CB" w:rsidRDefault="00A45B39" w:rsidP="00832792">
            <w:pPr>
              <w:pStyle w:val="tvhtmlmktable1"/>
              <w:spacing w:before="0" w:beforeAutospacing="0" w:after="0" w:afterAutospacing="0"/>
              <w:jc w:val="center"/>
            </w:pPr>
            <w:r w:rsidRPr="009254CB">
              <w:t>607382</w:t>
            </w:r>
          </w:p>
        </w:tc>
      </w:tr>
      <w:tr w:rsidR="00A45B39" w:rsidRPr="009254CB" w14:paraId="405EFC3B"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37" w14:textId="77777777" w:rsidR="00A45B39" w:rsidRPr="009254CB" w:rsidRDefault="00A45B39" w:rsidP="00832792">
            <w:pPr>
              <w:pStyle w:val="tvhtmlmktable1"/>
              <w:spacing w:before="0" w:beforeAutospacing="0" w:after="0" w:afterAutospacing="0"/>
            </w:pPr>
            <w:r w:rsidRPr="009254CB">
              <w:t>13.8.</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38" w14:textId="77777777" w:rsidR="00A45B39" w:rsidRPr="009254CB" w:rsidRDefault="00A45B39" w:rsidP="00832792">
            <w:pPr>
              <w:pStyle w:val="tvhtmlmktable1"/>
              <w:spacing w:before="0" w:beforeAutospacing="0" w:after="0" w:afterAutospacing="0"/>
            </w:pPr>
            <w:r w:rsidRPr="009254CB">
              <w:t>6.8.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39" w14:textId="77777777" w:rsidR="00A45B39" w:rsidRPr="009254CB" w:rsidRDefault="00A45B39" w:rsidP="00832792">
            <w:pPr>
              <w:jc w:val="center"/>
            </w:pPr>
            <w:r w:rsidRPr="009254CB">
              <w:t>401820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3A" w14:textId="77777777" w:rsidR="00A45B39" w:rsidRPr="009254CB" w:rsidRDefault="00A45B39" w:rsidP="00832792">
            <w:pPr>
              <w:pStyle w:val="tvhtmlmktable1"/>
              <w:spacing w:before="0" w:beforeAutospacing="0" w:after="0" w:afterAutospacing="0"/>
              <w:jc w:val="center"/>
            </w:pPr>
            <w:r w:rsidRPr="009254CB">
              <w:t>607376</w:t>
            </w:r>
          </w:p>
        </w:tc>
      </w:tr>
      <w:tr w:rsidR="00A45B39" w:rsidRPr="009254CB" w14:paraId="405EFC40"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3C" w14:textId="77777777" w:rsidR="00A45B39" w:rsidRPr="009254CB" w:rsidRDefault="00A45B39" w:rsidP="00832792">
            <w:pPr>
              <w:pStyle w:val="tvhtmlmktable1"/>
              <w:spacing w:before="0" w:beforeAutospacing="0" w:after="0" w:afterAutospacing="0"/>
            </w:pPr>
            <w:r w:rsidRPr="009254CB">
              <w:t>13.9.</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3D" w14:textId="77777777" w:rsidR="00A45B39" w:rsidRPr="009254CB" w:rsidRDefault="00A45B39" w:rsidP="00832792">
            <w:pPr>
              <w:pStyle w:val="tvhtmlmktable1"/>
              <w:spacing w:before="0" w:beforeAutospacing="0" w:after="0" w:afterAutospacing="0"/>
            </w:pPr>
            <w:r w:rsidRPr="009254CB">
              <w:t>6.9.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3E" w14:textId="77777777" w:rsidR="00A45B39" w:rsidRPr="009254CB" w:rsidRDefault="00A45B39" w:rsidP="00832792">
            <w:pPr>
              <w:jc w:val="center"/>
            </w:pPr>
            <w:r w:rsidRPr="009254CB">
              <w:t>401720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3F" w14:textId="77777777" w:rsidR="00A45B39" w:rsidRPr="009254CB" w:rsidRDefault="00A45B39" w:rsidP="00832792">
            <w:pPr>
              <w:pStyle w:val="tvhtmlmktable1"/>
              <w:spacing w:before="0" w:beforeAutospacing="0" w:after="0" w:afterAutospacing="0"/>
              <w:jc w:val="center"/>
            </w:pPr>
            <w:r w:rsidRPr="009254CB">
              <w:t>607332</w:t>
            </w:r>
          </w:p>
        </w:tc>
      </w:tr>
      <w:tr w:rsidR="00A45B39" w:rsidRPr="009254CB" w14:paraId="405EFC45"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41" w14:textId="77777777" w:rsidR="00A45B39" w:rsidRPr="009254CB" w:rsidRDefault="00A45B39" w:rsidP="00832792">
            <w:pPr>
              <w:pStyle w:val="tvhtmlmktable1"/>
              <w:spacing w:before="0" w:beforeAutospacing="0" w:after="0" w:afterAutospacing="0"/>
            </w:pPr>
            <w:r w:rsidRPr="009254CB">
              <w:t>13.10.</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42" w14:textId="77777777" w:rsidR="00A45B39" w:rsidRPr="009254CB" w:rsidRDefault="00A45B39" w:rsidP="00832792">
            <w:pPr>
              <w:pStyle w:val="tvhtmlmktable1"/>
              <w:spacing w:before="0" w:beforeAutospacing="0" w:after="0" w:afterAutospacing="0"/>
            </w:pPr>
            <w:r w:rsidRPr="009254CB">
              <w:t>6.10.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43" w14:textId="77777777" w:rsidR="00A45B39" w:rsidRPr="009254CB" w:rsidRDefault="00A45B39" w:rsidP="00832792">
            <w:pPr>
              <w:jc w:val="center"/>
            </w:pPr>
            <w:r w:rsidRPr="009254CB">
              <w:t>401670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44" w14:textId="77777777" w:rsidR="00A45B39" w:rsidRPr="009254CB" w:rsidRDefault="00A45B39" w:rsidP="00832792">
            <w:pPr>
              <w:pStyle w:val="tvhtmlmktable1"/>
              <w:spacing w:before="0" w:beforeAutospacing="0" w:after="0" w:afterAutospacing="0"/>
              <w:jc w:val="center"/>
            </w:pPr>
            <w:r w:rsidRPr="009254CB">
              <w:t>607290</w:t>
            </w:r>
          </w:p>
        </w:tc>
      </w:tr>
      <w:tr w:rsidR="00A45B39" w:rsidRPr="009254CB" w14:paraId="405EFC4A"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46" w14:textId="77777777" w:rsidR="00A45B39" w:rsidRPr="009254CB" w:rsidRDefault="00A45B39" w:rsidP="00832792">
            <w:pPr>
              <w:pStyle w:val="tvhtmlmktable1"/>
              <w:spacing w:before="0" w:beforeAutospacing="0" w:after="0" w:afterAutospacing="0"/>
            </w:pPr>
            <w:r w:rsidRPr="009254CB">
              <w:t>13.11.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47" w14:textId="77777777" w:rsidR="00A45B39" w:rsidRPr="009254CB" w:rsidRDefault="00A45B39" w:rsidP="00832792">
            <w:pPr>
              <w:pStyle w:val="tvhtmlmktable1"/>
              <w:spacing w:before="0" w:beforeAutospacing="0" w:after="0" w:afterAutospacing="0"/>
            </w:pPr>
            <w:r w:rsidRPr="009254CB">
              <w:t>6.11.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48" w14:textId="77777777" w:rsidR="00A45B39" w:rsidRPr="009254CB" w:rsidRDefault="00A45B39" w:rsidP="00832792">
            <w:pPr>
              <w:jc w:val="center"/>
            </w:pPr>
            <w:r w:rsidRPr="009254CB">
              <w:t>401590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49" w14:textId="77777777" w:rsidR="00A45B39" w:rsidRPr="009254CB" w:rsidRDefault="00A45B39" w:rsidP="00832792">
            <w:pPr>
              <w:pStyle w:val="tvhtmlmktable1"/>
              <w:spacing w:before="0" w:beforeAutospacing="0" w:after="0" w:afterAutospacing="0"/>
              <w:jc w:val="center"/>
            </w:pPr>
            <w:r w:rsidRPr="009254CB">
              <w:t>607325</w:t>
            </w:r>
          </w:p>
        </w:tc>
      </w:tr>
      <w:tr w:rsidR="00A45B39" w:rsidRPr="009254CB" w14:paraId="405EFC4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4B" w14:textId="77777777" w:rsidR="00A45B39" w:rsidRPr="009254CB" w:rsidRDefault="00A45B39" w:rsidP="00832792">
            <w:pPr>
              <w:pStyle w:val="tvhtmlmktable1"/>
              <w:spacing w:before="0" w:beforeAutospacing="0" w:after="0" w:afterAutospacing="0"/>
            </w:pPr>
            <w:r w:rsidRPr="009254CB">
              <w:t>13.12.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4C" w14:textId="77777777" w:rsidR="00A45B39" w:rsidRPr="009254CB" w:rsidRDefault="00A45B39" w:rsidP="00832792">
            <w:pPr>
              <w:pStyle w:val="tvhtmlmktable1"/>
              <w:spacing w:before="0" w:beforeAutospacing="0" w:after="0" w:afterAutospacing="0"/>
            </w:pPr>
            <w:r w:rsidRPr="009254CB">
              <w:t>6.12.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4D" w14:textId="77777777" w:rsidR="00A45B39" w:rsidRPr="009254CB" w:rsidRDefault="00A45B39" w:rsidP="00832792">
            <w:pPr>
              <w:jc w:val="center"/>
            </w:pPr>
            <w:r w:rsidRPr="009254CB">
              <w:t>401550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4E" w14:textId="77777777" w:rsidR="00A45B39" w:rsidRPr="009254CB" w:rsidRDefault="00A45B39" w:rsidP="00832792">
            <w:pPr>
              <w:pStyle w:val="tvhtmlmktable1"/>
              <w:spacing w:before="0" w:beforeAutospacing="0" w:after="0" w:afterAutospacing="0"/>
              <w:jc w:val="center"/>
            </w:pPr>
            <w:r w:rsidRPr="009254CB">
              <w:t>607271</w:t>
            </w:r>
          </w:p>
        </w:tc>
      </w:tr>
      <w:tr w:rsidR="00A45B39" w:rsidRPr="009254CB" w14:paraId="405EFC5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50" w14:textId="77777777" w:rsidR="00A45B39" w:rsidRPr="009254CB" w:rsidRDefault="00A45B39" w:rsidP="00832792">
            <w:pPr>
              <w:pStyle w:val="tvhtmlmktable1"/>
              <w:spacing w:before="0" w:beforeAutospacing="0" w:after="0" w:afterAutospacing="0"/>
            </w:pPr>
            <w:r w:rsidRPr="009254CB">
              <w:lastRenderedPageBreak/>
              <w:t>13.13.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51" w14:textId="77777777" w:rsidR="00A45B39" w:rsidRPr="009254CB" w:rsidRDefault="00A45B39" w:rsidP="00832792">
            <w:pPr>
              <w:pStyle w:val="tvhtmlmktable1"/>
              <w:spacing w:before="0" w:beforeAutospacing="0" w:after="0" w:afterAutospacing="0"/>
            </w:pPr>
            <w:r w:rsidRPr="009254CB">
              <w:t>6.13.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52" w14:textId="77777777" w:rsidR="00A45B39" w:rsidRPr="009254CB" w:rsidRDefault="00A45B39" w:rsidP="00832792">
            <w:pPr>
              <w:jc w:val="center"/>
            </w:pPr>
            <w:r w:rsidRPr="009254CB">
              <w:t>401590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53" w14:textId="77777777" w:rsidR="00A45B39" w:rsidRPr="009254CB" w:rsidRDefault="00A45B39" w:rsidP="00832792">
            <w:pPr>
              <w:pStyle w:val="tvhtmlmktable1"/>
              <w:spacing w:before="0" w:beforeAutospacing="0" w:after="0" w:afterAutospacing="0"/>
              <w:jc w:val="center"/>
            </w:pPr>
            <w:r w:rsidRPr="009254CB">
              <w:t>607227</w:t>
            </w:r>
          </w:p>
        </w:tc>
      </w:tr>
      <w:tr w:rsidR="00A45B39" w:rsidRPr="009254CB" w14:paraId="405EFC5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55" w14:textId="77777777" w:rsidR="00A45B39" w:rsidRPr="009254CB" w:rsidRDefault="00A45B39" w:rsidP="00832792">
            <w:pPr>
              <w:pStyle w:val="tvhtmlmktable1"/>
              <w:spacing w:before="0" w:beforeAutospacing="0" w:after="0" w:afterAutospacing="0"/>
            </w:pPr>
            <w:r w:rsidRPr="009254CB">
              <w:t>13.14.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56" w14:textId="77777777" w:rsidR="00A45B39" w:rsidRPr="009254CB" w:rsidRDefault="00A45B39" w:rsidP="00832792">
            <w:pPr>
              <w:pStyle w:val="tvhtmlmktable1"/>
              <w:spacing w:before="0" w:beforeAutospacing="0" w:after="0" w:afterAutospacing="0"/>
            </w:pPr>
            <w:r w:rsidRPr="009254CB">
              <w:t>6.14.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57" w14:textId="77777777" w:rsidR="00A45B39" w:rsidRPr="009254CB" w:rsidRDefault="00A45B39" w:rsidP="00832792">
            <w:pPr>
              <w:jc w:val="center"/>
            </w:pPr>
            <w:r w:rsidRPr="009254CB">
              <w:t>401620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58" w14:textId="77777777" w:rsidR="00A45B39" w:rsidRPr="009254CB" w:rsidRDefault="00A45B39" w:rsidP="00832792">
            <w:pPr>
              <w:pStyle w:val="tvhtmlmktable1"/>
              <w:spacing w:before="0" w:beforeAutospacing="0" w:after="0" w:afterAutospacing="0"/>
              <w:jc w:val="center"/>
            </w:pPr>
            <w:r w:rsidRPr="009254CB">
              <w:t>607236</w:t>
            </w:r>
          </w:p>
        </w:tc>
      </w:tr>
      <w:tr w:rsidR="00A45B39" w:rsidRPr="009254CB" w14:paraId="405EFC5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5A" w14:textId="77777777" w:rsidR="00A45B39" w:rsidRPr="009254CB" w:rsidRDefault="00A45B39" w:rsidP="00832792">
            <w:pPr>
              <w:pStyle w:val="tvhtmlmktable1"/>
              <w:spacing w:before="0" w:beforeAutospacing="0" w:after="0" w:afterAutospacing="0"/>
            </w:pPr>
            <w:r w:rsidRPr="009254CB">
              <w:t>13.15.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5B" w14:textId="77777777" w:rsidR="00A45B39" w:rsidRPr="009254CB" w:rsidRDefault="00A45B39" w:rsidP="00832792">
            <w:pPr>
              <w:pStyle w:val="tvhtmlmktable1"/>
              <w:spacing w:before="0" w:beforeAutospacing="0" w:after="0" w:afterAutospacing="0"/>
            </w:pPr>
            <w:r w:rsidRPr="009254CB">
              <w:t>6.15.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5C" w14:textId="77777777" w:rsidR="00A45B39" w:rsidRPr="009254CB" w:rsidRDefault="00A45B39" w:rsidP="00832792">
            <w:pPr>
              <w:jc w:val="center"/>
            </w:pPr>
            <w:r w:rsidRPr="009254CB">
              <w:t>401670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5D" w14:textId="77777777" w:rsidR="00A45B39" w:rsidRPr="009254CB" w:rsidRDefault="00A45B39" w:rsidP="00832792">
            <w:pPr>
              <w:pStyle w:val="tvhtmlmktable1"/>
              <w:spacing w:before="0" w:beforeAutospacing="0" w:after="0" w:afterAutospacing="0"/>
              <w:jc w:val="center"/>
            </w:pPr>
            <w:r w:rsidRPr="009254CB">
              <w:t>607138</w:t>
            </w:r>
          </w:p>
        </w:tc>
      </w:tr>
      <w:tr w:rsidR="00A45B39" w:rsidRPr="009254CB" w14:paraId="405EFC6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5F" w14:textId="77777777" w:rsidR="00A45B39" w:rsidRPr="009254CB" w:rsidRDefault="00A45B39" w:rsidP="00832792">
            <w:pPr>
              <w:pStyle w:val="tvhtmlmktable1"/>
              <w:spacing w:before="0" w:beforeAutospacing="0" w:after="0" w:afterAutospacing="0"/>
            </w:pPr>
            <w:r w:rsidRPr="009254CB">
              <w:t>13.16.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60" w14:textId="77777777" w:rsidR="00A45B39" w:rsidRPr="009254CB" w:rsidRDefault="00A45B39" w:rsidP="00832792">
            <w:pPr>
              <w:pStyle w:val="tvhtmlmktable1"/>
              <w:spacing w:before="0" w:beforeAutospacing="0" w:after="0" w:afterAutospacing="0"/>
            </w:pPr>
            <w:r w:rsidRPr="009254CB">
              <w:t>6.16.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61" w14:textId="77777777" w:rsidR="00A45B39" w:rsidRPr="009254CB" w:rsidRDefault="00A45B39" w:rsidP="00832792">
            <w:pPr>
              <w:jc w:val="center"/>
            </w:pPr>
            <w:r w:rsidRPr="009254CB">
              <w:t>401690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62" w14:textId="77777777" w:rsidR="00A45B39" w:rsidRPr="009254CB" w:rsidRDefault="00A45B39" w:rsidP="00832792">
            <w:pPr>
              <w:pStyle w:val="tvhtmlmktable1"/>
              <w:spacing w:before="0" w:beforeAutospacing="0" w:after="0" w:afterAutospacing="0"/>
              <w:jc w:val="center"/>
            </w:pPr>
            <w:r w:rsidRPr="009254CB">
              <w:t>607140</w:t>
            </w:r>
          </w:p>
        </w:tc>
      </w:tr>
      <w:tr w:rsidR="00A45B39" w:rsidRPr="009254CB" w14:paraId="405EFC6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64" w14:textId="77777777" w:rsidR="00A45B39" w:rsidRPr="009254CB" w:rsidRDefault="00A45B39" w:rsidP="00832792">
            <w:pPr>
              <w:pStyle w:val="tvhtmlmktable1"/>
              <w:spacing w:before="0" w:beforeAutospacing="0" w:after="0" w:afterAutospacing="0"/>
            </w:pPr>
            <w:r w:rsidRPr="009254CB">
              <w:t>13.17.</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65" w14:textId="77777777" w:rsidR="00A45B39" w:rsidRPr="009254CB" w:rsidRDefault="00A45B39" w:rsidP="00832792">
            <w:pPr>
              <w:pStyle w:val="tvhtmlmktable1"/>
              <w:spacing w:before="0" w:beforeAutospacing="0" w:after="0" w:afterAutospacing="0"/>
            </w:pPr>
            <w:r w:rsidRPr="009254CB">
              <w:t>6.17.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66" w14:textId="77777777" w:rsidR="00A45B39" w:rsidRPr="009254CB" w:rsidRDefault="00A45B39" w:rsidP="00832792">
            <w:pPr>
              <w:jc w:val="center"/>
            </w:pPr>
            <w:r w:rsidRPr="009254CB">
              <w:t>401720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67" w14:textId="77777777" w:rsidR="00A45B39" w:rsidRPr="009254CB" w:rsidRDefault="00A45B39" w:rsidP="00832792">
            <w:pPr>
              <w:pStyle w:val="tvhtmlmktable1"/>
              <w:spacing w:before="0" w:beforeAutospacing="0" w:after="0" w:afterAutospacing="0"/>
              <w:jc w:val="center"/>
            </w:pPr>
            <w:r w:rsidRPr="009254CB">
              <w:t>607058</w:t>
            </w:r>
          </w:p>
        </w:tc>
      </w:tr>
      <w:tr w:rsidR="00A45B39" w:rsidRPr="009254CB" w14:paraId="405EFC6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69" w14:textId="77777777" w:rsidR="00A45B39" w:rsidRPr="009254CB" w:rsidRDefault="00A45B39" w:rsidP="00832792">
            <w:pPr>
              <w:pStyle w:val="tvhtmlmktable1"/>
              <w:spacing w:before="0" w:beforeAutospacing="0" w:after="0" w:afterAutospacing="0"/>
            </w:pPr>
            <w:r w:rsidRPr="009254CB">
              <w:t>13.18.</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6A" w14:textId="77777777" w:rsidR="00A45B39" w:rsidRPr="009254CB" w:rsidRDefault="00A45B39" w:rsidP="00832792">
            <w:pPr>
              <w:pStyle w:val="tvhtmlmktable1"/>
              <w:spacing w:before="0" w:beforeAutospacing="0" w:after="0" w:afterAutospacing="0"/>
            </w:pPr>
            <w:r w:rsidRPr="009254CB">
              <w:t>6.18.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6B" w14:textId="77777777" w:rsidR="00A45B39" w:rsidRPr="009254CB" w:rsidRDefault="00A45B39" w:rsidP="00832792">
            <w:pPr>
              <w:jc w:val="center"/>
            </w:pPr>
            <w:r w:rsidRPr="009254CB">
              <w:t>401540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6C" w14:textId="77777777" w:rsidR="00A45B39" w:rsidRPr="009254CB" w:rsidRDefault="00A45B39" w:rsidP="00832792">
            <w:pPr>
              <w:pStyle w:val="tvhtmlmktable1"/>
              <w:spacing w:before="0" w:beforeAutospacing="0" w:after="0" w:afterAutospacing="0"/>
              <w:jc w:val="center"/>
            </w:pPr>
            <w:r w:rsidRPr="009254CB">
              <w:t>606939</w:t>
            </w:r>
          </w:p>
        </w:tc>
      </w:tr>
      <w:tr w:rsidR="00A45B39" w:rsidRPr="009254CB" w14:paraId="405EFC7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6E" w14:textId="77777777" w:rsidR="00A45B39" w:rsidRPr="009254CB" w:rsidRDefault="00A45B39" w:rsidP="00832792">
            <w:pPr>
              <w:pStyle w:val="tvhtmlmktable1"/>
              <w:spacing w:before="0" w:beforeAutospacing="0" w:after="0" w:afterAutospacing="0"/>
            </w:pPr>
            <w:r w:rsidRPr="009254CB">
              <w:t>13.19.</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6F" w14:textId="77777777" w:rsidR="00A45B39" w:rsidRPr="009254CB" w:rsidRDefault="00A45B39" w:rsidP="00832792">
            <w:pPr>
              <w:pStyle w:val="tvhtmlmktable1"/>
              <w:spacing w:before="0" w:beforeAutospacing="0" w:after="0" w:afterAutospacing="0"/>
            </w:pPr>
            <w:r w:rsidRPr="009254CB">
              <w:t>6.19.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70" w14:textId="77777777" w:rsidR="00A45B39" w:rsidRPr="009254CB" w:rsidRDefault="00A45B39" w:rsidP="00832792">
            <w:pPr>
              <w:jc w:val="center"/>
            </w:pPr>
            <w:r w:rsidRPr="009254CB">
              <w:t>401420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71" w14:textId="77777777" w:rsidR="00A45B39" w:rsidRPr="009254CB" w:rsidRDefault="00A45B39" w:rsidP="00832792">
            <w:pPr>
              <w:pStyle w:val="tvhtmlmktable1"/>
              <w:spacing w:before="0" w:beforeAutospacing="0" w:after="0" w:afterAutospacing="0"/>
              <w:jc w:val="center"/>
            </w:pPr>
            <w:r w:rsidRPr="009254CB">
              <w:t>606836</w:t>
            </w:r>
          </w:p>
        </w:tc>
      </w:tr>
      <w:tr w:rsidR="00A45B39" w:rsidRPr="009254CB" w14:paraId="405EFC7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73" w14:textId="77777777" w:rsidR="00A45B39" w:rsidRPr="009254CB" w:rsidRDefault="00A45B39" w:rsidP="00832792">
            <w:pPr>
              <w:pStyle w:val="tvhtmlmktable1"/>
              <w:spacing w:before="0" w:beforeAutospacing="0" w:after="0" w:afterAutospacing="0"/>
            </w:pPr>
            <w:r w:rsidRPr="009254CB">
              <w:t>13.20.</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74" w14:textId="77777777" w:rsidR="00A45B39" w:rsidRPr="009254CB" w:rsidRDefault="00A45B39" w:rsidP="00832792">
            <w:pPr>
              <w:pStyle w:val="tvhtmlmktable1"/>
              <w:spacing w:before="0" w:beforeAutospacing="0" w:after="0" w:afterAutospacing="0"/>
            </w:pPr>
            <w:r w:rsidRPr="009254CB">
              <w:t>6.20.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75" w14:textId="77777777" w:rsidR="00A45B39" w:rsidRPr="009254CB" w:rsidRDefault="00A45B39" w:rsidP="00832792">
            <w:pPr>
              <w:jc w:val="center"/>
            </w:pPr>
            <w:r w:rsidRPr="009254CB">
              <w:t>401080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76" w14:textId="77777777" w:rsidR="00A45B39" w:rsidRPr="009254CB" w:rsidRDefault="00A45B39" w:rsidP="00832792">
            <w:pPr>
              <w:pStyle w:val="tvhtmlmktable1"/>
              <w:spacing w:before="0" w:beforeAutospacing="0" w:after="0" w:afterAutospacing="0"/>
              <w:jc w:val="center"/>
            </w:pPr>
            <w:r w:rsidRPr="009254CB">
              <w:t>607061</w:t>
            </w:r>
          </w:p>
        </w:tc>
      </w:tr>
      <w:tr w:rsidR="00A45B39" w:rsidRPr="009254CB" w14:paraId="405EFC7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78" w14:textId="77777777" w:rsidR="00A45B39" w:rsidRPr="009254CB" w:rsidRDefault="00A45B39" w:rsidP="00832792">
            <w:pPr>
              <w:pStyle w:val="tvhtmlmktable1"/>
              <w:spacing w:before="0" w:beforeAutospacing="0" w:after="0" w:afterAutospacing="0"/>
            </w:pPr>
            <w:r w:rsidRPr="009254CB">
              <w:t>13.21.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79" w14:textId="77777777" w:rsidR="00A45B39" w:rsidRPr="009254CB" w:rsidRDefault="00A45B39" w:rsidP="00832792">
            <w:pPr>
              <w:pStyle w:val="tvhtmlmktable1"/>
              <w:spacing w:before="0" w:beforeAutospacing="0" w:after="0" w:afterAutospacing="0"/>
            </w:pPr>
            <w:r w:rsidRPr="009254CB">
              <w:t>6.21.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7A" w14:textId="77777777" w:rsidR="00A45B39" w:rsidRPr="009254CB" w:rsidRDefault="00A45B39" w:rsidP="00832792">
            <w:pPr>
              <w:jc w:val="center"/>
            </w:pPr>
            <w:r w:rsidRPr="009254CB">
              <w:t>401000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7B" w14:textId="77777777" w:rsidR="00A45B39" w:rsidRPr="009254CB" w:rsidRDefault="00A45B39" w:rsidP="00832792">
            <w:pPr>
              <w:pStyle w:val="tvhtmlmktable1"/>
              <w:spacing w:before="0" w:beforeAutospacing="0" w:after="0" w:afterAutospacing="0"/>
              <w:jc w:val="center"/>
            </w:pPr>
            <w:r w:rsidRPr="009254CB">
              <w:t>607042</w:t>
            </w:r>
          </w:p>
        </w:tc>
      </w:tr>
      <w:tr w:rsidR="00A45B39" w:rsidRPr="009254CB" w14:paraId="405EFC81"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7D" w14:textId="77777777" w:rsidR="00A45B39" w:rsidRPr="009254CB" w:rsidRDefault="00A45B39" w:rsidP="00832792">
            <w:pPr>
              <w:pStyle w:val="tvhtmlmktable1"/>
              <w:spacing w:before="0" w:beforeAutospacing="0" w:after="0" w:afterAutospacing="0"/>
            </w:pPr>
            <w:r w:rsidRPr="009254CB">
              <w:t>13.22.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7E" w14:textId="77777777" w:rsidR="00A45B39" w:rsidRPr="009254CB" w:rsidRDefault="00A45B39" w:rsidP="00832792">
            <w:pPr>
              <w:pStyle w:val="tvhtmlmktable1"/>
              <w:spacing w:before="0" w:beforeAutospacing="0" w:after="0" w:afterAutospacing="0"/>
            </w:pPr>
            <w:r w:rsidRPr="009254CB">
              <w:t>6.22.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7F" w14:textId="77777777" w:rsidR="00A45B39" w:rsidRPr="009254CB" w:rsidRDefault="00A45B39" w:rsidP="00832792">
            <w:pPr>
              <w:jc w:val="center"/>
            </w:pPr>
            <w:r w:rsidRPr="009254CB">
              <w:t>400930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80" w14:textId="77777777" w:rsidR="00A45B39" w:rsidRPr="009254CB" w:rsidRDefault="00A45B39" w:rsidP="00832792">
            <w:pPr>
              <w:pStyle w:val="tvhtmlmktable1"/>
              <w:spacing w:before="0" w:beforeAutospacing="0" w:after="0" w:afterAutospacing="0"/>
              <w:jc w:val="center"/>
            </w:pPr>
            <w:r w:rsidRPr="009254CB">
              <w:t>606970</w:t>
            </w:r>
          </w:p>
        </w:tc>
      </w:tr>
      <w:tr w:rsidR="00A45B39" w:rsidRPr="009254CB" w14:paraId="405EFC86"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82" w14:textId="77777777" w:rsidR="00A45B39" w:rsidRPr="009254CB" w:rsidRDefault="00A45B39" w:rsidP="00832792">
            <w:pPr>
              <w:pStyle w:val="tvhtmlmktable1"/>
              <w:spacing w:before="0" w:beforeAutospacing="0" w:after="0" w:afterAutospacing="0"/>
            </w:pPr>
            <w:r w:rsidRPr="009254CB">
              <w:t>13.23.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83" w14:textId="77777777" w:rsidR="00A45B39" w:rsidRPr="009254CB" w:rsidRDefault="00A45B39" w:rsidP="00832792">
            <w:pPr>
              <w:pStyle w:val="tvhtmlmktable1"/>
              <w:spacing w:before="0" w:beforeAutospacing="0" w:after="0" w:afterAutospacing="0"/>
            </w:pPr>
            <w:r w:rsidRPr="009254CB">
              <w:t>6.23.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84" w14:textId="77777777" w:rsidR="00A45B39" w:rsidRPr="009254CB" w:rsidRDefault="00A45B39" w:rsidP="00832792">
            <w:pPr>
              <w:jc w:val="center"/>
            </w:pPr>
            <w:r w:rsidRPr="009254CB">
              <w:t>400910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85" w14:textId="77777777" w:rsidR="00A45B39" w:rsidRPr="009254CB" w:rsidRDefault="00A45B39" w:rsidP="00832792">
            <w:pPr>
              <w:pStyle w:val="tvhtmlmktable1"/>
              <w:spacing w:before="0" w:beforeAutospacing="0" w:after="0" w:afterAutospacing="0"/>
              <w:jc w:val="center"/>
            </w:pPr>
            <w:r w:rsidRPr="009254CB">
              <w:t>606876</w:t>
            </w:r>
          </w:p>
        </w:tc>
      </w:tr>
      <w:tr w:rsidR="00A45B39" w:rsidRPr="009254CB" w14:paraId="405EFC8B"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87" w14:textId="77777777" w:rsidR="00A45B39" w:rsidRPr="009254CB" w:rsidRDefault="00A45B39" w:rsidP="00832792">
            <w:pPr>
              <w:pStyle w:val="tvhtmlmktable1"/>
              <w:spacing w:before="0" w:beforeAutospacing="0" w:after="0" w:afterAutospacing="0"/>
            </w:pPr>
            <w:r w:rsidRPr="009254CB">
              <w:t>13.24.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88" w14:textId="77777777" w:rsidR="00A45B39" w:rsidRPr="009254CB" w:rsidRDefault="00A45B39" w:rsidP="00832792">
            <w:pPr>
              <w:pStyle w:val="tvhtmlmktable1"/>
              <w:spacing w:before="0" w:beforeAutospacing="0" w:after="0" w:afterAutospacing="0"/>
            </w:pPr>
            <w:r w:rsidRPr="009254CB">
              <w:t>6.24.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89" w14:textId="77777777" w:rsidR="00A45B39" w:rsidRPr="009254CB" w:rsidRDefault="00A45B39" w:rsidP="00832792">
            <w:pPr>
              <w:jc w:val="center"/>
            </w:pPr>
            <w:r w:rsidRPr="009254CB">
              <w:t>401330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8A" w14:textId="77777777" w:rsidR="00A45B39" w:rsidRPr="009254CB" w:rsidRDefault="00A45B39" w:rsidP="00832792">
            <w:pPr>
              <w:pStyle w:val="tvhtmlmktable1"/>
              <w:spacing w:before="0" w:beforeAutospacing="0" w:after="0" w:afterAutospacing="0"/>
              <w:jc w:val="center"/>
            </w:pPr>
            <w:r w:rsidRPr="009254CB">
              <w:t>606563</w:t>
            </w:r>
          </w:p>
        </w:tc>
      </w:tr>
      <w:tr w:rsidR="00A45B39" w:rsidRPr="009254CB" w14:paraId="405EFC90"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EFC8C" w14:textId="77777777" w:rsidR="00A45B39" w:rsidRPr="009254CB" w:rsidRDefault="00A45B39" w:rsidP="00832792">
            <w:pPr>
              <w:pStyle w:val="tvhtmlmktable1"/>
              <w:spacing w:before="0" w:beforeAutospacing="0" w:after="0" w:afterAutospacing="0"/>
            </w:pPr>
            <w:r w:rsidRPr="009254CB">
              <w:t>13.25.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EFC8D" w14:textId="77777777" w:rsidR="00A45B39" w:rsidRPr="009254CB" w:rsidRDefault="00A45B39" w:rsidP="00832792">
            <w:pPr>
              <w:pStyle w:val="tvhtmlmktable1"/>
              <w:spacing w:before="0" w:beforeAutospacing="0" w:after="0" w:afterAutospacing="0"/>
            </w:pPr>
            <w:r w:rsidRPr="009254CB">
              <w:t>6.25.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8E" w14:textId="77777777" w:rsidR="00A45B39" w:rsidRPr="009254CB" w:rsidRDefault="00A45B39" w:rsidP="00832792">
            <w:pPr>
              <w:jc w:val="center"/>
            </w:pPr>
            <w:r w:rsidRPr="009254CB">
              <w:t>401220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8F" w14:textId="77777777" w:rsidR="00A45B39" w:rsidRPr="009254CB" w:rsidRDefault="00A45B39" w:rsidP="00832792">
            <w:pPr>
              <w:pStyle w:val="tvhtmlmktable1"/>
              <w:spacing w:before="0" w:beforeAutospacing="0" w:after="0" w:afterAutospacing="0"/>
              <w:jc w:val="center"/>
            </w:pPr>
            <w:r w:rsidRPr="009254CB">
              <w:t>606429</w:t>
            </w:r>
          </w:p>
        </w:tc>
      </w:tr>
    </w:tbl>
    <w:p w14:paraId="405EFC91" w14:textId="77777777" w:rsidR="00A45B39" w:rsidRPr="009254CB" w:rsidRDefault="00A45B39" w:rsidP="00832792">
      <w:pPr>
        <w:pStyle w:val="tvhtmlmktable1"/>
        <w:spacing w:before="0" w:beforeAutospacing="0" w:after="0" w:afterAutospacing="0"/>
        <w:rPr>
          <w:sz w:val="28"/>
          <w:szCs w:val="28"/>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EFC92" w14:textId="77777777" w:rsidR="00A45B39" w:rsidRPr="009254CB" w:rsidRDefault="00A45B39" w:rsidP="00832792">
      <w:pPr>
        <w:pStyle w:val="tvhtmlmktable1"/>
        <w:spacing w:before="0" w:beforeAutospacing="0" w:after="0" w:afterAutospacing="0"/>
        <w:rPr>
          <w:sz w:val="28"/>
          <w:szCs w:val="28"/>
        </w:rPr>
      </w:pPr>
      <w:r w:rsidRPr="009254CB">
        <w:rPr>
          <w:sz w:val="28"/>
          <w:szCs w:val="28"/>
        </w:rPr>
        <w:lastRenderedPageBreak/>
        <w:t> </w:t>
      </w:r>
    </w:p>
    <w:p w14:paraId="405EFC93" w14:textId="77777777" w:rsidR="00A45B39" w:rsidRDefault="00A45B39" w:rsidP="00BC062C">
      <w:pPr>
        <w:pStyle w:val="tvhtmlmktable1"/>
        <w:spacing w:before="0" w:beforeAutospacing="0" w:after="0" w:afterAutospacing="0"/>
        <w:ind w:firstLine="709"/>
        <w:rPr>
          <w:sz w:val="28"/>
          <w:szCs w:val="28"/>
        </w:rPr>
      </w:pPr>
      <w:r w:rsidRPr="009254CB">
        <w:rPr>
          <w:sz w:val="28"/>
          <w:szCs w:val="28"/>
        </w:rPr>
        <w:t>14. Dabas parka zonas 7.daļas ārējo robežu koordinātas:</w:t>
      </w:r>
    </w:p>
    <w:p w14:paraId="131EC428" w14:textId="77777777" w:rsidR="00BC062C" w:rsidRPr="009254CB" w:rsidRDefault="00BC062C" w:rsidP="00BC062C">
      <w:pPr>
        <w:pStyle w:val="tvhtmlmktable1"/>
        <w:spacing w:before="0" w:beforeAutospacing="0" w:after="0" w:afterAutospacing="0"/>
        <w:ind w:firstLine="709"/>
        <w:rPr>
          <w:sz w:val="28"/>
          <w:szCs w:val="28"/>
        </w:rPr>
      </w:pPr>
    </w:p>
    <w:p w14:paraId="405EFC94"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499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802"/>
        <w:gridCol w:w="1124"/>
        <w:gridCol w:w="1142"/>
        <w:gridCol w:w="1140"/>
      </w:tblGrid>
      <w:tr w:rsidR="00A45B39" w:rsidRPr="009254CB" w14:paraId="405EFC9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95"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96" w14:textId="77777777" w:rsidR="00A45B39" w:rsidRPr="009254CB" w:rsidRDefault="00A45B39" w:rsidP="00832792">
            <w:pPr>
              <w:pStyle w:val="tvhtmlmktable1"/>
              <w:spacing w:before="0" w:beforeAutospacing="0" w:after="0" w:afterAutospacing="0"/>
              <w:jc w:val="center"/>
            </w:pPr>
            <w:r w:rsidRPr="009254CB">
              <w:t>Koordinātu punkti</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97" w14:textId="77777777" w:rsidR="00A45B39" w:rsidRPr="009254CB" w:rsidRDefault="00A45B39" w:rsidP="00832792">
            <w:pPr>
              <w:pStyle w:val="tvhtmlmktable1"/>
              <w:spacing w:before="0" w:beforeAutospacing="0" w:after="0" w:afterAutospacing="0"/>
              <w:jc w:val="center"/>
            </w:pPr>
            <w:r w:rsidRPr="009254CB">
              <w:t>x koordināta</w:t>
            </w:r>
          </w:p>
        </w:tc>
        <w:tc>
          <w:tcPr>
            <w:tcW w:w="1351" w:type="pct"/>
            <w:tcBorders>
              <w:top w:val="outset" w:sz="6" w:space="0" w:color="000000"/>
              <w:left w:val="outset" w:sz="6" w:space="0" w:color="000000"/>
              <w:bottom w:val="outset" w:sz="6" w:space="0" w:color="000000"/>
              <w:right w:val="outset" w:sz="6" w:space="0" w:color="000000"/>
            </w:tcBorders>
            <w:vAlign w:val="center"/>
          </w:tcPr>
          <w:p w14:paraId="405EFC98"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EFC9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9A" w14:textId="77777777" w:rsidR="00A45B39" w:rsidRPr="009254CB" w:rsidRDefault="00A45B39" w:rsidP="00832792">
            <w:pPr>
              <w:pStyle w:val="tvhtmlmktable1"/>
              <w:spacing w:before="0" w:beforeAutospacing="0" w:after="0" w:afterAutospacing="0"/>
            </w:pPr>
            <w:r w:rsidRPr="009254CB">
              <w:t>14.1.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9B" w14:textId="77777777" w:rsidR="00A45B39" w:rsidRPr="009254CB" w:rsidRDefault="00A45B39" w:rsidP="00832792">
            <w:pPr>
              <w:pStyle w:val="tvhtmlmktable1"/>
              <w:spacing w:before="0" w:beforeAutospacing="0" w:after="0" w:afterAutospacing="0"/>
            </w:pPr>
            <w:r w:rsidRPr="009254CB">
              <w:t>7.1.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9C" w14:textId="77777777" w:rsidR="00A45B39" w:rsidRPr="009254CB" w:rsidRDefault="00A45B39" w:rsidP="00832792">
            <w:pPr>
              <w:jc w:val="center"/>
            </w:pPr>
            <w:r w:rsidRPr="009254CB">
              <w:t>395100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9D" w14:textId="77777777" w:rsidR="00A45B39" w:rsidRPr="009254CB" w:rsidRDefault="00A45B39" w:rsidP="00832792">
            <w:pPr>
              <w:pStyle w:val="tvhtmlmktable1"/>
              <w:spacing w:before="0" w:beforeAutospacing="0" w:after="0" w:afterAutospacing="0"/>
              <w:jc w:val="center"/>
            </w:pPr>
            <w:r w:rsidRPr="009254CB">
              <w:t>601079</w:t>
            </w:r>
          </w:p>
        </w:tc>
      </w:tr>
      <w:tr w:rsidR="00A45B39" w:rsidRPr="009254CB" w14:paraId="405EFCA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9F" w14:textId="77777777" w:rsidR="00A45B39" w:rsidRPr="009254CB" w:rsidRDefault="00A45B39" w:rsidP="00832792">
            <w:pPr>
              <w:pStyle w:val="tvhtmlmktable1"/>
              <w:spacing w:before="0" w:beforeAutospacing="0" w:after="0" w:afterAutospacing="0"/>
            </w:pPr>
            <w:r w:rsidRPr="009254CB">
              <w:t>14.2.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A0" w14:textId="77777777" w:rsidR="00A45B39" w:rsidRPr="009254CB" w:rsidRDefault="00A45B39" w:rsidP="00832792">
            <w:pPr>
              <w:pStyle w:val="tvhtmlmktable1"/>
              <w:spacing w:before="0" w:beforeAutospacing="0" w:after="0" w:afterAutospacing="0"/>
            </w:pPr>
            <w:r w:rsidRPr="009254CB">
              <w:t>7.2.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A1" w14:textId="77777777" w:rsidR="00A45B39" w:rsidRPr="009254CB" w:rsidRDefault="00A45B39" w:rsidP="00832792">
            <w:pPr>
              <w:jc w:val="center"/>
            </w:pPr>
            <w:r w:rsidRPr="009254CB">
              <w:t>395130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A2" w14:textId="77777777" w:rsidR="00A45B39" w:rsidRPr="009254CB" w:rsidRDefault="00A45B39" w:rsidP="00832792">
            <w:pPr>
              <w:pStyle w:val="tvhtmlmktable1"/>
              <w:spacing w:before="0" w:beforeAutospacing="0" w:after="0" w:afterAutospacing="0"/>
              <w:jc w:val="center"/>
            </w:pPr>
            <w:r w:rsidRPr="009254CB">
              <w:t>601107</w:t>
            </w:r>
          </w:p>
        </w:tc>
      </w:tr>
      <w:tr w:rsidR="00A45B39" w:rsidRPr="009254CB" w14:paraId="405EFCA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A4" w14:textId="77777777" w:rsidR="00A45B39" w:rsidRPr="009254CB" w:rsidRDefault="00A45B39" w:rsidP="00832792">
            <w:pPr>
              <w:pStyle w:val="tvhtmlmktable1"/>
              <w:spacing w:before="0" w:beforeAutospacing="0" w:after="0" w:afterAutospacing="0"/>
            </w:pPr>
            <w:r w:rsidRPr="009254CB">
              <w:t>14.3.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A5" w14:textId="77777777" w:rsidR="00A45B39" w:rsidRPr="009254CB" w:rsidRDefault="00A45B39" w:rsidP="00832792">
            <w:pPr>
              <w:pStyle w:val="tvhtmlmktable1"/>
              <w:spacing w:before="0" w:beforeAutospacing="0" w:after="0" w:afterAutospacing="0"/>
            </w:pPr>
            <w:r w:rsidRPr="009254CB">
              <w:t>7.3.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A6" w14:textId="77777777" w:rsidR="00A45B39" w:rsidRPr="009254CB" w:rsidRDefault="00A45B39" w:rsidP="00832792">
            <w:pPr>
              <w:jc w:val="center"/>
            </w:pPr>
            <w:r w:rsidRPr="009254CB">
              <w:t>395110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A7" w14:textId="77777777" w:rsidR="00A45B39" w:rsidRPr="009254CB" w:rsidRDefault="00A45B39" w:rsidP="00832792">
            <w:pPr>
              <w:pStyle w:val="tvhtmlmktable1"/>
              <w:spacing w:before="0" w:beforeAutospacing="0" w:after="0" w:afterAutospacing="0"/>
              <w:jc w:val="center"/>
            </w:pPr>
            <w:r w:rsidRPr="009254CB">
              <w:t>601157</w:t>
            </w:r>
          </w:p>
        </w:tc>
      </w:tr>
      <w:tr w:rsidR="00A45B39" w:rsidRPr="009254CB" w14:paraId="405EFCA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A9" w14:textId="77777777" w:rsidR="00A45B39" w:rsidRPr="009254CB" w:rsidRDefault="00A45B39" w:rsidP="00832792">
            <w:pPr>
              <w:pStyle w:val="tvhtmlmktable1"/>
              <w:spacing w:before="0" w:beforeAutospacing="0" w:after="0" w:afterAutospacing="0"/>
            </w:pPr>
            <w:r w:rsidRPr="009254CB">
              <w:t>14.4.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AA" w14:textId="77777777" w:rsidR="00A45B39" w:rsidRPr="009254CB" w:rsidRDefault="00A45B39" w:rsidP="00832792">
            <w:pPr>
              <w:pStyle w:val="tvhtmlmktable1"/>
              <w:spacing w:before="0" w:beforeAutospacing="0" w:after="0" w:afterAutospacing="0"/>
            </w:pPr>
            <w:r w:rsidRPr="009254CB">
              <w:t>7.4.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AB" w14:textId="77777777" w:rsidR="00A45B39" w:rsidRPr="009254CB" w:rsidRDefault="00A45B39" w:rsidP="00832792">
            <w:pPr>
              <w:jc w:val="center"/>
            </w:pPr>
            <w:r w:rsidRPr="009254CB">
              <w:t>394790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AC" w14:textId="77777777" w:rsidR="00A45B39" w:rsidRPr="009254CB" w:rsidRDefault="00A45B39" w:rsidP="00832792">
            <w:pPr>
              <w:pStyle w:val="tvhtmlmktable1"/>
              <w:spacing w:before="0" w:beforeAutospacing="0" w:after="0" w:afterAutospacing="0"/>
              <w:jc w:val="center"/>
            </w:pPr>
            <w:r w:rsidRPr="009254CB">
              <w:t>601459</w:t>
            </w:r>
          </w:p>
        </w:tc>
      </w:tr>
      <w:tr w:rsidR="00A45B39" w:rsidRPr="009254CB" w14:paraId="405EFCB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AE" w14:textId="77777777" w:rsidR="00A45B39" w:rsidRPr="009254CB" w:rsidRDefault="00A45B39" w:rsidP="00832792">
            <w:pPr>
              <w:pStyle w:val="tvhtmlmktable1"/>
              <w:spacing w:before="0" w:beforeAutospacing="0" w:after="0" w:afterAutospacing="0"/>
            </w:pPr>
            <w:r w:rsidRPr="009254CB">
              <w:t>14.5.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AF" w14:textId="77777777" w:rsidR="00A45B39" w:rsidRPr="009254CB" w:rsidRDefault="00A45B39" w:rsidP="00832792">
            <w:pPr>
              <w:pStyle w:val="tvhtmlmktable1"/>
              <w:spacing w:before="0" w:beforeAutospacing="0" w:after="0" w:afterAutospacing="0"/>
            </w:pPr>
            <w:r w:rsidRPr="009254CB">
              <w:t>7.5.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B0" w14:textId="77777777" w:rsidR="00A45B39" w:rsidRPr="009254CB" w:rsidRDefault="00A45B39" w:rsidP="00832792">
            <w:pPr>
              <w:jc w:val="center"/>
            </w:pPr>
            <w:r w:rsidRPr="009254CB">
              <w:t>394840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B1" w14:textId="77777777" w:rsidR="00A45B39" w:rsidRPr="009254CB" w:rsidRDefault="00A45B39" w:rsidP="00832792">
            <w:pPr>
              <w:pStyle w:val="tvhtmlmktable1"/>
              <w:spacing w:before="0" w:beforeAutospacing="0" w:after="0" w:afterAutospacing="0"/>
              <w:jc w:val="center"/>
            </w:pPr>
            <w:r w:rsidRPr="009254CB">
              <w:t>601479</w:t>
            </w:r>
          </w:p>
        </w:tc>
      </w:tr>
      <w:tr w:rsidR="00A45B39" w:rsidRPr="009254CB" w14:paraId="405EFCB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B3" w14:textId="77777777" w:rsidR="00A45B39" w:rsidRPr="009254CB" w:rsidRDefault="00A45B39" w:rsidP="00832792">
            <w:pPr>
              <w:pStyle w:val="tvhtmlmktable1"/>
              <w:spacing w:before="0" w:beforeAutospacing="0" w:after="0" w:afterAutospacing="0"/>
            </w:pPr>
            <w:r w:rsidRPr="009254CB">
              <w:t>14.6.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B4" w14:textId="77777777" w:rsidR="00A45B39" w:rsidRPr="009254CB" w:rsidRDefault="00A45B39" w:rsidP="00832792">
            <w:pPr>
              <w:pStyle w:val="tvhtmlmktable1"/>
              <w:spacing w:before="0" w:beforeAutospacing="0" w:after="0" w:afterAutospacing="0"/>
            </w:pPr>
            <w:r w:rsidRPr="009254CB">
              <w:t>7.6.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B5" w14:textId="77777777" w:rsidR="00A45B39" w:rsidRPr="009254CB" w:rsidRDefault="00A45B39" w:rsidP="00832792">
            <w:pPr>
              <w:jc w:val="center"/>
            </w:pPr>
            <w:r w:rsidRPr="009254CB">
              <w:t>396190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B6" w14:textId="77777777" w:rsidR="00A45B39" w:rsidRPr="009254CB" w:rsidRDefault="00A45B39" w:rsidP="00832792">
            <w:pPr>
              <w:pStyle w:val="tvhtmlmktable1"/>
              <w:spacing w:before="0" w:beforeAutospacing="0" w:after="0" w:afterAutospacing="0"/>
              <w:jc w:val="center"/>
            </w:pPr>
            <w:r w:rsidRPr="009254CB">
              <w:t>602864</w:t>
            </w:r>
          </w:p>
        </w:tc>
      </w:tr>
      <w:tr w:rsidR="00A45B39" w:rsidRPr="009254CB" w14:paraId="405EFCB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B8" w14:textId="77777777" w:rsidR="00A45B39" w:rsidRPr="009254CB" w:rsidRDefault="00A45B39" w:rsidP="00832792">
            <w:pPr>
              <w:pStyle w:val="tvhtmlmktable1"/>
              <w:spacing w:before="0" w:beforeAutospacing="0" w:after="0" w:afterAutospacing="0"/>
            </w:pPr>
            <w:r w:rsidRPr="009254CB">
              <w:t>14.7.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B9" w14:textId="77777777" w:rsidR="00A45B39" w:rsidRPr="009254CB" w:rsidRDefault="00A45B39" w:rsidP="00832792">
            <w:pPr>
              <w:pStyle w:val="tvhtmlmktable1"/>
              <w:spacing w:before="0" w:beforeAutospacing="0" w:after="0" w:afterAutospacing="0"/>
            </w:pPr>
            <w:r w:rsidRPr="009254CB">
              <w:t>7.7.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BA" w14:textId="77777777" w:rsidR="00A45B39" w:rsidRPr="009254CB" w:rsidRDefault="00A45B39" w:rsidP="00832792">
            <w:pPr>
              <w:jc w:val="center"/>
            </w:pPr>
            <w:r w:rsidRPr="009254CB">
              <w:t>396240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BB" w14:textId="77777777" w:rsidR="00A45B39" w:rsidRPr="009254CB" w:rsidRDefault="00A45B39" w:rsidP="00832792">
            <w:pPr>
              <w:pStyle w:val="tvhtmlmktable1"/>
              <w:spacing w:before="0" w:beforeAutospacing="0" w:after="0" w:afterAutospacing="0"/>
              <w:jc w:val="center"/>
            </w:pPr>
            <w:r w:rsidRPr="009254CB">
              <w:t>602877</w:t>
            </w:r>
          </w:p>
        </w:tc>
      </w:tr>
      <w:tr w:rsidR="00A45B39" w:rsidRPr="009254CB" w14:paraId="405EFCC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BD" w14:textId="77777777" w:rsidR="00A45B39" w:rsidRPr="009254CB" w:rsidRDefault="00A45B39" w:rsidP="00832792">
            <w:pPr>
              <w:pStyle w:val="tvhtmlmktable1"/>
              <w:spacing w:before="0" w:beforeAutospacing="0" w:after="0" w:afterAutospacing="0"/>
            </w:pPr>
            <w:r w:rsidRPr="009254CB">
              <w:t>14.8.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BE" w14:textId="77777777" w:rsidR="00A45B39" w:rsidRPr="009254CB" w:rsidRDefault="00A45B39" w:rsidP="00832792">
            <w:pPr>
              <w:pStyle w:val="tvhtmlmktable1"/>
              <w:spacing w:before="0" w:beforeAutospacing="0" w:after="0" w:afterAutospacing="0"/>
            </w:pPr>
            <w:r w:rsidRPr="009254CB">
              <w:t>7.8.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BF" w14:textId="77777777" w:rsidR="00A45B39" w:rsidRPr="009254CB" w:rsidRDefault="00A45B39" w:rsidP="00832792">
            <w:pPr>
              <w:jc w:val="center"/>
            </w:pPr>
            <w:r w:rsidRPr="009254CB">
              <w:t>396280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C0" w14:textId="77777777" w:rsidR="00A45B39" w:rsidRPr="009254CB" w:rsidRDefault="00A45B39" w:rsidP="00832792">
            <w:pPr>
              <w:pStyle w:val="tvhtmlmktable1"/>
              <w:spacing w:before="0" w:beforeAutospacing="0" w:after="0" w:afterAutospacing="0"/>
              <w:jc w:val="center"/>
            </w:pPr>
            <w:r w:rsidRPr="009254CB">
              <w:t>602873</w:t>
            </w:r>
          </w:p>
        </w:tc>
      </w:tr>
      <w:tr w:rsidR="00A45B39" w:rsidRPr="009254CB" w14:paraId="405EFCC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C2" w14:textId="77777777" w:rsidR="00A45B39" w:rsidRPr="009254CB" w:rsidRDefault="00A45B39" w:rsidP="00832792">
            <w:pPr>
              <w:pStyle w:val="tvhtmlmktable1"/>
              <w:spacing w:before="0" w:beforeAutospacing="0" w:after="0" w:afterAutospacing="0"/>
            </w:pPr>
            <w:r w:rsidRPr="009254CB">
              <w:t>14.9.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C3" w14:textId="77777777" w:rsidR="00A45B39" w:rsidRPr="009254CB" w:rsidRDefault="00A45B39" w:rsidP="00832792">
            <w:pPr>
              <w:pStyle w:val="tvhtmlmktable1"/>
              <w:spacing w:before="0" w:beforeAutospacing="0" w:after="0" w:afterAutospacing="0"/>
            </w:pPr>
            <w:r w:rsidRPr="009254CB">
              <w:t>7.9.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C4" w14:textId="77777777" w:rsidR="00A45B39" w:rsidRPr="009254CB" w:rsidRDefault="00A45B39" w:rsidP="00832792">
            <w:pPr>
              <w:jc w:val="center"/>
            </w:pPr>
            <w:r w:rsidRPr="009254CB">
              <w:t>396320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C5" w14:textId="77777777" w:rsidR="00A45B39" w:rsidRPr="009254CB" w:rsidRDefault="00A45B39" w:rsidP="00832792">
            <w:pPr>
              <w:pStyle w:val="tvhtmlmktable1"/>
              <w:spacing w:before="0" w:beforeAutospacing="0" w:after="0" w:afterAutospacing="0"/>
              <w:jc w:val="center"/>
            </w:pPr>
            <w:r w:rsidRPr="009254CB">
              <w:t>602854</w:t>
            </w:r>
          </w:p>
        </w:tc>
      </w:tr>
      <w:tr w:rsidR="00A45B39" w:rsidRPr="009254CB" w14:paraId="405EFCC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C7" w14:textId="77777777" w:rsidR="00A45B39" w:rsidRPr="009254CB" w:rsidRDefault="00A45B39" w:rsidP="00832792">
            <w:pPr>
              <w:pStyle w:val="tvhtmlmktable1"/>
              <w:spacing w:before="0" w:beforeAutospacing="0" w:after="0" w:afterAutospacing="0"/>
            </w:pPr>
            <w:r w:rsidRPr="009254CB">
              <w:t>14.10.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C8" w14:textId="77777777" w:rsidR="00A45B39" w:rsidRPr="009254CB" w:rsidRDefault="00A45B39" w:rsidP="00832792">
            <w:pPr>
              <w:pStyle w:val="tvhtmlmktable1"/>
              <w:spacing w:before="0" w:beforeAutospacing="0" w:after="0" w:afterAutospacing="0"/>
            </w:pPr>
            <w:r w:rsidRPr="009254CB">
              <w:t>7.10.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C9" w14:textId="77777777" w:rsidR="00A45B39" w:rsidRPr="009254CB" w:rsidRDefault="00A45B39" w:rsidP="00832792">
            <w:pPr>
              <w:jc w:val="center"/>
            </w:pPr>
            <w:r w:rsidRPr="009254CB">
              <w:t>396980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CA" w14:textId="77777777" w:rsidR="00A45B39" w:rsidRPr="009254CB" w:rsidRDefault="00A45B39" w:rsidP="00832792">
            <w:pPr>
              <w:pStyle w:val="tvhtmlmktable1"/>
              <w:spacing w:before="0" w:beforeAutospacing="0" w:after="0" w:afterAutospacing="0"/>
              <w:jc w:val="center"/>
            </w:pPr>
            <w:r w:rsidRPr="009254CB">
              <w:t>602255</w:t>
            </w:r>
          </w:p>
        </w:tc>
      </w:tr>
      <w:tr w:rsidR="00A45B39" w:rsidRPr="009254CB" w14:paraId="405EFCD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CC" w14:textId="77777777" w:rsidR="00A45B39" w:rsidRPr="009254CB" w:rsidRDefault="00A45B39" w:rsidP="00832792">
            <w:pPr>
              <w:pStyle w:val="tvhtmlmktable1"/>
              <w:spacing w:before="0" w:beforeAutospacing="0" w:after="0" w:afterAutospacing="0"/>
            </w:pPr>
            <w:r w:rsidRPr="009254CB">
              <w:lastRenderedPageBreak/>
              <w:t>14.11.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CD" w14:textId="77777777" w:rsidR="00A45B39" w:rsidRPr="009254CB" w:rsidRDefault="00A45B39" w:rsidP="00832792">
            <w:pPr>
              <w:pStyle w:val="tvhtmlmktable1"/>
              <w:spacing w:before="0" w:beforeAutospacing="0" w:after="0" w:afterAutospacing="0"/>
            </w:pPr>
            <w:r w:rsidRPr="009254CB">
              <w:t>7.11.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CE" w14:textId="77777777" w:rsidR="00A45B39" w:rsidRPr="009254CB" w:rsidRDefault="00A45B39" w:rsidP="00832792">
            <w:pPr>
              <w:jc w:val="center"/>
            </w:pPr>
            <w:r w:rsidRPr="009254CB">
              <w:t>398320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CF" w14:textId="77777777" w:rsidR="00A45B39" w:rsidRPr="009254CB" w:rsidRDefault="00A45B39" w:rsidP="00832792">
            <w:pPr>
              <w:pStyle w:val="tvhtmlmktable1"/>
              <w:spacing w:before="0" w:beforeAutospacing="0" w:after="0" w:afterAutospacing="0"/>
              <w:jc w:val="center"/>
            </w:pPr>
            <w:r w:rsidRPr="009254CB">
              <w:t>603663</w:t>
            </w:r>
          </w:p>
        </w:tc>
      </w:tr>
      <w:tr w:rsidR="00A45B39" w:rsidRPr="009254CB" w14:paraId="405EFCD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D1" w14:textId="77777777" w:rsidR="00A45B39" w:rsidRPr="009254CB" w:rsidRDefault="00A45B39" w:rsidP="00832792">
            <w:pPr>
              <w:pStyle w:val="tvhtmlmktable1"/>
              <w:spacing w:before="0" w:beforeAutospacing="0" w:after="0" w:afterAutospacing="0"/>
            </w:pPr>
            <w:r w:rsidRPr="009254CB">
              <w:t>14.12.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D2" w14:textId="77777777" w:rsidR="00A45B39" w:rsidRPr="009254CB" w:rsidRDefault="00A45B39" w:rsidP="00832792">
            <w:pPr>
              <w:pStyle w:val="tvhtmlmktable1"/>
              <w:spacing w:before="0" w:beforeAutospacing="0" w:after="0" w:afterAutospacing="0"/>
            </w:pPr>
            <w:r w:rsidRPr="009254CB">
              <w:t>7.12.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D3" w14:textId="77777777" w:rsidR="00A45B39" w:rsidRPr="009254CB" w:rsidRDefault="00A45B39" w:rsidP="00832792">
            <w:pPr>
              <w:jc w:val="center"/>
            </w:pPr>
            <w:r w:rsidRPr="009254CB">
              <w:t>398940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D4" w14:textId="77777777" w:rsidR="00A45B39" w:rsidRPr="009254CB" w:rsidRDefault="00A45B39" w:rsidP="00832792">
            <w:pPr>
              <w:pStyle w:val="tvhtmlmktable1"/>
              <w:spacing w:before="0" w:beforeAutospacing="0" w:after="0" w:afterAutospacing="0"/>
              <w:jc w:val="center"/>
            </w:pPr>
            <w:r w:rsidRPr="009254CB">
              <w:t>604310</w:t>
            </w:r>
          </w:p>
        </w:tc>
      </w:tr>
      <w:tr w:rsidR="00A45B39" w:rsidRPr="009254CB" w14:paraId="405EFCD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D6" w14:textId="77777777" w:rsidR="00A45B39" w:rsidRPr="009254CB" w:rsidRDefault="00A45B39" w:rsidP="00832792">
            <w:pPr>
              <w:pStyle w:val="tvhtmlmktable1"/>
              <w:spacing w:before="0" w:beforeAutospacing="0" w:after="0" w:afterAutospacing="0"/>
            </w:pPr>
            <w:r w:rsidRPr="009254CB">
              <w:t>14.13.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D7" w14:textId="77777777" w:rsidR="00A45B39" w:rsidRPr="009254CB" w:rsidRDefault="00A45B39" w:rsidP="00832792">
            <w:pPr>
              <w:pStyle w:val="tvhtmlmktable1"/>
              <w:spacing w:before="0" w:beforeAutospacing="0" w:after="0" w:afterAutospacing="0"/>
            </w:pPr>
            <w:r w:rsidRPr="009254CB">
              <w:t>7.13.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D8" w14:textId="77777777" w:rsidR="00A45B39" w:rsidRPr="009254CB" w:rsidRDefault="00A45B39" w:rsidP="00832792">
            <w:pPr>
              <w:jc w:val="center"/>
            </w:pPr>
            <w:r w:rsidRPr="009254CB">
              <w:t>398950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D9" w14:textId="77777777" w:rsidR="00A45B39" w:rsidRPr="009254CB" w:rsidRDefault="00A45B39" w:rsidP="00832792">
            <w:pPr>
              <w:pStyle w:val="tvhtmlmktable1"/>
              <w:spacing w:before="0" w:beforeAutospacing="0" w:after="0" w:afterAutospacing="0"/>
              <w:jc w:val="center"/>
            </w:pPr>
            <w:r w:rsidRPr="009254CB">
              <w:t>604397</w:t>
            </w:r>
          </w:p>
        </w:tc>
      </w:tr>
      <w:tr w:rsidR="00A45B39" w:rsidRPr="009254CB" w14:paraId="405EFCD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DB" w14:textId="77777777" w:rsidR="00A45B39" w:rsidRPr="009254CB" w:rsidRDefault="00A45B39" w:rsidP="00832792">
            <w:pPr>
              <w:pStyle w:val="tvhtmlmktable1"/>
              <w:spacing w:before="0" w:beforeAutospacing="0" w:after="0" w:afterAutospacing="0"/>
            </w:pPr>
            <w:r w:rsidRPr="009254CB">
              <w:t>14.14.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DC" w14:textId="77777777" w:rsidR="00A45B39" w:rsidRPr="009254CB" w:rsidRDefault="00A45B39" w:rsidP="00832792">
            <w:pPr>
              <w:pStyle w:val="tvhtmlmktable1"/>
              <w:spacing w:before="0" w:beforeAutospacing="0" w:after="0" w:afterAutospacing="0"/>
            </w:pPr>
            <w:r w:rsidRPr="009254CB">
              <w:t>7.14.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DD" w14:textId="77777777" w:rsidR="00A45B39" w:rsidRPr="009254CB" w:rsidRDefault="00A45B39" w:rsidP="00832792">
            <w:pPr>
              <w:jc w:val="center"/>
            </w:pPr>
            <w:r w:rsidRPr="009254CB">
              <w:t>398890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DE" w14:textId="77777777" w:rsidR="00A45B39" w:rsidRPr="009254CB" w:rsidRDefault="00A45B39" w:rsidP="00832792">
            <w:pPr>
              <w:pStyle w:val="tvhtmlmktable1"/>
              <w:spacing w:before="0" w:beforeAutospacing="0" w:after="0" w:afterAutospacing="0"/>
              <w:jc w:val="center"/>
            </w:pPr>
            <w:r w:rsidRPr="009254CB">
              <w:t>604502</w:t>
            </w:r>
          </w:p>
        </w:tc>
      </w:tr>
      <w:tr w:rsidR="00A45B39" w:rsidRPr="009254CB" w14:paraId="405EFCE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E0" w14:textId="77777777" w:rsidR="00A45B39" w:rsidRPr="009254CB" w:rsidRDefault="00A45B39" w:rsidP="00832792">
            <w:pPr>
              <w:pStyle w:val="tvhtmlmktable1"/>
              <w:spacing w:before="0" w:beforeAutospacing="0" w:after="0" w:afterAutospacing="0"/>
            </w:pPr>
            <w:r w:rsidRPr="009254CB">
              <w:t>14.15.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E1" w14:textId="77777777" w:rsidR="00A45B39" w:rsidRPr="009254CB" w:rsidRDefault="00A45B39" w:rsidP="00832792">
            <w:pPr>
              <w:pStyle w:val="tvhtmlmktable1"/>
              <w:spacing w:before="0" w:beforeAutospacing="0" w:after="0" w:afterAutospacing="0"/>
            </w:pPr>
            <w:r w:rsidRPr="009254CB">
              <w:t>7.15.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E2" w14:textId="77777777" w:rsidR="00A45B39" w:rsidRPr="009254CB" w:rsidRDefault="00A45B39" w:rsidP="00832792">
            <w:pPr>
              <w:jc w:val="center"/>
            </w:pPr>
            <w:r w:rsidRPr="009254CB">
              <w:t>397650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E3" w14:textId="77777777" w:rsidR="00A45B39" w:rsidRPr="009254CB" w:rsidRDefault="00A45B39" w:rsidP="00832792">
            <w:pPr>
              <w:pStyle w:val="tvhtmlmktable1"/>
              <w:spacing w:before="0" w:beforeAutospacing="0" w:after="0" w:afterAutospacing="0"/>
              <w:jc w:val="center"/>
            </w:pPr>
            <w:r w:rsidRPr="009254CB">
              <w:t>605693</w:t>
            </w:r>
          </w:p>
        </w:tc>
      </w:tr>
      <w:tr w:rsidR="00A45B39" w:rsidRPr="009254CB" w14:paraId="405EFCE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E5" w14:textId="77777777" w:rsidR="00A45B39" w:rsidRPr="009254CB" w:rsidRDefault="00A45B39" w:rsidP="00832792">
            <w:pPr>
              <w:pStyle w:val="tvhtmlmktable1"/>
              <w:spacing w:before="0" w:beforeAutospacing="0" w:after="0" w:afterAutospacing="0"/>
            </w:pPr>
            <w:r w:rsidRPr="009254CB">
              <w:t>14.16.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E6" w14:textId="77777777" w:rsidR="00A45B39" w:rsidRPr="009254CB" w:rsidRDefault="00A45B39" w:rsidP="00832792">
            <w:pPr>
              <w:pStyle w:val="tvhtmlmktable1"/>
              <w:spacing w:before="0" w:beforeAutospacing="0" w:after="0" w:afterAutospacing="0"/>
            </w:pPr>
            <w:r w:rsidRPr="009254CB">
              <w:t>7.16.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E7" w14:textId="77777777" w:rsidR="00A45B39" w:rsidRPr="009254CB" w:rsidRDefault="00A45B39" w:rsidP="00832792">
            <w:pPr>
              <w:jc w:val="center"/>
            </w:pPr>
            <w:r w:rsidRPr="009254CB">
              <w:t>397620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E8" w14:textId="77777777" w:rsidR="00A45B39" w:rsidRPr="009254CB" w:rsidRDefault="00A45B39" w:rsidP="00832792">
            <w:pPr>
              <w:pStyle w:val="tvhtmlmktable1"/>
              <w:spacing w:before="0" w:beforeAutospacing="0" w:after="0" w:afterAutospacing="0"/>
              <w:jc w:val="center"/>
            </w:pPr>
            <w:r w:rsidRPr="009254CB">
              <w:t>605751</w:t>
            </w:r>
          </w:p>
        </w:tc>
      </w:tr>
      <w:tr w:rsidR="00A45B39" w:rsidRPr="009254CB" w14:paraId="405EFCE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EA" w14:textId="77777777" w:rsidR="00A45B39" w:rsidRPr="009254CB" w:rsidRDefault="00A45B39" w:rsidP="00832792">
            <w:pPr>
              <w:pStyle w:val="tvhtmlmktable1"/>
              <w:spacing w:before="0" w:beforeAutospacing="0" w:after="0" w:afterAutospacing="0"/>
            </w:pPr>
            <w:r w:rsidRPr="009254CB">
              <w:t>14.17.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EB" w14:textId="77777777" w:rsidR="00A45B39" w:rsidRPr="009254CB" w:rsidRDefault="00A45B39" w:rsidP="00832792">
            <w:pPr>
              <w:pStyle w:val="tvhtmlmktable1"/>
              <w:spacing w:before="0" w:beforeAutospacing="0" w:after="0" w:afterAutospacing="0"/>
            </w:pPr>
            <w:r w:rsidRPr="009254CB">
              <w:t>7.17.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EC" w14:textId="77777777" w:rsidR="00A45B39" w:rsidRPr="009254CB" w:rsidRDefault="00A45B39" w:rsidP="00832792">
            <w:pPr>
              <w:jc w:val="center"/>
            </w:pPr>
            <w:r w:rsidRPr="009254CB">
              <w:t>397650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ED" w14:textId="77777777" w:rsidR="00A45B39" w:rsidRPr="009254CB" w:rsidRDefault="00A45B39" w:rsidP="00832792">
            <w:pPr>
              <w:pStyle w:val="tvhtmlmktable1"/>
              <w:spacing w:before="0" w:beforeAutospacing="0" w:after="0" w:afterAutospacing="0"/>
              <w:jc w:val="center"/>
            </w:pPr>
            <w:r w:rsidRPr="009254CB">
              <w:t>605858</w:t>
            </w:r>
          </w:p>
        </w:tc>
      </w:tr>
      <w:tr w:rsidR="00A45B39" w:rsidRPr="009254CB" w14:paraId="405EFCF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EF" w14:textId="77777777" w:rsidR="00A45B39" w:rsidRPr="009254CB" w:rsidRDefault="00A45B39" w:rsidP="00832792">
            <w:pPr>
              <w:pStyle w:val="tvhtmlmktable1"/>
              <w:spacing w:before="0" w:beforeAutospacing="0" w:after="0" w:afterAutospacing="0"/>
            </w:pPr>
            <w:r w:rsidRPr="009254CB">
              <w:t>14.18.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F0" w14:textId="77777777" w:rsidR="00A45B39" w:rsidRPr="009254CB" w:rsidRDefault="00A45B39" w:rsidP="00832792">
            <w:pPr>
              <w:pStyle w:val="tvhtmlmktable1"/>
              <w:spacing w:before="0" w:beforeAutospacing="0" w:after="0" w:afterAutospacing="0"/>
            </w:pPr>
            <w:r w:rsidRPr="009254CB">
              <w:t>7.18.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F1" w14:textId="77777777" w:rsidR="00A45B39" w:rsidRPr="009254CB" w:rsidRDefault="00A45B39" w:rsidP="00832792">
            <w:pPr>
              <w:jc w:val="center"/>
            </w:pPr>
            <w:r w:rsidRPr="009254CB">
              <w:t>399290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F2" w14:textId="77777777" w:rsidR="00A45B39" w:rsidRPr="009254CB" w:rsidRDefault="00A45B39" w:rsidP="00832792">
            <w:pPr>
              <w:pStyle w:val="tvhtmlmktable1"/>
              <w:spacing w:before="0" w:beforeAutospacing="0" w:after="0" w:afterAutospacing="0"/>
              <w:jc w:val="center"/>
            </w:pPr>
            <w:r w:rsidRPr="009254CB">
              <w:t>607578</w:t>
            </w:r>
          </w:p>
        </w:tc>
      </w:tr>
      <w:tr w:rsidR="00A45B39" w:rsidRPr="009254CB" w14:paraId="405EFCF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F4" w14:textId="77777777" w:rsidR="00A45B39" w:rsidRPr="009254CB" w:rsidRDefault="00A45B39" w:rsidP="00832792">
            <w:pPr>
              <w:pStyle w:val="tvhtmlmktable1"/>
              <w:spacing w:before="0" w:beforeAutospacing="0" w:after="0" w:afterAutospacing="0"/>
            </w:pPr>
            <w:r w:rsidRPr="009254CB">
              <w:t>14.19.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F5" w14:textId="77777777" w:rsidR="00A45B39" w:rsidRPr="009254CB" w:rsidRDefault="00A45B39" w:rsidP="00832792">
            <w:pPr>
              <w:pStyle w:val="tvhtmlmktable1"/>
              <w:spacing w:before="0" w:beforeAutospacing="0" w:after="0" w:afterAutospacing="0"/>
            </w:pPr>
            <w:r w:rsidRPr="009254CB">
              <w:t>7.19.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F6" w14:textId="77777777" w:rsidR="00A45B39" w:rsidRPr="009254CB" w:rsidRDefault="00A45B39" w:rsidP="00832792">
            <w:pPr>
              <w:jc w:val="center"/>
            </w:pPr>
            <w:r w:rsidRPr="009254CB">
              <w:t>400290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F7" w14:textId="77777777" w:rsidR="00A45B39" w:rsidRPr="009254CB" w:rsidRDefault="00A45B39" w:rsidP="00832792">
            <w:pPr>
              <w:pStyle w:val="tvhtmlmktable1"/>
              <w:spacing w:before="0" w:beforeAutospacing="0" w:after="0" w:afterAutospacing="0"/>
              <w:jc w:val="center"/>
            </w:pPr>
            <w:r w:rsidRPr="009254CB">
              <w:t>608640</w:t>
            </w:r>
          </w:p>
        </w:tc>
      </w:tr>
      <w:tr w:rsidR="00A45B39" w:rsidRPr="009254CB" w14:paraId="405EFCF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F9" w14:textId="77777777" w:rsidR="00A45B39" w:rsidRPr="009254CB" w:rsidRDefault="00A45B39" w:rsidP="00832792">
            <w:pPr>
              <w:pStyle w:val="tvhtmlmktable1"/>
              <w:spacing w:before="0" w:beforeAutospacing="0" w:after="0" w:afterAutospacing="0"/>
            </w:pPr>
            <w:r w:rsidRPr="009254CB">
              <w:t>14.20.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FA" w14:textId="77777777" w:rsidR="00A45B39" w:rsidRPr="009254CB" w:rsidRDefault="00A45B39" w:rsidP="00832792">
            <w:pPr>
              <w:pStyle w:val="tvhtmlmktable1"/>
              <w:spacing w:before="0" w:beforeAutospacing="0" w:after="0" w:afterAutospacing="0"/>
            </w:pPr>
            <w:r w:rsidRPr="009254CB">
              <w:t>7.20.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CFB" w14:textId="77777777" w:rsidR="00A45B39" w:rsidRPr="009254CB" w:rsidRDefault="00A45B39" w:rsidP="00832792">
            <w:pPr>
              <w:jc w:val="center"/>
            </w:pPr>
            <w:r w:rsidRPr="009254CB">
              <w:t>400260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CFC" w14:textId="77777777" w:rsidR="00A45B39" w:rsidRPr="009254CB" w:rsidRDefault="00A45B39" w:rsidP="00832792">
            <w:pPr>
              <w:pStyle w:val="tvhtmlmktable1"/>
              <w:spacing w:before="0" w:beforeAutospacing="0" w:after="0" w:afterAutospacing="0"/>
              <w:jc w:val="center"/>
            </w:pPr>
            <w:r w:rsidRPr="009254CB">
              <w:t>608668</w:t>
            </w:r>
          </w:p>
        </w:tc>
      </w:tr>
      <w:tr w:rsidR="00A45B39" w:rsidRPr="009254CB" w14:paraId="405EFD0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CFE" w14:textId="77777777" w:rsidR="00A45B39" w:rsidRPr="009254CB" w:rsidRDefault="00A45B39" w:rsidP="00832792">
            <w:pPr>
              <w:pStyle w:val="tvhtmlmktable1"/>
              <w:spacing w:before="0" w:beforeAutospacing="0" w:after="0" w:afterAutospacing="0"/>
            </w:pPr>
            <w:r w:rsidRPr="009254CB">
              <w:t>14.21.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CFF" w14:textId="77777777" w:rsidR="00A45B39" w:rsidRPr="009254CB" w:rsidRDefault="00A45B39" w:rsidP="00832792">
            <w:pPr>
              <w:pStyle w:val="tvhtmlmktable1"/>
              <w:spacing w:before="0" w:beforeAutospacing="0" w:after="0" w:afterAutospacing="0"/>
            </w:pPr>
            <w:r w:rsidRPr="009254CB">
              <w:t>7.21.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00" w14:textId="77777777" w:rsidR="00A45B39" w:rsidRPr="009254CB" w:rsidRDefault="00A45B39" w:rsidP="00832792">
            <w:pPr>
              <w:jc w:val="center"/>
            </w:pPr>
            <w:r w:rsidRPr="009254CB">
              <w:t>399260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01" w14:textId="77777777" w:rsidR="00A45B39" w:rsidRPr="009254CB" w:rsidRDefault="00A45B39" w:rsidP="00832792">
            <w:pPr>
              <w:pStyle w:val="tvhtmlmktable1"/>
              <w:spacing w:before="0" w:beforeAutospacing="0" w:after="0" w:afterAutospacing="0"/>
              <w:jc w:val="center"/>
            </w:pPr>
            <w:r w:rsidRPr="009254CB">
              <w:t>607606</w:t>
            </w:r>
          </w:p>
        </w:tc>
      </w:tr>
      <w:tr w:rsidR="00A45B39" w:rsidRPr="009254CB" w14:paraId="405EFD0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03" w14:textId="77777777" w:rsidR="00A45B39" w:rsidRPr="009254CB" w:rsidRDefault="00A45B39" w:rsidP="00832792">
            <w:pPr>
              <w:pStyle w:val="tvhtmlmktable1"/>
              <w:spacing w:before="0" w:beforeAutospacing="0" w:after="0" w:afterAutospacing="0"/>
            </w:pPr>
            <w:r w:rsidRPr="009254CB">
              <w:t>14.22.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04" w14:textId="77777777" w:rsidR="00A45B39" w:rsidRPr="009254CB" w:rsidRDefault="00A45B39" w:rsidP="00832792">
            <w:pPr>
              <w:pStyle w:val="tvhtmlmktable1"/>
              <w:spacing w:before="0" w:beforeAutospacing="0" w:after="0" w:afterAutospacing="0"/>
            </w:pPr>
            <w:r w:rsidRPr="009254CB">
              <w:t>7.22.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05" w14:textId="77777777" w:rsidR="00A45B39" w:rsidRPr="009254CB" w:rsidRDefault="00A45B39" w:rsidP="00832792">
            <w:pPr>
              <w:jc w:val="center"/>
            </w:pPr>
            <w:r w:rsidRPr="009254CB">
              <w:t>397650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06" w14:textId="77777777" w:rsidR="00A45B39" w:rsidRPr="009254CB" w:rsidRDefault="00A45B39" w:rsidP="00832792">
            <w:pPr>
              <w:pStyle w:val="tvhtmlmktable1"/>
              <w:spacing w:before="0" w:beforeAutospacing="0" w:after="0" w:afterAutospacing="0"/>
              <w:jc w:val="center"/>
            </w:pPr>
            <w:r w:rsidRPr="009254CB">
              <w:t>605910</w:t>
            </w:r>
          </w:p>
        </w:tc>
      </w:tr>
      <w:tr w:rsidR="00A45B39" w:rsidRPr="009254CB" w14:paraId="405EFD0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08" w14:textId="77777777" w:rsidR="00A45B39" w:rsidRPr="009254CB" w:rsidRDefault="00A45B39" w:rsidP="00832792">
            <w:pPr>
              <w:pStyle w:val="tvhtmlmktable1"/>
              <w:spacing w:before="0" w:beforeAutospacing="0" w:after="0" w:afterAutospacing="0"/>
            </w:pPr>
            <w:r w:rsidRPr="009254CB">
              <w:lastRenderedPageBreak/>
              <w:t>14.23.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09" w14:textId="77777777" w:rsidR="00A45B39" w:rsidRPr="009254CB" w:rsidRDefault="00A45B39" w:rsidP="00832792">
            <w:pPr>
              <w:pStyle w:val="tvhtmlmktable1"/>
              <w:spacing w:before="0" w:beforeAutospacing="0" w:after="0" w:afterAutospacing="0"/>
            </w:pPr>
            <w:r w:rsidRPr="009254CB">
              <w:t>7.23.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0A" w14:textId="77777777" w:rsidR="00A45B39" w:rsidRPr="009254CB" w:rsidRDefault="00A45B39" w:rsidP="00832792">
            <w:pPr>
              <w:jc w:val="center"/>
            </w:pPr>
            <w:r w:rsidRPr="009254CB">
              <w:t>397570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0B" w14:textId="77777777" w:rsidR="00A45B39" w:rsidRPr="009254CB" w:rsidRDefault="00A45B39" w:rsidP="00832792">
            <w:pPr>
              <w:pStyle w:val="tvhtmlmktable1"/>
              <w:spacing w:before="0" w:beforeAutospacing="0" w:after="0" w:afterAutospacing="0"/>
              <w:jc w:val="center"/>
            </w:pPr>
            <w:r w:rsidRPr="009254CB">
              <w:t>605859</w:t>
            </w:r>
          </w:p>
        </w:tc>
      </w:tr>
      <w:tr w:rsidR="00A45B39" w:rsidRPr="009254CB" w14:paraId="405EFD1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0D" w14:textId="77777777" w:rsidR="00A45B39" w:rsidRPr="009254CB" w:rsidRDefault="00A45B39" w:rsidP="00832792">
            <w:pPr>
              <w:pStyle w:val="tvhtmlmktable1"/>
              <w:spacing w:before="0" w:beforeAutospacing="0" w:after="0" w:afterAutospacing="0"/>
            </w:pPr>
            <w:r w:rsidRPr="009254CB">
              <w:t>14.24.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0E" w14:textId="77777777" w:rsidR="00A45B39" w:rsidRPr="009254CB" w:rsidRDefault="00A45B39" w:rsidP="00832792">
            <w:pPr>
              <w:pStyle w:val="tvhtmlmktable1"/>
              <w:spacing w:before="0" w:beforeAutospacing="0" w:after="0" w:afterAutospacing="0"/>
            </w:pPr>
            <w:r w:rsidRPr="009254CB">
              <w:t>7.24.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0F" w14:textId="77777777" w:rsidR="00A45B39" w:rsidRPr="009254CB" w:rsidRDefault="00A45B39" w:rsidP="00832792">
            <w:pPr>
              <w:jc w:val="center"/>
            </w:pPr>
            <w:r w:rsidRPr="009254CB">
              <w:t>397460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10" w14:textId="77777777" w:rsidR="00A45B39" w:rsidRPr="009254CB" w:rsidRDefault="00A45B39" w:rsidP="00832792">
            <w:pPr>
              <w:pStyle w:val="tvhtmlmktable1"/>
              <w:spacing w:before="0" w:beforeAutospacing="0" w:after="0" w:afterAutospacing="0"/>
              <w:jc w:val="center"/>
            </w:pPr>
            <w:r w:rsidRPr="009254CB">
              <w:t>605874</w:t>
            </w:r>
          </w:p>
        </w:tc>
      </w:tr>
      <w:tr w:rsidR="00A45B39" w:rsidRPr="009254CB" w14:paraId="405EFD1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12" w14:textId="77777777" w:rsidR="00A45B39" w:rsidRPr="009254CB" w:rsidRDefault="00A45B39" w:rsidP="00832792">
            <w:pPr>
              <w:pStyle w:val="tvhtmlmktable1"/>
              <w:spacing w:before="0" w:beforeAutospacing="0" w:after="0" w:afterAutospacing="0"/>
            </w:pPr>
            <w:r w:rsidRPr="009254CB">
              <w:t>14.25.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13" w14:textId="77777777" w:rsidR="00A45B39" w:rsidRPr="009254CB" w:rsidRDefault="00A45B39" w:rsidP="00832792">
            <w:pPr>
              <w:pStyle w:val="tvhtmlmktable1"/>
              <w:spacing w:before="0" w:beforeAutospacing="0" w:after="0" w:afterAutospacing="0"/>
            </w:pPr>
            <w:r w:rsidRPr="009254CB">
              <w:t>7.25.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14" w14:textId="77777777" w:rsidR="00A45B39" w:rsidRPr="009254CB" w:rsidRDefault="00A45B39" w:rsidP="00832792">
            <w:pPr>
              <w:jc w:val="center"/>
            </w:pPr>
            <w:r w:rsidRPr="009254CB">
              <w:t>397240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15" w14:textId="77777777" w:rsidR="00A45B39" w:rsidRPr="009254CB" w:rsidRDefault="00A45B39" w:rsidP="00832792">
            <w:pPr>
              <w:pStyle w:val="tvhtmlmktable1"/>
              <w:spacing w:before="0" w:beforeAutospacing="0" w:after="0" w:afterAutospacing="0"/>
              <w:jc w:val="center"/>
            </w:pPr>
            <w:r w:rsidRPr="009254CB">
              <w:t>606083</w:t>
            </w:r>
          </w:p>
        </w:tc>
      </w:tr>
      <w:tr w:rsidR="00A45B39" w:rsidRPr="009254CB" w14:paraId="405EFD1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17" w14:textId="77777777" w:rsidR="00A45B39" w:rsidRPr="009254CB" w:rsidRDefault="00A45B39" w:rsidP="00832792">
            <w:pPr>
              <w:pStyle w:val="tvhtmlmktable1"/>
              <w:spacing w:before="0" w:beforeAutospacing="0" w:after="0" w:afterAutospacing="0"/>
            </w:pPr>
            <w:r w:rsidRPr="009254CB">
              <w:t>14.26.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18" w14:textId="77777777" w:rsidR="00A45B39" w:rsidRPr="009254CB" w:rsidRDefault="00A45B39" w:rsidP="00832792">
            <w:pPr>
              <w:pStyle w:val="tvhtmlmktable1"/>
              <w:spacing w:before="0" w:beforeAutospacing="0" w:after="0" w:afterAutospacing="0"/>
            </w:pPr>
            <w:r w:rsidRPr="009254CB">
              <w:t>7.26.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19" w14:textId="77777777" w:rsidR="00A45B39" w:rsidRPr="009254CB" w:rsidRDefault="00A45B39" w:rsidP="00832792">
            <w:pPr>
              <w:jc w:val="center"/>
            </w:pPr>
            <w:r w:rsidRPr="009254CB">
              <w:t>397290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1A" w14:textId="77777777" w:rsidR="00A45B39" w:rsidRPr="009254CB" w:rsidRDefault="00A45B39" w:rsidP="00832792">
            <w:pPr>
              <w:pStyle w:val="tvhtmlmktable1"/>
              <w:spacing w:before="0" w:beforeAutospacing="0" w:after="0" w:afterAutospacing="0"/>
              <w:jc w:val="center"/>
            </w:pPr>
            <w:r w:rsidRPr="009254CB">
              <w:t>606197</w:t>
            </w:r>
          </w:p>
        </w:tc>
      </w:tr>
      <w:tr w:rsidR="00A45B39" w:rsidRPr="009254CB" w14:paraId="405EFD2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1C" w14:textId="77777777" w:rsidR="00A45B39" w:rsidRPr="009254CB" w:rsidRDefault="00A45B39" w:rsidP="00832792">
            <w:pPr>
              <w:pStyle w:val="tvhtmlmktable1"/>
              <w:spacing w:before="0" w:beforeAutospacing="0" w:after="0" w:afterAutospacing="0"/>
            </w:pPr>
            <w:r w:rsidRPr="009254CB">
              <w:t>14.27.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1D" w14:textId="77777777" w:rsidR="00A45B39" w:rsidRPr="009254CB" w:rsidRDefault="00A45B39" w:rsidP="00832792">
            <w:pPr>
              <w:pStyle w:val="tvhtmlmktable1"/>
              <w:spacing w:before="0" w:beforeAutospacing="0" w:after="0" w:afterAutospacing="0"/>
            </w:pPr>
            <w:r w:rsidRPr="009254CB">
              <w:t>7.27.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1E" w14:textId="77777777" w:rsidR="00A45B39" w:rsidRPr="009254CB" w:rsidRDefault="00A45B39" w:rsidP="00832792">
            <w:pPr>
              <w:jc w:val="center"/>
            </w:pPr>
            <w:r w:rsidRPr="009254CB">
              <w:t>397300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1F" w14:textId="77777777" w:rsidR="00A45B39" w:rsidRPr="009254CB" w:rsidRDefault="00A45B39" w:rsidP="00832792">
            <w:pPr>
              <w:pStyle w:val="tvhtmlmktable1"/>
              <w:spacing w:before="0" w:beforeAutospacing="0" w:after="0" w:afterAutospacing="0"/>
              <w:jc w:val="center"/>
            </w:pPr>
            <w:r w:rsidRPr="009254CB">
              <w:t>606287</w:t>
            </w:r>
          </w:p>
        </w:tc>
      </w:tr>
      <w:tr w:rsidR="00A45B39" w:rsidRPr="009254CB" w14:paraId="405EFD2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21" w14:textId="77777777" w:rsidR="00A45B39" w:rsidRPr="009254CB" w:rsidRDefault="00A45B39" w:rsidP="00832792">
            <w:pPr>
              <w:pStyle w:val="tvhtmlmktable1"/>
              <w:spacing w:before="0" w:beforeAutospacing="0" w:after="0" w:afterAutospacing="0"/>
            </w:pPr>
            <w:r w:rsidRPr="009254CB">
              <w:t>14.28.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22" w14:textId="77777777" w:rsidR="00A45B39" w:rsidRPr="009254CB" w:rsidRDefault="00A45B39" w:rsidP="00832792">
            <w:pPr>
              <w:pStyle w:val="tvhtmlmktable1"/>
              <w:spacing w:before="0" w:beforeAutospacing="0" w:after="0" w:afterAutospacing="0"/>
            </w:pPr>
            <w:r w:rsidRPr="009254CB">
              <w:t>7.28.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23" w14:textId="77777777" w:rsidR="00A45B39" w:rsidRPr="009254CB" w:rsidRDefault="00A45B39" w:rsidP="00832792">
            <w:pPr>
              <w:jc w:val="center"/>
            </w:pPr>
            <w:r w:rsidRPr="009254CB">
              <w:t>397280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24" w14:textId="77777777" w:rsidR="00A45B39" w:rsidRPr="009254CB" w:rsidRDefault="00A45B39" w:rsidP="00832792">
            <w:pPr>
              <w:pStyle w:val="tvhtmlmktable1"/>
              <w:spacing w:before="0" w:beforeAutospacing="0" w:after="0" w:afterAutospacing="0"/>
              <w:jc w:val="center"/>
            </w:pPr>
            <w:r w:rsidRPr="009254CB">
              <w:t>606310</w:t>
            </w:r>
          </w:p>
        </w:tc>
      </w:tr>
      <w:tr w:rsidR="00A45B39" w:rsidRPr="009254CB" w14:paraId="405EFD2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26" w14:textId="77777777" w:rsidR="00A45B39" w:rsidRPr="009254CB" w:rsidRDefault="00A45B39" w:rsidP="00832792">
            <w:pPr>
              <w:pStyle w:val="tvhtmlmktable1"/>
              <w:spacing w:before="0" w:beforeAutospacing="0" w:after="0" w:afterAutospacing="0"/>
            </w:pPr>
            <w:r w:rsidRPr="009254CB">
              <w:t>14.29.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27" w14:textId="77777777" w:rsidR="00A45B39" w:rsidRPr="009254CB" w:rsidRDefault="00A45B39" w:rsidP="00832792">
            <w:pPr>
              <w:pStyle w:val="tvhtmlmktable1"/>
              <w:spacing w:before="0" w:beforeAutospacing="0" w:after="0" w:afterAutospacing="0"/>
            </w:pPr>
            <w:r w:rsidRPr="009254CB">
              <w:t>7.29.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28" w14:textId="77777777" w:rsidR="00A45B39" w:rsidRPr="009254CB" w:rsidRDefault="00A45B39" w:rsidP="00832792">
            <w:pPr>
              <w:jc w:val="center"/>
            </w:pPr>
            <w:r w:rsidRPr="009254CB">
              <w:t>397320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29" w14:textId="77777777" w:rsidR="00A45B39" w:rsidRPr="009254CB" w:rsidRDefault="00A45B39" w:rsidP="00832792">
            <w:pPr>
              <w:pStyle w:val="tvhtmlmktable1"/>
              <w:spacing w:before="0" w:beforeAutospacing="0" w:after="0" w:afterAutospacing="0"/>
              <w:jc w:val="center"/>
            </w:pPr>
            <w:r w:rsidRPr="009254CB">
              <w:t>606365</w:t>
            </w:r>
          </w:p>
        </w:tc>
      </w:tr>
      <w:tr w:rsidR="00A45B39" w:rsidRPr="009254CB" w14:paraId="405EFD2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2B" w14:textId="77777777" w:rsidR="00A45B39" w:rsidRPr="009254CB" w:rsidRDefault="00A45B39" w:rsidP="00832792">
            <w:pPr>
              <w:pStyle w:val="tvhtmlmktable1"/>
              <w:spacing w:before="0" w:beforeAutospacing="0" w:after="0" w:afterAutospacing="0"/>
            </w:pPr>
            <w:r w:rsidRPr="009254CB">
              <w:t>14.30.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2C" w14:textId="77777777" w:rsidR="00A45B39" w:rsidRPr="009254CB" w:rsidRDefault="00A45B39" w:rsidP="00832792">
            <w:pPr>
              <w:pStyle w:val="tvhtmlmktable1"/>
              <w:spacing w:before="0" w:beforeAutospacing="0" w:after="0" w:afterAutospacing="0"/>
            </w:pPr>
            <w:r w:rsidRPr="009254CB">
              <w:t>7.30.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2D" w14:textId="77777777" w:rsidR="00A45B39" w:rsidRPr="009254CB" w:rsidRDefault="00A45B39" w:rsidP="00832792">
            <w:pPr>
              <w:jc w:val="center"/>
            </w:pPr>
            <w:r w:rsidRPr="009254CB">
              <w:t>397340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2E" w14:textId="77777777" w:rsidR="00A45B39" w:rsidRPr="009254CB" w:rsidRDefault="00A45B39" w:rsidP="00832792">
            <w:pPr>
              <w:pStyle w:val="tvhtmlmktable1"/>
              <w:spacing w:before="0" w:beforeAutospacing="0" w:after="0" w:afterAutospacing="0"/>
              <w:jc w:val="center"/>
            </w:pPr>
            <w:r w:rsidRPr="009254CB">
              <w:t>606457</w:t>
            </w:r>
          </w:p>
        </w:tc>
      </w:tr>
      <w:tr w:rsidR="00A45B39" w:rsidRPr="009254CB" w14:paraId="405EFD3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30" w14:textId="77777777" w:rsidR="00A45B39" w:rsidRPr="009254CB" w:rsidRDefault="00A45B39" w:rsidP="00832792">
            <w:pPr>
              <w:pStyle w:val="tvhtmlmktable1"/>
              <w:spacing w:before="0" w:beforeAutospacing="0" w:after="0" w:afterAutospacing="0"/>
            </w:pPr>
            <w:r w:rsidRPr="009254CB">
              <w:t>14.31.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31" w14:textId="77777777" w:rsidR="00A45B39" w:rsidRPr="009254CB" w:rsidRDefault="00A45B39" w:rsidP="00832792">
            <w:pPr>
              <w:pStyle w:val="tvhtmlmktable1"/>
              <w:spacing w:before="0" w:beforeAutospacing="0" w:after="0" w:afterAutospacing="0"/>
            </w:pPr>
            <w:r w:rsidRPr="009254CB">
              <w:t>7.31.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32" w14:textId="77777777" w:rsidR="00A45B39" w:rsidRPr="009254CB" w:rsidRDefault="00A45B39" w:rsidP="00832792">
            <w:pPr>
              <w:jc w:val="center"/>
            </w:pPr>
            <w:r w:rsidRPr="009254CB">
              <w:t>397350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33" w14:textId="77777777" w:rsidR="00A45B39" w:rsidRPr="009254CB" w:rsidRDefault="00A45B39" w:rsidP="00832792">
            <w:pPr>
              <w:pStyle w:val="tvhtmlmktable1"/>
              <w:spacing w:before="0" w:beforeAutospacing="0" w:after="0" w:afterAutospacing="0"/>
              <w:jc w:val="center"/>
            </w:pPr>
            <w:r w:rsidRPr="009254CB">
              <w:t>606502</w:t>
            </w:r>
          </w:p>
        </w:tc>
      </w:tr>
      <w:tr w:rsidR="00A45B39" w:rsidRPr="009254CB" w14:paraId="405EFD3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35" w14:textId="77777777" w:rsidR="00A45B39" w:rsidRPr="009254CB" w:rsidRDefault="00A45B39" w:rsidP="00832792">
            <w:pPr>
              <w:pStyle w:val="tvhtmlmktable1"/>
              <w:spacing w:before="0" w:beforeAutospacing="0" w:after="0" w:afterAutospacing="0"/>
            </w:pPr>
            <w:r w:rsidRPr="009254CB">
              <w:t>14.32.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36" w14:textId="77777777" w:rsidR="00A45B39" w:rsidRPr="009254CB" w:rsidRDefault="00A45B39" w:rsidP="00832792">
            <w:pPr>
              <w:pStyle w:val="tvhtmlmktable1"/>
              <w:spacing w:before="0" w:beforeAutospacing="0" w:after="0" w:afterAutospacing="0"/>
            </w:pPr>
            <w:r w:rsidRPr="009254CB">
              <w:t>7.32.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37" w14:textId="77777777" w:rsidR="00A45B39" w:rsidRPr="009254CB" w:rsidRDefault="00A45B39" w:rsidP="00832792">
            <w:pPr>
              <w:jc w:val="center"/>
            </w:pPr>
            <w:r w:rsidRPr="009254CB">
              <w:t>397370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38" w14:textId="77777777" w:rsidR="00A45B39" w:rsidRPr="009254CB" w:rsidRDefault="00A45B39" w:rsidP="00832792">
            <w:pPr>
              <w:pStyle w:val="tvhtmlmktable1"/>
              <w:spacing w:before="0" w:beforeAutospacing="0" w:after="0" w:afterAutospacing="0"/>
              <w:jc w:val="center"/>
            </w:pPr>
            <w:r w:rsidRPr="009254CB">
              <w:t>606514</w:t>
            </w:r>
          </w:p>
        </w:tc>
      </w:tr>
      <w:tr w:rsidR="00A45B39" w:rsidRPr="009254CB" w14:paraId="405EFD3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3A" w14:textId="77777777" w:rsidR="00A45B39" w:rsidRPr="009254CB" w:rsidRDefault="00A45B39" w:rsidP="00832792">
            <w:pPr>
              <w:pStyle w:val="tvhtmlmktable1"/>
              <w:spacing w:before="0" w:beforeAutospacing="0" w:after="0" w:afterAutospacing="0"/>
            </w:pPr>
            <w:r w:rsidRPr="009254CB">
              <w:t>14.33.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3B" w14:textId="77777777" w:rsidR="00A45B39" w:rsidRPr="009254CB" w:rsidRDefault="00A45B39" w:rsidP="00832792">
            <w:pPr>
              <w:pStyle w:val="tvhtmlmktable1"/>
              <w:spacing w:before="0" w:beforeAutospacing="0" w:after="0" w:afterAutospacing="0"/>
            </w:pPr>
            <w:r w:rsidRPr="009254CB">
              <w:t>7.33.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3C" w14:textId="77777777" w:rsidR="00A45B39" w:rsidRPr="009254CB" w:rsidRDefault="00A45B39" w:rsidP="00832792">
            <w:pPr>
              <w:jc w:val="center"/>
            </w:pPr>
            <w:r w:rsidRPr="009254CB">
              <w:t>397390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3D" w14:textId="77777777" w:rsidR="00A45B39" w:rsidRPr="009254CB" w:rsidRDefault="00A45B39" w:rsidP="00832792">
            <w:pPr>
              <w:pStyle w:val="tvhtmlmktable1"/>
              <w:spacing w:before="0" w:beforeAutospacing="0" w:after="0" w:afterAutospacing="0"/>
              <w:jc w:val="center"/>
            </w:pPr>
            <w:r w:rsidRPr="009254CB">
              <w:t>606598</w:t>
            </w:r>
          </w:p>
        </w:tc>
      </w:tr>
      <w:tr w:rsidR="00A45B39" w:rsidRPr="009254CB" w14:paraId="405EFD4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3F" w14:textId="77777777" w:rsidR="00A45B39" w:rsidRPr="009254CB" w:rsidRDefault="00A45B39" w:rsidP="00832792">
            <w:pPr>
              <w:pStyle w:val="tvhtmlmktable1"/>
              <w:spacing w:before="0" w:beforeAutospacing="0" w:after="0" w:afterAutospacing="0"/>
            </w:pPr>
            <w:r w:rsidRPr="009254CB">
              <w:t>14.34.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40" w14:textId="77777777" w:rsidR="00A45B39" w:rsidRPr="009254CB" w:rsidRDefault="00A45B39" w:rsidP="00832792">
            <w:pPr>
              <w:pStyle w:val="tvhtmlmktable1"/>
              <w:spacing w:before="0" w:beforeAutospacing="0" w:after="0" w:afterAutospacing="0"/>
            </w:pPr>
            <w:r w:rsidRPr="009254CB">
              <w:t>7.34.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41" w14:textId="77777777" w:rsidR="00A45B39" w:rsidRPr="009254CB" w:rsidRDefault="00A45B39" w:rsidP="00832792">
            <w:pPr>
              <w:jc w:val="center"/>
            </w:pPr>
            <w:r w:rsidRPr="009254CB">
              <w:t>397330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42" w14:textId="77777777" w:rsidR="00A45B39" w:rsidRPr="009254CB" w:rsidRDefault="00A45B39" w:rsidP="00832792">
            <w:pPr>
              <w:pStyle w:val="tvhtmlmktable1"/>
              <w:spacing w:before="0" w:beforeAutospacing="0" w:after="0" w:afterAutospacing="0"/>
              <w:jc w:val="center"/>
            </w:pPr>
            <w:r w:rsidRPr="009254CB">
              <w:t>606634</w:t>
            </w:r>
          </w:p>
        </w:tc>
      </w:tr>
      <w:tr w:rsidR="00A45B39" w:rsidRPr="009254CB" w14:paraId="405EFD4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44" w14:textId="77777777" w:rsidR="00A45B39" w:rsidRPr="009254CB" w:rsidRDefault="00A45B39" w:rsidP="00832792">
            <w:pPr>
              <w:pStyle w:val="tvhtmlmktable1"/>
              <w:spacing w:before="0" w:beforeAutospacing="0" w:after="0" w:afterAutospacing="0"/>
            </w:pPr>
            <w:r w:rsidRPr="009254CB">
              <w:t>14.35.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45" w14:textId="77777777" w:rsidR="00A45B39" w:rsidRPr="009254CB" w:rsidRDefault="00A45B39" w:rsidP="00832792">
            <w:pPr>
              <w:pStyle w:val="tvhtmlmktable1"/>
              <w:spacing w:before="0" w:beforeAutospacing="0" w:after="0" w:afterAutospacing="0"/>
            </w:pPr>
            <w:r w:rsidRPr="009254CB">
              <w:t>7.35.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46" w14:textId="77777777" w:rsidR="00A45B39" w:rsidRPr="009254CB" w:rsidRDefault="00A45B39" w:rsidP="00832792">
            <w:pPr>
              <w:jc w:val="center"/>
            </w:pPr>
            <w:r w:rsidRPr="009254CB">
              <w:t>396810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47" w14:textId="77777777" w:rsidR="00A45B39" w:rsidRPr="009254CB" w:rsidRDefault="00A45B39" w:rsidP="00832792">
            <w:pPr>
              <w:pStyle w:val="tvhtmlmktable1"/>
              <w:spacing w:before="0" w:beforeAutospacing="0" w:after="0" w:afterAutospacing="0"/>
              <w:jc w:val="center"/>
            </w:pPr>
            <w:r w:rsidRPr="009254CB">
              <w:t>607135</w:t>
            </w:r>
          </w:p>
        </w:tc>
      </w:tr>
      <w:tr w:rsidR="00A45B39" w:rsidRPr="009254CB" w14:paraId="405EFD4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49" w14:textId="77777777" w:rsidR="00A45B39" w:rsidRPr="009254CB" w:rsidRDefault="00A45B39" w:rsidP="00832792">
            <w:pPr>
              <w:pStyle w:val="tvhtmlmktable1"/>
              <w:spacing w:before="0" w:beforeAutospacing="0" w:after="0" w:afterAutospacing="0"/>
            </w:pPr>
            <w:r w:rsidRPr="009254CB">
              <w:t>14.36.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4A" w14:textId="77777777" w:rsidR="00A45B39" w:rsidRPr="009254CB" w:rsidRDefault="00A45B39" w:rsidP="00832792">
            <w:pPr>
              <w:pStyle w:val="tvhtmlmktable1"/>
              <w:spacing w:before="0" w:beforeAutospacing="0" w:after="0" w:afterAutospacing="0"/>
            </w:pPr>
            <w:r w:rsidRPr="009254CB">
              <w:t>7.36.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4B" w14:textId="77777777" w:rsidR="00A45B39" w:rsidRPr="009254CB" w:rsidRDefault="00A45B39" w:rsidP="00832792">
            <w:pPr>
              <w:jc w:val="center"/>
            </w:pPr>
            <w:r w:rsidRPr="009254CB">
              <w:t>397890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4C" w14:textId="77777777" w:rsidR="00A45B39" w:rsidRPr="009254CB" w:rsidRDefault="00A45B39" w:rsidP="00832792">
            <w:pPr>
              <w:pStyle w:val="tvhtmlmktable1"/>
              <w:spacing w:before="0" w:beforeAutospacing="0" w:after="0" w:afterAutospacing="0"/>
              <w:jc w:val="center"/>
            </w:pPr>
            <w:r w:rsidRPr="009254CB">
              <w:t>608228</w:t>
            </w:r>
          </w:p>
        </w:tc>
      </w:tr>
      <w:tr w:rsidR="00A45B39" w:rsidRPr="009254CB" w14:paraId="405EFD5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4E" w14:textId="77777777" w:rsidR="00A45B39" w:rsidRPr="009254CB" w:rsidRDefault="00A45B39" w:rsidP="00832792">
            <w:pPr>
              <w:pStyle w:val="tvhtmlmktable1"/>
              <w:spacing w:before="0" w:beforeAutospacing="0" w:after="0" w:afterAutospacing="0"/>
            </w:pPr>
            <w:r w:rsidRPr="009254CB">
              <w:t>14.37.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4F" w14:textId="77777777" w:rsidR="00A45B39" w:rsidRPr="009254CB" w:rsidRDefault="00A45B39" w:rsidP="00832792">
            <w:pPr>
              <w:pStyle w:val="tvhtmlmktable1"/>
              <w:spacing w:before="0" w:beforeAutospacing="0" w:after="0" w:afterAutospacing="0"/>
            </w:pPr>
            <w:r w:rsidRPr="009254CB">
              <w:t>7.37.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50" w14:textId="77777777" w:rsidR="00A45B39" w:rsidRPr="009254CB" w:rsidRDefault="00A45B39" w:rsidP="00832792">
            <w:pPr>
              <w:jc w:val="center"/>
            </w:pPr>
            <w:r w:rsidRPr="009254CB">
              <w:t>397700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51" w14:textId="77777777" w:rsidR="00A45B39" w:rsidRPr="009254CB" w:rsidRDefault="00A45B39" w:rsidP="00832792">
            <w:pPr>
              <w:pStyle w:val="tvhtmlmktable1"/>
              <w:spacing w:before="0" w:beforeAutospacing="0" w:after="0" w:afterAutospacing="0"/>
              <w:jc w:val="center"/>
            </w:pPr>
            <w:r w:rsidRPr="009254CB">
              <w:t>608412</w:t>
            </w:r>
          </w:p>
        </w:tc>
      </w:tr>
      <w:tr w:rsidR="00A45B39" w:rsidRPr="009254CB" w14:paraId="405EFD5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53" w14:textId="77777777" w:rsidR="00A45B39" w:rsidRPr="009254CB" w:rsidRDefault="00A45B39" w:rsidP="00832792">
            <w:pPr>
              <w:pStyle w:val="tvhtmlmktable1"/>
              <w:spacing w:before="0" w:beforeAutospacing="0" w:after="0" w:afterAutospacing="0"/>
            </w:pPr>
            <w:r w:rsidRPr="009254CB">
              <w:t>14.38.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54" w14:textId="77777777" w:rsidR="00A45B39" w:rsidRPr="009254CB" w:rsidRDefault="00A45B39" w:rsidP="00832792">
            <w:pPr>
              <w:pStyle w:val="tvhtmlmktable1"/>
              <w:spacing w:before="0" w:beforeAutospacing="0" w:after="0" w:afterAutospacing="0"/>
            </w:pPr>
            <w:r w:rsidRPr="009254CB">
              <w:t>7.38.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55" w14:textId="77777777" w:rsidR="00A45B39" w:rsidRPr="009254CB" w:rsidRDefault="00A45B39" w:rsidP="00832792">
            <w:pPr>
              <w:jc w:val="center"/>
            </w:pPr>
            <w:r w:rsidRPr="009254CB">
              <w:t>398040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56" w14:textId="77777777" w:rsidR="00A45B39" w:rsidRPr="009254CB" w:rsidRDefault="00A45B39" w:rsidP="00832792">
            <w:pPr>
              <w:pStyle w:val="tvhtmlmktable1"/>
              <w:spacing w:before="0" w:beforeAutospacing="0" w:after="0" w:afterAutospacing="0"/>
              <w:jc w:val="center"/>
            </w:pPr>
            <w:r w:rsidRPr="009254CB">
              <w:t>608769</w:t>
            </w:r>
          </w:p>
        </w:tc>
      </w:tr>
      <w:tr w:rsidR="00A45B39" w:rsidRPr="009254CB" w14:paraId="405EFD5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58" w14:textId="77777777" w:rsidR="00A45B39" w:rsidRPr="009254CB" w:rsidRDefault="00A45B39" w:rsidP="00832792">
            <w:pPr>
              <w:pStyle w:val="tvhtmlmktable1"/>
              <w:spacing w:before="0" w:beforeAutospacing="0" w:after="0" w:afterAutospacing="0"/>
            </w:pPr>
            <w:r w:rsidRPr="009254CB">
              <w:t>14.39.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59" w14:textId="77777777" w:rsidR="00A45B39" w:rsidRPr="009254CB" w:rsidRDefault="00A45B39" w:rsidP="00832792">
            <w:pPr>
              <w:pStyle w:val="tvhtmlmktable1"/>
              <w:spacing w:before="0" w:beforeAutospacing="0" w:after="0" w:afterAutospacing="0"/>
            </w:pPr>
            <w:r w:rsidRPr="009254CB">
              <w:t>7.39.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5A" w14:textId="77777777" w:rsidR="00A45B39" w:rsidRPr="009254CB" w:rsidRDefault="00A45B39" w:rsidP="00832792">
            <w:pPr>
              <w:jc w:val="center"/>
            </w:pPr>
            <w:r w:rsidRPr="009254CB">
              <w:t>397940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5B" w14:textId="77777777" w:rsidR="00A45B39" w:rsidRPr="009254CB" w:rsidRDefault="00A45B39" w:rsidP="00832792">
            <w:pPr>
              <w:pStyle w:val="tvhtmlmktable1"/>
              <w:spacing w:before="0" w:beforeAutospacing="0" w:after="0" w:afterAutospacing="0"/>
              <w:jc w:val="center"/>
            </w:pPr>
            <w:r w:rsidRPr="009254CB">
              <w:t>608860</w:t>
            </w:r>
          </w:p>
        </w:tc>
      </w:tr>
      <w:tr w:rsidR="00A45B39" w:rsidRPr="009254CB" w14:paraId="405EFD6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5D" w14:textId="77777777" w:rsidR="00A45B39" w:rsidRPr="009254CB" w:rsidRDefault="00A45B39" w:rsidP="00832792">
            <w:pPr>
              <w:pStyle w:val="tvhtmlmktable1"/>
              <w:spacing w:before="0" w:beforeAutospacing="0" w:after="0" w:afterAutospacing="0"/>
            </w:pPr>
            <w:r w:rsidRPr="009254CB">
              <w:t>14.40.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5E" w14:textId="77777777" w:rsidR="00A45B39" w:rsidRPr="009254CB" w:rsidRDefault="00A45B39" w:rsidP="00832792">
            <w:pPr>
              <w:pStyle w:val="tvhtmlmktable1"/>
              <w:spacing w:before="0" w:beforeAutospacing="0" w:after="0" w:afterAutospacing="0"/>
            </w:pPr>
            <w:r w:rsidRPr="009254CB">
              <w:t>7.40.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5F" w14:textId="77777777" w:rsidR="00A45B39" w:rsidRPr="009254CB" w:rsidRDefault="00A45B39" w:rsidP="00832792">
            <w:pPr>
              <w:jc w:val="center"/>
            </w:pPr>
            <w:r w:rsidRPr="009254CB">
              <w:t>398170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60" w14:textId="77777777" w:rsidR="00A45B39" w:rsidRPr="009254CB" w:rsidRDefault="00A45B39" w:rsidP="00832792">
            <w:pPr>
              <w:pStyle w:val="tvhtmlmktable1"/>
              <w:spacing w:before="0" w:beforeAutospacing="0" w:after="0" w:afterAutospacing="0"/>
              <w:jc w:val="center"/>
            </w:pPr>
            <w:r w:rsidRPr="009254CB">
              <w:t>609095</w:t>
            </w:r>
          </w:p>
        </w:tc>
      </w:tr>
      <w:tr w:rsidR="00A45B39" w:rsidRPr="009254CB" w14:paraId="405EFD6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62" w14:textId="77777777" w:rsidR="00A45B39" w:rsidRPr="009254CB" w:rsidRDefault="00A45B39" w:rsidP="00832792">
            <w:pPr>
              <w:pStyle w:val="tvhtmlmktable1"/>
              <w:spacing w:before="0" w:beforeAutospacing="0" w:after="0" w:afterAutospacing="0"/>
            </w:pPr>
            <w:r w:rsidRPr="009254CB">
              <w:t>14.41.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63" w14:textId="77777777" w:rsidR="00A45B39" w:rsidRPr="009254CB" w:rsidRDefault="00A45B39" w:rsidP="00832792">
            <w:pPr>
              <w:pStyle w:val="tvhtmlmktable1"/>
              <w:spacing w:before="0" w:beforeAutospacing="0" w:after="0" w:afterAutospacing="0"/>
            </w:pPr>
            <w:r w:rsidRPr="009254CB">
              <w:t>7.41.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64" w14:textId="77777777" w:rsidR="00A45B39" w:rsidRPr="009254CB" w:rsidRDefault="00A45B39" w:rsidP="00832792">
            <w:pPr>
              <w:jc w:val="center"/>
            </w:pPr>
            <w:r w:rsidRPr="009254CB">
              <w:t>398550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65" w14:textId="77777777" w:rsidR="00A45B39" w:rsidRPr="009254CB" w:rsidRDefault="00A45B39" w:rsidP="00832792">
            <w:pPr>
              <w:pStyle w:val="tvhtmlmktable1"/>
              <w:spacing w:before="0" w:beforeAutospacing="0" w:after="0" w:afterAutospacing="0"/>
              <w:jc w:val="center"/>
            </w:pPr>
            <w:r w:rsidRPr="009254CB">
              <w:t>608729</w:t>
            </w:r>
          </w:p>
        </w:tc>
      </w:tr>
      <w:tr w:rsidR="00A45B39" w:rsidRPr="009254CB" w14:paraId="405EFD6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67" w14:textId="77777777" w:rsidR="00A45B39" w:rsidRPr="009254CB" w:rsidRDefault="00A45B39" w:rsidP="00832792">
            <w:pPr>
              <w:pStyle w:val="tvhtmlmktable1"/>
              <w:spacing w:before="0" w:beforeAutospacing="0" w:after="0" w:afterAutospacing="0"/>
            </w:pPr>
            <w:r w:rsidRPr="009254CB">
              <w:t>14.42.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68" w14:textId="77777777" w:rsidR="00A45B39" w:rsidRPr="009254CB" w:rsidRDefault="00A45B39" w:rsidP="00832792">
            <w:pPr>
              <w:pStyle w:val="tvhtmlmktable1"/>
              <w:spacing w:before="0" w:beforeAutospacing="0" w:after="0" w:afterAutospacing="0"/>
            </w:pPr>
            <w:r w:rsidRPr="009254CB">
              <w:t>7.42.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69" w14:textId="77777777" w:rsidR="00A45B39" w:rsidRPr="009254CB" w:rsidRDefault="00A45B39" w:rsidP="00832792">
            <w:pPr>
              <w:jc w:val="center"/>
            </w:pPr>
            <w:r w:rsidRPr="009254CB">
              <w:t>398330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6A" w14:textId="77777777" w:rsidR="00A45B39" w:rsidRPr="009254CB" w:rsidRDefault="00A45B39" w:rsidP="00832792">
            <w:pPr>
              <w:pStyle w:val="tvhtmlmktable1"/>
              <w:spacing w:before="0" w:beforeAutospacing="0" w:after="0" w:afterAutospacing="0"/>
              <w:jc w:val="center"/>
            </w:pPr>
            <w:r w:rsidRPr="009254CB">
              <w:t>608490</w:t>
            </w:r>
          </w:p>
        </w:tc>
      </w:tr>
      <w:tr w:rsidR="00A45B39" w:rsidRPr="009254CB" w14:paraId="405EFD7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6C" w14:textId="77777777" w:rsidR="00A45B39" w:rsidRPr="009254CB" w:rsidRDefault="00A45B39" w:rsidP="00832792">
            <w:pPr>
              <w:pStyle w:val="tvhtmlmktable1"/>
              <w:spacing w:before="0" w:beforeAutospacing="0" w:after="0" w:afterAutospacing="0"/>
            </w:pPr>
            <w:r w:rsidRPr="009254CB">
              <w:t>14.43.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6D" w14:textId="77777777" w:rsidR="00A45B39" w:rsidRPr="009254CB" w:rsidRDefault="00A45B39" w:rsidP="00832792">
            <w:pPr>
              <w:pStyle w:val="tvhtmlmktable1"/>
              <w:spacing w:before="0" w:beforeAutospacing="0" w:after="0" w:afterAutospacing="0"/>
            </w:pPr>
            <w:r w:rsidRPr="009254CB">
              <w:t>7.43.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6E" w14:textId="77777777" w:rsidR="00A45B39" w:rsidRPr="009254CB" w:rsidRDefault="00A45B39" w:rsidP="00832792">
            <w:pPr>
              <w:jc w:val="center"/>
            </w:pPr>
            <w:r w:rsidRPr="009254CB">
              <w:t>398490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6F" w14:textId="77777777" w:rsidR="00A45B39" w:rsidRPr="009254CB" w:rsidRDefault="00A45B39" w:rsidP="00832792">
            <w:pPr>
              <w:pStyle w:val="tvhtmlmktable1"/>
              <w:spacing w:before="0" w:beforeAutospacing="0" w:after="0" w:afterAutospacing="0"/>
              <w:jc w:val="center"/>
            </w:pPr>
            <w:r w:rsidRPr="009254CB">
              <w:t>608336</w:t>
            </w:r>
          </w:p>
        </w:tc>
      </w:tr>
      <w:tr w:rsidR="00A45B39" w:rsidRPr="009254CB" w14:paraId="405EFD7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71" w14:textId="77777777" w:rsidR="00A45B39" w:rsidRPr="009254CB" w:rsidRDefault="00A45B39" w:rsidP="00832792">
            <w:pPr>
              <w:pStyle w:val="tvhtmlmktable1"/>
              <w:spacing w:before="0" w:beforeAutospacing="0" w:after="0" w:afterAutospacing="0"/>
            </w:pPr>
            <w:r w:rsidRPr="009254CB">
              <w:t>14.44.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72" w14:textId="77777777" w:rsidR="00A45B39" w:rsidRPr="009254CB" w:rsidRDefault="00A45B39" w:rsidP="00832792">
            <w:pPr>
              <w:pStyle w:val="tvhtmlmktable1"/>
              <w:spacing w:before="0" w:beforeAutospacing="0" w:after="0" w:afterAutospacing="0"/>
            </w:pPr>
            <w:r w:rsidRPr="009254CB">
              <w:t>7.44.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73" w14:textId="77777777" w:rsidR="00A45B39" w:rsidRPr="009254CB" w:rsidRDefault="00A45B39" w:rsidP="00832792">
            <w:pPr>
              <w:jc w:val="center"/>
            </w:pPr>
            <w:r w:rsidRPr="009254CB">
              <w:t>398590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74" w14:textId="77777777" w:rsidR="00A45B39" w:rsidRPr="009254CB" w:rsidRDefault="00A45B39" w:rsidP="00832792">
            <w:pPr>
              <w:pStyle w:val="tvhtmlmktable1"/>
              <w:spacing w:before="0" w:beforeAutospacing="0" w:after="0" w:afterAutospacing="0"/>
              <w:jc w:val="center"/>
            </w:pPr>
            <w:r w:rsidRPr="009254CB">
              <w:t>608247</w:t>
            </w:r>
          </w:p>
        </w:tc>
      </w:tr>
      <w:tr w:rsidR="00A45B39" w:rsidRPr="009254CB" w14:paraId="405EFD7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76" w14:textId="77777777" w:rsidR="00A45B39" w:rsidRPr="009254CB" w:rsidRDefault="00A45B39" w:rsidP="00832792">
            <w:pPr>
              <w:pStyle w:val="tvhtmlmktable1"/>
              <w:spacing w:before="0" w:beforeAutospacing="0" w:after="0" w:afterAutospacing="0"/>
            </w:pPr>
            <w:r w:rsidRPr="009254CB">
              <w:t>14.45.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77" w14:textId="77777777" w:rsidR="00A45B39" w:rsidRPr="009254CB" w:rsidRDefault="00A45B39" w:rsidP="00832792">
            <w:pPr>
              <w:pStyle w:val="tvhtmlmktable1"/>
              <w:spacing w:before="0" w:beforeAutospacing="0" w:after="0" w:afterAutospacing="0"/>
            </w:pPr>
            <w:r w:rsidRPr="009254CB">
              <w:t>7.45.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78" w14:textId="77777777" w:rsidR="00A45B39" w:rsidRPr="009254CB" w:rsidRDefault="00A45B39" w:rsidP="00832792">
            <w:pPr>
              <w:jc w:val="center"/>
            </w:pPr>
            <w:r w:rsidRPr="009254CB">
              <w:t>398900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79" w14:textId="77777777" w:rsidR="00A45B39" w:rsidRPr="009254CB" w:rsidRDefault="00A45B39" w:rsidP="00832792">
            <w:pPr>
              <w:pStyle w:val="tvhtmlmktable1"/>
              <w:spacing w:before="0" w:beforeAutospacing="0" w:after="0" w:afterAutospacing="0"/>
              <w:jc w:val="center"/>
            </w:pPr>
            <w:r w:rsidRPr="009254CB">
              <w:t>608584</w:t>
            </w:r>
          </w:p>
        </w:tc>
      </w:tr>
      <w:tr w:rsidR="00A45B39" w:rsidRPr="009254CB" w14:paraId="405EFD7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7B" w14:textId="77777777" w:rsidR="00A45B39" w:rsidRPr="009254CB" w:rsidRDefault="00A45B39" w:rsidP="00832792">
            <w:pPr>
              <w:pStyle w:val="tvhtmlmktable1"/>
              <w:spacing w:before="0" w:beforeAutospacing="0" w:after="0" w:afterAutospacing="0"/>
            </w:pPr>
            <w:r w:rsidRPr="009254CB">
              <w:t>14.46.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7C" w14:textId="77777777" w:rsidR="00A45B39" w:rsidRPr="009254CB" w:rsidRDefault="00A45B39" w:rsidP="00832792">
            <w:pPr>
              <w:pStyle w:val="tvhtmlmktable1"/>
              <w:spacing w:before="0" w:beforeAutospacing="0" w:after="0" w:afterAutospacing="0"/>
            </w:pPr>
            <w:r w:rsidRPr="009254CB">
              <w:t>7.46.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7D" w14:textId="77777777" w:rsidR="00A45B39" w:rsidRPr="009254CB" w:rsidRDefault="00A45B39" w:rsidP="00832792">
            <w:pPr>
              <w:jc w:val="center"/>
            </w:pPr>
            <w:r w:rsidRPr="009254CB">
              <w:t>398790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7E" w14:textId="77777777" w:rsidR="00A45B39" w:rsidRPr="009254CB" w:rsidRDefault="00A45B39" w:rsidP="00832792">
            <w:pPr>
              <w:pStyle w:val="tvhtmlmktable1"/>
              <w:spacing w:before="0" w:beforeAutospacing="0" w:after="0" w:afterAutospacing="0"/>
              <w:jc w:val="center"/>
            </w:pPr>
            <w:r w:rsidRPr="009254CB">
              <w:t>608689</w:t>
            </w:r>
          </w:p>
        </w:tc>
      </w:tr>
      <w:tr w:rsidR="00A45B39" w:rsidRPr="009254CB" w14:paraId="405EFD8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80" w14:textId="77777777" w:rsidR="00A45B39" w:rsidRPr="009254CB" w:rsidRDefault="00A45B39" w:rsidP="00832792">
            <w:pPr>
              <w:pStyle w:val="tvhtmlmktable1"/>
              <w:spacing w:before="0" w:beforeAutospacing="0" w:after="0" w:afterAutospacing="0"/>
            </w:pPr>
            <w:r w:rsidRPr="009254CB">
              <w:t>14.47.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81" w14:textId="77777777" w:rsidR="00A45B39" w:rsidRPr="009254CB" w:rsidRDefault="00A45B39" w:rsidP="00832792">
            <w:pPr>
              <w:pStyle w:val="tvhtmlmktable1"/>
              <w:spacing w:before="0" w:beforeAutospacing="0" w:after="0" w:afterAutospacing="0"/>
            </w:pPr>
            <w:r w:rsidRPr="009254CB">
              <w:t>7.47.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82" w14:textId="77777777" w:rsidR="00A45B39" w:rsidRPr="009254CB" w:rsidRDefault="00A45B39" w:rsidP="00832792">
            <w:pPr>
              <w:jc w:val="center"/>
            </w:pPr>
            <w:r w:rsidRPr="009254CB">
              <w:t>398800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83" w14:textId="77777777" w:rsidR="00A45B39" w:rsidRPr="009254CB" w:rsidRDefault="00A45B39" w:rsidP="00832792">
            <w:pPr>
              <w:pStyle w:val="tvhtmlmktable1"/>
              <w:spacing w:before="0" w:beforeAutospacing="0" w:after="0" w:afterAutospacing="0"/>
              <w:jc w:val="center"/>
            </w:pPr>
            <w:r w:rsidRPr="009254CB">
              <w:t>608726</w:t>
            </w:r>
          </w:p>
        </w:tc>
      </w:tr>
      <w:tr w:rsidR="00A45B39" w:rsidRPr="009254CB" w14:paraId="405EFD8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85" w14:textId="77777777" w:rsidR="00A45B39" w:rsidRPr="009254CB" w:rsidRDefault="00A45B39" w:rsidP="00832792">
            <w:pPr>
              <w:pStyle w:val="tvhtmlmktable1"/>
              <w:spacing w:before="0" w:beforeAutospacing="0" w:after="0" w:afterAutospacing="0"/>
            </w:pPr>
            <w:r w:rsidRPr="009254CB">
              <w:t>14.48.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86" w14:textId="77777777" w:rsidR="00A45B39" w:rsidRPr="009254CB" w:rsidRDefault="00A45B39" w:rsidP="00832792">
            <w:pPr>
              <w:pStyle w:val="tvhtmlmktable1"/>
              <w:spacing w:before="0" w:beforeAutospacing="0" w:after="0" w:afterAutospacing="0"/>
            </w:pPr>
            <w:r w:rsidRPr="009254CB">
              <w:t>7.48.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87" w14:textId="77777777" w:rsidR="00A45B39" w:rsidRPr="009254CB" w:rsidRDefault="00A45B39" w:rsidP="00832792">
            <w:pPr>
              <w:jc w:val="center"/>
            </w:pPr>
            <w:r w:rsidRPr="009254CB">
              <w:t>398410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88" w14:textId="77777777" w:rsidR="00A45B39" w:rsidRPr="009254CB" w:rsidRDefault="00A45B39" w:rsidP="00832792">
            <w:pPr>
              <w:pStyle w:val="tvhtmlmktable1"/>
              <w:spacing w:before="0" w:beforeAutospacing="0" w:after="0" w:afterAutospacing="0"/>
              <w:jc w:val="center"/>
            </w:pPr>
            <w:r w:rsidRPr="009254CB">
              <w:t>609098</w:t>
            </w:r>
          </w:p>
        </w:tc>
      </w:tr>
      <w:tr w:rsidR="00A45B39" w:rsidRPr="009254CB" w14:paraId="405EFD8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8A" w14:textId="77777777" w:rsidR="00A45B39" w:rsidRPr="009254CB" w:rsidRDefault="00A45B39" w:rsidP="00832792">
            <w:pPr>
              <w:pStyle w:val="tvhtmlmktable1"/>
              <w:spacing w:before="0" w:beforeAutospacing="0" w:after="0" w:afterAutospacing="0"/>
            </w:pPr>
            <w:r w:rsidRPr="009254CB">
              <w:t>14.49.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8B" w14:textId="77777777" w:rsidR="00A45B39" w:rsidRPr="009254CB" w:rsidRDefault="00A45B39" w:rsidP="00832792">
            <w:pPr>
              <w:pStyle w:val="tvhtmlmktable1"/>
              <w:spacing w:before="0" w:beforeAutospacing="0" w:after="0" w:afterAutospacing="0"/>
            </w:pPr>
            <w:r w:rsidRPr="009254CB">
              <w:t>7.49.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8C" w14:textId="77777777" w:rsidR="00A45B39" w:rsidRPr="009254CB" w:rsidRDefault="00A45B39" w:rsidP="00832792">
            <w:pPr>
              <w:jc w:val="center"/>
            </w:pPr>
            <w:r w:rsidRPr="009254CB">
              <w:t>398650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8D" w14:textId="77777777" w:rsidR="00A45B39" w:rsidRPr="009254CB" w:rsidRDefault="00A45B39" w:rsidP="00832792">
            <w:pPr>
              <w:pStyle w:val="tvhtmlmktable1"/>
              <w:spacing w:before="0" w:beforeAutospacing="0" w:after="0" w:afterAutospacing="0"/>
              <w:jc w:val="center"/>
            </w:pPr>
            <w:r w:rsidRPr="009254CB">
              <w:t>609149</w:t>
            </w:r>
          </w:p>
        </w:tc>
      </w:tr>
      <w:tr w:rsidR="00A45B39" w:rsidRPr="009254CB" w14:paraId="405EFD9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8F" w14:textId="77777777" w:rsidR="00A45B39" w:rsidRPr="009254CB" w:rsidRDefault="00A45B39" w:rsidP="00832792">
            <w:pPr>
              <w:pStyle w:val="tvhtmlmktable1"/>
              <w:spacing w:before="0" w:beforeAutospacing="0" w:after="0" w:afterAutospacing="0"/>
            </w:pPr>
            <w:r w:rsidRPr="009254CB">
              <w:t>14.50.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90" w14:textId="77777777" w:rsidR="00A45B39" w:rsidRPr="009254CB" w:rsidRDefault="00A45B39" w:rsidP="00832792">
            <w:pPr>
              <w:pStyle w:val="tvhtmlmktable1"/>
              <w:spacing w:before="0" w:beforeAutospacing="0" w:after="0" w:afterAutospacing="0"/>
            </w:pPr>
            <w:r w:rsidRPr="009254CB">
              <w:t>7.50.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91" w14:textId="77777777" w:rsidR="00A45B39" w:rsidRPr="009254CB" w:rsidRDefault="00A45B39" w:rsidP="00832792">
            <w:pPr>
              <w:jc w:val="center"/>
            </w:pPr>
            <w:r w:rsidRPr="009254CB">
              <w:t>398680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92" w14:textId="77777777" w:rsidR="00A45B39" w:rsidRPr="009254CB" w:rsidRDefault="00A45B39" w:rsidP="00832792">
            <w:pPr>
              <w:pStyle w:val="tvhtmlmktable1"/>
              <w:spacing w:before="0" w:beforeAutospacing="0" w:after="0" w:afterAutospacing="0"/>
              <w:jc w:val="center"/>
            </w:pPr>
            <w:r w:rsidRPr="009254CB">
              <w:t>609002</w:t>
            </w:r>
          </w:p>
        </w:tc>
      </w:tr>
      <w:tr w:rsidR="00A45B39" w:rsidRPr="009254CB" w14:paraId="405EFD9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94" w14:textId="77777777" w:rsidR="00A45B39" w:rsidRPr="009254CB" w:rsidRDefault="00A45B39" w:rsidP="00832792">
            <w:pPr>
              <w:pStyle w:val="tvhtmlmktable1"/>
              <w:spacing w:before="0" w:beforeAutospacing="0" w:after="0" w:afterAutospacing="0"/>
            </w:pPr>
            <w:r w:rsidRPr="009254CB">
              <w:t>14.51.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95" w14:textId="77777777" w:rsidR="00A45B39" w:rsidRPr="009254CB" w:rsidRDefault="00A45B39" w:rsidP="00832792">
            <w:pPr>
              <w:pStyle w:val="tvhtmlmktable1"/>
              <w:spacing w:before="0" w:beforeAutospacing="0" w:after="0" w:afterAutospacing="0"/>
            </w:pPr>
            <w:r w:rsidRPr="009254CB">
              <w:t>7.51.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96" w14:textId="77777777" w:rsidR="00A45B39" w:rsidRPr="009254CB" w:rsidRDefault="00A45B39" w:rsidP="00832792">
            <w:pPr>
              <w:jc w:val="center"/>
            </w:pPr>
            <w:r w:rsidRPr="009254CB">
              <w:t>398770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97" w14:textId="77777777" w:rsidR="00A45B39" w:rsidRPr="009254CB" w:rsidRDefault="00A45B39" w:rsidP="00832792">
            <w:pPr>
              <w:pStyle w:val="tvhtmlmktable1"/>
              <w:spacing w:before="0" w:beforeAutospacing="0" w:after="0" w:afterAutospacing="0"/>
              <w:jc w:val="center"/>
            </w:pPr>
            <w:r w:rsidRPr="009254CB">
              <w:t>608971</w:t>
            </w:r>
          </w:p>
        </w:tc>
      </w:tr>
      <w:tr w:rsidR="00A45B39" w:rsidRPr="009254CB" w14:paraId="405EFD9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99" w14:textId="77777777" w:rsidR="00A45B39" w:rsidRPr="009254CB" w:rsidRDefault="00A45B39" w:rsidP="00832792">
            <w:pPr>
              <w:pStyle w:val="tvhtmlmktable1"/>
              <w:spacing w:before="0" w:beforeAutospacing="0" w:after="0" w:afterAutospacing="0"/>
            </w:pPr>
            <w:r w:rsidRPr="009254CB">
              <w:t>14.52.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9A" w14:textId="77777777" w:rsidR="00A45B39" w:rsidRPr="009254CB" w:rsidRDefault="00A45B39" w:rsidP="00832792">
            <w:pPr>
              <w:pStyle w:val="tvhtmlmktable1"/>
              <w:spacing w:before="0" w:beforeAutospacing="0" w:after="0" w:afterAutospacing="0"/>
            </w:pPr>
            <w:r w:rsidRPr="009254CB">
              <w:t>7.52.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9B" w14:textId="77777777" w:rsidR="00A45B39" w:rsidRPr="009254CB" w:rsidRDefault="00A45B39" w:rsidP="00832792">
            <w:pPr>
              <w:jc w:val="center"/>
            </w:pPr>
            <w:r w:rsidRPr="009254CB">
              <w:t>398800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9C" w14:textId="77777777" w:rsidR="00A45B39" w:rsidRPr="009254CB" w:rsidRDefault="00A45B39" w:rsidP="00832792">
            <w:pPr>
              <w:pStyle w:val="tvhtmlmktable1"/>
              <w:spacing w:before="0" w:beforeAutospacing="0" w:after="0" w:afterAutospacing="0"/>
              <w:jc w:val="center"/>
            </w:pPr>
            <w:r w:rsidRPr="009254CB">
              <w:t>609007</w:t>
            </w:r>
          </w:p>
        </w:tc>
      </w:tr>
      <w:tr w:rsidR="00A45B39" w:rsidRPr="009254CB" w14:paraId="405EFDA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9E" w14:textId="77777777" w:rsidR="00A45B39" w:rsidRPr="009254CB" w:rsidRDefault="00A45B39" w:rsidP="00832792">
            <w:pPr>
              <w:pStyle w:val="tvhtmlmktable1"/>
              <w:spacing w:before="0" w:beforeAutospacing="0" w:after="0" w:afterAutospacing="0"/>
            </w:pPr>
            <w:r w:rsidRPr="009254CB">
              <w:t>14.53.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9F" w14:textId="77777777" w:rsidR="00A45B39" w:rsidRPr="009254CB" w:rsidRDefault="00A45B39" w:rsidP="00832792">
            <w:pPr>
              <w:pStyle w:val="tvhtmlmktable1"/>
              <w:spacing w:before="0" w:beforeAutospacing="0" w:after="0" w:afterAutospacing="0"/>
            </w:pPr>
            <w:r w:rsidRPr="009254CB">
              <w:t>7.53.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A0" w14:textId="77777777" w:rsidR="00A45B39" w:rsidRPr="009254CB" w:rsidRDefault="00A45B39" w:rsidP="00832792">
            <w:pPr>
              <w:jc w:val="center"/>
            </w:pPr>
            <w:r w:rsidRPr="009254CB">
              <w:t>398800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A1" w14:textId="77777777" w:rsidR="00A45B39" w:rsidRPr="009254CB" w:rsidRDefault="00A45B39" w:rsidP="00832792">
            <w:pPr>
              <w:pStyle w:val="tvhtmlmktable1"/>
              <w:spacing w:before="0" w:beforeAutospacing="0" w:after="0" w:afterAutospacing="0"/>
              <w:jc w:val="center"/>
            </w:pPr>
            <w:r w:rsidRPr="009254CB">
              <w:t>609034</w:t>
            </w:r>
          </w:p>
        </w:tc>
      </w:tr>
      <w:tr w:rsidR="00A45B39" w:rsidRPr="009254CB" w14:paraId="405EFDA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A3" w14:textId="77777777" w:rsidR="00A45B39" w:rsidRPr="009254CB" w:rsidRDefault="00A45B39" w:rsidP="00832792">
            <w:pPr>
              <w:pStyle w:val="tvhtmlmktable1"/>
              <w:spacing w:before="0" w:beforeAutospacing="0" w:after="0" w:afterAutospacing="0"/>
            </w:pPr>
            <w:r w:rsidRPr="009254CB">
              <w:t>14.54.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A4" w14:textId="77777777" w:rsidR="00A45B39" w:rsidRPr="009254CB" w:rsidRDefault="00A45B39" w:rsidP="00832792">
            <w:pPr>
              <w:pStyle w:val="tvhtmlmktable1"/>
              <w:spacing w:before="0" w:beforeAutospacing="0" w:after="0" w:afterAutospacing="0"/>
            </w:pPr>
            <w:r w:rsidRPr="009254CB">
              <w:t>7.54.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A5" w14:textId="77777777" w:rsidR="00A45B39" w:rsidRPr="009254CB" w:rsidRDefault="00A45B39" w:rsidP="00832792">
            <w:pPr>
              <w:jc w:val="center"/>
            </w:pPr>
            <w:r w:rsidRPr="009254CB">
              <w:t>398820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A6" w14:textId="77777777" w:rsidR="00A45B39" w:rsidRPr="009254CB" w:rsidRDefault="00A45B39" w:rsidP="00832792">
            <w:pPr>
              <w:pStyle w:val="tvhtmlmktable1"/>
              <w:spacing w:before="0" w:beforeAutospacing="0" w:after="0" w:afterAutospacing="0"/>
              <w:jc w:val="center"/>
            </w:pPr>
            <w:r w:rsidRPr="009254CB">
              <w:t>609051</w:t>
            </w:r>
          </w:p>
        </w:tc>
      </w:tr>
      <w:tr w:rsidR="00A45B39" w:rsidRPr="009254CB" w14:paraId="405EFDA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A8" w14:textId="77777777" w:rsidR="00A45B39" w:rsidRPr="009254CB" w:rsidRDefault="00A45B39" w:rsidP="00832792">
            <w:pPr>
              <w:pStyle w:val="tvhtmlmktable1"/>
              <w:spacing w:before="0" w:beforeAutospacing="0" w:after="0" w:afterAutospacing="0"/>
            </w:pPr>
            <w:r w:rsidRPr="009254CB">
              <w:t>14.55.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A9" w14:textId="77777777" w:rsidR="00A45B39" w:rsidRPr="009254CB" w:rsidRDefault="00A45B39" w:rsidP="00832792">
            <w:pPr>
              <w:pStyle w:val="tvhtmlmktable1"/>
              <w:spacing w:before="0" w:beforeAutospacing="0" w:after="0" w:afterAutospacing="0"/>
            </w:pPr>
            <w:r w:rsidRPr="009254CB">
              <w:t>7.55.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AA" w14:textId="77777777" w:rsidR="00A45B39" w:rsidRPr="009254CB" w:rsidRDefault="00A45B39" w:rsidP="00832792">
            <w:pPr>
              <w:jc w:val="center"/>
            </w:pPr>
            <w:r w:rsidRPr="009254CB">
              <w:t>398860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AB" w14:textId="77777777" w:rsidR="00A45B39" w:rsidRPr="009254CB" w:rsidRDefault="00A45B39" w:rsidP="00832792">
            <w:pPr>
              <w:pStyle w:val="tvhtmlmktable1"/>
              <w:spacing w:before="0" w:beforeAutospacing="0" w:after="0" w:afterAutospacing="0"/>
              <w:jc w:val="center"/>
            </w:pPr>
            <w:r w:rsidRPr="009254CB">
              <w:t>609050</w:t>
            </w:r>
          </w:p>
        </w:tc>
      </w:tr>
      <w:tr w:rsidR="00A45B39" w:rsidRPr="009254CB" w14:paraId="405EFDB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AD" w14:textId="77777777" w:rsidR="00A45B39" w:rsidRPr="009254CB" w:rsidRDefault="00A45B39" w:rsidP="00832792">
            <w:pPr>
              <w:pStyle w:val="tvhtmlmktable1"/>
              <w:spacing w:before="0" w:beforeAutospacing="0" w:after="0" w:afterAutospacing="0"/>
            </w:pPr>
            <w:r w:rsidRPr="009254CB">
              <w:t>14.56.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AE" w14:textId="77777777" w:rsidR="00A45B39" w:rsidRPr="009254CB" w:rsidRDefault="00A45B39" w:rsidP="00832792">
            <w:pPr>
              <w:pStyle w:val="tvhtmlmktable1"/>
              <w:spacing w:before="0" w:beforeAutospacing="0" w:after="0" w:afterAutospacing="0"/>
            </w:pPr>
            <w:r w:rsidRPr="009254CB">
              <w:t>7.56.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AF" w14:textId="77777777" w:rsidR="00A45B39" w:rsidRPr="009254CB" w:rsidRDefault="00A45B39" w:rsidP="00832792">
            <w:pPr>
              <w:jc w:val="center"/>
            </w:pPr>
            <w:r w:rsidRPr="009254CB">
              <w:t>398880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B0" w14:textId="77777777" w:rsidR="00A45B39" w:rsidRPr="009254CB" w:rsidRDefault="00A45B39" w:rsidP="00832792">
            <w:pPr>
              <w:pStyle w:val="tvhtmlmktable1"/>
              <w:spacing w:before="0" w:beforeAutospacing="0" w:after="0" w:afterAutospacing="0"/>
              <w:jc w:val="center"/>
            </w:pPr>
            <w:r w:rsidRPr="009254CB">
              <w:t>608984</w:t>
            </w:r>
          </w:p>
        </w:tc>
      </w:tr>
      <w:tr w:rsidR="00A45B39" w:rsidRPr="009254CB" w14:paraId="405EFDB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B2" w14:textId="77777777" w:rsidR="00A45B39" w:rsidRPr="009254CB" w:rsidRDefault="00A45B39" w:rsidP="00832792">
            <w:pPr>
              <w:pStyle w:val="tvhtmlmktable1"/>
              <w:spacing w:before="0" w:beforeAutospacing="0" w:after="0" w:afterAutospacing="0"/>
            </w:pPr>
            <w:r w:rsidRPr="009254CB">
              <w:t>14.57.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B3" w14:textId="77777777" w:rsidR="00A45B39" w:rsidRPr="009254CB" w:rsidRDefault="00A45B39" w:rsidP="00832792">
            <w:pPr>
              <w:pStyle w:val="tvhtmlmktable1"/>
              <w:spacing w:before="0" w:beforeAutospacing="0" w:after="0" w:afterAutospacing="0"/>
            </w:pPr>
            <w:r w:rsidRPr="009254CB">
              <w:t>7.57.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B4" w14:textId="77777777" w:rsidR="00A45B39" w:rsidRPr="009254CB" w:rsidRDefault="00A45B39" w:rsidP="00832792">
            <w:pPr>
              <w:jc w:val="center"/>
            </w:pPr>
            <w:r w:rsidRPr="009254CB">
              <w:t>398830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B5" w14:textId="77777777" w:rsidR="00A45B39" w:rsidRPr="009254CB" w:rsidRDefault="00A45B39" w:rsidP="00832792">
            <w:pPr>
              <w:pStyle w:val="tvhtmlmktable1"/>
              <w:spacing w:before="0" w:beforeAutospacing="0" w:after="0" w:afterAutospacing="0"/>
              <w:jc w:val="center"/>
            </w:pPr>
            <w:r w:rsidRPr="009254CB">
              <w:t>608858</w:t>
            </w:r>
          </w:p>
        </w:tc>
      </w:tr>
      <w:tr w:rsidR="00A45B39" w:rsidRPr="009254CB" w14:paraId="405EFDB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B7" w14:textId="77777777" w:rsidR="00A45B39" w:rsidRPr="009254CB" w:rsidRDefault="00A45B39" w:rsidP="00832792">
            <w:pPr>
              <w:pStyle w:val="tvhtmlmktable1"/>
              <w:spacing w:before="0" w:beforeAutospacing="0" w:after="0" w:afterAutospacing="0"/>
            </w:pPr>
            <w:r w:rsidRPr="009254CB">
              <w:t>14.58.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B8" w14:textId="77777777" w:rsidR="00A45B39" w:rsidRPr="009254CB" w:rsidRDefault="00A45B39" w:rsidP="00832792">
            <w:pPr>
              <w:pStyle w:val="tvhtmlmktable1"/>
              <w:spacing w:before="0" w:beforeAutospacing="0" w:after="0" w:afterAutospacing="0"/>
            </w:pPr>
            <w:r w:rsidRPr="009254CB">
              <w:t>7.58.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B9" w14:textId="77777777" w:rsidR="00A45B39" w:rsidRPr="009254CB" w:rsidRDefault="00A45B39" w:rsidP="00832792">
            <w:pPr>
              <w:jc w:val="center"/>
            </w:pPr>
            <w:r w:rsidRPr="009254CB">
              <w:t>398820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BA" w14:textId="77777777" w:rsidR="00A45B39" w:rsidRPr="009254CB" w:rsidRDefault="00A45B39" w:rsidP="00832792">
            <w:pPr>
              <w:pStyle w:val="tvhtmlmktable1"/>
              <w:spacing w:before="0" w:beforeAutospacing="0" w:after="0" w:afterAutospacing="0"/>
              <w:jc w:val="center"/>
            </w:pPr>
            <w:r w:rsidRPr="009254CB">
              <w:t>608793</w:t>
            </w:r>
          </w:p>
        </w:tc>
      </w:tr>
      <w:tr w:rsidR="00A45B39" w:rsidRPr="009254CB" w14:paraId="405EFDC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BC" w14:textId="77777777" w:rsidR="00A45B39" w:rsidRPr="009254CB" w:rsidRDefault="00A45B39" w:rsidP="00832792">
            <w:pPr>
              <w:pStyle w:val="tvhtmlmktable1"/>
              <w:spacing w:before="0" w:beforeAutospacing="0" w:after="0" w:afterAutospacing="0"/>
            </w:pPr>
            <w:r w:rsidRPr="009254CB">
              <w:t>14.59.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BD" w14:textId="77777777" w:rsidR="00A45B39" w:rsidRPr="009254CB" w:rsidRDefault="00A45B39" w:rsidP="00832792">
            <w:pPr>
              <w:pStyle w:val="tvhtmlmktable1"/>
              <w:spacing w:before="0" w:beforeAutospacing="0" w:after="0" w:afterAutospacing="0"/>
            </w:pPr>
            <w:r w:rsidRPr="009254CB">
              <w:t>7.59.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BE" w14:textId="77777777" w:rsidR="00A45B39" w:rsidRPr="009254CB" w:rsidRDefault="00A45B39" w:rsidP="00832792">
            <w:pPr>
              <w:jc w:val="center"/>
            </w:pPr>
            <w:r w:rsidRPr="009254CB">
              <w:t>398860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BF" w14:textId="77777777" w:rsidR="00A45B39" w:rsidRPr="009254CB" w:rsidRDefault="00A45B39" w:rsidP="00832792">
            <w:pPr>
              <w:pStyle w:val="tvhtmlmktable1"/>
              <w:spacing w:before="0" w:beforeAutospacing="0" w:after="0" w:afterAutospacing="0"/>
              <w:jc w:val="center"/>
            </w:pPr>
            <w:r w:rsidRPr="009254CB">
              <w:t>608789</w:t>
            </w:r>
          </w:p>
        </w:tc>
      </w:tr>
      <w:tr w:rsidR="00A45B39" w:rsidRPr="009254CB" w14:paraId="405EFDC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C1" w14:textId="77777777" w:rsidR="00A45B39" w:rsidRPr="009254CB" w:rsidRDefault="00A45B39" w:rsidP="00832792">
            <w:pPr>
              <w:pStyle w:val="tvhtmlmktable1"/>
              <w:spacing w:before="0" w:beforeAutospacing="0" w:after="0" w:afterAutospacing="0"/>
            </w:pPr>
            <w:r w:rsidRPr="009254CB">
              <w:t>14.60.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C2" w14:textId="77777777" w:rsidR="00A45B39" w:rsidRPr="009254CB" w:rsidRDefault="00A45B39" w:rsidP="00832792">
            <w:pPr>
              <w:pStyle w:val="tvhtmlmktable1"/>
              <w:spacing w:before="0" w:beforeAutospacing="0" w:after="0" w:afterAutospacing="0"/>
            </w:pPr>
            <w:r w:rsidRPr="009254CB">
              <w:t>7.60.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C3" w14:textId="77777777" w:rsidR="00A45B39" w:rsidRPr="009254CB" w:rsidRDefault="00A45B39" w:rsidP="00832792">
            <w:pPr>
              <w:jc w:val="center"/>
            </w:pPr>
            <w:r w:rsidRPr="009254CB">
              <w:t>398910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C4" w14:textId="77777777" w:rsidR="00A45B39" w:rsidRPr="009254CB" w:rsidRDefault="00A45B39" w:rsidP="00832792">
            <w:pPr>
              <w:pStyle w:val="tvhtmlmktable1"/>
              <w:spacing w:before="0" w:beforeAutospacing="0" w:after="0" w:afterAutospacing="0"/>
              <w:jc w:val="center"/>
            </w:pPr>
            <w:r w:rsidRPr="009254CB">
              <w:t>608840</w:t>
            </w:r>
          </w:p>
        </w:tc>
      </w:tr>
      <w:tr w:rsidR="00A45B39" w:rsidRPr="009254CB" w14:paraId="405EFDC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C6" w14:textId="77777777" w:rsidR="00A45B39" w:rsidRPr="009254CB" w:rsidRDefault="00A45B39" w:rsidP="00832792">
            <w:pPr>
              <w:pStyle w:val="tvhtmlmktable1"/>
              <w:spacing w:before="0" w:beforeAutospacing="0" w:after="0" w:afterAutospacing="0"/>
            </w:pPr>
            <w:r w:rsidRPr="009254CB">
              <w:t>14.61.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C7" w14:textId="77777777" w:rsidR="00A45B39" w:rsidRPr="009254CB" w:rsidRDefault="00A45B39" w:rsidP="00832792">
            <w:pPr>
              <w:pStyle w:val="tvhtmlmktable1"/>
              <w:spacing w:before="0" w:beforeAutospacing="0" w:after="0" w:afterAutospacing="0"/>
            </w:pPr>
            <w:r w:rsidRPr="009254CB">
              <w:t>7.61.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C8" w14:textId="77777777" w:rsidR="00A45B39" w:rsidRPr="009254CB" w:rsidRDefault="00A45B39" w:rsidP="00832792">
            <w:pPr>
              <w:jc w:val="center"/>
            </w:pPr>
            <w:r w:rsidRPr="009254CB">
              <w:t>398950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C9" w14:textId="77777777" w:rsidR="00A45B39" w:rsidRPr="009254CB" w:rsidRDefault="00A45B39" w:rsidP="00832792">
            <w:pPr>
              <w:pStyle w:val="tvhtmlmktable1"/>
              <w:spacing w:before="0" w:beforeAutospacing="0" w:after="0" w:afterAutospacing="0"/>
              <w:jc w:val="center"/>
            </w:pPr>
            <w:r w:rsidRPr="009254CB">
              <w:t>608852</w:t>
            </w:r>
          </w:p>
        </w:tc>
      </w:tr>
      <w:tr w:rsidR="00A45B39" w:rsidRPr="009254CB" w14:paraId="405EFDC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CB" w14:textId="77777777" w:rsidR="00A45B39" w:rsidRPr="009254CB" w:rsidRDefault="00A45B39" w:rsidP="00832792">
            <w:pPr>
              <w:pStyle w:val="tvhtmlmktable1"/>
              <w:spacing w:before="0" w:beforeAutospacing="0" w:after="0" w:afterAutospacing="0"/>
            </w:pPr>
            <w:r w:rsidRPr="009254CB">
              <w:t>14.62.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CC" w14:textId="77777777" w:rsidR="00A45B39" w:rsidRPr="009254CB" w:rsidRDefault="00A45B39" w:rsidP="00832792">
            <w:pPr>
              <w:pStyle w:val="tvhtmlmktable1"/>
              <w:spacing w:before="0" w:beforeAutospacing="0" w:after="0" w:afterAutospacing="0"/>
            </w:pPr>
            <w:r w:rsidRPr="009254CB">
              <w:t>7.62.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CD" w14:textId="77777777" w:rsidR="00A45B39" w:rsidRPr="009254CB" w:rsidRDefault="00A45B39" w:rsidP="00832792">
            <w:pPr>
              <w:jc w:val="center"/>
            </w:pPr>
            <w:r w:rsidRPr="009254CB">
              <w:t>398940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CE" w14:textId="77777777" w:rsidR="00A45B39" w:rsidRPr="009254CB" w:rsidRDefault="00A45B39" w:rsidP="00832792">
            <w:pPr>
              <w:pStyle w:val="tvhtmlmktable1"/>
              <w:spacing w:before="0" w:beforeAutospacing="0" w:after="0" w:afterAutospacing="0"/>
              <w:jc w:val="center"/>
            </w:pPr>
            <w:r w:rsidRPr="009254CB">
              <w:t>608997</w:t>
            </w:r>
          </w:p>
        </w:tc>
      </w:tr>
      <w:tr w:rsidR="00A45B39" w:rsidRPr="009254CB" w14:paraId="405EFDD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D0" w14:textId="77777777" w:rsidR="00A45B39" w:rsidRPr="009254CB" w:rsidRDefault="00A45B39" w:rsidP="00832792">
            <w:pPr>
              <w:pStyle w:val="tvhtmlmktable1"/>
              <w:spacing w:before="0" w:beforeAutospacing="0" w:after="0" w:afterAutospacing="0"/>
            </w:pPr>
            <w:r w:rsidRPr="009254CB">
              <w:t>14.63.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D1" w14:textId="77777777" w:rsidR="00A45B39" w:rsidRPr="009254CB" w:rsidRDefault="00A45B39" w:rsidP="00832792">
            <w:pPr>
              <w:pStyle w:val="tvhtmlmktable1"/>
              <w:spacing w:before="0" w:beforeAutospacing="0" w:after="0" w:afterAutospacing="0"/>
            </w:pPr>
            <w:r w:rsidRPr="009254CB">
              <w:t>7.63.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D2" w14:textId="77777777" w:rsidR="00A45B39" w:rsidRPr="009254CB" w:rsidRDefault="00A45B39" w:rsidP="00832792">
            <w:pPr>
              <w:jc w:val="center"/>
            </w:pPr>
            <w:r w:rsidRPr="009254CB">
              <w:t>398960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D3" w14:textId="77777777" w:rsidR="00A45B39" w:rsidRPr="009254CB" w:rsidRDefault="00A45B39" w:rsidP="00832792">
            <w:pPr>
              <w:pStyle w:val="tvhtmlmktable1"/>
              <w:spacing w:before="0" w:beforeAutospacing="0" w:after="0" w:afterAutospacing="0"/>
              <w:jc w:val="center"/>
            </w:pPr>
            <w:r w:rsidRPr="009254CB">
              <w:t>609028</w:t>
            </w:r>
          </w:p>
        </w:tc>
      </w:tr>
      <w:tr w:rsidR="00A45B39" w:rsidRPr="009254CB" w14:paraId="405EFDD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D5" w14:textId="77777777" w:rsidR="00A45B39" w:rsidRPr="009254CB" w:rsidRDefault="00A45B39" w:rsidP="00832792">
            <w:pPr>
              <w:pStyle w:val="tvhtmlmktable1"/>
              <w:spacing w:before="0" w:beforeAutospacing="0" w:after="0" w:afterAutospacing="0"/>
            </w:pPr>
            <w:r w:rsidRPr="009254CB">
              <w:t>14.64.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D6" w14:textId="77777777" w:rsidR="00A45B39" w:rsidRPr="009254CB" w:rsidRDefault="00A45B39" w:rsidP="00832792">
            <w:pPr>
              <w:pStyle w:val="tvhtmlmktable1"/>
              <w:spacing w:before="0" w:beforeAutospacing="0" w:after="0" w:afterAutospacing="0"/>
            </w:pPr>
            <w:r w:rsidRPr="009254CB">
              <w:t>7.64.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D7" w14:textId="77777777" w:rsidR="00A45B39" w:rsidRPr="009254CB" w:rsidRDefault="00A45B39" w:rsidP="00832792">
            <w:pPr>
              <w:jc w:val="center"/>
            </w:pPr>
            <w:r w:rsidRPr="009254CB">
              <w:t>399020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D8" w14:textId="77777777" w:rsidR="00A45B39" w:rsidRPr="009254CB" w:rsidRDefault="00A45B39" w:rsidP="00832792">
            <w:pPr>
              <w:pStyle w:val="tvhtmlmktable1"/>
              <w:spacing w:before="0" w:beforeAutospacing="0" w:after="0" w:afterAutospacing="0"/>
              <w:jc w:val="center"/>
            </w:pPr>
            <w:r w:rsidRPr="009254CB">
              <w:t>609039</w:t>
            </w:r>
          </w:p>
        </w:tc>
      </w:tr>
      <w:tr w:rsidR="00A45B39" w:rsidRPr="009254CB" w14:paraId="405EFDD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DA" w14:textId="77777777" w:rsidR="00A45B39" w:rsidRPr="009254CB" w:rsidRDefault="00A45B39" w:rsidP="00832792">
            <w:pPr>
              <w:pStyle w:val="tvhtmlmktable1"/>
              <w:spacing w:before="0" w:beforeAutospacing="0" w:after="0" w:afterAutospacing="0"/>
            </w:pPr>
            <w:r w:rsidRPr="009254CB">
              <w:t>14.65.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DB" w14:textId="77777777" w:rsidR="00A45B39" w:rsidRPr="009254CB" w:rsidRDefault="00A45B39" w:rsidP="00832792">
            <w:pPr>
              <w:pStyle w:val="tvhtmlmktable1"/>
              <w:spacing w:before="0" w:beforeAutospacing="0" w:after="0" w:afterAutospacing="0"/>
            </w:pPr>
            <w:r w:rsidRPr="009254CB">
              <w:t>7.65.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DC" w14:textId="77777777" w:rsidR="00A45B39" w:rsidRPr="009254CB" w:rsidRDefault="00A45B39" w:rsidP="00832792">
            <w:pPr>
              <w:jc w:val="center"/>
            </w:pPr>
            <w:r w:rsidRPr="009254CB">
              <w:t>399090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DD" w14:textId="77777777" w:rsidR="00A45B39" w:rsidRPr="009254CB" w:rsidRDefault="00A45B39" w:rsidP="00832792">
            <w:pPr>
              <w:pStyle w:val="tvhtmlmktable1"/>
              <w:spacing w:before="0" w:beforeAutospacing="0" w:after="0" w:afterAutospacing="0"/>
              <w:jc w:val="center"/>
            </w:pPr>
            <w:r w:rsidRPr="009254CB">
              <w:t>609019</w:t>
            </w:r>
          </w:p>
        </w:tc>
      </w:tr>
      <w:tr w:rsidR="00A45B39" w:rsidRPr="009254CB" w14:paraId="405EFDE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DF" w14:textId="77777777" w:rsidR="00A45B39" w:rsidRPr="009254CB" w:rsidRDefault="00A45B39" w:rsidP="00832792">
            <w:pPr>
              <w:pStyle w:val="tvhtmlmktable1"/>
              <w:spacing w:before="0" w:beforeAutospacing="0" w:after="0" w:afterAutospacing="0"/>
            </w:pPr>
            <w:r w:rsidRPr="009254CB">
              <w:t>14.66.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E0" w14:textId="77777777" w:rsidR="00A45B39" w:rsidRPr="009254CB" w:rsidRDefault="00A45B39" w:rsidP="00832792">
            <w:pPr>
              <w:pStyle w:val="tvhtmlmktable1"/>
              <w:spacing w:before="0" w:beforeAutospacing="0" w:after="0" w:afterAutospacing="0"/>
            </w:pPr>
            <w:r w:rsidRPr="009254CB">
              <w:t>7.66.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E1" w14:textId="77777777" w:rsidR="00A45B39" w:rsidRPr="009254CB" w:rsidRDefault="00A45B39" w:rsidP="00832792">
            <w:pPr>
              <w:jc w:val="center"/>
            </w:pPr>
            <w:r w:rsidRPr="009254CB">
              <w:t>399130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E2" w14:textId="77777777" w:rsidR="00A45B39" w:rsidRPr="009254CB" w:rsidRDefault="00A45B39" w:rsidP="00832792">
            <w:pPr>
              <w:pStyle w:val="tvhtmlmktable1"/>
              <w:spacing w:before="0" w:beforeAutospacing="0" w:after="0" w:afterAutospacing="0"/>
              <w:jc w:val="center"/>
            </w:pPr>
            <w:r w:rsidRPr="009254CB">
              <w:t>609017</w:t>
            </w:r>
          </w:p>
        </w:tc>
      </w:tr>
      <w:tr w:rsidR="00A45B39" w:rsidRPr="009254CB" w14:paraId="405EFDE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E4" w14:textId="77777777" w:rsidR="00A45B39" w:rsidRPr="009254CB" w:rsidRDefault="00A45B39" w:rsidP="00832792">
            <w:pPr>
              <w:pStyle w:val="tvhtmlmktable1"/>
              <w:spacing w:before="0" w:beforeAutospacing="0" w:after="0" w:afterAutospacing="0"/>
            </w:pPr>
            <w:r w:rsidRPr="009254CB">
              <w:lastRenderedPageBreak/>
              <w:t>14.67.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E5" w14:textId="77777777" w:rsidR="00A45B39" w:rsidRPr="009254CB" w:rsidRDefault="00A45B39" w:rsidP="00832792">
            <w:pPr>
              <w:pStyle w:val="tvhtmlmktable1"/>
              <w:spacing w:before="0" w:beforeAutospacing="0" w:after="0" w:afterAutospacing="0"/>
            </w:pPr>
            <w:r w:rsidRPr="009254CB">
              <w:t>7.67.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E6" w14:textId="77777777" w:rsidR="00A45B39" w:rsidRPr="009254CB" w:rsidRDefault="00A45B39" w:rsidP="00832792">
            <w:pPr>
              <w:jc w:val="center"/>
            </w:pPr>
            <w:r w:rsidRPr="009254CB">
              <w:t>399180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E7" w14:textId="77777777" w:rsidR="00A45B39" w:rsidRPr="009254CB" w:rsidRDefault="00A45B39" w:rsidP="00832792">
            <w:pPr>
              <w:pStyle w:val="tvhtmlmktable1"/>
              <w:spacing w:before="0" w:beforeAutospacing="0" w:after="0" w:afterAutospacing="0"/>
              <w:jc w:val="center"/>
            </w:pPr>
            <w:r w:rsidRPr="009254CB">
              <w:t>609048</w:t>
            </w:r>
          </w:p>
        </w:tc>
      </w:tr>
      <w:tr w:rsidR="00A45B39" w:rsidRPr="009254CB" w14:paraId="405EFDE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E9" w14:textId="77777777" w:rsidR="00A45B39" w:rsidRPr="009254CB" w:rsidRDefault="00A45B39" w:rsidP="00832792">
            <w:pPr>
              <w:pStyle w:val="tvhtmlmktable1"/>
              <w:spacing w:before="0" w:beforeAutospacing="0" w:after="0" w:afterAutospacing="0"/>
            </w:pPr>
            <w:r w:rsidRPr="009254CB">
              <w:t>14.68.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EA" w14:textId="77777777" w:rsidR="00A45B39" w:rsidRPr="009254CB" w:rsidRDefault="00A45B39" w:rsidP="00832792">
            <w:pPr>
              <w:pStyle w:val="tvhtmlmktable1"/>
              <w:spacing w:before="0" w:beforeAutospacing="0" w:after="0" w:afterAutospacing="0"/>
            </w:pPr>
            <w:r w:rsidRPr="009254CB">
              <w:t>7.68.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EB" w14:textId="77777777" w:rsidR="00A45B39" w:rsidRPr="009254CB" w:rsidRDefault="00A45B39" w:rsidP="00832792">
            <w:pPr>
              <w:jc w:val="center"/>
            </w:pPr>
            <w:r w:rsidRPr="009254CB">
              <w:t>399170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EC" w14:textId="77777777" w:rsidR="00A45B39" w:rsidRPr="009254CB" w:rsidRDefault="00A45B39" w:rsidP="00832792">
            <w:pPr>
              <w:pStyle w:val="tvhtmlmktable1"/>
              <w:spacing w:before="0" w:beforeAutospacing="0" w:after="0" w:afterAutospacing="0"/>
              <w:jc w:val="center"/>
            </w:pPr>
            <w:r w:rsidRPr="009254CB">
              <w:t>609058</w:t>
            </w:r>
          </w:p>
        </w:tc>
      </w:tr>
      <w:tr w:rsidR="00A45B39" w:rsidRPr="009254CB" w14:paraId="405EFDF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EE" w14:textId="77777777" w:rsidR="00A45B39" w:rsidRPr="009254CB" w:rsidRDefault="00A45B39" w:rsidP="00832792">
            <w:pPr>
              <w:pStyle w:val="tvhtmlmktable1"/>
              <w:spacing w:before="0" w:beforeAutospacing="0" w:after="0" w:afterAutospacing="0"/>
            </w:pPr>
            <w:r w:rsidRPr="009254CB">
              <w:t>14.69.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EF" w14:textId="77777777" w:rsidR="00A45B39" w:rsidRPr="009254CB" w:rsidRDefault="00A45B39" w:rsidP="00832792">
            <w:pPr>
              <w:pStyle w:val="tvhtmlmktable1"/>
              <w:spacing w:before="0" w:beforeAutospacing="0" w:after="0" w:afterAutospacing="0"/>
            </w:pPr>
            <w:r w:rsidRPr="009254CB">
              <w:t>7.69.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F0" w14:textId="77777777" w:rsidR="00A45B39" w:rsidRPr="009254CB" w:rsidRDefault="00A45B39" w:rsidP="00832792">
            <w:pPr>
              <w:jc w:val="center"/>
            </w:pPr>
            <w:r w:rsidRPr="009254CB">
              <w:t>399220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F1" w14:textId="77777777" w:rsidR="00A45B39" w:rsidRPr="009254CB" w:rsidRDefault="00A45B39" w:rsidP="00832792">
            <w:pPr>
              <w:pStyle w:val="tvhtmlmktable1"/>
              <w:spacing w:before="0" w:beforeAutospacing="0" w:after="0" w:afterAutospacing="0"/>
              <w:jc w:val="center"/>
            </w:pPr>
            <w:r w:rsidRPr="009254CB">
              <w:t>609114</w:t>
            </w:r>
          </w:p>
        </w:tc>
      </w:tr>
      <w:tr w:rsidR="00A45B39" w:rsidRPr="009254CB" w14:paraId="405EFDF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F3" w14:textId="77777777" w:rsidR="00A45B39" w:rsidRPr="009254CB" w:rsidRDefault="00A45B39" w:rsidP="00832792">
            <w:pPr>
              <w:pStyle w:val="tvhtmlmktable1"/>
              <w:spacing w:before="0" w:beforeAutospacing="0" w:after="0" w:afterAutospacing="0"/>
            </w:pPr>
            <w:r w:rsidRPr="009254CB">
              <w:t>14.70.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F4" w14:textId="77777777" w:rsidR="00A45B39" w:rsidRPr="009254CB" w:rsidRDefault="00A45B39" w:rsidP="00832792">
            <w:pPr>
              <w:pStyle w:val="tvhtmlmktable1"/>
              <w:spacing w:before="0" w:beforeAutospacing="0" w:after="0" w:afterAutospacing="0"/>
            </w:pPr>
            <w:r w:rsidRPr="009254CB">
              <w:t>7.70.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F5" w14:textId="77777777" w:rsidR="00A45B39" w:rsidRPr="009254CB" w:rsidRDefault="00A45B39" w:rsidP="00832792">
            <w:pPr>
              <w:jc w:val="center"/>
            </w:pPr>
            <w:r w:rsidRPr="009254CB">
              <w:t>399300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F6" w14:textId="77777777" w:rsidR="00A45B39" w:rsidRPr="009254CB" w:rsidRDefault="00A45B39" w:rsidP="00832792">
            <w:pPr>
              <w:pStyle w:val="tvhtmlmktable1"/>
              <w:spacing w:before="0" w:beforeAutospacing="0" w:after="0" w:afterAutospacing="0"/>
              <w:jc w:val="center"/>
            </w:pPr>
            <w:r w:rsidRPr="009254CB">
              <w:t>609180</w:t>
            </w:r>
          </w:p>
        </w:tc>
      </w:tr>
      <w:tr w:rsidR="00A45B39" w:rsidRPr="009254CB" w14:paraId="405EFDF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F8" w14:textId="77777777" w:rsidR="00A45B39" w:rsidRPr="009254CB" w:rsidRDefault="00A45B39" w:rsidP="00832792">
            <w:pPr>
              <w:pStyle w:val="tvhtmlmktable1"/>
              <w:spacing w:before="0" w:beforeAutospacing="0" w:after="0" w:afterAutospacing="0"/>
            </w:pPr>
            <w:r w:rsidRPr="009254CB">
              <w:t>14.71.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F9" w14:textId="77777777" w:rsidR="00A45B39" w:rsidRPr="009254CB" w:rsidRDefault="00A45B39" w:rsidP="00832792">
            <w:pPr>
              <w:pStyle w:val="tvhtmlmktable1"/>
              <w:spacing w:before="0" w:beforeAutospacing="0" w:after="0" w:afterAutospacing="0"/>
            </w:pPr>
            <w:r w:rsidRPr="009254CB">
              <w:t>7.71.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FA" w14:textId="77777777" w:rsidR="00A45B39" w:rsidRPr="009254CB" w:rsidRDefault="00A45B39" w:rsidP="00832792">
            <w:pPr>
              <w:jc w:val="center"/>
            </w:pPr>
            <w:r w:rsidRPr="009254CB">
              <w:t>399260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DFB" w14:textId="77777777" w:rsidR="00A45B39" w:rsidRPr="009254CB" w:rsidRDefault="00A45B39" w:rsidP="00832792">
            <w:pPr>
              <w:pStyle w:val="tvhtmlmktable1"/>
              <w:spacing w:before="0" w:beforeAutospacing="0" w:after="0" w:afterAutospacing="0"/>
              <w:jc w:val="center"/>
            </w:pPr>
            <w:r w:rsidRPr="009254CB">
              <w:t>609256</w:t>
            </w:r>
          </w:p>
        </w:tc>
      </w:tr>
      <w:tr w:rsidR="00A45B39" w:rsidRPr="009254CB" w14:paraId="405EFE0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DFD" w14:textId="77777777" w:rsidR="00A45B39" w:rsidRPr="009254CB" w:rsidRDefault="00A45B39" w:rsidP="00832792">
            <w:pPr>
              <w:pStyle w:val="tvhtmlmktable1"/>
              <w:spacing w:before="0" w:beforeAutospacing="0" w:after="0" w:afterAutospacing="0"/>
            </w:pPr>
            <w:r w:rsidRPr="009254CB">
              <w:t>14.72.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DFE" w14:textId="77777777" w:rsidR="00A45B39" w:rsidRPr="009254CB" w:rsidRDefault="00A45B39" w:rsidP="00832792">
            <w:pPr>
              <w:pStyle w:val="tvhtmlmktable1"/>
              <w:spacing w:before="0" w:beforeAutospacing="0" w:after="0" w:afterAutospacing="0"/>
            </w:pPr>
            <w:r w:rsidRPr="009254CB">
              <w:t>7.72.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DFF" w14:textId="77777777" w:rsidR="00A45B39" w:rsidRPr="009254CB" w:rsidRDefault="00A45B39" w:rsidP="00832792">
            <w:pPr>
              <w:jc w:val="center"/>
            </w:pPr>
            <w:r w:rsidRPr="009254CB">
              <w:t>399300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00" w14:textId="77777777" w:rsidR="00A45B39" w:rsidRPr="009254CB" w:rsidRDefault="00A45B39" w:rsidP="00832792">
            <w:pPr>
              <w:pStyle w:val="tvhtmlmktable1"/>
              <w:spacing w:before="0" w:beforeAutospacing="0" w:after="0" w:afterAutospacing="0"/>
              <w:jc w:val="center"/>
            </w:pPr>
            <w:r w:rsidRPr="009254CB">
              <w:t>609283</w:t>
            </w:r>
          </w:p>
        </w:tc>
      </w:tr>
      <w:tr w:rsidR="00A45B39" w:rsidRPr="009254CB" w14:paraId="405EFE0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02" w14:textId="77777777" w:rsidR="00A45B39" w:rsidRPr="009254CB" w:rsidRDefault="00A45B39" w:rsidP="00832792">
            <w:pPr>
              <w:pStyle w:val="tvhtmlmktable1"/>
              <w:spacing w:before="0" w:beforeAutospacing="0" w:after="0" w:afterAutospacing="0"/>
            </w:pPr>
            <w:r w:rsidRPr="009254CB">
              <w:t>14.73.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03" w14:textId="77777777" w:rsidR="00A45B39" w:rsidRPr="009254CB" w:rsidRDefault="00A45B39" w:rsidP="00832792">
            <w:pPr>
              <w:pStyle w:val="tvhtmlmktable1"/>
              <w:spacing w:before="0" w:beforeAutospacing="0" w:after="0" w:afterAutospacing="0"/>
            </w:pPr>
            <w:r w:rsidRPr="009254CB">
              <w:t>7.73.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04" w14:textId="77777777" w:rsidR="00A45B39" w:rsidRPr="009254CB" w:rsidRDefault="00A45B39" w:rsidP="00832792">
            <w:pPr>
              <w:jc w:val="center"/>
            </w:pPr>
            <w:r w:rsidRPr="009254CB">
              <w:t>399300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05" w14:textId="77777777" w:rsidR="00A45B39" w:rsidRPr="009254CB" w:rsidRDefault="00A45B39" w:rsidP="00832792">
            <w:pPr>
              <w:pStyle w:val="tvhtmlmktable1"/>
              <w:spacing w:before="0" w:beforeAutospacing="0" w:after="0" w:afterAutospacing="0"/>
              <w:jc w:val="center"/>
            </w:pPr>
            <w:r w:rsidRPr="009254CB">
              <w:t>609300</w:t>
            </w:r>
          </w:p>
        </w:tc>
      </w:tr>
      <w:tr w:rsidR="00A45B39" w:rsidRPr="009254CB" w14:paraId="405EFE0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07" w14:textId="77777777" w:rsidR="00A45B39" w:rsidRPr="009254CB" w:rsidRDefault="00A45B39" w:rsidP="00832792">
            <w:pPr>
              <w:pStyle w:val="tvhtmlmktable1"/>
              <w:spacing w:before="0" w:beforeAutospacing="0" w:after="0" w:afterAutospacing="0"/>
            </w:pPr>
            <w:r w:rsidRPr="009254CB">
              <w:t>14.74.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08" w14:textId="77777777" w:rsidR="00A45B39" w:rsidRPr="009254CB" w:rsidRDefault="00A45B39" w:rsidP="00832792">
            <w:pPr>
              <w:pStyle w:val="tvhtmlmktable1"/>
              <w:spacing w:before="0" w:beforeAutospacing="0" w:after="0" w:afterAutospacing="0"/>
            </w:pPr>
            <w:r w:rsidRPr="009254CB">
              <w:t>7.74.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09" w14:textId="77777777" w:rsidR="00A45B39" w:rsidRPr="009254CB" w:rsidRDefault="00A45B39" w:rsidP="00832792">
            <w:pPr>
              <w:jc w:val="center"/>
            </w:pPr>
            <w:r w:rsidRPr="009254CB">
              <w:t>399330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0A" w14:textId="77777777" w:rsidR="00A45B39" w:rsidRPr="009254CB" w:rsidRDefault="00A45B39" w:rsidP="00832792">
            <w:pPr>
              <w:pStyle w:val="tvhtmlmktable1"/>
              <w:spacing w:before="0" w:beforeAutospacing="0" w:after="0" w:afterAutospacing="0"/>
              <w:jc w:val="center"/>
            </w:pPr>
            <w:r w:rsidRPr="009254CB">
              <w:t>609336</w:t>
            </w:r>
          </w:p>
        </w:tc>
      </w:tr>
      <w:tr w:rsidR="00A45B39" w:rsidRPr="009254CB" w14:paraId="405EFE1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0C" w14:textId="77777777" w:rsidR="00A45B39" w:rsidRPr="009254CB" w:rsidRDefault="00A45B39" w:rsidP="00832792">
            <w:pPr>
              <w:pStyle w:val="tvhtmlmktable1"/>
              <w:spacing w:before="0" w:beforeAutospacing="0" w:after="0" w:afterAutospacing="0"/>
            </w:pPr>
            <w:r w:rsidRPr="009254CB">
              <w:t>14.75.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0D" w14:textId="77777777" w:rsidR="00A45B39" w:rsidRPr="009254CB" w:rsidRDefault="00A45B39" w:rsidP="00832792">
            <w:pPr>
              <w:pStyle w:val="tvhtmlmktable1"/>
              <w:spacing w:before="0" w:beforeAutospacing="0" w:after="0" w:afterAutospacing="0"/>
            </w:pPr>
            <w:r w:rsidRPr="009254CB">
              <w:t>7.75.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0E" w14:textId="77777777" w:rsidR="00A45B39" w:rsidRPr="009254CB" w:rsidRDefault="00A45B39" w:rsidP="00832792">
            <w:pPr>
              <w:jc w:val="center"/>
            </w:pPr>
            <w:r w:rsidRPr="009254CB">
              <w:t>399710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0F" w14:textId="77777777" w:rsidR="00A45B39" w:rsidRPr="009254CB" w:rsidRDefault="00A45B39" w:rsidP="00832792">
            <w:pPr>
              <w:pStyle w:val="tvhtmlmktable1"/>
              <w:spacing w:before="0" w:beforeAutospacing="0" w:after="0" w:afterAutospacing="0"/>
              <w:jc w:val="center"/>
            </w:pPr>
            <w:r w:rsidRPr="009254CB">
              <w:t>609409</w:t>
            </w:r>
          </w:p>
        </w:tc>
      </w:tr>
      <w:tr w:rsidR="00A45B39" w:rsidRPr="009254CB" w14:paraId="405EFE1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11" w14:textId="77777777" w:rsidR="00A45B39" w:rsidRPr="009254CB" w:rsidRDefault="00A45B39" w:rsidP="00832792">
            <w:pPr>
              <w:pStyle w:val="tvhtmlmktable1"/>
              <w:spacing w:before="0" w:beforeAutospacing="0" w:after="0" w:afterAutospacing="0"/>
            </w:pPr>
            <w:r w:rsidRPr="009254CB">
              <w:t>14.76.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12" w14:textId="77777777" w:rsidR="00A45B39" w:rsidRPr="009254CB" w:rsidRDefault="00A45B39" w:rsidP="00832792">
            <w:pPr>
              <w:pStyle w:val="tvhtmlmktable1"/>
              <w:spacing w:before="0" w:beforeAutospacing="0" w:after="0" w:afterAutospacing="0"/>
            </w:pPr>
            <w:r w:rsidRPr="009254CB">
              <w:t>7.76.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13" w14:textId="77777777" w:rsidR="00A45B39" w:rsidRPr="009254CB" w:rsidRDefault="00A45B39" w:rsidP="00832792">
            <w:pPr>
              <w:jc w:val="center"/>
            </w:pPr>
            <w:r w:rsidRPr="009254CB">
              <w:t>399760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14" w14:textId="77777777" w:rsidR="00A45B39" w:rsidRPr="009254CB" w:rsidRDefault="00A45B39" w:rsidP="00832792">
            <w:pPr>
              <w:pStyle w:val="tvhtmlmktable1"/>
              <w:spacing w:before="0" w:beforeAutospacing="0" w:after="0" w:afterAutospacing="0"/>
              <w:jc w:val="center"/>
            </w:pPr>
            <w:r w:rsidRPr="009254CB">
              <w:t>609445</w:t>
            </w:r>
          </w:p>
        </w:tc>
      </w:tr>
      <w:tr w:rsidR="00A45B39" w:rsidRPr="009254CB" w14:paraId="405EFE1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16" w14:textId="77777777" w:rsidR="00A45B39" w:rsidRPr="009254CB" w:rsidRDefault="00A45B39" w:rsidP="00832792">
            <w:pPr>
              <w:pStyle w:val="tvhtmlmktable1"/>
              <w:spacing w:before="0" w:beforeAutospacing="0" w:after="0" w:afterAutospacing="0"/>
            </w:pPr>
            <w:r w:rsidRPr="009254CB">
              <w:t>14.77.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17" w14:textId="77777777" w:rsidR="00A45B39" w:rsidRPr="009254CB" w:rsidRDefault="00A45B39" w:rsidP="00832792">
            <w:pPr>
              <w:pStyle w:val="tvhtmlmktable1"/>
              <w:spacing w:before="0" w:beforeAutospacing="0" w:after="0" w:afterAutospacing="0"/>
            </w:pPr>
            <w:r w:rsidRPr="009254CB">
              <w:t>7.77.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18" w14:textId="77777777" w:rsidR="00A45B39" w:rsidRPr="009254CB" w:rsidRDefault="00A45B39" w:rsidP="00832792">
            <w:pPr>
              <w:jc w:val="center"/>
            </w:pPr>
            <w:r w:rsidRPr="009254CB">
              <w:t>396280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19" w14:textId="77777777" w:rsidR="00A45B39" w:rsidRPr="009254CB" w:rsidRDefault="00A45B39" w:rsidP="00832792">
            <w:pPr>
              <w:pStyle w:val="tvhtmlmktable1"/>
              <w:spacing w:before="0" w:beforeAutospacing="0" w:after="0" w:afterAutospacing="0"/>
              <w:jc w:val="center"/>
            </w:pPr>
            <w:r w:rsidRPr="009254CB">
              <w:t>608779</w:t>
            </w:r>
          </w:p>
        </w:tc>
      </w:tr>
      <w:tr w:rsidR="00A45B39" w:rsidRPr="009254CB" w14:paraId="405EFE1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1B" w14:textId="77777777" w:rsidR="00A45B39" w:rsidRPr="009254CB" w:rsidRDefault="00A45B39" w:rsidP="00832792">
            <w:pPr>
              <w:pStyle w:val="tvhtmlmktable1"/>
              <w:spacing w:before="0" w:beforeAutospacing="0" w:after="0" w:afterAutospacing="0"/>
            </w:pPr>
            <w:r w:rsidRPr="009254CB">
              <w:t>14.78.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1C" w14:textId="77777777" w:rsidR="00A45B39" w:rsidRPr="009254CB" w:rsidRDefault="00A45B39" w:rsidP="00832792">
            <w:pPr>
              <w:pStyle w:val="tvhtmlmktable1"/>
              <w:spacing w:before="0" w:beforeAutospacing="0" w:after="0" w:afterAutospacing="0"/>
            </w:pPr>
            <w:r w:rsidRPr="009254CB">
              <w:t>7.78.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1D" w14:textId="77777777" w:rsidR="00A45B39" w:rsidRPr="009254CB" w:rsidRDefault="00A45B39" w:rsidP="00832792">
            <w:pPr>
              <w:jc w:val="center"/>
            </w:pPr>
            <w:r w:rsidRPr="009254CB">
              <w:t>396290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1E" w14:textId="77777777" w:rsidR="00A45B39" w:rsidRPr="009254CB" w:rsidRDefault="00A45B39" w:rsidP="00832792">
            <w:pPr>
              <w:pStyle w:val="tvhtmlmktable1"/>
              <w:spacing w:before="0" w:beforeAutospacing="0" w:after="0" w:afterAutospacing="0"/>
              <w:jc w:val="center"/>
            </w:pPr>
            <w:r w:rsidRPr="009254CB">
              <w:t>608724</w:t>
            </w:r>
          </w:p>
        </w:tc>
      </w:tr>
      <w:tr w:rsidR="00A45B39" w:rsidRPr="009254CB" w14:paraId="405EFE2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20" w14:textId="77777777" w:rsidR="00A45B39" w:rsidRPr="009254CB" w:rsidRDefault="00A45B39" w:rsidP="00832792">
            <w:pPr>
              <w:pStyle w:val="tvhtmlmktable1"/>
              <w:spacing w:before="0" w:beforeAutospacing="0" w:after="0" w:afterAutospacing="0"/>
            </w:pPr>
            <w:r w:rsidRPr="009254CB">
              <w:t>14.79.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21" w14:textId="77777777" w:rsidR="00A45B39" w:rsidRPr="009254CB" w:rsidRDefault="00A45B39" w:rsidP="00832792">
            <w:pPr>
              <w:pStyle w:val="tvhtmlmktable1"/>
              <w:spacing w:before="0" w:beforeAutospacing="0" w:after="0" w:afterAutospacing="0"/>
            </w:pPr>
            <w:r w:rsidRPr="009254CB">
              <w:t>7.79.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22" w14:textId="77777777" w:rsidR="00A45B39" w:rsidRPr="009254CB" w:rsidRDefault="00A45B39" w:rsidP="00832792">
            <w:pPr>
              <w:jc w:val="center"/>
            </w:pPr>
            <w:r w:rsidRPr="009254CB">
              <w:t>396270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23" w14:textId="77777777" w:rsidR="00A45B39" w:rsidRPr="009254CB" w:rsidRDefault="00A45B39" w:rsidP="00832792">
            <w:pPr>
              <w:pStyle w:val="tvhtmlmktable1"/>
              <w:spacing w:before="0" w:beforeAutospacing="0" w:after="0" w:afterAutospacing="0"/>
              <w:jc w:val="center"/>
            </w:pPr>
            <w:r w:rsidRPr="009254CB">
              <w:t>608681</w:t>
            </w:r>
          </w:p>
        </w:tc>
      </w:tr>
      <w:tr w:rsidR="00A45B39" w:rsidRPr="009254CB" w14:paraId="405EFE2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25" w14:textId="77777777" w:rsidR="00A45B39" w:rsidRPr="009254CB" w:rsidRDefault="00A45B39" w:rsidP="00832792">
            <w:pPr>
              <w:pStyle w:val="tvhtmlmktable1"/>
              <w:spacing w:before="0" w:beforeAutospacing="0" w:after="0" w:afterAutospacing="0"/>
            </w:pPr>
            <w:r w:rsidRPr="009254CB">
              <w:t>14.80.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26" w14:textId="77777777" w:rsidR="00A45B39" w:rsidRPr="009254CB" w:rsidRDefault="00A45B39" w:rsidP="00832792">
            <w:pPr>
              <w:pStyle w:val="tvhtmlmktable1"/>
              <w:spacing w:before="0" w:beforeAutospacing="0" w:after="0" w:afterAutospacing="0"/>
            </w:pPr>
            <w:r w:rsidRPr="009254CB">
              <w:t>7.80.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27" w14:textId="77777777" w:rsidR="00A45B39" w:rsidRPr="009254CB" w:rsidRDefault="00A45B39" w:rsidP="00832792">
            <w:pPr>
              <w:jc w:val="center"/>
            </w:pPr>
            <w:r w:rsidRPr="009254CB">
              <w:t>396220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28" w14:textId="77777777" w:rsidR="00A45B39" w:rsidRPr="009254CB" w:rsidRDefault="00A45B39" w:rsidP="00832792">
            <w:pPr>
              <w:pStyle w:val="tvhtmlmktable1"/>
              <w:spacing w:before="0" w:beforeAutospacing="0" w:after="0" w:afterAutospacing="0"/>
              <w:jc w:val="center"/>
            </w:pPr>
            <w:r w:rsidRPr="009254CB">
              <w:t>608675</w:t>
            </w:r>
          </w:p>
        </w:tc>
      </w:tr>
      <w:tr w:rsidR="00A45B39" w:rsidRPr="009254CB" w14:paraId="405EFE2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2A" w14:textId="77777777" w:rsidR="00A45B39" w:rsidRPr="009254CB" w:rsidRDefault="00A45B39" w:rsidP="00832792">
            <w:pPr>
              <w:pStyle w:val="tvhtmlmktable1"/>
              <w:spacing w:before="0" w:beforeAutospacing="0" w:after="0" w:afterAutospacing="0"/>
            </w:pPr>
            <w:r w:rsidRPr="009254CB">
              <w:t>14.81.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2B" w14:textId="77777777" w:rsidR="00A45B39" w:rsidRPr="009254CB" w:rsidRDefault="00A45B39" w:rsidP="00832792">
            <w:pPr>
              <w:pStyle w:val="tvhtmlmktable1"/>
              <w:spacing w:before="0" w:beforeAutospacing="0" w:after="0" w:afterAutospacing="0"/>
            </w:pPr>
            <w:r w:rsidRPr="009254CB">
              <w:t>7.81.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2C" w14:textId="77777777" w:rsidR="00A45B39" w:rsidRPr="009254CB" w:rsidRDefault="00A45B39" w:rsidP="00832792">
            <w:pPr>
              <w:jc w:val="center"/>
            </w:pPr>
            <w:r w:rsidRPr="009254CB">
              <w:t>396200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2D" w14:textId="77777777" w:rsidR="00A45B39" w:rsidRPr="009254CB" w:rsidRDefault="00A45B39" w:rsidP="00832792">
            <w:pPr>
              <w:pStyle w:val="tvhtmlmktable1"/>
              <w:spacing w:before="0" w:beforeAutospacing="0" w:after="0" w:afterAutospacing="0"/>
              <w:jc w:val="center"/>
            </w:pPr>
            <w:r w:rsidRPr="009254CB">
              <w:t>608637</w:t>
            </w:r>
          </w:p>
        </w:tc>
      </w:tr>
      <w:tr w:rsidR="00A45B39" w:rsidRPr="009254CB" w14:paraId="405EFE3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2F" w14:textId="77777777" w:rsidR="00A45B39" w:rsidRPr="009254CB" w:rsidRDefault="00A45B39" w:rsidP="00832792">
            <w:pPr>
              <w:pStyle w:val="tvhtmlmktable1"/>
              <w:spacing w:before="0" w:beforeAutospacing="0" w:after="0" w:afterAutospacing="0"/>
            </w:pPr>
            <w:r w:rsidRPr="009254CB">
              <w:t>14.82.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30" w14:textId="77777777" w:rsidR="00A45B39" w:rsidRPr="009254CB" w:rsidRDefault="00A45B39" w:rsidP="00832792">
            <w:pPr>
              <w:pStyle w:val="tvhtmlmktable1"/>
              <w:spacing w:before="0" w:beforeAutospacing="0" w:after="0" w:afterAutospacing="0"/>
            </w:pPr>
            <w:r w:rsidRPr="009254CB">
              <w:t>7.82.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31" w14:textId="77777777" w:rsidR="00A45B39" w:rsidRPr="009254CB" w:rsidRDefault="00A45B39" w:rsidP="00832792">
            <w:pPr>
              <w:jc w:val="center"/>
            </w:pPr>
            <w:r w:rsidRPr="009254CB">
              <w:t>396270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32" w14:textId="77777777" w:rsidR="00A45B39" w:rsidRPr="009254CB" w:rsidRDefault="00A45B39" w:rsidP="00832792">
            <w:pPr>
              <w:pStyle w:val="tvhtmlmktable1"/>
              <w:spacing w:before="0" w:beforeAutospacing="0" w:after="0" w:afterAutospacing="0"/>
              <w:jc w:val="center"/>
            </w:pPr>
            <w:r w:rsidRPr="009254CB">
              <w:t>608610</w:t>
            </w:r>
          </w:p>
        </w:tc>
      </w:tr>
      <w:tr w:rsidR="00A45B39" w:rsidRPr="009254CB" w14:paraId="405EFE3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34" w14:textId="77777777" w:rsidR="00A45B39" w:rsidRPr="009254CB" w:rsidRDefault="00A45B39" w:rsidP="00832792">
            <w:pPr>
              <w:pStyle w:val="tvhtmlmktable1"/>
              <w:spacing w:before="0" w:beforeAutospacing="0" w:after="0" w:afterAutospacing="0"/>
            </w:pPr>
            <w:r w:rsidRPr="009254CB">
              <w:t>14.83.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35" w14:textId="77777777" w:rsidR="00A45B39" w:rsidRPr="009254CB" w:rsidRDefault="00A45B39" w:rsidP="00832792">
            <w:pPr>
              <w:pStyle w:val="tvhtmlmktable1"/>
              <w:spacing w:before="0" w:beforeAutospacing="0" w:after="0" w:afterAutospacing="0"/>
            </w:pPr>
            <w:r w:rsidRPr="009254CB">
              <w:t>7.83.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36" w14:textId="77777777" w:rsidR="00A45B39" w:rsidRPr="009254CB" w:rsidRDefault="00A45B39" w:rsidP="00832792">
            <w:pPr>
              <w:jc w:val="center"/>
            </w:pPr>
            <w:r w:rsidRPr="009254CB">
              <w:t>396290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37" w14:textId="77777777" w:rsidR="00A45B39" w:rsidRPr="009254CB" w:rsidRDefault="00A45B39" w:rsidP="00832792">
            <w:pPr>
              <w:pStyle w:val="tvhtmlmktable1"/>
              <w:spacing w:before="0" w:beforeAutospacing="0" w:after="0" w:afterAutospacing="0"/>
              <w:jc w:val="center"/>
            </w:pPr>
            <w:r w:rsidRPr="009254CB">
              <w:t>608626</w:t>
            </w:r>
          </w:p>
        </w:tc>
      </w:tr>
      <w:tr w:rsidR="00A45B39" w:rsidRPr="009254CB" w14:paraId="405EFE3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39" w14:textId="77777777" w:rsidR="00A45B39" w:rsidRPr="009254CB" w:rsidRDefault="00A45B39" w:rsidP="00832792">
            <w:pPr>
              <w:pStyle w:val="tvhtmlmktable1"/>
              <w:spacing w:before="0" w:beforeAutospacing="0" w:after="0" w:afterAutospacing="0"/>
            </w:pPr>
            <w:r w:rsidRPr="009254CB">
              <w:t>14.84.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3A" w14:textId="77777777" w:rsidR="00A45B39" w:rsidRPr="009254CB" w:rsidRDefault="00A45B39" w:rsidP="00832792">
            <w:pPr>
              <w:pStyle w:val="tvhtmlmktable1"/>
              <w:spacing w:before="0" w:beforeAutospacing="0" w:after="0" w:afterAutospacing="0"/>
            </w:pPr>
            <w:r w:rsidRPr="009254CB">
              <w:t>7.84.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3B" w14:textId="77777777" w:rsidR="00A45B39" w:rsidRPr="009254CB" w:rsidRDefault="00A45B39" w:rsidP="00832792">
            <w:pPr>
              <w:jc w:val="center"/>
            </w:pPr>
            <w:r w:rsidRPr="009254CB">
              <w:t>396310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3C" w14:textId="77777777" w:rsidR="00A45B39" w:rsidRPr="009254CB" w:rsidRDefault="00A45B39" w:rsidP="00832792">
            <w:pPr>
              <w:pStyle w:val="tvhtmlmktable1"/>
              <w:spacing w:before="0" w:beforeAutospacing="0" w:after="0" w:afterAutospacing="0"/>
              <w:jc w:val="center"/>
            </w:pPr>
            <w:r w:rsidRPr="009254CB">
              <w:t>608616</w:t>
            </w:r>
          </w:p>
        </w:tc>
      </w:tr>
      <w:tr w:rsidR="00A45B39" w:rsidRPr="009254CB" w14:paraId="405EFE4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3E" w14:textId="77777777" w:rsidR="00A45B39" w:rsidRPr="009254CB" w:rsidRDefault="00A45B39" w:rsidP="00832792">
            <w:pPr>
              <w:pStyle w:val="tvhtmlmktable1"/>
              <w:spacing w:before="0" w:beforeAutospacing="0" w:after="0" w:afterAutospacing="0"/>
            </w:pPr>
            <w:r w:rsidRPr="009254CB">
              <w:t>14.85.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3F" w14:textId="77777777" w:rsidR="00A45B39" w:rsidRPr="009254CB" w:rsidRDefault="00A45B39" w:rsidP="00832792">
            <w:pPr>
              <w:pStyle w:val="tvhtmlmktable1"/>
              <w:spacing w:before="0" w:beforeAutospacing="0" w:after="0" w:afterAutospacing="0"/>
            </w:pPr>
            <w:r w:rsidRPr="009254CB">
              <w:t>7.85.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40" w14:textId="77777777" w:rsidR="00A45B39" w:rsidRPr="009254CB" w:rsidRDefault="00A45B39" w:rsidP="00832792">
            <w:pPr>
              <w:jc w:val="center"/>
            </w:pPr>
            <w:r w:rsidRPr="009254CB">
              <w:t>396280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41" w14:textId="77777777" w:rsidR="00A45B39" w:rsidRPr="009254CB" w:rsidRDefault="00A45B39" w:rsidP="00832792">
            <w:pPr>
              <w:pStyle w:val="tvhtmlmktable1"/>
              <w:spacing w:before="0" w:beforeAutospacing="0" w:after="0" w:afterAutospacing="0"/>
              <w:jc w:val="center"/>
            </w:pPr>
            <w:r w:rsidRPr="009254CB">
              <w:t>608579</w:t>
            </w:r>
          </w:p>
        </w:tc>
      </w:tr>
      <w:tr w:rsidR="00A45B39" w:rsidRPr="009254CB" w14:paraId="405EFE4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43" w14:textId="77777777" w:rsidR="00A45B39" w:rsidRPr="009254CB" w:rsidRDefault="00A45B39" w:rsidP="00832792">
            <w:pPr>
              <w:pStyle w:val="tvhtmlmktable1"/>
              <w:spacing w:before="0" w:beforeAutospacing="0" w:after="0" w:afterAutospacing="0"/>
            </w:pPr>
            <w:r w:rsidRPr="009254CB">
              <w:t>14.86.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44" w14:textId="77777777" w:rsidR="00A45B39" w:rsidRPr="009254CB" w:rsidRDefault="00A45B39" w:rsidP="00832792">
            <w:pPr>
              <w:pStyle w:val="tvhtmlmktable1"/>
              <w:spacing w:before="0" w:beforeAutospacing="0" w:after="0" w:afterAutospacing="0"/>
            </w:pPr>
            <w:r w:rsidRPr="009254CB">
              <w:t>7.86.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45" w14:textId="77777777" w:rsidR="00A45B39" w:rsidRPr="009254CB" w:rsidRDefault="00A45B39" w:rsidP="00832792">
            <w:pPr>
              <w:jc w:val="center"/>
            </w:pPr>
            <w:r w:rsidRPr="009254CB">
              <w:t>396270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46" w14:textId="77777777" w:rsidR="00A45B39" w:rsidRPr="009254CB" w:rsidRDefault="00A45B39" w:rsidP="00832792">
            <w:pPr>
              <w:pStyle w:val="tvhtmlmktable1"/>
              <w:spacing w:before="0" w:beforeAutospacing="0" w:after="0" w:afterAutospacing="0"/>
              <w:jc w:val="center"/>
            </w:pPr>
            <w:r w:rsidRPr="009254CB">
              <w:t>608508</w:t>
            </w:r>
          </w:p>
        </w:tc>
      </w:tr>
      <w:tr w:rsidR="00A45B39" w:rsidRPr="009254CB" w14:paraId="405EFE4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48" w14:textId="77777777" w:rsidR="00A45B39" w:rsidRPr="009254CB" w:rsidRDefault="00A45B39" w:rsidP="00832792">
            <w:pPr>
              <w:pStyle w:val="tvhtmlmktable1"/>
              <w:spacing w:before="0" w:beforeAutospacing="0" w:after="0" w:afterAutospacing="0"/>
            </w:pPr>
            <w:r w:rsidRPr="009254CB">
              <w:t>14.87.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49" w14:textId="77777777" w:rsidR="00A45B39" w:rsidRPr="009254CB" w:rsidRDefault="00A45B39" w:rsidP="00832792">
            <w:pPr>
              <w:pStyle w:val="tvhtmlmktable1"/>
              <w:spacing w:before="0" w:beforeAutospacing="0" w:after="0" w:afterAutospacing="0"/>
            </w:pPr>
            <w:r w:rsidRPr="009254CB">
              <w:t>7.87.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4A" w14:textId="77777777" w:rsidR="00A45B39" w:rsidRPr="009254CB" w:rsidRDefault="00A45B39" w:rsidP="00832792">
            <w:pPr>
              <w:jc w:val="center"/>
            </w:pPr>
            <w:r w:rsidRPr="009254CB">
              <w:t>396290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4B" w14:textId="77777777" w:rsidR="00A45B39" w:rsidRPr="009254CB" w:rsidRDefault="00A45B39" w:rsidP="00832792">
            <w:pPr>
              <w:pStyle w:val="tvhtmlmktable1"/>
              <w:spacing w:before="0" w:beforeAutospacing="0" w:after="0" w:afterAutospacing="0"/>
              <w:jc w:val="center"/>
            </w:pPr>
            <w:r w:rsidRPr="009254CB">
              <w:t>608457</w:t>
            </w:r>
          </w:p>
        </w:tc>
      </w:tr>
      <w:tr w:rsidR="00A45B39" w:rsidRPr="009254CB" w14:paraId="405EFE5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4D" w14:textId="77777777" w:rsidR="00A45B39" w:rsidRPr="009254CB" w:rsidRDefault="00A45B39" w:rsidP="00832792">
            <w:pPr>
              <w:pStyle w:val="tvhtmlmktable1"/>
              <w:spacing w:before="0" w:beforeAutospacing="0" w:after="0" w:afterAutospacing="0"/>
            </w:pPr>
            <w:r w:rsidRPr="009254CB">
              <w:t>14.88.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4E" w14:textId="77777777" w:rsidR="00A45B39" w:rsidRPr="009254CB" w:rsidRDefault="00A45B39" w:rsidP="00832792">
            <w:pPr>
              <w:pStyle w:val="tvhtmlmktable1"/>
              <w:spacing w:before="0" w:beforeAutospacing="0" w:after="0" w:afterAutospacing="0"/>
            </w:pPr>
            <w:r w:rsidRPr="009254CB">
              <w:t>7.88.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4F" w14:textId="77777777" w:rsidR="00A45B39" w:rsidRPr="009254CB" w:rsidRDefault="00A45B39" w:rsidP="00832792">
            <w:pPr>
              <w:jc w:val="center"/>
            </w:pPr>
            <w:r w:rsidRPr="009254CB">
              <w:t>396250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50" w14:textId="77777777" w:rsidR="00A45B39" w:rsidRPr="009254CB" w:rsidRDefault="00A45B39" w:rsidP="00832792">
            <w:pPr>
              <w:pStyle w:val="tvhtmlmktable1"/>
              <w:spacing w:before="0" w:beforeAutospacing="0" w:after="0" w:afterAutospacing="0"/>
              <w:jc w:val="center"/>
            </w:pPr>
            <w:r w:rsidRPr="009254CB">
              <w:t>608424</w:t>
            </w:r>
          </w:p>
        </w:tc>
      </w:tr>
      <w:tr w:rsidR="00A45B39" w:rsidRPr="009254CB" w14:paraId="405EFE5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52" w14:textId="77777777" w:rsidR="00A45B39" w:rsidRPr="009254CB" w:rsidRDefault="00A45B39" w:rsidP="00832792">
            <w:pPr>
              <w:pStyle w:val="tvhtmlmktable1"/>
              <w:spacing w:before="0" w:beforeAutospacing="0" w:after="0" w:afterAutospacing="0"/>
            </w:pPr>
            <w:r w:rsidRPr="009254CB">
              <w:t>14.89.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53" w14:textId="77777777" w:rsidR="00A45B39" w:rsidRPr="009254CB" w:rsidRDefault="00A45B39" w:rsidP="00832792">
            <w:pPr>
              <w:pStyle w:val="tvhtmlmktable1"/>
              <w:spacing w:before="0" w:beforeAutospacing="0" w:after="0" w:afterAutospacing="0"/>
            </w:pPr>
            <w:r w:rsidRPr="009254CB">
              <w:t>7.89.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54" w14:textId="77777777" w:rsidR="00A45B39" w:rsidRPr="009254CB" w:rsidRDefault="00A45B39" w:rsidP="00832792">
            <w:pPr>
              <w:jc w:val="center"/>
            </w:pPr>
            <w:r w:rsidRPr="009254CB">
              <w:t>396260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55" w14:textId="77777777" w:rsidR="00A45B39" w:rsidRPr="009254CB" w:rsidRDefault="00A45B39" w:rsidP="00832792">
            <w:pPr>
              <w:pStyle w:val="tvhtmlmktable1"/>
              <w:spacing w:before="0" w:beforeAutospacing="0" w:after="0" w:afterAutospacing="0"/>
              <w:jc w:val="center"/>
            </w:pPr>
            <w:r w:rsidRPr="009254CB">
              <w:t>608406</w:t>
            </w:r>
          </w:p>
        </w:tc>
      </w:tr>
      <w:tr w:rsidR="00A45B39" w:rsidRPr="009254CB" w14:paraId="405EFE5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57" w14:textId="77777777" w:rsidR="00A45B39" w:rsidRPr="009254CB" w:rsidRDefault="00A45B39" w:rsidP="00832792">
            <w:pPr>
              <w:pStyle w:val="tvhtmlmktable1"/>
              <w:spacing w:before="0" w:beforeAutospacing="0" w:after="0" w:afterAutospacing="0"/>
            </w:pPr>
            <w:r w:rsidRPr="009254CB">
              <w:t>14.90.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58" w14:textId="77777777" w:rsidR="00A45B39" w:rsidRPr="009254CB" w:rsidRDefault="00A45B39" w:rsidP="00832792">
            <w:pPr>
              <w:pStyle w:val="tvhtmlmktable1"/>
              <w:spacing w:before="0" w:beforeAutospacing="0" w:after="0" w:afterAutospacing="0"/>
            </w:pPr>
            <w:r w:rsidRPr="009254CB">
              <w:t>7.90.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59" w14:textId="77777777" w:rsidR="00A45B39" w:rsidRPr="009254CB" w:rsidRDefault="00A45B39" w:rsidP="00832792">
            <w:pPr>
              <w:jc w:val="center"/>
            </w:pPr>
            <w:r w:rsidRPr="009254CB">
              <w:t>396240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5A" w14:textId="77777777" w:rsidR="00A45B39" w:rsidRPr="009254CB" w:rsidRDefault="00A45B39" w:rsidP="00832792">
            <w:pPr>
              <w:pStyle w:val="tvhtmlmktable1"/>
              <w:spacing w:before="0" w:beforeAutospacing="0" w:after="0" w:afterAutospacing="0"/>
              <w:jc w:val="center"/>
            </w:pPr>
            <w:r w:rsidRPr="009254CB">
              <w:t>608363</w:t>
            </w:r>
          </w:p>
        </w:tc>
      </w:tr>
      <w:tr w:rsidR="00A45B39" w:rsidRPr="009254CB" w14:paraId="405EFE6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5C" w14:textId="77777777" w:rsidR="00A45B39" w:rsidRPr="009254CB" w:rsidRDefault="00A45B39" w:rsidP="00832792">
            <w:pPr>
              <w:pStyle w:val="tvhtmlmktable1"/>
              <w:spacing w:before="0" w:beforeAutospacing="0" w:after="0" w:afterAutospacing="0"/>
            </w:pPr>
            <w:r w:rsidRPr="009254CB">
              <w:t>14.91.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5D" w14:textId="77777777" w:rsidR="00A45B39" w:rsidRPr="009254CB" w:rsidRDefault="00A45B39" w:rsidP="00832792">
            <w:pPr>
              <w:pStyle w:val="tvhtmlmktable1"/>
              <w:spacing w:before="0" w:beforeAutospacing="0" w:after="0" w:afterAutospacing="0"/>
            </w:pPr>
            <w:r w:rsidRPr="009254CB">
              <w:t>7.91.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5E" w14:textId="77777777" w:rsidR="00A45B39" w:rsidRPr="009254CB" w:rsidRDefault="00A45B39" w:rsidP="00832792">
            <w:pPr>
              <w:jc w:val="center"/>
            </w:pPr>
            <w:r w:rsidRPr="009254CB">
              <w:t>396190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5F" w14:textId="77777777" w:rsidR="00A45B39" w:rsidRPr="009254CB" w:rsidRDefault="00A45B39" w:rsidP="00832792">
            <w:pPr>
              <w:pStyle w:val="tvhtmlmktable1"/>
              <w:spacing w:before="0" w:beforeAutospacing="0" w:after="0" w:afterAutospacing="0"/>
              <w:jc w:val="center"/>
            </w:pPr>
            <w:r w:rsidRPr="009254CB">
              <w:t>608375</w:t>
            </w:r>
          </w:p>
        </w:tc>
      </w:tr>
      <w:tr w:rsidR="00A45B39" w:rsidRPr="009254CB" w14:paraId="405EFE6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61" w14:textId="77777777" w:rsidR="00A45B39" w:rsidRPr="009254CB" w:rsidRDefault="00A45B39" w:rsidP="00832792">
            <w:pPr>
              <w:pStyle w:val="tvhtmlmktable1"/>
              <w:spacing w:before="0" w:beforeAutospacing="0" w:after="0" w:afterAutospacing="0"/>
            </w:pPr>
            <w:r w:rsidRPr="009254CB">
              <w:t>14.92.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62" w14:textId="77777777" w:rsidR="00A45B39" w:rsidRPr="009254CB" w:rsidRDefault="00A45B39" w:rsidP="00832792">
            <w:pPr>
              <w:pStyle w:val="tvhtmlmktable1"/>
              <w:spacing w:before="0" w:beforeAutospacing="0" w:after="0" w:afterAutospacing="0"/>
            </w:pPr>
            <w:r w:rsidRPr="009254CB">
              <w:t>7.92.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63" w14:textId="77777777" w:rsidR="00A45B39" w:rsidRPr="009254CB" w:rsidRDefault="00A45B39" w:rsidP="00832792">
            <w:pPr>
              <w:jc w:val="center"/>
            </w:pPr>
            <w:r w:rsidRPr="009254CB">
              <w:t>396180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64" w14:textId="77777777" w:rsidR="00A45B39" w:rsidRPr="009254CB" w:rsidRDefault="00A45B39" w:rsidP="00832792">
            <w:pPr>
              <w:pStyle w:val="tvhtmlmktable1"/>
              <w:spacing w:before="0" w:beforeAutospacing="0" w:after="0" w:afterAutospacing="0"/>
              <w:jc w:val="center"/>
            </w:pPr>
            <w:r w:rsidRPr="009254CB">
              <w:t>608343</w:t>
            </w:r>
          </w:p>
        </w:tc>
      </w:tr>
      <w:tr w:rsidR="00A45B39" w:rsidRPr="009254CB" w14:paraId="405EFE6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66" w14:textId="77777777" w:rsidR="00A45B39" w:rsidRPr="009254CB" w:rsidRDefault="00A45B39" w:rsidP="00832792">
            <w:pPr>
              <w:pStyle w:val="tvhtmlmktable1"/>
              <w:spacing w:before="0" w:beforeAutospacing="0" w:after="0" w:afterAutospacing="0"/>
            </w:pPr>
            <w:r w:rsidRPr="009254CB">
              <w:t>14.93.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67" w14:textId="77777777" w:rsidR="00A45B39" w:rsidRPr="009254CB" w:rsidRDefault="00A45B39" w:rsidP="00832792">
            <w:pPr>
              <w:pStyle w:val="tvhtmlmktable1"/>
              <w:spacing w:before="0" w:beforeAutospacing="0" w:after="0" w:afterAutospacing="0"/>
            </w:pPr>
            <w:r w:rsidRPr="009254CB">
              <w:t>7.93.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68" w14:textId="77777777" w:rsidR="00A45B39" w:rsidRPr="009254CB" w:rsidRDefault="00A45B39" w:rsidP="00832792">
            <w:pPr>
              <w:jc w:val="center"/>
            </w:pPr>
            <w:r w:rsidRPr="009254CB">
              <w:t>396190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69" w14:textId="77777777" w:rsidR="00A45B39" w:rsidRPr="009254CB" w:rsidRDefault="00A45B39" w:rsidP="00832792">
            <w:pPr>
              <w:pStyle w:val="tvhtmlmktable1"/>
              <w:spacing w:before="0" w:beforeAutospacing="0" w:after="0" w:afterAutospacing="0"/>
              <w:jc w:val="center"/>
            </w:pPr>
            <w:r w:rsidRPr="009254CB">
              <w:t>608339</w:t>
            </w:r>
          </w:p>
        </w:tc>
      </w:tr>
      <w:tr w:rsidR="00A45B39" w:rsidRPr="009254CB" w14:paraId="405EFE6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6B" w14:textId="77777777" w:rsidR="00A45B39" w:rsidRPr="009254CB" w:rsidRDefault="00A45B39" w:rsidP="00832792">
            <w:pPr>
              <w:pStyle w:val="tvhtmlmktable1"/>
              <w:spacing w:before="0" w:beforeAutospacing="0" w:after="0" w:afterAutospacing="0"/>
            </w:pPr>
            <w:r w:rsidRPr="009254CB">
              <w:t>14.94.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6C" w14:textId="77777777" w:rsidR="00A45B39" w:rsidRPr="009254CB" w:rsidRDefault="00A45B39" w:rsidP="00832792">
            <w:pPr>
              <w:pStyle w:val="tvhtmlmktable1"/>
              <w:spacing w:before="0" w:beforeAutospacing="0" w:after="0" w:afterAutospacing="0"/>
            </w:pPr>
            <w:r w:rsidRPr="009254CB">
              <w:t>7.94.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6D" w14:textId="77777777" w:rsidR="00A45B39" w:rsidRPr="009254CB" w:rsidRDefault="00A45B39" w:rsidP="00832792">
            <w:pPr>
              <w:jc w:val="center"/>
            </w:pPr>
            <w:r w:rsidRPr="009254CB">
              <w:t>396190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6E" w14:textId="77777777" w:rsidR="00A45B39" w:rsidRPr="009254CB" w:rsidRDefault="00A45B39" w:rsidP="00832792">
            <w:pPr>
              <w:pStyle w:val="tvhtmlmktable1"/>
              <w:spacing w:before="0" w:beforeAutospacing="0" w:after="0" w:afterAutospacing="0"/>
              <w:jc w:val="center"/>
            </w:pPr>
            <w:r w:rsidRPr="009254CB">
              <w:t>608299</w:t>
            </w:r>
          </w:p>
        </w:tc>
      </w:tr>
      <w:tr w:rsidR="00A45B39" w:rsidRPr="009254CB" w14:paraId="405EFE7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70" w14:textId="77777777" w:rsidR="00A45B39" w:rsidRPr="009254CB" w:rsidRDefault="00A45B39" w:rsidP="00832792">
            <w:pPr>
              <w:pStyle w:val="tvhtmlmktable1"/>
              <w:spacing w:before="0" w:beforeAutospacing="0" w:after="0" w:afterAutospacing="0"/>
            </w:pPr>
            <w:r w:rsidRPr="009254CB">
              <w:t>14.95.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71" w14:textId="77777777" w:rsidR="00A45B39" w:rsidRPr="009254CB" w:rsidRDefault="00A45B39" w:rsidP="00832792">
            <w:pPr>
              <w:pStyle w:val="tvhtmlmktable1"/>
              <w:spacing w:before="0" w:beforeAutospacing="0" w:after="0" w:afterAutospacing="0"/>
            </w:pPr>
            <w:r w:rsidRPr="009254CB">
              <w:t>7.95.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72" w14:textId="77777777" w:rsidR="00A45B39" w:rsidRPr="009254CB" w:rsidRDefault="00A45B39" w:rsidP="00832792">
            <w:pPr>
              <w:jc w:val="center"/>
            </w:pPr>
            <w:r w:rsidRPr="009254CB">
              <w:t>396210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73" w14:textId="77777777" w:rsidR="00A45B39" w:rsidRPr="009254CB" w:rsidRDefault="00A45B39" w:rsidP="00832792">
            <w:pPr>
              <w:pStyle w:val="tvhtmlmktable1"/>
              <w:spacing w:before="0" w:beforeAutospacing="0" w:after="0" w:afterAutospacing="0"/>
              <w:jc w:val="center"/>
            </w:pPr>
            <w:r w:rsidRPr="009254CB">
              <w:t>608307</w:t>
            </w:r>
          </w:p>
        </w:tc>
      </w:tr>
      <w:tr w:rsidR="00A45B39" w:rsidRPr="009254CB" w14:paraId="405EFE7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75" w14:textId="77777777" w:rsidR="00A45B39" w:rsidRPr="009254CB" w:rsidRDefault="00A45B39" w:rsidP="00832792">
            <w:pPr>
              <w:pStyle w:val="tvhtmlmktable1"/>
              <w:spacing w:before="0" w:beforeAutospacing="0" w:after="0" w:afterAutospacing="0"/>
            </w:pPr>
            <w:r w:rsidRPr="009254CB">
              <w:t>14.96.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76" w14:textId="77777777" w:rsidR="00A45B39" w:rsidRPr="009254CB" w:rsidRDefault="00A45B39" w:rsidP="00832792">
            <w:pPr>
              <w:pStyle w:val="tvhtmlmktable1"/>
              <w:spacing w:before="0" w:beforeAutospacing="0" w:after="0" w:afterAutospacing="0"/>
            </w:pPr>
            <w:r w:rsidRPr="009254CB">
              <w:t>7.96.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77" w14:textId="77777777" w:rsidR="00A45B39" w:rsidRPr="009254CB" w:rsidRDefault="00A45B39" w:rsidP="00832792">
            <w:pPr>
              <w:jc w:val="center"/>
            </w:pPr>
            <w:r w:rsidRPr="009254CB">
              <w:t>396210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78" w14:textId="77777777" w:rsidR="00A45B39" w:rsidRPr="009254CB" w:rsidRDefault="00A45B39" w:rsidP="00832792">
            <w:pPr>
              <w:pStyle w:val="tvhtmlmktable1"/>
              <w:spacing w:before="0" w:beforeAutospacing="0" w:after="0" w:afterAutospacing="0"/>
              <w:jc w:val="center"/>
            </w:pPr>
            <w:r w:rsidRPr="009254CB">
              <w:t>608292</w:t>
            </w:r>
          </w:p>
        </w:tc>
      </w:tr>
      <w:tr w:rsidR="00A45B39" w:rsidRPr="009254CB" w14:paraId="405EFE7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7A" w14:textId="77777777" w:rsidR="00A45B39" w:rsidRPr="009254CB" w:rsidRDefault="00A45B39" w:rsidP="00832792">
            <w:pPr>
              <w:pStyle w:val="tvhtmlmktable1"/>
              <w:spacing w:before="0" w:beforeAutospacing="0" w:after="0" w:afterAutospacing="0"/>
            </w:pPr>
            <w:r w:rsidRPr="009254CB">
              <w:t>14.97.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7B" w14:textId="77777777" w:rsidR="00A45B39" w:rsidRPr="009254CB" w:rsidRDefault="00A45B39" w:rsidP="00832792">
            <w:pPr>
              <w:pStyle w:val="tvhtmlmktable1"/>
              <w:spacing w:before="0" w:beforeAutospacing="0" w:after="0" w:afterAutospacing="0"/>
            </w:pPr>
            <w:r w:rsidRPr="009254CB">
              <w:t>7.97.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7C" w14:textId="77777777" w:rsidR="00A45B39" w:rsidRPr="009254CB" w:rsidRDefault="00A45B39" w:rsidP="00832792">
            <w:pPr>
              <w:jc w:val="center"/>
            </w:pPr>
            <w:r w:rsidRPr="009254CB">
              <w:t>396220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7D" w14:textId="77777777" w:rsidR="00A45B39" w:rsidRPr="009254CB" w:rsidRDefault="00A45B39" w:rsidP="00832792">
            <w:pPr>
              <w:pStyle w:val="tvhtmlmktable1"/>
              <w:spacing w:before="0" w:beforeAutospacing="0" w:after="0" w:afterAutospacing="0"/>
              <w:jc w:val="center"/>
            </w:pPr>
            <w:r w:rsidRPr="009254CB">
              <w:t>608278</w:t>
            </w:r>
          </w:p>
        </w:tc>
      </w:tr>
      <w:tr w:rsidR="00A45B39" w:rsidRPr="009254CB" w14:paraId="405EFE8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7F" w14:textId="77777777" w:rsidR="00A45B39" w:rsidRPr="009254CB" w:rsidRDefault="00A45B39" w:rsidP="00832792">
            <w:pPr>
              <w:pStyle w:val="tvhtmlmktable1"/>
              <w:spacing w:before="0" w:beforeAutospacing="0" w:after="0" w:afterAutospacing="0"/>
            </w:pPr>
            <w:r w:rsidRPr="009254CB">
              <w:t>14.98.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80" w14:textId="77777777" w:rsidR="00A45B39" w:rsidRPr="009254CB" w:rsidRDefault="00A45B39" w:rsidP="00832792">
            <w:pPr>
              <w:pStyle w:val="tvhtmlmktable1"/>
              <w:spacing w:before="0" w:beforeAutospacing="0" w:after="0" w:afterAutospacing="0"/>
            </w:pPr>
            <w:r w:rsidRPr="009254CB">
              <w:t>7.98.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81" w14:textId="77777777" w:rsidR="00A45B39" w:rsidRPr="009254CB" w:rsidRDefault="00A45B39" w:rsidP="00832792">
            <w:pPr>
              <w:jc w:val="center"/>
            </w:pPr>
            <w:r w:rsidRPr="009254CB">
              <w:t>396240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82" w14:textId="77777777" w:rsidR="00A45B39" w:rsidRPr="009254CB" w:rsidRDefault="00A45B39" w:rsidP="00832792">
            <w:pPr>
              <w:pStyle w:val="tvhtmlmktable1"/>
              <w:spacing w:before="0" w:beforeAutospacing="0" w:after="0" w:afterAutospacing="0"/>
              <w:jc w:val="center"/>
            </w:pPr>
            <w:r w:rsidRPr="009254CB">
              <w:t>608295</w:t>
            </w:r>
          </w:p>
        </w:tc>
      </w:tr>
      <w:tr w:rsidR="00A45B39" w:rsidRPr="009254CB" w14:paraId="405EFE8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84" w14:textId="77777777" w:rsidR="00A45B39" w:rsidRPr="009254CB" w:rsidRDefault="00A45B39" w:rsidP="00832792">
            <w:pPr>
              <w:pStyle w:val="tvhtmlmktable1"/>
              <w:spacing w:before="0" w:beforeAutospacing="0" w:after="0" w:afterAutospacing="0"/>
            </w:pPr>
            <w:r w:rsidRPr="009254CB">
              <w:t>14.99.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85" w14:textId="77777777" w:rsidR="00A45B39" w:rsidRPr="009254CB" w:rsidRDefault="00A45B39" w:rsidP="00832792">
            <w:pPr>
              <w:pStyle w:val="tvhtmlmktable1"/>
              <w:spacing w:before="0" w:beforeAutospacing="0" w:after="0" w:afterAutospacing="0"/>
            </w:pPr>
            <w:r w:rsidRPr="009254CB">
              <w:t>7.99.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86" w14:textId="77777777" w:rsidR="00A45B39" w:rsidRPr="009254CB" w:rsidRDefault="00A45B39" w:rsidP="00832792">
            <w:pPr>
              <w:jc w:val="center"/>
            </w:pPr>
            <w:r w:rsidRPr="009254CB">
              <w:t>396240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87" w14:textId="77777777" w:rsidR="00A45B39" w:rsidRPr="009254CB" w:rsidRDefault="00A45B39" w:rsidP="00832792">
            <w:pPr>
              <w:pStyle w:val="tvhtmlmktable1"/>
              <w:spacing w:before="0" w:beforeAutospacing="0" w:after="0" w:afterAutospacing="0"/>
              <w:jc w:val="center"/>
            </w:pPr>
            <w:r w:rsidRPr="009254CB">
              <w:t>608279</w:t>
            </w:r>
          </w:p>
        </w:tc>
      </w:tr>
      <w:tr w:rsidR="00A45B39" w:rsidRPr="009254CB" w14:paraId="405EFE8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89" w14:textId="77777777" w:rsidR="00A45B39" w:rsidRPr="009254CB" w:rsidRDefault="00A45B39" w:rsidP="00832792">
            <w:pPr>
              <w:pStyle w:val="tvhtmlmktable1"/>
              <w:spacing w:before="0" w:beforeAutospacing="0" w:after="0" w:afterAutospacing="0"/>
            </w:pPr>
            <w:r w:rsidRPr="009254CB">
              <w:t>14.100.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8A" w14:textId="77777777" w:rsidR="00A45B39" w:rsidRPr="009254CB" w:rsidRDefault="00A45B39" w:rsidP="00832792">
            <w:pPr>
              <w:pStyle w:val="tvhtmlmktable1"/>
              <w:spacing w:before="0" w:beforeAutospacing="0" w:after="0" w:afterAutospacing="0"/>
            </w:pPr>
            <w:r w:rsidRPr="009254CB">
              <w:t>7.100.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8B" w14:textId="77777777" w:rsidR="00A45B39" w:rsidRPr="009254CB" w:rsidRDefault="00A45B39" w:rsidP="00832792">
            <w:pPr>
              <w:jc w:val="center"/>
            </w:pPr>
            <w:r w:rsidRPr="009254CB">
              <w:t>396240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8C" w14:textId="77777777" w:rsidR="00A45B39" w:rsidRPr="009254CB" w:rsidRDefault="00A45B39" w:rsidP="00832792">
            <w:pPr>
              <w:pStyle w:val="tvhtmlmktable1"/>
              <w:spacing w:before="0" w:beforeAutospacing="0" w:after="0" w:afterAutospacing="0"/>
              <w:jc w:val="center"/>
            </w:pPr>
            <w:r w:rsidRPr="009254CB">
              <w:t>608267</w:t>
            </w:r>
          </w:p>
        </w:tc>
      </w:tr>
      <w:tr w:rsidR="00A45B39" w:rsidRPr="009254CB" w14:paraId="405EFE9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8E" w14:textId="77777777" w:rsidR="00A45B39" w:rsidRPr="009254CB" w:rsidRDefault="00A45B39" w:rsidP="00832792">
            <w:pPr>
              <w:pStyle w:val="tvhtmlmktable1"/>
              <w:spacing w:before="0" w:beforeAutospacing="0" w:after="0" w:afterAutospacing="0"/>
            </w:pPr>
            <w:r w:rsidRPr="009254CB">
              <w:t>14.101.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8F" w14:textId="77777777" w:rsidR="00A45B39" w:rsidRPr="009254CB" w:rsidRDefault="00A45B39" w:rsidP="00832792">
            <w:pPr>
              <w:pStyle w:val="tvhtmlmktable1"/>
              <w:spacing w:before="0" w:beforeAutospacing="0" w:after="0" w:afterAutospacing="0"/>
            </w:pPr>
            <w:r w:rsidRPr="009254CB">
              <w:t>7.101.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90" w14:textId="77777777" w:rsidR="00A45B39" w:rsidRPr="009254CB" w:rsidRDefault="00A45B39" w:rsidP="00832792">
            <w:pPr>
              <w:jc w:val="center"/>
            </w:pPr>
            <w:r w:rsidRPr="009254CB">
              <w:t>396230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91" w14:textId="77777777" w:rsidR="00A45B39" w:rsidRPr="009254CB" w:rsidRDefault="00A45B39" w:rsidP="00832792">
            <w:pPr>
              <w:pStyle w:val="tvhtmlmktable1"/>
              <w:spacing w:before="0" w:beforeAutospacing="0" w:after="0" w:afterAutospacing="0"/>
              <w:jc w:val="center"/>
            </w:pPr>
            <w:r w:rsidRPr="009254CB">
              <w:t>608256</w:t>
            </w:r>
          </w:p>
        </w:tc>
      </w:tr>
      <w:tr w:rsidR="00A45B39" w:rsidRPr="009254CB" w14:paraId="405EFE9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93" w14:textId="77777777" w:rsidR="00A45B39" w:rsidRPr="009254CB" w:rsidRDefault="00A45B39" w:rsidP="00832792">
            <w:pPr>
              <w:pStyle w:val="tvhtmlmktable1"/>
              <w:spacing w:before="0" w:beforeAutospacing="0" w:after="0" w:afterAutospacing="0"/>
            </w:pPr>
            <w:r w:rsidRPr="009254CB">
              <w:t>14.102.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94" w14:textId="77777777" w:rsidR="00A45B39" w:rsidRPr="009254CB" w:rsidRDefault="00A45B39" w:rsidP="00832792">
            <w:pPr>
              <w:pStyle w:val="tvhtmlmktable1"/>
              <w:spacing w:before="0" w:beforeAutospacing="0" w:after="0" w:afterAutospacing="0"/>
            </w:pPr>
            <w:r w:rsidRPr="009254CB">
              <w:t>7.102.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95" w14:textId="77777777" w:rsidR="00A45B39" w:rsidRPr="009254CB" w:rsidRDefault="00A45B39" w:rsidP="00832792">
            <w:pPr>
              <w:jc w:val="center"/>
            </w:pPr>
            <w:r w:rsidRPr="009254CB">
              <w:t>396240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96" w14:textId="77777777" w:rsidR="00A45B39" w:rsidRPr="009254CB" w:rsidRDefault="00A45B39" w:rsidP="00832792">
            <w:pPr>
              <w:pStyle w:val="tvhtmlmktable1"/>
              <w:spacing w:before="0" w:beforeAutospacing="0" w:after="0" w:afterAutospacing="0"/>
              <w:jc w:val="center"/>
            </w:pPr>
            <w:r w:rsidRPr="009254CB">
              <w:t>608208</w:t>
            </w:r>
          </w:p>
        </w:tc>
      </w:tr>
      <w:tr w:rsidR="00A45B39" w:rsidRPr="009254CB" w14:paraId="405EFE9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98" w14:textId="77777777" w:rsidR="00A45B39" w:rsidRPr="009254CB" w:rsidRDefault="00A45B39" w:rsidP="00832792">
            <w:pPr>
              <w:pStyle w:val="tvhtmlmktable1"/>
              <w:spacing w:before="0" w:beforeAutospacing="0" w:after="0" w:afterAutospacing="0"/>
            </w:pPr>
            <w:r w:rsidRPr="009254CB">
              <w:t>14.103.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99" w14:textId="77777777" w:rsidR="00A45B39" w:rsidRPr="009254CB" w:rsidRDefault="00A45B39" w:rsidP="00832792">
            <w:pPr>
              <w:pStyle w:val="tvhtmlmktable1"/>
              <w:spacing w:before="0" w:beforeAutospacing="0" w:after="0" w:afterAutospacing="0"/>
            </w:pPr>
            <w:r w:rsidRPr="009254CB">
              <w:t>7.103.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9A" w14:textId="77777777" w:rsidR="00A45B39" w:rsidRPr="009254CB" w:rsidRDefault="00A45B39" w:rsidP="00832792">
            <w:pPr>
              <w:jc w:val="center"/>
            </w:pPr>
            <w:r w:rsidRPr="009254CB">
              <w:t>396320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9B" w14:textId="77777777" w:rsidR="00A45B39" w:rsidRPr="009254CB" w:rsidRDefault="00A45B39" w:rsidP="00832792">
            <w:pPr>
              <w:pStyle w:val="tvhtmlmktable1"/>
              <w:spacing w:before="0" w:beforeAutospacing="0" w:after="0" w:afterAutospacing="0"/>
              <w:jc w:val="center"/>
            </w:pPr>
            <w:r w:rsidRPr="009254CB">
              <w:t>608132</w:t>
            </w:r>
          </w:p>
        </w:tc>
      </w:tr>
      <w:tr w:rsidR="00A45B39" w:rsidRPr="009254CB" w14:paraId="405EFEA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9D" w14:textId="77777777" w:rsidR="00A45B39" w:rsidRPr="009254CB" w:rsidRDefault="00A45B39" w:rsidP="00832792">
            <w:pPr>
              <w:pStyle w:val="tvhtmlmktable1"/>
              <w:spacing w:before="0" w:beforeAutospacing="0" w:after="0" w:afterAutospacing="0"/>
            </w:pPr>
            <w:r w:rsidRPr="009254CB">
              <w:t>14.104.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9E" w14:textId="77777777" w:rsidR="00A45B39" w:rsidRPr="009254CB" w:rsidRDefault="00A45B39" w:rsidP="00832792">
            <w:pPr>
              <w:pStyle w:val="tvhtmlmktable1"/>
              <w:spacing w:before="0" w:beforeAutospacing="0" w:after="0" w:afterAutospacing="0"/>
            </w:pPr>
            <w:r w:rsidRPr="009254CB">
              <w:t>7.104.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9F" w14:textId="77777777" w:rsidR="00A45B39" w:rsidRPr="009254CB" w:rsidRDefault="00A45B39" w:rsidP="00832792">
            <w:pPr>
              <w:jc w:val="center"/>
            </w:pPr>
            <w:r w:rsidRPr="009254CB">
              <w:t>396650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A0" w14:textId="77777777" w:rsidR="00A45B39" w:rsidRPr="009254CB" w:rsidRDefault="00A45B39" w:rsidP="00832792">
            <w:pPr>
              <w:pStyle w:val="tvhtmlmktable1"/>
              <w:spacing w:before="0" w:beforeAutospacing="0" w:after="0" w:afterAutospacing="0"/>
              <w:jc w:val="center"/>
            </w:pPr>
            <w:r w:rsidRPr="009254CB">
              <w:t>608130</w:t>
            </w:r>
          </w:p>
        </w:tc>
      </w:tr>
      <w:tr w:rsidR="00A45B39" w:rsidRPr="009254CB" w14:paraId="405EFEA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A2" w14:textId="77777777" w:rsidR="00A45B39" w:rsidRPr="009254CB" w:rsidRDefault="00A45B39" w:rsidP="00832792">
            <w:pPr>
              <w:pStyle w:val="tvhtmlmktable1"/>
              <w:spacing w:before="0" w:beforeAutospacing="0" w:after="0" w:afterAutospacing="0"/>
            </w:pPr>
            <w:r w:rsidRPr="009254CB">
              <w:t>14.105.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A3" w14:textId="77777777" w:rsidR="00A45B39" w:rsidRPr="009254CB" w:rsidRDefault="00A45B39" w:rsidP="00832792">
            <w:pPr>
              <w:pStyle w:val="tvhtmlmktable1"/>
              <w:spacing w:before="0" w:beforeAutospacing="0" w:after="0" w:afterAutospacing="0"/>
            </w:pPr>
            <w:r w:rsidRPr="009254CB">
              <w:t>7.105.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A4" w14:textId="77777777" w:rsidR="00A45B39" w:rsidRPr="009254CB" w:rsidRDefault="00A45B39" w:rsidP="00832792">
            <w:pPr>
              <w:jc w:val="center"/>
            </w:pPr>
            <w:r w:rsidRPr="009254CB">
              <w:t>393560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A5" w14:textId="77777777" w:rsidR="00A45B39" w:rsidRPr="009254CB" w:rsidRDefault="00A45B39" w:rsidP="00832792">
            <w:pPr>
              <w:pStyle w:val="tvhtmlmktable1"/>
              <w:spacing w:before="0" w:beforeAutospacing="0" w:after="0" w:afterAutospacing="0"/>
              <w:jc w:val="center"/>
            </w:pPr>
            <w:r w:rsidRPr="009254CB">
              <w:t>605689</w:t>
            </w:r>
          </w:p>
        </w:tc>
      </w:tr>
      <w:tr w:rsidR="00A45B39" w:rsidRPr="009254CB" w14:paraId="405EFEA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A7" w14:textId="77777777" w:rsidR="00A45B39" w:rsidRPr="009254CB" w:rsidRDefault="00A45B39" w:rsidP="00832792">
            <w:pPr>
              <w:pStyle w:val="tvhtmlmktable1"/>
              <w:spacing w:before="0" w:beforeAutospacing="0" w:after="0" w:afterAutospacing="0"/>
            </w:pPr>
            <w:r w:rsidRPr="009254CB">
              <w:t>14.106.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A8" w14:textId="77777777" w:rsidR="00A45B39" w:rsidRPr="009254CB" w:rsidRDefault="00A45B39" w:rsidP="00832792">
            <w:pPr>
              <w:pStyle w:val="tvhtmlmktable1"/>
              <w:spacing w:before="0" w:beforeAutospacing="0" w:after="0" w:afterAutospacing="0"/>
            </w:pPr>
            <w:r w:rsidRPr="009254CB">
              <w:t>7.106.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A9" w14:textId="77777777" w:rsidR="00A45B39" w:rsidRPr="009254CB" w:rsidRDefault="00A45B39" w:rsidP="00832792">
            <w:pPr>
              <w:jc w:val="center"/>
            </w:pPr>
            <w:r w:rsidRPr="009254CB">
              <w:t>393530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AA" w14:textId="77777777" w:rsidR="00A45B39" w:rsidRPr="009254CB" w:rsidRDefault="00A45B39" w:rsidP="00832792">
            <w:pPr>
              <w:pStyle w:val="tvhtmlmktable1"/>
              <w:spacing w:before="0" w:beforeAutospacing="0" w:after="0" w:afterAutospacing="0"/>
              <w:jc w:val="center"/>
            </w:pPr>
            <w:r w:rsidRPr="009254CB">
              <w:t>605845</w:t>
            </w:r>
          </w:p>
        </w:tc>
      </w:tr>
      <w:tr w:rsidR="00A45B39" w:rsidRPr="009254CB" w14:paraId="405EFEB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AC" w14:textId="77777777" w:rsidR="00A45B39" w:rsidRPr="009254CB" w:rsidRDefault="00A45B39" w:rsidP="00832792">
            <w:pPr>
              <w:pStyle w:val="tvhtmlmktable1"/>
              <w:spacing w:before="0" w:beforeAutospacing="0" w:after="0" w:afterAutospacing="0"/>
            </w:pPr>
            <w:r w:rsidRPr="009254CB">
              <w:t>14.107.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AD" w14:textId="77777777" w:rsidR="00A45B39" w:rsidRPr="009254CB" w:rsidRDefault="00A45B39" w:rsidP="00832792">
            <w:pPr>
              <w:pStyle w:val="tvhtmlmktable1"/>
              <w:spacing w:before="0" w:beforeAutospacing="0" w:after="0" w:afterAutospacing="0"/>
            </w:pPr>
            <w:r w:rsidRPr="009254CB">
              <w:t>7.107.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AE" w14:textId="77777777" w:rsidR="00A45B39" w:rsidRPr="009254CB" w:rsidRDefault="00A45B39" w:rsidP="00832792">
            <w:pPr>
              <w:jc w:val="center"/>
            </w:pPr>
            <w:r w:rsidRPr="009254CB">
              <w:t>393450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AF" w14:textId="77777777" w:rsidR="00A45B39" w:rsidRPr="009254CB" w:rsidRDefault="00A45B39" w:rsidP="00832792">
            <w:pPr>
              <w:pStyle w:val="tvhtmlmktable1"/>
              <w:spacing w:before="0" w:beforeAutospacing="0" w:after="0" w:afterAutospacing="0"/>
              <w:jc w:val="center"/>
            </w:pPr>
            <w:r w:rsidRPr="009254CB">
              <w:t>605915</w:t>
            </w:r>
          </w:p>
        </w:tc>
      </w:tr>
      <w:tr w:rsidR="00A45B39" w:rsidRPr="009254CB" w14:paraId="405EFEB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B1" w14:textId="77777777" w:rsidR="00A45B39" w:rsidRPr="009254CB" w:rsidRDefault="00A45B39" w:rsidP="00832792">
            <w:pPr>
              <w:pStyle w:val="tvhtmlmktable1"/>
              <w:spacing w:before="0" w:beforeAutospacing="0" w:after="0" w:afterAutospacing="0"/>
            </w:pPr>
            <w:r w:rsidRPr="009254CB">
              <w:t>14.108.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B2" w14:textId="77777777" w:rsidR="00A45B39" w:rsidRPr="009254CB" w:rsidRDefault="00A45B39" w:rsidP="00832792">
            <w:pPr>
              <w:pStyle w:val="tvhtmlmktable1"/>
              <w:spacing w:before="0" w:beforeAutospacing="0" w:after="0" w:afterAutospacing="0"/>
            </w:pPr>
            <w:r w:rsidRPr="009254CB">
              <w:t>7.108.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B3" w14:textId="77777777" w:rsidR="00A45B39" w:rsidRPr="009254CB" w:rsidRDefault="00A45B39" w:rsidP="00832792">
            <w:pPr>
              <w:jc w:val="center"/>
            </w:pPr>
            <w:r w:rsidRPr="009254CB">
              <w:t>393420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B4" w14:textId="77777777" w:rsidR="00A45B39" w:rsidRPr="009254CB" w:rsidRDefault="00A45B39" w:rsidP="00832792">
            <w:pPr>
              <w:pStyle w:val="tvhtmlmktable1"/>
              <w:spacing w:before="0" w:beforeAutospacing="0" w:after="0" w:afterAutospacing="0"/>
              <w:jc w:val="center"/>
            </w:pPr>
            <w:r w:rsidRPr="009254CB">
              <w:t>605991</w:t>
            </w:r>
          </w:p>
        </w:tc>
      </w:tr>
      <w:tr w:rsidR="00A45B39" w:rsidRPr="009254CB" w14:paraId="405EFEB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B6" w14:textId="77777777" w:rsidR="00A45B39" w:rsidRPr="009254CB" w:rsidRDefault="00A45B39" w:rsidP="00832792">
            <w:pPr>
              <w:pStyle w:val="tvhtmlmktable1"/>
              <w:spacing w:before="0" w:beforeAutospacing="0" w:after="0" w:afterAutospacing="0"/>
            </w:pPr>
            <w:r w:rsidRPr="009254CB">
              <w:t>14.109.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B7" w14:textId="77777777" w:rsidR="00A45B39" w:rsidRPr="009254CB" w:rsidRDefault="00A45B39" w:rsidP="00832792">
            <w:pPr>
              <w:pStyle w:val="tvhtmlmktable1"/>
              <w:spacing w:before="0" w:beforeAutospacing="0" w:after="0" w:afterAutospacing="0"/>
            </w:pPr>
            <w:r w:rsidRPr="009254CB">
              <w:t>7.109.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B8" w14:textId="77777777" w:rsidR="00A45B39" w:rsidRPr="009254CB" w:rsidRDefault="00A45B39" w:rsidP="00832792">
            <w:pPr>
              <w:jc w:val="center"/>
            </w:pPr>
            <w:r w:rsidRPr="009254CB">
              <w:t>393330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B9" w14:textId="77777777" w:rsidR="00A45B39" w:rsidRPr="009254CB" w:rsidRDefault="00A45B39" w:rsidP="00832792">
            <w:pPr>
              <w:pStyle w:val="tvhtmlmktable1"/>
              <w:spacing w:before="0" w:beforeAutospacing="0" w:after="0" w:afterAutospacing="0"/>
              <w:jc w:val="center"/>
            </w:pPr>
            <w:r w:rsidRPr="009254CB">
              <w:t>606086</w:t>
            </w:r>
          </w:p>
        </w:tc>
      </w:tr>
      <w:tr w:rsidR="00A45B39" w:rsidRPr="009254CB" w14:paraId="405EFEB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BB" w14:textId="77777777" w:rsidR="00A45B39" w:rsidRPr="009254CB" w:rsidRDefault="00A45B39" w:rsidP="00832792">
            <w:pPr>
              <w:pStyle w:val="tvhtmlmktable1"/>
              <w:spacing w:before="0" w:beforeAutospacing="0" w:after="0" w:afterAutospacing="0"/>
            </w:pPr>
            <w:r w:rsidRPr="009254CB">
              <w:t>14.110.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BC" w14:textId="77777777" w:rsidR="00A45B39" w:rsidRPr="009254CB" w:rsidRDefault="00A45B39" w:rsidP="00832792">
            <w:pPr>
              <w:pStyle w:val="tvhtmlmktable1"/>
              <w:spacing w:before="0" w:beforeAutospacing="0" w:after="0" w:afterAutospacing="0"/>
            </w:pPr>
            <w:r w:rsidRPr="009254CB">
              <w:t>7.110.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BD" w14:textId="77777777" w:rsidR="00A45B39" w:rsidRPr="009254CB" w:rsidRDefault="00A45B39" w:rsidP="00832792">
            <w:pPr>
              <w:jc w:val="center"/>
            </w:pPr>
            <w:r w:rsidRPr="009254CB">
              <w:t>393240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BE" w14:textId="77777777" w:rsidR="00A45B39" w:rsidRPr="009254CB" w:rsidRDefault="00A45B39" w:rsidP="00832792">
            <w:pPr>
              <w:pStyle w:val="tvhtmlmktable1"/>
              <w:spacing w:before="0" w:beforeAutospacing="0" w:after="0" w:afterAutospacing="0"/>
              <w:jc w:val="center"/>
            </w:pPr>
            <w:r w:rsidRPr="009254CB">
              <w:t>606115</w:t>
            </w:r>
          </w:p>
        </w:tc>
      </w:tr>
      <w:tr w:rsidR="00A45B39" w:rsidRPr="009254CB" w14:paraId="405EFEC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C0" w14:textId="77777777" w:rsidR="00A45B39" w:rsidRPr="009254CB" w:rsidRDefault="00A45B39" w:rsidP="00832792">
            <w:pPr>
              <w:pStyle w:val="tvhtmlmktable1"/>
              <w:spacing w:before="0" w:beforeAutospacing="0" w:after="0" w:afterAutospacing="0"/>
            </w:pPr>
            <w:r w:rsidRPr="009254CB">
              <w:lastRenderedPageBreak/>
              <w:t>14.111.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C1" w14:textId="77777777" w:rsidR="00A45B39" w:rsidRPr="009254CB" w:rsidRDefault="00A45B39" w:rsidP="00832792">
            <w:pPr>
              <w:pStyle w:val="tvhtmlmktable1"/>
              <w:spacing w:before="0" w:beforeAutospacing="0" w:after="0" w:afterAutospacing="0"/>
            </w:pPr>
            <w:r w:rsidRPr="009254CB">
              <w:t>7.111.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C2" w14:textId="77777777" w:rsidR="00A45B39" w:rsidRPr="009254CB" w:rsidRDefault="00A45B39" w:rsidP="00832792">
            <w:pPr>
              <w:jc w:val="center"/>
            </w:pPr>
            <w:r w:rsidRPr="009254CB">
              <w:t>393190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C3" w14:textId="77777777" w:rsidR="00A45B39" w:rsidRPr="009254CB" w:rsidRDefault="00A45B39" w:rsidP="00832792">
            <w:pPr>
              <w:pStyle w:val="tvhtmlmktable1"/>
              <w:spacing w:before="0" w:beforeAutospacing="0" w:after="0" w:afterAutospacing="0"/>
              <w:jc w:val="center"/>
            </w:pPr>
            <w:r w:rsidRPr="009254CB">
              <w:t>606197</w:t>
            </w:r>
          </w:p>
        </w:tc>
      </w:tr>
      <w:tr w:rsidR="00A45B39" w:rsidRPr="009254CB" w14:paraId="405EFEC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C5" w14:textId="77777777" w:rsidR="00A45B39" w:rsidRPr="009254CB" w:rsidRDefault="00A45B39" w:rsidP="00832792">
            <w:pPr>
              <w:pStyle w:val="tvhtmlmktable1"/>
              <w:spacing w:before="0" w:beforeAutospacing="0" w:after="0" w:afterAutospacing="0"/>
            </w:pPr>
            <w:r w:rsidRPr="009254CB">
              <w:t>14.112.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C6" w14:textId="77777777" w:rsidR="00A45B39" w:rsidRPr="009254CB" w:rsidRDefault="00A45B39" w:rsidP="00832792">
            <w:pPr>
              <w:pStyle w:val="tvhtmlmktable1"/>
              <w:spacing w:before="0" w:beforeAutospacing="0" w:after="0" w:afterAutospacing="0"/>
            </w:pPr>
            <w:r w:rsidRPr="009254CB">
              <w:t>7.112.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C7" w14:textId="77777777" w:rsidR="00A45B39" w:rsidRPr="009254CB" w:rsidRDefault="00A45B39" w:rsidP="00832792">
            <w:pPr>
              <w:jc w:val="center"/>
            </w:pPr>
            <w:r w:rsidRPr="009254CB">
              <w:t>393120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C8" w14:textId="77777777" w:rsidR="00A45B39" w:rsidRPr="009254CB" w:rsidRDefault="00A45B39" w:rsidP="00832792">
            <w:pPr>
              <w:pStyle w:val="tvhtmlmktable1"/>
              <w:spacing w:before="0" w:beforeAutospacing="0" w:after="0" w:afterAutospacing="0"/>
              <w:jc w:val="center"/>
            </w:pPr>
            <w:r w:rsidRPr="009254CB">
              <w:t>606042</w:t>
            </w:r>
          </w:p>
        </w:tc>
      </w:tr>
      <w:tr w:rsidR="00A45B39" w:rsidRPr="009254CB" w14:paraId="405EFEC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CA" w14:textId="77777777" w:rsidR="00A45B39" w:rsidRPr="009254CB" w:rsidRDefault="00A45B39" w:rsidP="00832792">
            <w:pPr>
              <w:pStyle w:val="tvhtmlmktable1"/>
              <w:spacing w:before="0" w:beforeAutospacing="0" w:after="0" w:afterAutospacing="0"/>
            </w:pPr>
            <w:r w:rsidRPr="009254CB">
              <w:t>14.113.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CB" w14:textId="77777777" w:rsidR="00A45B39" w:rsidRPr="009254CB" w:rsidRDefault="00A45B39" w:rsidP="00832792">
            <w:pPr>
              <w:pStyle w:val="tvhtmlmktable1"/>
              <w:spacing w:before="0" w:beforeAutospacing="0" w:after="0" w:afterAutospacing="0"/>
            </w:pPr>
            <w:r w:rsidRPr="009254CB">
              <w:t>7.113.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CC" w14:textId="77777777" w:rsidR="00A45B39" w:rsidRPr="009254CB" w:rsidRDefault="00A45B39" w:rsidP="00832792">
            <w:pPr>
              <w:jc w:val="center"/>
            </w:pPr>
            <w:r w:rsidRPr="009254CB">
              <w:t>393080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CD" w14:textId="77777777" w:rsidR="00A45B39" w:rsidRPr="009254CB" w:rsidRDefault="00A45B39" w:rsidP="00832792">
            <w:pPr>
              <w:pStyle w:val="tvhtmlmktable1"/>
              <w:spacing w:before="0" w:beforeAutospacing="0" w:after="0" w:afterAutospacing="0"/>
              <w:jc w:val="center"/>
            </w:pPr>
            <w:r w:rsidRPr="009254CB">
              <w:t>605896</w:t>
            </w:r>
          </w:p>
        </w:tc>
      </w:tr>
      <w:tr w:rsidR="00A45B39" w:rsidRPr="009254CB" w14:paraId="405EFED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CF" w14:textId="77777777" w:rsidR="00A45B39" w:rsidRPr="009254CB" w:rsidRDefault="00A45B39" w:rsidP="00832792">
            <w:pPr>
              <w:pStyle w:val="tvhtmlmktable1"/>
              <w:spacing w:before="0" w:beforeAutospacing="0" w:after="0" w:afterAutospacing="0"/>
            </w:pPr>
            <w:r w:rsidRPr="009254CB">
              <w:t>14.114.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D0" w14:textId="77777777" w:rsidR="00A45B39" w:rsidRPr="009254CB" w:rsidRDefault="00A45B39" w:rsidP="00832792">
            <w:pPr>
              <w:pStyle w:val="tvhtmlmktable1"/>
              <w:spacing w:before="0" w:beforeAutospacing="0" w:after="0" w:afterAutospacing="0"/>
            </w:pPr>
            <w:r w:rsidRPr="009254CB">
              <w:t>7.114.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D1" w14:textId="77777777" w:rsidR="00A45B39" w:rsidRPr="009254CB" w:rsidRDefault="00A45B39" w:rsidP="00832792">
            <w:pPr>
              <w:jc w:val="center"/>
            </w:pPr>
            <w:r w:rsidRPr="009254CB">
              <w:t>393020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D2" w14:textId="77777777" w:rsidR="00A45B39" w:rsidRPr="009254CB" w:rsidRDefault="00A45B39" w:rsidP="00832792">
            <w:pPr>
              <w:pStyle w:val="tvhtmlmktable1"/>
              <w:spacing w:before="0" w:beforeAutospacing="0" w:after="0" w:afterAutospacing="0"/>
              <w:jc w:val="center"/>
            </w:pPr>
            <w:r w:rsidRPr="009254CB">
              <w:t>605888</w:t>
            </w:r>
          </w:p>
        </w:tc>
      </w:tr>
      <w:tr w:rsidR="00A45B39" w:rsidRPr="009254CB" w14:paraId="405EFED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D4" w14:textId="77777777" w:rsidR="00A45B39" w:rsidRPr="009254CB" w:rsidRDefault="00A45B39" w:rsidP="00832792">
            <w:pPr>
              <w:pStyle w:val="tvhtmlmktable1"/>
              <w:spacing w:before="0" w:beforeAutospacing="0" w:after="0" w:afterAutospacing="0"/>
            </w:pPr>
            <w:r w:rsidRPr="009254CB">
              <w:t>14.115.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D5" w14:textId="77777777" w:rsidR="00A45B39" w:rsidRPr="009254CB" w:rsidRDefault="00A45B39" w:rsidP="00832792">
            <w:pPr>
              <w:pStyle w:val="tvhtmlmktable1"/>
              <w:spacing w:before="0" w:beforeAutospacing="0" w:after="0" w:afterAutospacing="0"/>
            </w:pPr>
            <w:r w:rsidRPr="009254CB">
              <w:t>7.115.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D6" w14:textId="77777777" w:rsidR="00A45B39" w:rsidRPr="009254CB" w:rsidRDefault="00A45B39" w:rsidP="00832792">
            <w:pPr>
              <w:jc w:val="center"/>
            </w:pPr>
            <w:r w:rsidRPr="009254CB">
              <w:t>393060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D7" w14:textId="77777777" w:rsidR="00A45B39" w:rsidRPr="009254CB" w:rsidRDefault="00A45B39" w:rsidP="00832792">
            <w:pPr>
              <w:pStyle w:val="tvhtmlmktable1"/>
              <w:spacing w:before="0" w:beforeAutospacing="0" w:after="0" w:afterAutospacing="0"/>
              <w:jc w:val="center"/>
            </w:pPr>
            <w:r w:rsidRPr="009254CB">
              <w:t>605853</w:t>
            </w:r>
          </w:p>
        </w:tc>
      </w:tr>
      <w:tr w:rsidR="00A45B39" w:rsidRPr="009254CB" w14:paraId="405EFED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D9" w14:textId="77777777" w:rsidR="00A45B39" w:rsidRPr="009254CB" w:rsidRDefault="00A45B39" w:rsidP="00832792">
            <w:pPr>
              <w:pStyle w:val="tvhtmlmktable1"/>
              <w:spacing w:before="0" w:beforeAutospacing="0" w:after="0" w:afterAutospacing="0"/>
            </w:pPr>
            <w:r w:rsidRPr="009254CB">
              <w:t>14.116.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DA" w14:textId="77777777" w:rsidR="00A45B39" w:rsidRPr="009254CB" w:rsidRDefault="00A45B39" w:rsidP="00832792">
            <w:pPr>
              <w:pStyle w:val="tvhtmlmktable1"/>
              <w:spacing w:before="0" w:beforeAutospacing="0" w:after="0" w:afterAutospacing="0"/>
            </w:pPr>
            <w:r w:rsidRPr="009254CB">
              <w:t>7.116.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DB" w14:textId="77777777" w:rsidR="00A45B39" w:rsidRPr="009254CB" w:rsidRDefault="00A45B39" w:rsidP="00832792">
            <w:pPr>
              <w:jc w:val="center"/>
            </w:pPr>
            <w:r w:rsidRPr="009254CB">
              <w:t>393050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DC" w14:textId="77777777" w:rsidR="00A45B39" w:rsidRPr="009254CB" w:rsidRDefault="00A45B39" w:rsidP="00832792">
            <w:pPr>
              <w:pStyle w:val="tvhtmlmktable1"/>
              <w:spacing w:before="0" w:beforeAutospacing="0" w:after="0" w:afterAutospacing="0"/>
              <w:jc w:val="center"/>
            </w:pPr>
            <w:r w:rsidRPr="009254CB">
              <w:t>605819</w:t>
            </w:r>
          </w:p>
        </w:tc>
      </w:tr>
      <w:tr w:rsidR="00A45B39" w:rsidRPr="009254CB" w14:paraId="405EFEE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DE" w14:textId="77777777" w:rsidR="00A45B39" w:rsidRPr="009254CB" w:rsidRDefault="00A45B39" w:rsidP="00832792">
            <w:pPr>
              <w:pStyle w:val="tvhtmlmktable1"/>
              <w:spacing w:before="0" w:beforeAutospacing="0" w:after="0" w:afterAutospacing="0"/>
            </w:pPr>
            <w:r w:rsidRPr="009254CB">
              <w:t>14.117.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DF" w14:textId="77777777" w:rsidR="00A45B39" w:rsidRPr="009254CB" w:rsidRDefault="00A45B39" w:rsidP="00832792">
            <w:pPr>
              <w:pStyle w:val="tvhtmlmktable1"/>
              <w:spacing w:before="0" w:beforeAutospacing="0" w:after="0" w:afterAutospacing="0"/>
            </w:pPr>
            <w:r w:rsidRPr="009254CB">
              <w:t>7.117.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E0" w14:textId="77777777" w:rsidR="00A45B39" w:rsidRPr="009254CB" w:rsidRDefault="00A45B39" w:rsidP="00832792">
            <w:pPr>
              <w:jc w:val="center"/>
            </w:pPr>
            <w:r w:rsidRPr="009254CB">
              <w:t>393080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E1" w14:textId="77777777" w:rsidR="00A45B39" w:rsidRPr="009254CB" w:rsidRDefault="00A45B39" w:rsidP="00832792">
            <w:pPr>
              <w:pStyle w:val="tvhtmlmktable1"/>
              <w:spacing w:before="0" w:beforeAutospacing="0" w:after="0" w:afterAutospacing="0"/>
              <w:jc w:val="center"/>
            </w:pPr>
            <w:r w:rsidRPr="009254CB">
              <w:t>605787</w:t>
            </w:r>
          </w:p>
        </w:tc>
      </w:tr>
      <w:tr w:rsidR="00A45B39" w:rsidRPr="009254CB" w14:paraId="405EFEE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E3" w14:textId="77777777" w:rsidR="00A45B39" w:rsidRPr="009254CB" w:rsidRDefault="00A45B39" w:rsidP="00832792">
            <w:pPr>
              <w:pStyle w:val="tvhtmlmktable1"/>
              <w:spacing w:before="0" w:beforeAutospacing="0" w:after="0" w:afterAutospacing="0"/>
            </w:pPr>
            <w:r w:rsidRPr="009254CB">
              <w:t>14.118.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E4" w14:textId="77777777" w:rsidR="00A45B39" w:rsidRPr="009254CB" w:rsidRDefault="00A45B39" w:rsidP="00832792">
            <w:pPr>
              <w:pStyle w:val="tvhtmlmktable1"/>
              <w:spacing w:before="0" w:beforeAutospacing="0" w:after="0" w:afterAutospacing="0"/>
            </w:pPr>
            <w:r w:rsidRPr="009254CB">
              <w:t>7.118.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E5" w14:textId="77777777" w:rsidR="00A45B39" w:rsidRPr="009254CB" w:rsidRDefault="00A45B39" w:rsidP="00832792">
            <w:pPr>
              <w:jc w:val="center"/>
            </w:pPr>
            <w:r w:rsidRPr="009254CB">
              <w:t>393040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E6" w14:textId="77777777" w:rsidR="00A45B39" w:rsidRPr="009254CB" w:rsidRDefault="00A45B39" w:rsidP="00832792">
            <w:pPr>
              <w:pStyle w:val="tvhtmlmktable1"/>
              <w:spacing w:before="0" w:beforeAutospacing="0" w:after="0" w:afterAutospacing="0"/>
              <w:jc w:val="center"/>
            </w:pPr>
            <w:r w:rsidRPr="009254CB">
              <w:t>605741</w:t>
            </w:r>
          </w:p>
        </w:tc>
      </w:tr>
      <w:tr w:rsidR="00A45B39" w:rsidRPr="009254CB" w14:paraId="405EFEE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E8" w14:textId="77777777" w:rsidR="00A45B39" w:rsidRPr="009254CB" w:rsidRDefault="00A45B39" w:rsidP="00832792">
            <w:pPr>
              <w:pStyle w:val="tvhtmlmktable1"/>
              <w:spacing w:before="0" w:beforeAutospacing="0" w:after="0" w:afterAutospacing="0"/>
            </w:pPr>
            <w:r w:rsidRPr="009254CB">
              <w:t>14.119.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E9" w14:textId="77777777" w:rsidR="00A45B39" w:rsidRPr="009254CB" w:rsidRDefault="00A45B39" w:rsidP="00832792">
            <w:pPr>
              <w:pStyle w:val="tvhtmlmktable1"/>
              <w:spacing w:before="0" w:beforeAutospacing="0" w:after="0" w:afterAutospacing="0"/>
            </w:pPr>
            <w:r w:rsidRPr="009254CB">
              <w:t>7.119.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EA" w14:textId="77777777" w:rsidR="00A45B39" w:rsidRPr="009254CB" w:rsidRDefault="00A45B39" w:rsidP="00832792">
            <w:pPr>
              <w:jc w:val="center"/>
            </w:pPr>
            <w:r w:rsidRPr="009254CB">
              <w:t>393070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EB" w14:textId="77777777" w:rsidR="00A45B39" w:rsidRPr="009254CB" w:rsidRDefault="00A45B39" w:rsidP="00832792">
            <w:pPr>
              <w:pStyle w:val="tvhtmlmktable1"/>
              <w:spacing w:before="0" w:beforeAutospacing="0" w:after="0" w:afterAutospacing="0"/>
              <w:jc w:val="center"/>
            </w:pPr>
            <w:r w:rsidRPr="009254CB">
              <w:t>605695</w:t>
            </w:r>
          </w:p>
        </w:tc>
      </w:tr>
      <w:tr w:rsidR="00A45B39" w:rsidRPr="009254CB" w14:paraId="405EFEF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ED" w14:textId="77777777" w:rsidR="00A45B39" w:rsidRPr="009254CB" w:rsidRDefault="00A45B39" w:rsidP="00832792">
            <w:pPr>
              <w:pStyle w:val="tvhtmlmktable1"/>
              <w:spacing w:before="0" w:beforeAutospacing="0" w:after="0" w:afterAutospacing="0"/>
            </w:pPr>
            <w:r w:rsidRPr="009254CB">
              <w:t>14.120.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EE" w14:textId="77777777" w:rsidR="00A45B39" w:rsidRPr="009254CB" w:rsidRDefault="00A45B39" w:rsidP="00832792">
            <w:pPr>
              <w:pStyle w:val="tvhtmlmktable1"/>
              <w:spacing w:before="0" w:beforeAutospacing="0" w:after="0" w:afterAutospacing="0"/>
            </w:pPr>
            <w:r w:rsidRPr="009254CB">
              <w:t>7.120.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EF" w14:textId="77777777" w:rsidR="00A45B39" w:rsidRPr="009254CB" w:rsidRDefault="00A45B39" w:rsidP="00832792">
            <w:pPr>
              <w:jc w:val="center"/>
            </w:pPr>
            <w:r w:rsidRPr="009254CB">
              <w:t>393070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F0" w14:textId="77777777" w:rsidR="00A45B39" w:rsidRPr="009254CB" w:rsidRDefault="00A45B39" w:rsidP="00832792">
            <w:pPr>
              <w:pStyle w:val="tvhtmlmktable1"/>
              <w:spacing w:before="0" w:beforeAutospacing="0" w:after="0" w:afterAutospacing="0"/>
              <w:jc w:val="center"/>
            </w:pPr>
            <w:r w:rsidRPr="009254CB">
              <w:t>605668</w:t>
            </w:r>
          </w:p>
        </w:tc>
      </w:tr>
      <w:tr w:rsidR="00A45B39" w:rsidRPr="009254CB" w14:paraId="405EFEF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F2" w14:textId="77777777" w:rsidR="00A45B39" w:rsidRPr="009254CB" w:rsidRDefault="00A45B39" w:rsidP="00832792">
            <w:pPr>
              <w:pStyle w:val="tvhtmlmktable1"/>
              <w:spacing w:before="0" w:beforeAutospacing="0" w:after="0" w:afterAutospacing="0"/>
            </w:pPr>
            <w:r w:rsidRPr="009254CB">
              <w:t>14.121.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F3" w14:textId="77777777" w:rsidR="00A45B39" w:rsidRPr="009254CB" w:rsidRDefault="00A45B39" w:rsidP="00832792">
            <w:pPr>
              <w:pStyle w:val="tvhtmlmktable1"/>
              <w:spacing w:before="0" w:beforeAutospacing="0" w:after="0" w:afterAutospacing="0"/>
            </w:pPr>
            <w:r w:rsidRPr="009254CB">
              <w:t>7.121.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F4" w14:textId="77777777" w:rsidR="00A45B39" w:rsidRPr="009254CB" w:rsidRDefault="00A45B39" w:rsidP="00832792">
            <w:pPr>
              <w:jc w:val="center"/>
            </w:pPr>
            <w:r w:rsidRPr="009254CB">
              <w:t>392990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F5" w14:textId="77777777" w:rsidR="00A45B39" w:rsidRPr="009254CB" w:rsidRDefault="00A45B39" w:rsidP="00832792">
            <w:pPr>
              <w:pStyle w:val="tvhtmlmktable1"/>
              <w:spacing w:before="0" w:beforeAutospacing="0" w:after="0" w:afterAutospacing="0"/>
              <w:jc w:val="center"/>
            </w:pPr>
            <w:r w:rsidRPr="009254CB">
              <w:t>605624</w:t>
            </w:r>
          </w:p>
        </w:tc>
      </w:tr>
      <w:tr w:rsidR="00A45B39" w:rsidRPr="009254CB" w14:paraId="405EFEF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F7" w14:textId="77777777" w:rsidR="00A45B39" w:rsidRPr="009254CB" w:rsidRDefault="00A45B39" w:rsidP="00832792">
            <w:pPr>
              <w:pStyle w:val="tvhtmlmktable1"/>
              <w:spacing w:before="0" w:beforeAutospacing="0" w:after="0" w:afterAutospacing="0"/>
            </w:pPr>
            <w:r w:rsidRPr="009254CB">
              <w:t>14.122.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F8" w14:textId="77777777" w:rsidR="00A45B39" w:rsidRPr="009254CB" w:rsidRDefault="00A45B39" w:rsidP="00832792">
            <w:pPr>
              <w:pStyle w:val="tvhtmlmktable1"/>
              <w:spacing w:before="0" w:beforeAutospacing="0" w:after="0" w:afterAutospacing="0"/>
            </w:pPr>
            <w:r w:rsidRPr="009254CB">
              <w:t>7.122.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F9" w14:textId="77777777" w:rsidR="00A45B39" w:rsidRPr="009254CB" w:rsidRDefault="00A45B39" w:rsidP="00832792">
            <w:pPr>
              <w:jc w:val="center"/>
            </w:pPr>
            <w:r w:rsidRPr="009254CB">
              <w:t>393000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FA" w14:textId="77777777" w:rsidR="00A45B39" w:rsidRPr="009254CB" w:rsidRDefault="00A45B39" w:rsidP="00832792">
            <w:pPr>
              <w:pStyle w:val="tvhtmlmktable1"/>
              <w:spacing w:before="0" w:beforeAutospacing="0" w:after="0" w:afterAutospacing="0"/>
              <w:jc w:val="center"/>
            </w:pPr>
            <w:r w:rsidRPr="009254CB">
              <w:t>605602</w:t>
            </w:r>
          </w:p>
        </w:tc>
      </w:tr>
      <w:tr w:rsidR="00A45B39" w:rsidRPr="009254CB" w14:paraId="405EFF0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EFC" w14:textId="77777777" w:rsidR="00A45B39" w:rsidRPr="009254CB" w:rsidRDefault="00A45B39" w:rsidP="00832792">
            <w:pPr>
              <w:pStyle w:val="tvhtmlmktable1"/>
              <w:spacing w:before="0" w:beforeAutospacing="0" w:after="0" w:afterAutospacing="0"/>
            </w:pPr>
            <w:r w:rsidRPr="009254CB">
              <w:t>14.123.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EFD" w14:textId="77777777" w:rsidR="00A45B39" w:rsidRPr="009254CB" w:rsidRDefault="00A45B39" w:rsidP="00832792">
            <w:pPr>
              <w:pStyle w:val="tvhtmlmktable1"/>
              <w:spacing w:before="0" w:beforeAutospacing="0" w:after="0" w:afterAutospacing="0"/>
            </w:pPr>
            <w:r w:rsidRPr="009254CB">
              <w:t>7.123.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EFE" w14:textId="77777777" w:rsidR="00A45B39" w:rsidRPr="009254CB" w:rsidRDefault="00A45B39" w:rsidP="00832792">
            <w:pPr>
              <w:jc w:val="center"/>
            </w:pPr>
            <w:r w:rsidRPr="009254CB">
              <w:t>393070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EFF" w14:textId="77777777" w:rsidR="00A45B39" w:rsidRPr="009254CB" w:rsidRDefault="00A45B39" w:rsidP="00832792">
            <w:pPr>
              <w:pStyle w:val="tvhtmlmktable1"/>
              <w:spacing w:before="0" w:beforeAutospacing="0" w:after="0" w:afterAutospacing="0"/>
              <w:jc w:val="center"/>
            </w:pPr>
            <w:r w:rsidRPr="009254CB">
              <w:t>605638</w:t>
            </w:r>
          </w:p>
        </w:tc>
      </w:tr>
      <w:tr w:rsidR="00A45B39" w:rsidRPr="009254CB" w14:paraId="405EFF0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01" w14:textId="77777777" w:rsidR="00A45B39" w:rsidRPr="009254CB" w:rsidRDefault="00A45B39" w:rsidP="00832792">
            <w:pPr>
              <w:pStyle w:val="tvhtmlmktable1"/>
              <w:spacing w:before="0" w:beforeAutospacing="0" w:after="0" w:afterAutospacing="0"/>
            </w:pPr>
            <w:r w:rsidRPr="009254CB">
              <w:t>14.124.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02" w14:textId="77777777" w:rsidR="00A45B39" w:rsidRPr="009254CB" w:rsidRDefault="00A45B39" w:rsidP="00832792">
            <w:pPr>
              <w:pStyle w:val="tvhtmlmktable1"/>
              <w:spacing w:before="0" w:beforeAutospacing="0" w:after="0" w:afterAutospacing="0"/>
            </w:pPr>
            <w:r w:rsidRPr="009254CB">
              <w:t>7.124.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03" w14:textId="77777777" w:rsidR="00A45B39" w:rsidRPr="009254CB" w:rsidRDefault="00A45B39" w:rsidP="00832792">
            <w:pPr>
              <w:jc w:val="center"/>
            </w:pPr>
            <w:r w:rsidRPr="009254CB">
              <w:t>393110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04" w14:textId="77777777" w:rsidR="00A45B39" w:rsidRPr="009254CB" w:rsidRDefault="00A45B39" w:rsidP="00832792">
            <w:pPr>
              <w:pStyle w:val="tvhtmlmktable1"/>
              <w:spacing w:before="0" w:beforeAutospacing="0" w:after="0" w:afterAutospacing="0"/>
              <w:jc w:val="center"/>
            </w:pPr>
            <w:r w:rsidRPr="009254CB">
              <w:t>605561</w:t>
            </w:r>
          </w:p>
        </w:tc>
      </w:tr>
      <w:tr w:rsidR="00A45B39" w:rsidRPr="009254CB" w14:paraId="405EFF0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06" w14:textId="77777777" w:rsidR="00A45B39" w:rsidRPr="009254CB" w:rsidRDefault="00A45B39" w:rsidP="00832792">
            <w:pPr>
              <w:pStyle w:val="tvhtmlmktable1"/>
              <w:spacing w:before="0" w:beforeAutospacing="0" w:after="0" w:afterAutospacing="0"/>
            </w:pPr>
            <w:r w:rsidRPr="009254CB">
              <w:t>14.125.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07" w14:textId="77777777" w:rsidR="00A45B39" w:rsidRPr="009254CB" w:rsidRDefault="00A45B39" w:rsidP="00832792">
            <w:pPr>
              <w:pStyle w:val="tvhtmlmktable1"/>
              <w:spacing w:before="0" w:beforeAutospacing="0" w:after="0" w:afterAutospacing="0"/>
            </w:pPr>
            <w:r w:rsidRPr="009254CB">
              <w:t>7.125.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08" w14:textId="77777777" w:rsidR="00A45B39" w:rsidRPr="009254CB" w:rsidRDefault="00A45B39" w:rsidP="00832792">
            <w:pPr>
              <w:jc w:val="center"/>
            </w:pPr>
            <w:r w:rsidRPr="009254CB">
              <w:t>393110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09" w14:textId="77777777" w:rsidR="00A45B39" w:rsidRPr="009254CB" w:rsidRDefault="00A45B39" w:rsidP="00832792">
            <w:pPr>
              <w:pStyle w:val="tvhtmlmktable1"/>
              <w:spacing w:before="0" w:beforeAutospacing="0" w:after="0" w:afterAutospacing="0"/>
              <w:jc w:val="center"/>
            </w:pPr>
            <w:r w:rsidRPr="009254CB">
              <w:t>605495</w:t>
            </w:r>
          </w:p>
        </w:tc>
      </w:tr>
      <w:tr w:rsidR="00A45B39" w:rsidRPr="009254CB" w14:paraId="405EFF0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0B" w14:textId="77777777" w:rsidR="00A45B39" w:rsidRPr="009254CB" w:rsidRDefault="00A45B39" w:rsidP="00832792">
            <w:pPr>
              <w:pStyle w:val="tvhtmlmktable1"/>
              <w:spacing w:before="0" w:beforeAutospacing="0" w:after="0" w:afterAutospacing="0"/>
            </w:pPr>
            <w:r w:rsidRPr="009254CB">
              <w:t>14.126.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0C" w14:textId="77777777" w:rsidR="00A45B39" w:rsidRPr="009254CB" w:rsidRDefault="00A45B39" w:rsidP="00832792">
            <w:pPr>
              <w:pStyle w:val="tvhtmlmktable1"/>
              <w:spacing w:before="0" w:beforeAutospacing="0" w:after="0" w:afterAutospacing="0"/>
            </w:pPr>
            <w:r w:rsidRPr="009254CB">
              <w:t>7.126.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0D" w14:textId="77777777" w:rsidR="00A45B39" w:rsidRPr="009254CB" w:rsidRDefault="00A45B39" w:rsidP="00832792">
            <w:pPr>
              <w:jc w:val="center"/>
            </w:pPr>
            <w:r w:rsidRPr="009254CB">
              <w:t>393180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0E" w14:textId="77777777" w:rsidR="00A45B39" w:rsidRPr="009254CB" w:rsidRDefault="00A45B39" w:rsidP="00832792">
            <w:pPr>
              <w:pStyle w:val="tvhtmlmktable1"/>
              <w:spacing w:before="0" w:beforeAutospacing="0" w:after="0" w:afterAutospacing="0"/>
              <w:jc w:val="center"/>
            </w:pPr>
            <w:r w:rsidRPr="009254CB">
              <w:t>605415</w:t>
            </w:r>
          </w:p>
        </w:tc>
      </w:tr>
      <w:tr w:rsidR="00A45B39" w:rsidRPr="009254CB" w14:paraId="405EFF1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10" w14:textId="77777777" w:rsidR="00A45B39" w:rsidRPr="009254CB" w:rsidRDefault="00A45B39" w:rsidP="00832792">
            <w:pPr>
              <w:pStyle w:val="tvhtmlmktable1"/>
              <w:spacing w:before="0" w:beforeAutospacing="0" w:after="0" w:afterAutospacing="0"/>
            </w:pPr>
            <w:r w:rsidRPr="009254CB">
              <w:t>14.127.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11" w14:textId="77777777" w:rsidR="00A45B39" w:rsidRPr="009254CB" w:rsidRDefault="00A45B39" w:rsidP="00832792">
            <w:pPr>
              <w:pStyle w:val="tvhtmlmktable1"/>
              <w:spacing w:before="0" w:beforeAutospacing="0" w:after="0" w:afterAutospacing="0"/>
            </w:pPr>
            <w:r w:rsidRPr="009254CB">
              <w:t>7.127.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12" w14:textId="77777777" w:rsidR="00A45B39" w:rsidRPr="009254CB" w:rsidRDefault="00A45B39" w:rsidP="00832792">
            <w:pPr>
              <w:jc w:val="center"/>
            </w:pPr>
            <w:r w:rsidRPr="009254CB">
              <w:t>393250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13" w14:textId="77777777" w:rsidR="00A45B39" w:rsidRPr="009254CB" w:rsidRDefault="00A45B39" w:rsidP="00832792">
            <w:pPr>
              <w:pStyle w:val="tvhtmlmktable1"/>
              <w:spacing w:before="0" w:beforeAutospacing="0" w:after="0" w:afterAutospacing="0"/>
              <w:jc w:val="center"/>
            </w:pPr>
            <w:r w:rsidRPr="009254CB">
              <w:t>605440</w:t>
            </w:r>
          </w:p>
        </w:tc>
      </w:tr>
      <w:tr w:rsidR="00A45B39" w:rsidRPr="009254CB" w14:paraId="405EFF1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15" w14:textId="77777777" w:rsidR="00A45B39" w:rsidRPr="009254CB" w:rsidRDefault="00A45B39" w:rsidP="00832792">
            <w:pPr>
              <w:pStyle w:val="tvhtmlmktable1"/>
              <w:spacing w:before="0" w:beforeAutospacing="0" w:after="0" w:afterAutospacing="0"/>
            </w:pPr>
            <w:r w:rsidRPr="009254CB">
              <w:t>14.128.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16" w14:textId="77777777" w:rsidR="00A45B39" w:rsidRPr="009254CB" w:rsidRDefault="00A45B39" w:rsidP="00832792">
            <w:pPr>
              <w:pStyle w:val="tvhtmlmktable1"/>
              <w:spacing w:before="0" w:beforeAutospacing="0" w:after="0" w:afterAutospacing="0"/>
            </w:pPr>
            <w:r w:rsidRPr="009254CB">
              <w:t>7.128.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17" w14:textId="77777777" w:rsidR="00A45B39" w:rsidRPr="009254CB" w:rsidRDefault="00A45B39" w:rsidP="00832792">
            <w:pPr>
              <w:jc w:val="center"/>
            </w:pPr>
            <w:r w:rsidRPr="009254CB">
              <w:t>392960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18" w14:textId="77777777" w:rsidR="00A45B39" w:rsidRPr="009254CB" w:rsidRDefault="00A45B39" w:rsidP="00832792">
            <w:pPr>
              <w:pStyle w:val="tvhtmlmktable1"/>
              <w:spacing w:before="0" w:beforeAutospacing="0" w:after="0" w:afterAutospacing="0"/>
              <w:jc w:val="center"/>
            </w:pPr>
            <w:r w:rsidRPr="009254CB">
              <w:t>605212</w:t>
            </w:r>
          </w:p>
        </w:tc>
      </w:tr>
      <w:tr w:rsidR="00A45B39" w:rsidRPr="009254CB" w14:paraId="405EFF1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1A" w14:textId="77777777" w:rsidR="00A45B39" w:rsidRPr="009254CB" w:rsidRDefault="00A45B39" w:rsidP="00832792">
            <w:pPr>
              <w:pStyle w:val="tvhtmlmktable1"/>
              <w:spacing w:before="0" w:beforeAutospacing="0" w:after="0" w:afterAutospacing="0"/>
            </w:pPr>
            <w:r w:rsidRPr="009254CB">
              <w:t>14.129.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1B" w14:textId="77777777" w:rsidR="00A45B39" w:rsidRPr="009254CB" w:rsidRDefault="00A45B39" w:rsidP="00832792">
            <w:pPr>
              <w:pStyle w:val="tvhtmlmktable1"/>
              <w:spacing w:before="0" w:beforeAutospacing="0" w:after="0" w:afterAutospacing="0"/>
            </w:pPr>
            <w:r w:rsidRPr="009254CB">
              <w:t>7.129.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1C" w14:textId="77777777" w:rsidR="00A45B39" w:rsidRPr="009254CB" w:rsidRDefault="00A45B39" w:rsidP="00832792">
            <w:pPr>
              <w:jc w:val="center"/>
            </w:pPr>
            <w:r w:rsidRPr="009254CB">
              <w:t>392470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1D" w14:textId="77777777" w:rsidR="00A45B39" w:rsidRPr="009254CB" w:rsidRDefault="00A45B39" w:rsidP="00832792">
            <w:pPr>
              <w:pStyle w:val="tvhtmlmktable1"/>
              <w:spacing w:before="0" w:beforeAutospacing="0" w:after="0" w:afterAutospacing="0"/>
              <w:jc w:val="center"/>
            </w:pPr>
            <w:r w:rsidRPr="009254CB">
              <w:t>604973</w:t>
            </w:r>
          </w:p>
        </w:tc>
      </w:tr>
      <w:tr w:rsidR="00A45B39" w:rsidRPr="009254CB" w14:paraId="405EFF2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1F" w14:textId="77777777" w:rsidR="00A45B39" w:rsidRPr="009254CB" w:rsidRDefault="00A45B39" w:rsidP="00832792">
            <w:pPr>
              <w:pStyle w:val="tvhtmlmktable1"/>
              <w:spacing w:before="0" w:beforeAutospacing="0" w:after="0" w:afterAutospacing="0"/>
            </w:pPr>
            <w:r w:rsidRPr="009254CB">
              <w:t>14.130.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20" w14:textId="77777777" w:rsidR="00A45B39" w:rsidRPr="009254CB" w:rsidRDefault="00A45B39" w:rsidP="00832792">
            <w:pPr>
              <w:pStyle w:val="tvhtmlmktable1"/>
              <w:spacing w:before="0" w:beforeAutospacing="0" w:after="0" w:afterAutospacing="0"/>
            </w:pPr>
            <w:r w:rsidRPr="009254CB">
              <w:t>7.130.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21" w14:textId="77777777" w:rsidR="00A45B39" w:rsidRPr="009254CB" w:rsidRDefault="00A45B39" w:rsidP="00832792">
            <w:pPr>
              <w:jc w:val="center"/>
            </w:pPr>
            <w:r w:rsidRPr="009254CB">
              <w:t>392460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22" w14:textId="77777777" w:rsidR="00A45B39" w:rsidRPr="009254CB" w:rsidRDefault="00A45B39" w:rsidP="00832792">
            <w:pPr>
              <w:pStyle w:val="tvhtmlmktable1"/>
              <w:spacing w:before="0" w:beforeAutospacing="0" w:after="0" w:afterAutospacing="0"/>
              <w:jc w:val="center"/>
            </w:pPr>
            <w:r w:rsidRPr="009254CB">
              <w:t>604936</w:t>
            </w:r>
          </w:p>
        </w:tc>
      </w:tr>
      <w:tr w:rsidR="00A45B39" w:rsidRPr="009254CB" w14:paraId="405EFF2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24" w14:textId="77777777" w:rsidR="00A45B39" w:rsidRPr="009254CB" w:rsidRDefault="00A45B39" w:rsidP="00832792">
            <w:pPr>
              <w:pStyle w:val="tvhtmlmktable1"/>
              <w:spacing w:before="0" w:beforeAutospacing="0" w:after="0" w:afterAutospacing="0"/>
            </w:pPr>
            <w:r w:rsidRPr="009254CB">
              <w:t>14.131.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25" w14:textId="77777777" w:rsidR="00A45B39" w:rsidRPr="009254CB" w:rsidRDefault="00A45B39" w:rsidP="00832792">
            <w:pPr>
              <w:pStyle w:val="tvhtmlmktable1"/>
              <w:spacing w:before="0" w:beforeAutospacing="0" w:after="0" w:afterAutospacing="0"/>
            </w:pPr>
            <w:r w:rsidRPr="009254CB">
              <w:t>7.131.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26" w14:textId="77777777" w:rsidR="00A45B39" w:rsidRPr="009254CB" w:rsidRDefault="00A45B39" w:rsidP="00832792">
            <w:pPr>
              <w:jc w:val="center"/>
            </w:pPr>
            <w:r w:rsidRPr="009254CB">
              <w:t>392980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27" w14:textId="77777777" w:rsidR="00A45B39" w:rsidRPr="009254CB" w:rsidRDefault="00A45B39" w:rsidP="00832792">
            <w:pPr>
              <w:pStyle w:val="tvhtmlmktable1"/>
              <w:spacing w:before="0" w:beforeAutospacing="0" w:after="0" w:afterAutospacing="0"/>
              <w:jc w:val="center"/>
            </w:pPr>
            <w:r w:rsidRPr="009254CB">
              <w:t>605186</w:t>
            </w:r>
          </w:p>
        </w:tc>
      </w:tr>
      <w:tr w:rsidR="00A45B39" w:rsidRPr="009254CB" w14:paraId="405EFF2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29" w14:textId="77777777" w:rsidR="00A45B39" w:rsidRPr="009254CB" w:rsidRDefault="00A45B39" w:rsidP="00832792">
            <w:pPr>
              <w:pStyle w:val="tvhtmlmktable1"/>
              <w:spacing w:before="0" w:beforeAutospacing="0" w:after="0" w:afterAutospacing="0"/>
            </w:pPr>
            <w:r w:rsidRPr="009254CB">
              <w:t>14.132.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2A" w14:textId="77777777" w:rsidR="00A45B39" w:rsidRPr="009254CB" w:rsidRDefault="00A45B39" w:rsidP="00832792">
            <w:pPr>
              <w:pStyle w:val="tvhtmlmktable1"/>
              <w:spacing w:before="0" w:beforeAutospacing="0" w:after="0" w:afterAutospacing="0"/>
            </w:pPr>
            <w:r w:rsidRPr="009254CB">
              <w:t>7.132.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2B" w14:textId="77777777" w:rsidR="00A45B39" w:rsidRPr="009254CB" w:rsidRDefault="00A45B39" w:rsidP="00832792">
            <w:pPr>
              <w:jc w:val="center"/>
            </w:pPr>
            <w:r w:rsidRPr="009254CB">
              <w:t>395490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2C" w14:textId="77777777" w:rsidR="00A45B39" w:rsidRPr="009254CB" w:rsidRDefault="00A45B39" w:rsidP="00832792">
            <w:pPr>
              <w:pStyle w:val="tvhtmlmktable1"/>
              <w:spacing w:before="0" w:beforeAutospacing="0" w:after="0" w:afterAutospacing="0"/>
              <w:jc w:val="center"/>
            </w:pPr>
            <w:r w:rsidRPr="009254CB">
              <w:t>607160</w:t>
            </w:r>
          </w:p>
        </w:tc>
      </w:tr>
      <w:tr w:rsidR="00A45B39" w:rsidRPr="009254CB" w14:paraId="405EFF3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2E" w14:textId="77777777" w:rsidR="00A45B39" w:rsidRPr="009254CB" w:rsidRDefault="00A45B39" w:rsidP="00832792">
            <w:pPr>
              <w:pStyle w:val="tvhtmlmktable1"/>
              <w:spacing w:before="0" w:beforeAutospacing="0" w:after="0" w:afterAutospacing="0"/>
            </w:pPr>
            <w:r w:rsidRPr="009254CB">
              <w:t>14.133.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2F" w14:textId="77777777" w:rsidR="00A45B39" w:rsidRPr="009254CB" w:rsidRDefault="00A45B39" w:rsidP="00832792">
            <w:pPr>
              <w:pStyle w:val="tvhtmlmktable1"/>
              <w:spacing w:before="0" w:beforeAutospacing="0" w:after="0" w:afterAutospacing="0"/>
            </w:pPr>
            <w:r w:rsidRPr="009254CB">
              <w:t>7.133.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30" w14:textId="77777777" w:rsidR="00A45B39" w:rsidRPr="009254CB" w:rsidRDefault="00A45B39" w:rsidP="00832792">
            <w:pPr>
              <w:jc w:val="center"/>
            </w:pPr>
            <w:r w:rsidRPr="009254CB">
              <w:t>395450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31" w14:textId="77777777" w:rsidR="00A45B39" w:rsidRPr="009254CB" w:rsidRDefault="00A45B39" w:rsidP="00832792">
            <w:pPr>
              <w:pStyle w:val="tvhtmlmktable1"/>
              <w:spacing w:before="0" w:beforeAutospacing="0" w:after="0" w:afterAutospacing="0"/>
              <w:jc w:val="center"/>
            </w:pPr>
            <w:r w:rsidRPr="009254CB">
              <w:t>607020</w:t>
            </w:r>
          </w:p>
        </w:tc>
      </w:tr>
      <w:tr w:rsidR="00A45B39" w:rsidRPr="009254CB" w14:paraId="405EFF3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33" w14:textId="77777777" w:rsidR="00A45B39" w:rsidRPr="009254CB" w:rsidRDefault="00A45B39" w:rsidP="00832792">
            <w:pPr>
              <w:pStyle w:val="tvhtmlmktable1"/>
              <w:spacing w:before="0" w:beforeAutospacing="0" w:after="0" w:afterAutospacing="0"/>
            </w:pPr>
            <w:r w:rsidRPr="009254CB">
              <w:t>14.134.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34" w14:textId="77777777" w:rsidR="00A45B39" w:rsidRPr="009254CB" w:rsidRDefault="00A45B39" w:rsidP="00832792">
            <w:pPr>
              <w:pStyle w:val="tvhtmlmktable1"/>
              <w:spacing w:before="0" w:beforeAutospacing="0" w:after="0" w:afterAutospacing="0"/>
            </w:pPr>
            <w:r w:rsidRPr="009254CB">
              <w:t>7.134.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35" w14:textId="77777777" w:rsidR="00A45B39" w:rsidRPr="009254CB" w:rsidRDefault="00A45B39" w:rsidP="00832792">
            <w:pPr>
              <w:jc w:val="center"/>
            </w:pPr>
            <w:r w:rsidRPr="009254CB">
              <w:t>395460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36" w14:textId="77777777" w:rsidR="00A45B39" w:rsidRPr="009254CB" w:rsidRDefault="00A45B39" w:rsidP="00832792">
            <w:pPr>
              <w:pStyle w:val="tvhtmlmktable1"/>
              <w:spacing w:before="0" w:beforeAutospacing="0" w:after="0" w:afterAutospacing="0"/>
              <w:jc w:val="center"/>
            </w:pPr>
            <w:r w:rsidRPr="009254CB">
              <w:t>607013</w:t>
            </w:r>
          </w:p>
        </w:tc>
      </w:tr>
      <w:tr w:rsidR="00A45B39" w:rsidRPr="009254CB" w14:paraId="405EFF3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38" w14:textId="77777777" w:rsidR="00A45B39" w:rsidRPr="009254CB" w:rsidRDefault="00A45B39" w:rsidP="00832792">
            <w:pPr>
              <w:pStyle w:val="tvhtmlmktable1"/>
              <w:spacing w:before="0" w:beforeAutospacing="0" w:after="0" w:afterAutospacing="0"/>
            </w:pPr>
            <w:r w:rsidRPr="009254CB">
              <w:t>14.135.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39" w14:textId="77777777" w:rsidR="00A45B39" w:rsidRPr="009254CB" w:rsidRDefault="00A45B39" w:rsidP="00832792">
            <w:pPr>
              <w:pStyle w:val="tvhtmlmktable1"/>
              <w:spacing w:before="0" w:beforeAutospacing="0" w:after="0" w:afterAutospacing="0"/>
            </w:pPr>
            <w:r w:rsidRPr="009254CB">
              <w:t>7.135.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3A" w14:textId="77777777" w:rsidR="00A45B39" w:rsidRPr="009254CB" w:rsidRDefault="00A45B39" w:rsidP="00832792">
            <w:pPr>
              <w:jc w:val="center"/>
            </w:pPr>
            <w:r w:rsidRPr="009254CB">
              <w:t>395500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3B" w14:textId="77777777" w:rsidR="00A45B39" w:rsidRPr="009254CB" w:rsidRDefault="00A45B39" w:rsidP="00832792">
            <w:pPr>
              <w:pStyle w:val="tvhtmlmktable1"/>
              <w:spacing w:before="0" w:beforeAutospacing="0" w:after="0" w:afterAutospacing="0"/>
              <w:jc w:val="center"/>
            </w:pPr>
            <w:r w:rsidRPr="009254CB">
              <w:t>607099</w:t>
            </w:r>
          </w:p>
        </w:tc>
      </w:tr>
      <w:tr w:rsidR="00A45B39" w:rsidRPr="009254CB" w14:paraId="405EFF4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3D" w14:textId="77777777" w:rsidR="00A45B39" w:rsidRPr="009254CB" w:rsidRDefault="00A45B39" w:rsidP="00832792">
            <w:pPr>
              <w:pStyle w:val="tvhtmlmktable1"/>
              <w:spacing w:before="0" w:beforeAutospacing="0" w:after="0" w:afterAutospacing="0"/>
            </w:pPr>
            <w:r w:rsidRPr="009254CB">
              <w:t>14.136.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3E" w14:textId="77777777" w:rsidR="00A45B39" w:rsidRPr="009254CB" w:rsidRDefault="00A45B39" w:rsidP="00832792">
            <w:pPr>
              <w:pStyle w:val="tvhtmlmktable1"/>
              <w:spacing w:before="0" w:beforeAutospacing="0" w:after="0" w:afterAutospacing="0"/>
            </w:pPr>
            <w:r w:rsidRPr="009254CB">
              <w:t>7.136.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3F" w14:textId="77777777" w:rsidR="00A45B39" w:rsidRPr="009254CB" w:rsidRDefault="00A45B39" w:rsidP="00832792">
            <w:pPr>
              <w:jc w:val="center"/>
            </w:pPr>
            <w:r w:rsidRPr="009254CB">
              <w:t>395550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40" w14:textId="77777777" w:rsidR="00A45B39" w:rsidRPr="009254CB" w:rsidRDefault="00A45B39" w:rsidP="00832792">
            <w:pPr>
              <w:pStyle w:val="tvhtmlmktable1"/>
              <w:spacing w:before="0" w:beforeAutospacing="0" w:after="0" w:afterAutospacing="0"/>
              <w:jc w:val="center"/>
            </w:pPr>
            <w:r w:rsidRPr="009254CB">
              <w:t>607075</w:t>
            </w:r>
          </w:p>
        </w:tc>
      </w:tr>
      <w:tr w:rsidR="00A45B39" w:rsidRPr="009254CB" w14:paraId="405EFF4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42" w14:textId="77777777" w:rsidR="00A45B39" w:rsidRPr="009254CB" w:rsidRDefault="00A45B39" w:rsidP="00832792">
            <w:pPr>
              <w:pStyle w:val="tvhtmlmktable1"/>
              <w:spacing w:before="0" w:beforeAutospacing="0" w:after="0" w:afterAutospacing="0"/>
            </w:pPr>
            <w:r w:rsidRPr="009254CB">
              <w:t>14.137.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43" w14:textId="77777777" w:rsidR="00A45B39" w:rsidRPr="009254CB" w:rsidRDefault="00A45B39" w:rsidP="00832792">
            <w:pPr>
              <w:pStyle w:val="tvhtmlmktable1"/>
              <w:spacing w:before="0" w:beforeAutospacing="0" w:after="0" w:afterAutospacing="0"/>
            </w:pPr>
            <w:r w:rsidRPr="009254CB">
              <w:t>7.137.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44" w14:textId="77777777" w:rsidR="00A45B39" w:rsidRPr="009254CB" w:rsidRDefault="00A45B39" w:rsidP="00832792">
            <w:pPr>
              <w:jc w:val="center"/>
            </w:pPr>
            <w:r w:rsidRPr="009254CB">
              <w:t>395560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45" w14:textId="77777777" w:rsidR="00A45B39" w:rsidRPr="009254CB" w:rsidRDefault="00A45B39" w:rsidP="00832792">
            <w:pPr>
              <w:pStyle w:val="tvhtmlmktable1"/>
              <w:spacing w:before="0" w:beforeAutospacing="0" w:after="0" w:afterAutospacing="0"/>
              <w:jc w:val="center"/>
            </w:pPr>
            <w:r w:rsidRPr="009254CB">
              <w:t>607046</w:t>
            </w:r>
          </w:p>
        </w:tc>
      </w:tr>
      <w:tr w:rsidR="00A45B39" w:rsidRPr="009254CB" w14:paraId="405EFF4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47" w14:textId="77777777" w:rsidR="00A45B39" w:rsidRPr="009254CB" w:rsidRDefault="00A45B39" w:rsidP="00832792">
            <w:pPr>
              <w:pStyle w:val="tvhtmlmktable1"/>
              <w:spacing w:before="0" w:beforeAutospacing="0" w:after="0" w:afterAutospacing="0"/>
            </w:pPr>
            <w:r w:rsidRPr="009254CB">
              <w:t>14.138.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48" w14:textId="77777777" w:rsidR="00A45B39" w:rsidRPr="009254CB" w:rsidRDefault="00A45B39" w:rsidP="00832792">
            <w:pPr>
              <w:pStyle w:val="tvhtmlmktable1"/>
              <w:spacing w:before="0" w:beforeAutospacing="0" w:after="0" w:afterAutospacing="0"/>
            </w:pPr>
            <w:r w:rsidRPr="009254CB">
              <w:t>7.138.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49" w14:textId="77777777" w:rsidR="00A45B39" w:rsidRPr="009254CB" w:rsidRDefault="00A45B39" w:rsidP="00832792">
            <w:pPr>
              <w:jc w:val="center"/>
            </w:pPr>
            <w:r w:rsidRPr="009254CB">
              <w:t>395630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4A" w14:textId="77777777" w:rsidR="00A45B39" w:rsidRPr="009254CB" w:rsidRDefault="00A45B39" w:rsidP="00832792">
            <w:pPr>
              <w:pStyle w:val="tvhtmlmktable1"/>
              <w:spacing w:before="0" w:beforeAutospacing="0" w:after="0" w:afterAutospacing="0"/>
              <w:jc w:val="center"/>
            </w:pPr>
            <w:r w:rsidRPr="009254CB">
              <w:t>607026</w:t>
            </w:r>
          </w:p>
        </w:tc>
      </w:tr>
      <w:tr w:rsidR="00A45B39" w:rsidRPr="009254CB" w14:paraId="405EFF5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4C" w14:textId="77777777" w:rsidR="00A45B39" w:rsidRPr="009254CB" w:rsidRDefault="00A45B39" w:rsidP="00832792">
            <w:pPr>
              <w:pStyle w:val="tvhtmlmktable1"/>
              <w:spacing w:before="0" w:beforeAutospacing="0" w:after="0" w:afterAutospacing="0"/>
            </w:pPr>
            <w:r w:rsidRPr="009254CB">
              <w:t>14.139.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4D" w14:textId="77777777" w:rsidR="00A45B39" w:rsidRPr="009254CB" w:rsidRDefault="00A45B39" w:rsidP="00832792">
            <w:pPr>
              <w:pStyle w:val="tvhtmlmktable1"/>
              <w:spacing w:before="0" w:beforeAutospacing="0" w:after="0" w:afterAutospacing="0"/>
            </w:pPr>
            <w:r w:rsidRPr="009254CB">
              <w:t>7.139.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4E" w14:textId="77777777" w:rsidR="00A45B39" w:rsidRPr="009254CB" w:rsidRDefault="00A45B39" w:rsidP="00832792">
            <w:pPr>
              <w:jc w:val="center"/>
            </w:pPr>
            <w:r w:rsidRPr="009254CB">
              <w:t>395620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4F" w14:textId="77777777" w:rsidR="00A45B39" w:rsidRPr="009254CB" w:rsidRDefault="00A45B39" w:rsidP="00832792">
            <w:pPr>
              <w:pStyle w:val="tvhtmlmktable1"/>
              <w:spacing w:before="0" w:beforeAutospacing="0" w:after="0" w:afterAutospacing="0"/>
              <w:jc w:val="center"/>
            </w:pPr>
            <w:r w:rsidRPr="009254CB">
              <w:t>607144</w:t>
            </w:r>
          </w:p>
        </w:tc>
      </w:tr>
      <w:tr w:rsidR="00A45B39" w:rsidRPr="009254CB" w14:paraId="405EFF5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51" w14:textId="77777777" w:rsidR="00A45B39" w:rsidRPr="009254CB" w:rsidRDefault="00A45B39" w:rsidP="00832792">
            <w:pPr>
              <w:pStyle w:val="tvhtmlmktable1"/>
              <w:spacing w:before="0" w:beforeAutospacing="0" w:after="0" w:afterAutospacing="0"/>
            </w:pPr>
            <w:r w:rsidRPr="009254CB">
              <w:t>14.140.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52" w14:textId="77777777" w:rsidR="00A45B39" w:rsidRPr="009254CB" w:rsidRDefault="00A45B39" w:rsidP="00832792">
            <w:pPr>
              <w:pStyle w:val="tvhtmlmktable1"/>
              <w:spacing w:before="0" w:beforeAutospacing="0" w:after="0" w:afterAutospacing="0"/>
            </w:pPr>
            <w:r w:rsidRPr="009254CB">
              <w:t>7.140.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53" w14:textId="77777777" w:rsidR="00A45B39" w:rsidRPr="009254CB" w:rsidRDefault="00A45B39" w:rsidP="00832792">
            <w:pPr>
              <w:jc w:val="center"/>
            </w:pPr>
            <w:r w:rsidRPr="009254CB">
              <w:t>395700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54" w14:textId="77777777" w:rsidR="00A45B39" w:rsidRPr="009254CB" w:rsidRDefault="00A45B39" w:rsidP="00832792">
            <w:pPr>
              <w:pStyle w:val="tvhtmlmktable1"/>
              <w:spacing w:before="0" w:beforeAutospacing="0" w:after="0" w:afterAutospacing="0"/>
              <w:jc w:val="center"/>
            </w:pPr>
            <w:r w:rsidRPr="009254CB">
              <w:t>607145</w:t>
            </w:r>
          </w:p>
        </w:tc>
      </w:tr>
      <w:tr w:rsidR="00A45B39" w:rsidRPr="009254CB" w14:paraId="405EFF5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56" w14:textId="77777777" w:rsidR="00A45B39" w:rsidRPr="009254CB" w:rsidRDefault="00A45B39" w:rsidP="00832792">
            <w:pPr>
              <w:pStyle w:val="tvhtmlmktable1"/>
              <w:spacing w:before="0" w:beforeAutospacing="0" w:after="0" w:afterAutospacing="0"/>
            </w:pPr>
            <w:r w:rsidRPr="009254CB">
              <w:t>14.141.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57" w14:textId="77777777" w:rsidR="00A45B39" w:rsidRPr="009254CB" w:rsidRDefault="00A45B39" w:rsidP="00832792">
            <w:pPr>
              <w:pStyle w:val="tvhtmlmktable1"/>
              <w:spacing w:before="0" w:beforeAutospacing="0" w:after="0" w:afterAutospacing="0"/>
            </w:pPr>
            <w:r w:rsidRPr="009254CB">
              <w:t>7.141.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58" w14:textId="77777777" w:rsidR="00A45B39" w:rsidRPr="009254CB" w:rsidRDefault="00A45B39" w:rsidP="00832792">
            <w:pPr>
              <w:jc w:val="center"/>
            </w:pPr>
            <w:r w:rsidRPr="009254CB">
              <w:t>395710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59" w14:textId="77777777" w:rsidR="00A45B39" w:rsidRPr="009254CB" w:rsidRDefault="00A45B39" w:rsidP="00832792">
            <w:pPr>
              <w:pStyle w:val="tvhtmlmktable1"/>
              <w:spacing w:before="0" w:beforeAutospacing="0" w:after="0" w:afterAutospacing="0"/>
              <w:jc w:val="center"/>
            </w:pPr>
            <w:r w:rsidRPr="009254CB">
              <w:t>607095</w:t>
            </w:r>
          </w:p>
        </w:tc>
      </w:tr>
      <w:tr w:rsidR="00A45B39" w:rsidRPr="009254CB" w14:paraId="405EFF5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5B" w14:textId="77777777" w:rsidR="00A45B39" w:rsidRPr="009254CB" w:rsidRDefault="00A45B39" w:rsidP="00832792">
            <w:pPr>
              <w:pStyle w:val="tvhtmlmktable1"/>
              <w:spacing w:before="0" w:beforeAutospacing="0" w:after="0" w:afterAutospacing="0"/>
            </w:pPr>
            <w:r w:rsidRPr="009254CB">
              <w:t>14.142.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5C" w14:textId="77777777" w:rsidR="00A45B39" w:rsidRPr="009254CB" w:rsidRDefault="00A45B39" w:rsidP="00832792">
            <w:pPr>
              <w:pStyle w:val="tvhtmlmktable1"/>
              <w:spacing w:before="0" w:beforeAutospacing="0" w:after="0" w:afterAutospacing="0"/>
            </w:pPr>
            <w:r w:rsidRPr="009254CB">
              <w:t>7.142.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5D" w14:textId="77777777" w:rsidR="00A45B39" w:rsidRPr="009254CB" w:rsidRDefault="00A45B39" w:rsidP="00832792">
            <w:pPr>
              <w:jc w:val="center"/>
            </w:pPr>
            <w:r w:rsidRPr="009254CB">
              <w:t>395750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5E" w14:textId="77777777" w:rsidR="00A45B39" w:rsidRPr="009254CB" w:rsidRDefault="00A45B39" w:rsidP="00832792">
            <w:pPr>
              <w:pStyle w:val="tvhtmlmktable1"/>
              <w:spacing w:before="0" w:beforeAutospacing="0" w:after="0" w:afterAutospacing="0"/>
              <w:jc w:val="center"/>
            </w:pPr>
            <w:r w:rsidRPr="009254CB">
              <w:t>607084</w:t>
            </w:r>
          </w:p>
        </w:tc>
      </w:tr>
      <w:tr w:rsidR="00A45B39" w:rsidRPr="009254CB" w14:paraId="405EFF6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60" w14:textId="77777777" w:rsidR="00A45B39" w:rsidRPr="009254CB" w:rsidRDefault="00A45B39" w:rsidP="00832792">
            <w:pPr>
              <w:pStyle w:val="tvhtmlmktable1"/>
              <w:spacing w:before="0" w:beforeAutospacing="0" w:after="0" w:afterAutospacing="0"/>
            </w:pPr>
            <w:r w:rsidRPr="009254CB">
              <w:t>14.143.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61" w14:textId="77777777" w:rsidR="00A45B39" w:rsidRPr="009254CB" w:rsidRDefault="00A45B39" w:rsidP="00832792">
            <w:pPr>
              <w:pStyle w:val="tvhtmlmktable1"/>
              <w:spacing w:before="0" w:beforeAutospacing="0" w:after="0" w:afterAutospacing="0"/>
            </w:pPr>
            <w:r w:rsidRPr="009254CB">
              <w:t>7.143.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62" w14:textId="77777777" w:rsidR="00A45B39" w:rsidRPr="009254CB" w:rsidRDefault="00A45B39" w:rsidP="00832792">
            <w:pPr>
              <w:jc w:val="center"/>
            </w:pPr>
            <w:r w:rsidRPr="009254CB">
              <w:t>395760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63" w14:textId="77777777" w:rsidR="00A45B39" w:rsidRPr="009254CB" w:rsidRDefault="00A45B39" w:rsidP="00832792">
            <w:pPr>
              <w:pStyle w:val="tvhtmlmktable1"/>
              <w:spacing w:before="0" w:beforeAutospacing="0" w:after="0" w:afterAutospacing="0"/>
              <w:jc w:val="center"/>
            </w:pPr>
            <w:r w:rsidRPr="009254CB">
              <w:t>607025</w:t>
            </w:r>
          </w:p>
        </w:tc>
      </w:tr>
      <w:tr w:rsidR="00A45B39" w:rsidRPr="009254CB" w14:paraId="405EFF6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65" w14:textId="77777777" w:rsidR="00A45B39" w:rsidRPr="009254CB" w:rsidRDefault="00A45B39" w:rsidP="00832792">
            <w:pPr>
              <w:pStyle w:val="tvhtmlmktable1"/>
              <w:spacing w:before="0" w:beforeAutospacing="0" w:after="0" w:afterAutospacing="0"/>
            </w:pPr>
            <w:r w:rsidRPr="009254CB">
              <w:t>14.144.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66" w14:textId="77777777" w:rsidR="00A45B39" w:rsidRPr="009254CB" w:rsidRDefault="00A45B39" w:rsidP="00832792">
            <w:pPr>
              <w:pStyle w:val="tvhtmlmktable1"/>
              <w:spacing w:before="0" w:beforeAutospacing="0" w:after="0" w:afterAutospacing="0"/>
            </w:pPr>
            <w:r w:rsidRPr="009254CB">
              <w:t>7.144.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67" w14:textId="77777777" w:rsidR="00A45B39" w:rsidRPr="009254CB" w:rsidRDefault="00A45B39" w:rsidP="00832792">
            <w:pPr>
              <w:jc w:val="center"/>
            </w:pPr>
            <w:r w:rsidRPr="009254CB">
              <w:t>395710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68" w14:textId="77777777" w:rsidR="00A45B39" w:rsidRPr="009254CB" w:rsidRDefault="00A45B39" w:rsidP="00832792">
            <w:pPr>
              <w:pStyle w:val="tvhtmlmktable1"/>
              <w:spacing w:before="0" w:beforeAutospacing="0" w:after="0" w:afterAutospacing="0"/>
              <w:jc w:val="center"/>
            </w:pPr>
            <w:r w:rsidRPr="009254CB">
              <w:t>606984</w:t>
            </w:r>
          </w:p>
        </w:tc>
      </w:tr>
      <w:tr w:rsidR="00A45B39" w:rsidRPr="009254CB" w14:paraId="405EFF6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6A" w14:textId="77777777" w:rsidR="00A45B39" w:rsidRPr="009254CB" w:rsidRDefault="00A45B39" w:rsidP="00832792">
            <w:pPr>
              <w:pStyle w:val="tvhtmlmktable1"/>
              <w:spacing w:before="0" w:beforeAutospacing="0" w:after="0" w:afterAutospacing="0"/>
            </w:pPr>
            <w:r w:rsidRPr="009254CB">
              <w:t>14.145.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6B" w14:textId="77777777" w:rsidR="00A45B39" w:rsidRPr="009254CB" w:rsidRDefault="00A45B39" w:rsidP="00832792">
            <w:pPr>
              <w:pStyle w:val="tvhtmlmktable1"/>
              <w:spacing w:before="0" w:beforeAutospacing="0" w:after="0" w:afterAutospacing="0"/>
            </w:pPr>
            <w:r w:rsidRPr="009254CB">
              <w:t>7.145.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6C" w14:textId="77777777" w:rsidR="00A45B39" w:rsidRPr="009254CB" w:rsidRDefault="00A45B39" w:rsidP="00832792">
            <w:pPr>
              <w:jc w:val="center"/>
            </w:pPr>
            <w:r w:rsidRPr="009254CB">
              <w:t>395700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6D" w14:textId="77777777" w:rsidR="00A45B39" w:rsidRPr="009254CB" w:rsidRDefault="00A45B39" w:rsidP="00832792">
            <w:pPr>
              <w:pStyle w:val="tvhtmlmktable1"/>
              <w:spacing w:before="0" w:beforeAutospacing="0" w:after="0" w:afterAutospacing="0"/>
              <w:jc w:val="center"/>
            </w:pPr>
            <w:r w:rsidRPr="009254CB">
              <w:t>606870</w:t>
            </w:r>
          </w:p>
        </w:tc>
      </w:tr>
      <w:tr w:rsidR="00A45B39" w:rsidRPr="009254CB" w14:paraId="405EFF7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6F" w14:textId="77777777" w:rsidR="00A45B39" w:rsidRPr="009254CB" w:rsidRDefault="00A45B39" w:rsidP="00832792">
            <w:pPr>
              <w:pStyle w:val="tvhtmlmktable1"/>
              <w:spacing w:before="0" w:beforeAutospacing="0" w:after="0" w:afterAutospacing="0"/>
            </w:pPr>
            <w:r w:rsidRPr="009254CB">
              <w:t>14.146.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70" w14:textId="77777777" w:rsidR="00A45B39" w:rsidRPr="009254CB" w:rsidRDefault="00A45B39" w:rsidP="00832792">
            <w:pPr>
              <w:pStyle w:val="tvhtmlmktable1"/>
              <w:spacing w:before="0" w:beforeAutospacing="0" w:after="0" w:afterAutospacing="0"/>
            </w:pPr>
            <w:r w:rsidRPr="009254CB">
              <w:t>7.146.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71" w14:textId="77777777" w:rsidR="00A45B39" w:rsidRPr="009254CB" w:rsidRDefault="00A45B39" w:rsidP="00832792">
            <w:pPr>
              <w:jc w:val="center"/>
            </w:pPr>
            <w:r w:rsidRPr="009254CB">
              <w:t>395610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72" w14:textId="77777777" w:rsidR="00A45B39" w:rsidRPr="009254CB" w:rsidRDefault="00A45B39" w:rsidP="00832792">
            <w:pPr>
              <w:pStyle w:val="tvhtmlmktable1"/>
              <w:spacing w:before="0" w:beforeAutospacing="0" w:after="0" w:afterAutospacing="0"/>
              <w:jc w:val="center"/>
            </w:pPr>
            <w:r w:rsidRPr="009254CB">
              <w:t>606781</w:t>
            </w:r>
          </w:p>
        </w:tc>
      </w:tr>
      <w:tr w:rsidR="00A45B39" w:rsidRPr="009254CB" w14:paraId="405EFF7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74" w14:textId="77777777" w:rsidR="00A45B39" w:rsidRPr="009254CB" w:rsidRDefault="00A45B39" w:rsidP="00832792">
            <w:pPr>
              <w:pStyle w:val="tvhtmlmktable1"/>
              <w:spacing w:before="0" w:beforeAutospacing="0" w:after="0" w:afterAutospacing="0"/>
            </w:pPr>
            <w:r w:rsidRPr="009254CB">
              <w:t>14.147.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75" w14:textId="77777777" w:rsidR="00A45B39" w:rsidRPr="009254CB" w:rsidRDefault="00A45B39" w:rsidP="00832792">
            <w:pPr>
              <w:pStyle w:val="tvhtmlmktable1"/>
              <w:spacing w:before="0" w:beforeAutospacing="0" w:after="0" w:afterAutospacing="0"/>
            </w:pPr>
            <w:r w:rsidRPr="009254CB">
              <w:t>7.147.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76" w14:textId="77777777" w:rsidR="00A45B39" w:rsidRPr="009254CB" w:rsidRDefault="00A45B39" w:rsidP="00832792">
            <w:pPr>
              <w:jc w:val="center"/>
            </w:pPr>
            <w:r w:rsidRPr="009254CB">
              <w:t>395600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77" w14:textId="77777777" w:rsidR="00A45B39" w:rsidRPr="009254CB" w:rsidRDefault="00A45B39" w:rsidP="00832792">
            <w:pPr>
              <w:pStyle w:val="tvhtmlmktable1"/>
              <w:spacing w:before="0" w:beforeAutospacing="0" w:after="0" w:afterAutospacing="0"/>
              <w:jc w:val="center"/>
            </w:pPr>
            <w:r w:rsidRPr="009254CB">
              <w:t>606725</w:t>
            </w:r>
          </w:p>
        </w:tc>
      </w:tr>
      <w:tr w:rsidR="00A45B39" w:rsidRPr="009254CB" w14:paraId="405EFF7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79" w14:textId="77777777" w:rsidR="00A45B39" w:rsidRPr="009254CB" w:rsidRDefault="00A45B39" w:rsidP="00832792">
            <w:pPr>
              <w:pStyle w:val="tvhtmlmktable1"/>
              <w:spacing w:before="0" w:beforeAutospacing="0" w:after="0" w:afterAutospacing="0"/>
            </w:pPr>
            <w:r w:rsidRPr="009254CB">
              <w:t>14.148.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7A" w14:textId="77777777" w:rsidR="00A45B39" w:rsidRPr="009254CB" w:rsidRDefault="00A45B39" w:rsidP="00832792">
            <w:pPr>
              <w:pStyle w:val="tvhtmlmktable1"/>
              <w:spacing w:before="0" w:beforeAutospacing="0" w:after="0" w:afterAutospacing="0"/>
            </w:pPr>
            <w:r w:rsidRPr="009254CB">
              <w:t>7.148.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7B" w14:textId="77777777" w:rsidR="00A45B39" w:rsidRPr="009254CB" w:rsidRDefault="00A45B39" w:rsidP="00832792">
            <w:pPr>
              <w:jc w:val="center"/>
            </w:pPr>
            <w:r w:rsidRPr="009254CB">
              <w:t>395640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7C" w14:textId="77777777" w:rsidR="00A45B39" w:rsidRPr="009254CB" w:rsidRDefault="00A45B39" w:rsidP="00832792">
            <w:pPr>
              <w:pStyle w:val="tvhtmlmktable1"/>
              <w:spacing w:before="0" w:beforeAutospacing="0" w:after="0" w:afterAutospacing="0"/>
              <w:jc w:val="center"/>
            </w:pPr>
            <w:r w:rsidRPr="009254CB">
              <w:t>606765</w:t>
            </w:r>
          </w:p>
        </w:tc>
      </w:tr>
      <w:tr w:rsidR="00A45B39" w:rsidRPr="009254CB" w14:paraId="405EFF8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7E" w14:textId="77777777" w:rsidR="00A45B39" w:rsidRPr="009254CB" w:rsidRDefault="00A45B39" w:rsidP="00832792">
            <w:pPr>
              <w:pStyle w:val="tvhtmlmktable1"/>
              <w:spacing w:before="0" w:beforeAutospacing="0" w:after="0" w:afterAutospacing="0"/>
            </w:pPr>
            <w:r w:rsidRPr="009254CB">
              <w:t>14.149.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7F" w14:textId="77777777" w:rsidR="00A45B39" w:rsidRPr="009254CB" w:rsidRDefault="00A45B39" w:rsidP="00832792">
            <w:pPr>
              <w:pStyle w:val="tvhtmlmktable1"/>
              <w:spacing w:before="0" w:beforeAutospacing="0" w:after="0" w:afterAutospacing="0"/>
            </w:pPr>
            <w:r w:rsidRPr="009254CB">
              <w:t>7.149.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80" w14:textId="77777777" w:rsidR="00A45B39" w:rsidRPr="009254CB" w:rsidRDefault="00A45B39" w:rsidP="00832792">
            <w:pPr>
              <w:jc w:val="center"/>
            </w:pPr>
            <w:r w:rsidRPr="009254CB">
              <w:t>395640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81" w14:textId="77777777" w:rsidR="00A45B39" w:rsidRPr="009254CB" w:rsidRDefault="00A45B39" w:rsidP="00832792">
            <w:pPr>
              <w:pStyle w:val="tvhtmlmktable1"/>
              <w:spacing w:before="0" w:beforeAutospacing="0" w:after="0" w:afterAutospacing="0"/>
              <w:jc w:val="center"/>
            </w:pPr>
            <w:r w:rsidRPr="009254CB">
              <w:t>606742</w:t>
            </w:r>
          </w:p>
        </w:tc>
      </w:tr>
      <w:tr w:rsidR="00A45B39" w:rsidRPr="009254CB" w14:paraId="405EFF8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83" w14:textId="77777777" w:rsidR="00A45B39" w:rsidRPr="009254CB" w:rsidRDefault="00A45B39" w:rsidP="00832792">
            <w:pPr>
              <w:pStyle w:val="tvhtmlmktable1"/>
              <w:spacing w:before="0" w:beforeAutospacing="0" w:after="0" w:afterAutospacing="0"/>
            </w:pPr>
            <w:r w:rsidRPr="009254CB">
              <w:t>14.150.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84" w14:textId="77777777" w:rsidR="00A45B39" w:rsidRPr="009254CB" w:rsidRDefault="00A45B39" w:rsidP="00832792">
            <w:pPr>
              <w:pStyle w:val="tvhtmlmktable1"/>
              <w:spacing w:before="0" w:beforeAutospacing="0" w:after="0" w:afterAutospacing="0"/>
            </w:pPr>
            <w:r w:rsidRPr="009254CB">
              <w:t>7.150.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85" w14:textId="77777777" w:rsidR="00A45B39" w:rsidRPr="009254CB" w:rsidRDefault="00A45B39" w:rsidP="00832792">
            <w:pPr>
              <w:jc w:val="center"/>
            </w:pPr>
            <w:r w:rsidRPr="009254CB">
              <w:t>395710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86" w14:textId="77777777" w:rsidR="00A45B39" w:rsidRPr="009254CB" w:rsidRDefault="00A45B39" w:rsidP="00832792">
            <w:pPr>
              <w:pStyle w:val="tvhtmlmktable1"/>
              <w:spacing w:before="0" w:beforeAutospacing="0" w:after="0" w:afterAutospacing="0"/>
              <w:jc w:val="center"/>
            </w:pPr>
            <w:r w:rsidRPr="009254CB">
              <w:t>606752</w:t>
            </w:r>
          </w:p>
        </w:tc>
      </w:tr>
      <w:tr w:rsidR="00A45B39" w:rsidRPr="009254CB" w14:paraId="405EFF8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88" w14:textId="77777777" w:rsidR="00A45B39" w:rsidRPr="009254CB" w:rsidRDefault="00A45B39" w:rsidP="00832792">
            <w:pPr>
              <w:pStyle w:val="tvhtmlmktable1"/>
              <w:spacing w:before="0" w:beforeAutospacing="0" w:after="0" w:afterAutospacing="0"/>
            </w:pPr>
            <w:r w:rsidRPr="009254CB">
              <w:t>14.151.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89" w14:textId="77777777" w:rsidR="00A45B39" w:rsidRPr="009254CB" w:rsidRDefault="00A45B39" w:rsidP="00832792">
            <w:pPr>
              <w:pStyle w:val="tvhtmlmktable1"/>
              <w:spacing w:before="0" w:beforeAutospacing="0" w:after="0" w:afterAutospacing="0"/>
            </w:pPr>
            <w:r w:rsidRPr="009254CB">
              <w:t>7.151.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8A" w14:textId="77777777" w:rsidR="00A45B39" w:rsidRPr="009254CB" w:rsidRDefault="00A45B39" w:rsidP="00832792">
            <w:pPr>
              <w:jc w:val="center"/>
            </w:pPr>
            <w:r w:rsidRPr="009254CB">
              <w:t>395770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8B" w14:textId="77777777" w:rsidR="00A45B39" w:rsidRPr="009254CB" w:rsidRDefault="00A45B39" w:rsidP="00832792">
            <w:pPr>
              <w:pStyle w:val="tvhtmlmktable1"/>
              <w:spacing w:before="0" w:beforeAutospacing="0" w:after="0" w:afterAutospacing="0"/>
              <w:jc w:val="center"/>
            </w:pPr>
            <w:r w:rsidRPr="009254CB">
              <w:t>606791</w:t>
            </w:r>
          </w:p>
        </w:tc>
      </w:tr>
      <w:tr w:rsidR="00A45B39" w:rsidRPr="009254CB" w14:paraId="405EFF9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8D" w14:textId="77777777" w:rsidR="00A45B39" w:rsidRPr="009254CB" w:rsidRDefault="00A45B39" w:rsidP="00832792">
            <w:pPr>
              <w:pStyle w:val="tvhtmlmktable1"/>
              <w:spacing w:before="0" w:beforeAutospacing="0" w:after="0" w:afterAutospacing="0"/>
            </w:pPr>
            <w:r w:rsidRPr="009254CB">
              <w:t>14.152.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8E" w14:textId="77777777" w:rsidR="00A45B39" w:rsidRPr="009254CB" w:rsidRDefault="00A45B39" w:rsidP="00832792">
            <w:pPr>
              <w:pStyle w:val="tvhtmlmktable1"/>
              <w:spacing w:before="0" w:beforeAutospacing="0" w:after="0" w:afterAutospacing="0"/>
            </w:pPr>
            <w:r w:rsidRPr="009254CB">
              <w:t>7.152.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8F" w14:textId="77777777" w:rsidR="00A45B39" w:rsidRPr="009254CB" w:rsidRDefault="00A45B39" w:rsidP="00832792">
            <w:pPr>
              <w:jc w:val="center"/>
            </w:pPr>
            <w:r w:rsidRPr="009254CB">
              <w:t>395780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90" w14:textId="77777777" w:rsidR="00A45B39" w:rsidRPr="009254CB" w:rsidRDefault="00A45B39" w:rsidP="00832792">
            <w:pPr>
              <w:pStyle w:val="tvhtmlmktable1"/>
              <w:spacing w:before="0" w:beforeAutospacing="0" w:after="0" w:afterAutospacing="0"/>
              <w:jc w:val="center"/>
            </w:pPr>
            <w:r w:rsidRPr="009254CB">
              <w:t>606723</w:t>
            </w:r>
          </w:p>
        </w:tc>
      </w:tr>
      <w:tr w:rsidR="00A45B39" w:rsidRPr="009254CB" w14:paraId="405EFF9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92" w14:textId="77777777" w:rsidR="00A45B39" w:rsidRPr="009254CB" w:rsidRDefault="00A45B39" w:rsidP="00832792">
            <w:pPr>
              <w:pStyle w:val="tvhtmlmktable1"/>
              <w:spacing w:before="0" w:beforeAutospacing="0" w:after="0" w:afterAutospacing="0"/>
            </w:pPr>
            <w:r w:rsidRPr="009254CB">
              <w:t>14.153.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93" w14:textId="77777777" w:rsidR="00A45B39" w:rsidRPr="009254CB" w:rsidRDefault="00A45B39" w:rsidP="00832792">
            <w:pPr>
              <w:pStyle w:val="tvhtmlmktable1"/>
              <w:spacing w:before="0" w:beforeAutospacing="0" w:after="0" w:afterAutospacing="0"/>
            </w:pPr>
            <w:r w:rsidRPr="009254CB">
              <w:t>7.153.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94" w14:textId="77777777" w:rsidR="00A45B39" w:rsidRPr="009254CB" w:rsidRDefault="00A45B39" w:rsidP="00832792">
            <w:pPr>
              <w:jc w:val="center"/>
            </w:pPr>
            <w:r w:rsidRPr="009254CB">
              <w:t>395920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95" w14:textId="77777777" w:rsidR="00A45B39" w:rsidRPr="009254CB" w:rsidRDefault="00A45B39" w:rsidP="00832792">
            <w:pPr>
              <w:pStyle w:val="tvhtmlmktable1"/>
              <w:spacing w:before="0" w:beforeAutospacing="0" w:after="0" w:afterAutospacing="0"/>
              <w:jc w:val="center"/>
            </w:pPr>
            <w:r w:rsidRPr="009254CB">
              <w:t>606588</w:t>
            </w:r>
          </w:p>
        </w:tc>
      </w:tr>
      <w:tr w:rsidR="00A45B39" w:rsidRPr="009254CB" w14:paraId="405EFF9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97" w14:textId="77777777" w:rsidR="00A45B39" w:rsidRPr="009254CB" w:rsidRDefault="00A45B39" w:rsidP="00832792">
            <w:pPr>
              <w:pStyle w:val="tvhtmlmktable1"/>
              <w:spacing w:before="0" w:beforeAutospacing="0" w:after="0" w:afterAutospacing="0"/>
            </w:pPr>
            <w:r w:rsidRPr="009254CB">
              <w:t>14.154.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98" w14:textId="77777777" w:rsidR="00A45B39" w:rsidRPr="009254CB" w:rsidRDefault="00A45B39" w:rsidP="00832792">
            <w:pPr>
              <w:pStyle w:val="tvhtmlmktable1"/>
              <w:spacing w:before="0" w:beforeAutospacing="0" w:after="0" w:afterAutospacing="0"/>
            </w:pPr>
            <w:r w:rsidRPr="009254CB">
              <w:t>7.154.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99" w14:textId="77777777" w:rsidR="00A45B39" w:rsidRPr="009254CB" w:rsidRDefault="00A45B39" w:rsidP="00832792">
            <w:pPr>
              <w:jc w:val="center"/>
            </w:pPr>
            <w:r w:rsidRPr="009254CB">
              <w:t>396020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9A" w14:textId="77777777" w:rsidR="00A45B39" w:rsidRPr="009254CB" w:rsidRDefault="00A45B39" w:rsidP="00832792">
            <w:pPr>
              <w:pStyle w:val="tvhtmlmktable1"/>
              <w:spacing w:before="0" w:beforeAutospacing="0" w:after="0" w:afterAutospacing="0"/>
              <w:jc w:val="center"/>
            </w:pPr>
            <w:r w:rsidRPr="009254CB">
              <w:t>606700</w:t>
            </w:r>
          </w:p>
        </w:tc>
      </w:tr>
      <w:tr w:rsidR="00A45B39" w:rsidRPr="009254CB" w14:paraId="405EFFA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9C" w14:textId="77777777" w:rsidR="00A45B39" w:rsidRPr="009254CB" w:rsidRDefault="00A45B39" w:rsidP="00832792">
            <w:pPr>
              <w:pStyle w:val="tvhtmlmktable1"/>
              <w:spacing w:before="0" w:beforeAutospacing="0" w:after="0" w:afterAutospacing="0"/>
            </w:pPr>
            <w:r w:rsidRPr="009254CB">
              <w:lastRenderedPageBreak/>
              <w:t>14.155.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9D" w14:textId="77777777" w:rsidR="00A45B39" w:rsidRPr="009254CB" w:rsidRDefault="00A45B39" w:rsidP="00832792">
            <w:pPr>
              <w:pStyle w:val="tvhtmlmktable1"/>
              <w:spacing w:before="0" w:beforeAutospacing="0" w:after="0" w:afterAutospacing="0"/>
            </w:pPr>
            <w:r w:rsidRPr="009254CB">
              <w:t>7.155.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9E" w14:textId="77777777" w:rsidR="00A45B39" w:rsidRPr="009254CB" w:rsidRDefault="00A45B39" w:rsidP="00832792">
            <w:pPr>
              <w:jc w:val="center"/>
            </w:pPr>
            <w:r w:rsidRPr="009254CB">
              <w:t>396020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9F" w14:textId="77777777" w:rsidR="00A45B39" w:rsidRPr="009254CB" w:rsidRDefault="00A45B39" w:rsidP="00832792">
            <w:pPr>
              <w:pStyle w:val="tvhtmlmktable1"/>
              <w:spacing w:before="0" w:beforeAutospacing="0" w:after="0" w:afterAutospacing="0"/>
              <w:jc w:val="center"/>
            </w:pPr>
            <w:r w:rsidRPr="009254CB">
              <w:t>606784</w:t>
            </w:r>
          </w:p>
        </w:tc>
      </w:tr>
      <w:tr w:rsidR="00A45B39" w:rsidRPr="009254CB" w14:paraId="405EFFA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A1" w14:textId="77777777" w:rsidR="00A45B39" w:rsidRPr="009254CB" w:rsidRDefault="00A45B39" w:rsidP="00832792">
            <w:pPr>
              <w:pStyle w:val="tvhtmlmktable1"/>
              <w:spacing w:before="0" w:beforeAutospacing="0" w:after="0" w:afterAutospacing="0"/>
            </w:pPr>
            <w:r w:rsidRPr="009254CB">
              <w:t>14.156.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A2" w14:textId="77777777" w:rsidR="00A45B39" w:rsidRPr="009254CB" w:rsidRDefault="00A45B39" w:rsidP="00832792">
            <w:pPr>
              <w:pStyle w:val="tvhtmlmktable1"/>
              <w:spacing w:before="0" w:beforeAutospacing="0" w:after="0" w:afterAutospacing="0"/>
            </w:pPr>
            <w:r w:rsidRPr="009254CB">
              <w:t>7.156.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A3" w14:textId="77777777" w:rsidR="00A45B39" w:rsidRPr="009254CB" w:rsidRDefault="00A45B39" w:rsidP="00832792">
            <w:pPr>
              <w:jc w:val="center"/>
            </w:pPr>
            <w:r w:rsidRPr="009254CB">
              <w:t>396040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A4" w14:textId="77777777" w:rsidR="00A45B39" w:rsidRPr="009254CB" w:rsidRDefault="00A45B39" w:rsidP="00832792">
            <w:pPr>
              <w:pStyle w:val="tvhtmlmktable1"/>
              <w:spacing w:before="0" w:beforeAutospacing="0" w:after="0" w:afterAutospacing="0"/>
              <w:jc w:val="center"/>
            </w:pPr>
            <w:r w:rsidRPr="009254CB">
              <w:t>606768</w:t>
            </w:r>
          </w:p>
        </w:tc>
      </w:tr>
      <w:tr w:rsidR="00A45B39" w:rsidRPr="009254CB" w14:paraId="405EFFA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A6" w14:textId="77777777" w:rsidR="00A45B39" w:rsidRPr="009254CB" w:rsidRDefault="00A45B39" w:rsidP="00832792">
            <w:pPr>
              <w:pStyle w:val="tvhtmlmktable1"/>
              <w:spacing w:before="0" w:beforeAutospacing="0" w:after="0" w:afterAutospacing="0"/>
            </w:pPr>
            <w:r w:rsidRPr="009254CB">
              <w:t>14.157.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A7" w14:textId="77777777" w:rsidR="00A45B39" w:rsidRPr="009254CB" w:rsidRDefault="00A45B39" w:rsidP="00832792">
            <w:pPr>
              <w:pStyle w:val="tvhtmlmktable1"/>
              <w:spacing w:before="0" w:beforeAutospacing="0" w:after="0" w:afterAutospacing="0"/>
            </w:pPr>
            <w:r w:rsidRPr="009254CB">
              <w:t>7.157.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A8" w14:textId="77777777" w:rsidR="00A45B39" w:rsidRPr="009254CB" w:rsidRDefault="00A45B39" w:rsidP="00832792">
            <w:pPr>
              <w:jc w:val="center"/>
            </w:pPr>
            <w:r w:rsidRPr="009254CB">
              <w:t>396040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A9" w14:textId="77777777" w:rsidR="00A45B39" w:rsidRPr="009254CB" w:rsidRDefault="00A45B39" w:rsidP="00832792">
            <w:pPr>
              <w:pStyle w:val="tvhtmlmktable1"/>
              <w:spacing w:before="0" w:beforeAutospacing="0" w:after="0" w:afterAutospacing="0"/>
              <w:jc w:val="center"/>
            </w:pPr>
            <w:r w:rsidRPr="009254CB">
              <w:t>606743</w:t>
            </w:r>
          </w:p>
        </w:tc>
      </w:tr>
      <w:tr w:rsidR="00A45B39" w:rsidRPr="009254CB" w14:paraId="405EFFA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AB" w14:textId="77777777" w:rsidR="00A45B39" w:rsidRPr="009254CB" w:rsidRDefault="00A45B39" w:rsidP="00832792">
            <w:pPr>
              <w:pStyle w:val="tvhtmlmktable1"/>
              <w:spacing w:before="0" w:beforeAutospacing="0" w:after="0" w:afterAutospacing="0"/>
            </w:pPr>
            <w:r w:rsidRPr="009254CB">
              <w:t>14.158.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AC" w14:textId="77777777" w:rsidR="00A45B39" w:rsidRPr="009254CB" w:rsidRDefault="00A45B39" w:rsidP="00832792">
            <w:pPr>
              <w:pStyle w:val="tvhtmlmktable1"/>
              <w:spacing w:before="0" w:beforeAutospacing="0" w:after="0" w:afterAutospacing="0"/>
            </w:pPr>
            <w:r w:rsidRPr="009254CB">
              <w:t>7.158.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AD" w14:textId="77777777" w:rsidR="00A45B39" w:rsidRPr="009254CB" w:rsidRDefault="00A45B39" w:rsidP="00832792">
            <w:pPr>
              <w:jc w:val="center"/>
            </w:pPr>
            <w:r w:rsidRPr="009254CB">
              <w:t>396060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AE" w14:textId="77777777" w:rsidR="00A45B39" w:rsidRPr="009254CB" w:rsidRDefault="00A45B39" w:rsidP="00832792">
            <w:pPr>
              <w:pStyle w:val="tvhtmlmktable1"/>
              <w:spacing w:before="0" w:beforeAutospacing="0" w:after="0" w:afterAutospacing="0"/>
              <w:jc w:val="center"/>
            </w:pPr>
            <w:r w:rsidRPr="009254CB">
              <w:t>606799</w:t>
            </w:r>
          </w:p>
        </w:tc>
      </w:tr>
      <w:tr w:rsidR="00A45B39" w:rsidRPr="009254CB" w14:paraId="405EFFB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B0" w14:textId="77777777" w:rsidR="00A45B39" w:rsidRPr="009254CB" w:rsidRDefault="00A45B39" w:rsidP="00832792">
            <w:pPr>
              <w:pStyle w:val="tvhtmlmktable1"/>
              <w:spacing w:before="0" w:beforeAutospacing="0" w:after="0" w:afterAutospacing="0"/>
            </w:pPr>
            <w:r w:rsidRPr="009254CB">
              <w:t>14.159.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B1" w14:textId="77777777" w:rsidR="00A45B39" w:rsidRPr="009254CB" w:rsidRDefault="00A45B39" w:rsidP="00832792">
            <w:pPr>
              <w:pStyle w:val="tvhtmlmktable1"/>
              <w:spacing w:before="0" w:beforeAutospacing="0" w:after="0" w:afterAutospacing="0"/>
            </w:pPr>
            <w:r w:rsidRPr="009254CB">
              <w:t>7.159.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B2" w14:textId="77777777" w:rsidR="00A45B39" w:rsidRPr="009254CB" w:rsidRDefault="00A45B39" w:rsidP="00832792">
            <w:pPr>
              <w:jc w:val="center"/>
            </w:pPr>
            <w:r w:rsidRPr="009254CB">
              <w:t>396090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B3" w14:textId="77777777" w:rsidR="00A45B39" w:rsidRPr="009254CB" w:rsidRDefault="00A45B39" w:rsidP="00832792">
            <w:pPr>
              <w:pStyle w:val="tvhtmlmktable1"/>
              <w:spacing w:before="0" w:beforeAutospacing="0" w:after="0" w:afterAutospacing="0"/>
              <w:jc w:val="center"/>
            </w:pPr>
            <w:r w:rsidRPr="009254CB">
              <w:t>606804</w:t>
            </w:r>
          </w:p>
        </w:tc>
      </w:tr>
      <w:tr w:rsidR="00A45B39" w:rsidRPr="009254CB" w14:paraId="405EFFB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B5" w14:textId="77777777" w:rsidR="00A45B39" w:rsidRPr="009254CB" w:rsidRDefault="00A45B39" w:rsidP="00832792">
            <w:pPr>
              <w:pStyle w:val="tvhtmlmktable1"/>
              <w:spacing w:before="0" w:beforeAutospacing="0" w:after="0" w:afterAutospacing="0"/>
            </w:pPr>
            <w:r w:rsidRPr="009254CB">
              <w:t>14.160.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B6" w14:textId="77777777" w:rsidR="00A45B39" w:rsidRPr="009254CB" w:rsidRDefault="00A45B39" w:rsidP="00832792">
            <w:pPr>
              <w:pStyle w:val="tvhtmlmktable1"/>
              <w:spacing w:before="0" w:beforeAutospacing="0" w:after="0" w:afterAutospacing="0"/>
            </w:pPr>
            <w:r w:rsidRPr="009254CB">
              <w:t>7.160.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B7" w14:textId="77777777" w:rsidR="00A45B39" w:rsidRPr="009254CB" w:rsidRDefault="00A45B39" w:rsidP="00832792">
            <w:pPr>
              <w:jc w:val="center"/>
            </w:pPr>
            <w:r w:rsidRPr="009254CB">
              <w:t>396260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B8" w14:textId="77777777" w:rsidR="00A45B39" w:rsidRPr="009254CB" w:rsidRDefault="00A45B39" w:rsidP="00832792">
            <w:pPr>
              <w:pStyle w:val="tvhtmlmktable1"/>
              <w:spacing w:before="0" w:beforeAutospacing="0" w:after="0" w:afterAutospacing="0"/>
              <w:jc w:val="center"/>
            </w:pPr>
            <w:r w:rsidRPr="009254CB">
              <w:t>606669</w:t>
            </w:r>
          </w:p>
        </w:tc>
      </w:tr>
      <w:tr w:rsidR="00A45B39" w:rsidRPr="009254CB" w14:paraId="405EFFB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BA" w14:textId="77777777" w:rsidR="00A45B39" w:rsidRPr="009254CB" w:rsidRDefault="00A45B39" w:rsidP="00832792">
            <w:pPr>
              <w:pStyle w:val="tvhtmlmktable1"/>
              <w:spacing w:before="0" w:beforeAutospacing="0" w:after="0" w:afterAutospacing="0"/>
            </w:pPr>
            <w:r w:rsidRPr="009254CB">
              <w:t>14.161.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BB" w14:textId="77777777" w:rsidR="00A45B39" w:rsidRPr="009254CB" w:rsidRDefault="00A45B39" w:rsidP="00832792">
            <w:pPr>
              <w:pStyle w:val="tvhtmlmktable1"/>
              <w:spacing w:before="0" w:beforeAutospacing="0" w:after="0" w:afterAutospacing="0"/>
            </w:pPr>
            <w:r w:rsidRPr="009254CB">
              <w:t>7.161.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BC" w14:textId="77777777" w:rsidR="00A45B39" w:rsidRPr="009254CB" w:rsidRDefault="00A45B39" w:rsidP="00832792">
            <w:pPr>
              <w:jc w:val="center"/>
            </w:pPr>
            <w:r w:rsidRPr="009254CB">
              <w:t>396230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BD" w14:textId="77777777" w:rsidR="00A45B39" w:rsidRPr="009254CB" w:rsidRDefault="00A45B39" w:rsidP="00832792">
            <w:pPr>
              <w:pStyle w:val="tvhtmlmktable1"/>
              <w:spacing w:before="0" w:beforeAutospacing="0" w:after="0" w:afterAutospacing="0"/>
              <w:jc w:val="center"/>
            </w:pPr>
            <w:r w:rsidRPr="009254CB">
              <w:t>606710</w:t>
            </w:r>
          </w:p>
        </w:tc>
      </w:tr>
      <w:tr w:rsidR="00A45B39" w:rsidRPr="009254CB" w14:paraId="405EFFC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BF" w14:textId="77777777" w:rsidR="00A45B39" w:rsidRPr="009254CB" w:rsidRDefault="00A45B39" w:rsidP="00832792">
            <w:pPr>
              <w:pStyle w:val="tvhtmlmktable1"/>
              <w:spacing w:before="0" w:beforeAutospacing="0" w:after="0" w:afterAutospacing="0"/>
            </w:pPr>
            <w:r w:rsidRPr="009254CB">
              <w:t>14.162.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C0" w14:textId="77777777" w:rsidR="00A45B39" w:rsidRPr="009254CB" w:rsidRDefault="00A45B39" w:rsidP="00832792">
            <w:pPr>
              <w:pStyle w:val="tvhtmlmktable1"/>
              <w:spacing w:before="0" w:beforeAutospacing="0" w:after="0" w:afterAutospacing="0"/>
            </w:pPr>
            <w:r w:rsidRPr="009254CB">
              <w:t>7.162.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C1" w14:textId="77777777" w:rsidR="00A45B39" w:rsidRPr="009254CB" w:rsidRDefault="00A45B39" w:rsidP="00832792">
            <w:pPr>
              <w:jc w:val="center"/>
            </w:pPr>
            <w:r w:rsidRPr="009254CB">
              <w:t>396260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C2" w14:textId="77777777" w:rsidR="00A45B39" w:rsidRPr="009254CB" w:rsidRDefault="00A45B39" w:rsidP="00832792">
            <w:pPr>
              <w:pStyle w:val="tvhtmlmktable1"/>
              <w:spacing w:before="0" w:beforeAutospacing="0" w:after="0" w:afterAutospacing="0"/>
              <w:jc w:val="center"/>
            </w:pPr>
            <w:r w:rsidRPr="009254CB">
              <w:t>606723</w:t>
            </w:r>
          </w:p>
        </w:tc>
      </w:tr>
      <w:tr w:rsidR="00A45B39" w:rsidRPr="009254CB" w14:paraId="405EFFC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C4" w14:textId="77777777" w:rsidR="00A45B39" w:rsidRPr="009254CB" w:rsidRDefault="00A45B39" w:rsidP="00832792">
            <w:pPr>
              <w:pStyle w:val="tvhtmlmktable1"/>
              <w:spacing w:before="0" w:beforeAutospacing="0" w:after="0" w:afterAutospacing="0"/>
            </w:pPr>
            <w:r w:rsidRPr="009254CB">
              <w:t>14.163.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C5" w14:textId="77777777" w:rsidR="00A45B39" w:rsidRPr="009254CB" w:rsidRDefault="00A45B39" w:rsidP="00832792">
            <w:pPr>
              <w:pStyle w:val="tvhtmlmktable1"/>
              <w:spacing w:before="0" w:beforeAutospacing="0" w:after="0" w:afterAutospacing="0"/>
            </w:pPr>
            <w:r w:rsidRPr="009254CB">
              <w:t>7.163.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C6" w14:textId="77777777" w:rsidR="00A45B39" w:rsidRPr="009254CB" w:rsidRDefault="00A45B39" w:rsidP="00832792">
            <w:pPr>
              <w:jc w:val="center"/>
            </w:pPr>
            <w:r w:rsidRPr="009254CB">
              <w:t>396320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C7" w14:textId="77777777" w:rsidR="00A45B39" w:rsidRPr="009254CB" w:rsidRDefault="00A45B39" w:rsidP="00832792">
            <w:pPr>
              <w:pStyle w:val="tvhtmlmktable1"/>
              <w:spacing w:before="0" w:beforeAutospacing="0" w:after="0" w:afterAutospacing="0"/>
              <w:jc w:val="center"/>
            </w:pPr>
            <w:r w:rsidRPr="009254CB">
              <w:t>606618</w:t>
            </w:r>
          </w:p>
        </w:tc>
      </w:tr>
      <w:tr w:rsidR="00A45B39" w:rsidRPr="009254CB" w14:paraId="405EFFC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C9" w14:textId="77777777" w:rsidR="00A45B39" w:rsidRPr="009254CB" w:rsidRDefault="00A45B39" w:rsidP="00832792">
            <w:pPr>
              <w:pStyle w:val="tvhtmlmktable1"/>
              <w:spacing w:before="0" w:beforeAutospacing="0" w:after="0" w:afterAutospacing="0"/>
            </w:pPr>
            <w:r w:rsidRPr="009254CB">
              <w:t>14.164.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CA" w14:textId="77777777" w:rsidR="00A45B39" w:rsidRPr="009254CB" w:rsidRDefault="00A45B39" w:rsidP="00832792">
            <w:pPr>
              <w:pStyle w:val="tvhtmlmktable1"/>
              <w:spacing w:before="0" w:beforeAutospacing="0" w:after="0" w:afterAutospacing="0"/>
            </w:pPr>
            <w:r w:rsidRPr="009254CB">
              <w:t>7.164.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CB" w14:textId="77777777" w:rsidR="00A45B39" w:rsidRPr="009254CB" w:rsidRDefault="00A45B39" w:rsidP="00832792">
            <w:pPr>
              <w:jc w:val="center"/>
            </w:pPr>
            <w:r w:rsidRPr="009254CB">
              <w:t>396470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CC" w14:textId="77777777" w:rsidR="00A45B39" w:rsidRPr="009254CB" w:rsidRDefault="00A45B39" w:rsidP="00832792">
            <w:pPr>
              <w:pStyle w:val="tvhtmlmktable1"/>
              <w:spacing w:before="0" w:beforeAutospacing="0" w:after="0" w:afterAutospacing="0"/>
              <w:jc w:val="center"/>
            </w:pPr>
            <w:r w:rsidRPr="009254CB">
              <w:t>606769</w:t>
            </w:r>
          </w:p>
        </w:tc>
      </w:tr>
      <w:tr w:rsidR="00A45B39" w:rsidRPr="009254CB" w14:paraId="405EFFD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CE" w14:textId="77777777" w:rsidR="00A45B39" w:rsidRPr="009254CB" w:rsidRDefault="00A45B39" w:rsidP="00832792">
            <w:pPr>
              <w:pStyle w:val="tvhtmlmktable1"/>
              <w:spacing w:before="0" w:beforeAutospacing="0" w:after="0" w:afterAutospacing="0"/>
            </w:pPr>
            <w:r w:rsidRPr="009254CB">
              <w:t>14.165.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CF" w14:textId="77777777" w:rsidR="00A45B39" w:rsidRPr="009254CB" w:rsidRDefault="00A45B39" w:rsidP="00832792">
            <w:pPr>
              <w:pStyle w:val="tvhtmlmktable1"/>
              <w:spacing w:before="0" w:beforeAutospacing="0" w:after="0" w:afterAutospacing="0"/>
            </w:pPr>
            <w:r w:rsidRPr="009254CB">
              <w:t>7.165.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D0" w14:textId="77777777" w:rsidR="00A45B39" w:rsidRPr="009254CB" w:rsidRDefault="00A45B39" w:rsidP="00832792">
            <w:pPr>
              <w:jc w:val="center"/>
            </w:pPr>
            <w:r w:rsidRPr="009254CB">
              <w:t>397190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D1" w14:textId="77777777" w:rsidR="00A45B39" w:rsidRPr="009254CB" w:rsidRDefault="00A45B39" w:rsidP="00832792">
            <w:pPr>
              <w:pStyle w:val="tvhtmlmktable1"/>
              <w:spacing w:before="0" w:beforeAutospacing="0" w:after="0" w:afterAutospacing="0"/>
              <w:jc w:val="center"/>
            </w:pPr>
            <w:r w:rsidRPr="009254CB">
              <w:t>606074</w:t>
            </w:r>
          </w:p>
        </w:tc>
      </w:tr>
      <w:tr w:rsidR="00A45B39" w:rsidRPr="009254CB" w14:paraId="405EFFD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D3" w14:textId="77777777" w:rsidR="00A45B39" w:rsidRPr="009254CB" w:rsidRDefault="00A45B39" w:rsidP="00832792">
            <w:pPr>
              <w:pStyle w:val="tvhtmlmktable1"/>
              <w:spacing w:before="0" w:beforeAutospacing="0" w:after="0" w:afterAutospacing="0"/>
            </w:pPr>
            <w:r w:rsidRPr="009254CB">
              <w:t>14.166.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D4" w14:textId="77777777" w:rsidR="00A45B39" w:rsidRPr="009254CB" w:rsidRDefault="00A45B39" w:rsidP="00832792">
            <w:pPr>
              <w:pStyle w:val="tvhtmlmktable1"/>
              <w:spacing w:before="0" w:beforeAutospacing="0" w:after="0" w:afterAutospacing="0"/>
            </w:pPr>
            <w:r w:rsidRPr="009254CB">
              <w:t>7.166.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D5" w14:textId="77777777" w:rsidR="00A45B39" w:rsidRPr="009254CB" w:rsidRDefault="00A45B39" w:rsidP="00832792">
            <w:pPr>
              <w:jc w:val="center"/>
            </w:pPr>
            <w:r w:rsidRPr="009254CB">
              <w:t>397180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D6" w14:textId="77777777" w:rsidR="00A45B39" w:rsidRPr="009254CB" w:rsidRDefault="00A45B39" w:rsidP="00832792">
            <w:pPr>
              <w:pStyle w:val="tvhtmlmktable1"/>
              <w:spacing w:before="0" w:beforeAutospacing="0" w:after="0" w:afterAutospacing="0"/>
              <w:jc w:val="center"/>
            </w:pPr>
            <w:r w:rsidRPr="009254CB">
              <w:t>606028</w:t>
            </w:r>
          </w:p>
        </w:tc>
      </w:tr>
      <w:tr w:rsidR="00A45B39" w:rsidRPr="009254CB" w14:paraId="405EFFD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D8" w14:textId="77777777" w:rsidR="00A45B39" w:rsidRPr="009254CB" w:rsidRDefault="00A45B39" w:rsidP="00832792">
            <w:pPr>
              <w:pStyle w:val="tvhtmlmktable1"/>
              <w:spacing w:before="0" w:beforeAutospacing="0" w:after="0" w:afterAutospacing="0"/>
            </w:pPr>
            <w:r w:rsidRPr="009254CB">
              <w:t>14.167.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D9" w14:textId="77777777" w:rsidR="00A45B39" w:rsidRPr="009254CB" w:rsidRDefault="00A45B39" w:rsidP="00832792">
            <w:pPr>
              <w:pStyle w:val="tvhtmlmktable1"/>
              <w:spacing w:before="0" w:beforeAutospacing="0" w:after="0" w:afterAutospacing="0"/>
            </w:pPr>
            <w:r w:rsidRPr="009254CB">
              <w:t>7.167.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DA" w14:textId="77777777" w:rsidR="00A45B39" w:rsidRPr="009254CB" w:rsidRDefault="00A45B39" w:rsidP="00832792">
            <w:pPr>
              <w:jc w:val="center"/>
            </w:pPr>
            <w:r w:rsidRPr="009254CB">
              <w:t>396860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DB" w14:textId="77777777" w:rsidR="00A45B39" w:rsidRPr="009254CB" w:rsidRDefault="00A45B39" w:rsidP="00832792">
            <w:pPr>
              <w:pStyle w:val="tvhtmlmktable1"/>
              <w:spacing w:before="0" w:beforeAutospacing="0" w:after="0" w:afterAutospacing="0"/>
              <w:jc w:val="center"/>
            </w:pPr>
            <w:r w:rsidRPr="009254CB">
              <w:t>605702</w:t>
            </w:r>
          </w:p>
        </w:tc>
      </w:tr>
      <w:tr w:rsidR="00A45B39" w:rsidRPr="009254CB" w14:paraId="405EFFE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DD" w14:textId="77777777" w:rsidR="00A45B39" w:rsidRPr="009254CB" w:rsidRDefault="00A45B39" w:rsidP="00832792">
            <w:pPr>
              <w:pStyle w:val="tvhtmlmktable1"/>
              <w:spacing w:before="0" w:beforeAutospacing="0" w:after="0" w:afterAutospacing="0"/>
            </w:pPr>
            <w:r w:rsidRPr="009254CB">
              <w:t>14.168.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DE" w14:textId="77777777" w:rsidR="00A45B39" w:rsidRPr="009254CB" w:rsidRDefault="00A45B39" w:rsidP="00832792">
            <w:pPr>
              <w:pStyle w:val="tvhtmlmktable1"/>
              <w:spacing w:before="0" w:beforeAutospacing="0" w:after="0" w:afterAutospacing="0"/>
            </w:pPr>
            <w:r w:rsidRPr="009254CB">
              <w:t>7.168.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DF" w14:textId="77777777" w:rsidR="00A45B39" w:rsidRPr="009254CB" w:rsidRDefault="00A45B39" w:rsidP="00832792">
            <w:pPr>
              <w:jc w:val="center"/>
            </w:pPr>
            <w:r w:rsidRPr="009254CB">
              <w:t>396890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E0" w14:textId="77777777" w:rsidR="00A45B39" w:rsidRPr="009254CB" w:rsidRDefault="00A45B39" w:rsidP="00832792">
            <w:pPr>
              <w:pStyle w:val="tvhtmlmktable1"/>
              <w:spacing w:before="0" w:beforeAutospacing="0" w:after="0" w:afterAutospacing="0"/>
              <w:jc w:val="center"/>
            </w:pPr>
            <w:r w:rsidRPr="009254CB">
              <w:t>605674</w:t>
            </w:r>
          </w:p>
        </w:tc>
      </w:tr>
      <w:tr w:rsidR="00A45B39" w:rsidRPr="009254CB" w14:paraId="405EFFE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E2" w14:textId="77777777" w:rsidR="00A45B39" w:rsidRPr="009254CB" w:rsidRDefault="00A45B39" w:rsidP="00832792">
            <w:pPr>
              <w:pStyle w:val="tvhtmlmktable1"/>
              <w:spacing w:before="0" w:beforeAutospacing="0" w:after="0" w:afterAutospacing="0"/>
            </w:pPr>
            <w:r w:rsidRPr="009254CB">
              <w:t>14.169.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E3" w14:textId="77777777" w:rsidR="00A45B39" w:rsidRPr="009254CB" w:rsidRDefault="00A45B39" w:rsidP="00832792">
            <w:pPr>
              <w:pStyle w:val="tvhtmlmktable1"/>
              <w:spacing w:before="0" w:beforeAutospacing="0" w:after="0" w:afterAutospacing="0"/>
            </w:pPr>
            <w:r w:rsidRPr="009254CB">
              <w:t>7.169.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E4" w14:textId="77777777" w:rsidR="00A45B39" w:rsidRPr="009254CB" w:rsidRDefault="00A45B39" w:rsidP="00832792">
            <w:pPr>
              <w:jc w:val="center"/>
            </w:pPr>
            <w:r w:rsidRPr="009254CB">
              <w:t>397210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E5" w14:textId="77777777" w:rsidR="00A45B39" w:rsidRPr="009254CB" w:rsidRDefault="00A45B39" w:rsidP="00832792">
            <w:pPr>
              <w:pStyle w:val="tvhtmlmktable1"/>
              <w:spacing w:before="0" w:beforeAutospacing="0" w:after="0" w:afterAutospacing="0"/>
              <w:jc w:val="center"/>
            </w:pPr>
            <w:r w:rsidRPr="009254CB">
              <w:t>606001</w:t>
            </w:r>
          </w:p>
        </w:tc>
      </w:tr>
      <w:tr w:rsidR="00A45B39" w:rsidRPr="009254CB" w14:paraId="405EFFE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E7" w14:textId="77777777" w:rsidR="00A45B39" w:rsidRPr="009254CB" w:rsidRDefault="00A45B39" w:rsidP="00832792">
            <w:pPr>
              <w:pStyle w:val="tvhtmlmktable1"/>
              <w:spacing w:before="0" w:beforeAutospacing="0" w:after="0" w:afterAutospacing="0"/>
            </w:pPr>
            <w:r w:rsidRPr="009254CB">
              <w:t>14.170.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E8" w14:textId="77777777" w:rsidR="00A45B39" w:rsidRPr="009254CB" w:rsidRDefault="00A45B39" w:rsidP="00832792">
            <w:pPr>
              <w:pStyle w:val="tvhtmlmktable1"/>
              <w:spacing w:before="0" w:beforeAutospacing="0" w:after="0" w:afterAutospacing="0"/>
            </w:pPr>
            <w:r w:rsidRPr="009254CB">
              <w:t>7.170.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E9" w14:textId="77777777" w:rsidR="00A45B39" w:rsidRPr="009254CB" w:rsidRDefault="00A45B39" w:rsidP="00832792">
            <w:pPr>
              <w:jc w:val="center"/>
            </w:pPr>
            <w:r w:rsidRPr="009254CB">
              <w:t>397230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EA" w14:textId="77777777" w:rsidR="00A45B39" w:rsidRPr="009254CB" w:rsidRDefault="00A45B39" w:rsidP="00832792">
            <w:pPr>
              <w:pStyle w:val="tvhtmlmktable1"/>
              <w:spacing w:before="0" w:beforeAutospacing="0" w:after="0" w:afterAutospacing="0"/>
              <w:jc w:val="center"/>
            </w:pPr>
            <w:r w:rsidRPr="009254CB">
              <w:t>606038</w:t>
            </w:r>
          </w:p>
        </w:tc>
      </w:tr>
      <w:tr w:rsidR="00A45B39" w:rsidRPr="009254CB" w14:paraId="405EFFF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EC" w14:textId="77777777" w:rsidR="00A45B39" w:rsidRPr="009254CB" w:rsidRDefault="00A45B39" w:rsidP="00832792">
            <w:pPr>
              <w:pStyle w:val="tvhtmlmktable1"/>
              <w:spacing w:before="0" w:beforeAutospacing="0" w:after="0" w:afterAutospacing="0"/>
            </w:pPr>
            <w:r w:rsidRPr="009254CB">
              <w:t>14.171.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ED" w14:textId="77777777" w:rsidR="00A45B39" w:rsidRPr="009254CB" w:rsidRDefault="00A45B39" w:rsidP="00832792">
            <w:pPr>
              <w:pStyle w:val="tvhtmlmktable1"/>
              <w:spacing w:before="0" w:beforeAutospacing="0" w:after="0" w:afterAutospacing="0"/>
            </w:pPr>
            <w:r w:rsidRPr="009254CB">
              <w:t>7.171.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EE" w14:textId="77777777" w:rsidR="00A45B39" w:rsidRPr="009254CB" w:rsidRDefault="00A45B39" w:rsidP="00832792">
            <w:pPr>
              <w:jc w:val="center"/>
            </w:pPr>
            <w:r w:rsidRPr="009254CB">
              <w:t>398110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EF" w14:textId="77777777" w:rsidR="00A45B39" w:rsidRPr="009254CB" w:rsidRDefault="00A45B39" w:rsidP="00832792">
            <w:pPr>
              <w:pStyle w:val="tvhtmlmktable1"/>
              <w:spacing w:before="0" w:beforeAutospacing="0" w:after="0" w:afterAutospacing="0"/>
              <w:jc w:val="center"/>
            </w:pPr>
            <w:r w:rsidRPr="009254CB">
              <w:t>605194</w:t>
            </w:r>
          </w:p>
        </w:tc>
      </w:tr>
      <w:tr w:rsidR="00A45B39" w:rsidRPr="009254CB" w14:paraId="405EFFF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F1" w14:textId="77777777" w:rsidR="00A45B39" w:rsidRPr="009254CB" w:rsidRDefault="00A45B39" w:rsidP="00832792">
            <w:pPr>
              <w:pStyle w:val="tvhtmlmktable1"/>
              <w:spacing w:before="0" w:beforeAutospacing="0" w:after="0" w:afterAutospacing="0"/>
            </w:pPr>
            <w:r w:rsidRPr="009254CB">
              <w:t>14.172.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F2" w14:textId="77777777" w:rsidR="00A45B39" w:rsidRPr="009254CB" w:rsidRDefault="00A45B39" w:rsidP="00832792">
            <w:pPr>
              <w:pStyle w:val="tvhtmlmktable1"/>
              <w:spacing w:before="0" w:beforeAutospacing="0" w:after="0" w:afterAutospacing="0"/>
            </w:pPr>
            <w:r w:rsidRPr="009254CB">
              <w:t>7.172.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F3" w14:textId="77777777" w:rsidR="00A45B39" w:rsidRPr="009254CB" w:rsidRDefault="00A45B39" w:rsidP="00832792">
            <w:pPr>
              <w:jc w:val="center"/>
            </w:pPr>
            <w:r w:rsidRPr="009254CB">
              <w:t>398120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F4" w14:textId="77777777" w:rsidR="00A45B39" w:rsidRPr="009254CB" w:rsidRDefault="00A45B39" w:rsidP="00832792">
            <w:pPr>
              <w:pStyle w:val="tvhtmlmktable1"/>
              <w:spacing w:before="0" w:beforeAutospacing="0" w:after="0" w:afterAutospacing="0"/>
              <w:jc w:val="center"/>
            </w:pPr>
            <w:r w:rsidRPr="009254CB">
              <w:t>605111</w:t>
            </w:r>
          </w:p>
        </w:tc>
      </w:tr>
      <w:tr w:rsidR="00A45B39" w:rsidRPr="009254CB" w14:paraId="405EFFF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F6" w14:textId="77777777" w:rsidR="00A45B39" w:rsidRPr="009254CB" w:rsidRDefault="00A45B39" w:rsidP="00832792">
            <w:pPr>
              <w:pStyle w:val="tvhtmlmktable1"/>
              <w:spacing w:before="0" w:beforeAutospacing="0" w:after="0" w:afterAutospacing="0"/>
            </w:pPr>
            <w:r w:rsidRPr="009254CB">
              <w:t>14.173.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F7" w14:textId="77777777" w:rsidR="00A45B39" w:rsidRPr="009254CB" w:rsidRDefault="00A45B39" w:rsidP="00832792">
            <w:pPr>
              <w:pStyle w:val="tvhtmlmktable1"/>
              <w:spacing w:before="0" w:beforeAutospacing="0" w:after="0" w:afterAutospacing="0"/>
            </w:pPr>
            <w:r w:rsidRPr="009254CB">
              <w:t>7.173.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F8" w14:textId="77777777" w:rsidR="00A45B39" w:rsidRPr="009254CB" w:rsidRDefault="00A45B39" w:rsidP="00832792">
            <w:pPr>
              <w:jc w:val="center"/>
            </w:pPr>
            <w:r w:rsidRPr="009254CB">
              <w:t>397830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F9" w14:textId="77777777" w:rsidR="00A45B39" w:rsidRPr="009254CB" w:rsidRDefault="00A45B39" w:rsidP="00832792">
            <w:pPr>
              <w:pStyle w:val="tvhtmlmktable1"/>
              <w:spacing w:before="0" w:beforeAutospacing="0" w:after="0" w:afterAutospacing="0"/>
              <w:jc w:val="center"/>
            </w:pPr>
            <w:r w:rsidRPr="009254CB">
              <w:t>604774</w:t>
            </w:r>
          </w:p>
        </w:tc>
      </w:tr>
      <w:tr w:rsidR="00A45B39" w:rsidRPr="009254CB" w14:paraId="405EFFF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EFFFB" w14:textId="77777777" w:rsidR="00A45B39" w:rsidRPr="009254CB" w:rsidRDefault="00A45B39" w:rsidP="00832792">
            <w:pPr>
              <w:pStyle w:val="tvhtmlmktable1"/>
              <w:spacing w:before="0" w:beforeAutospacing="0" w:after="0" w:afterAutospacing="0"/>
            </w:pPr>
            <w:r w:rsidRPr="009254CB">
              <w:t>14.174.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EFFFC" w14:textId="77777777" w:rsidR="00A45B39" w:rsidRPr="009254CB" w:rsidRDefault="00A45B39" w:rsidP="00832792">
            <w:pPr>
              <w:pStyle w:val="tvhtmlmktable1"/>
              <w:spacing w:before="0" w:beforeAutospacing="0" w:after="0" w:afterAutospacing="0"/>
            </w:pPr>
            <w:r w:rsidRPr="009254CB">
              <w:t>7.174.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EFFFD" w14:textId="77777777" w:rsidR="00A45B39" w:rsidRPr="009254CB" w:rsidRDefault="00A45B39" w:rsidP="00832792">
            <w:pPr>
              <w:jc w:val="center"/>
            </w:pPr>
            <w:r w:rsidRPr="009254CB">
              <w:t>397860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EFFFE" w14:textId="77777777" w:rsidR="00A45B39" w:rsidRPr="009254CB" w:rsidRDefault="00A45B39" w:rsidP="00832792">
            <w:pPr>
              <w:pStyle w:val="tvhtmlmktable1"/>
              <w:spacing w:before="0" w:beforeAutospacing="0" w:after="0" w:afterAutospacing="0"/>
              <w:jc w:val="center"/>
            </w:pPr>
            <w:r w:rsidRPr="009254CB">
              <w:t>604743</w:t>
            </w:r>
          </w:p>
        </w:tc>
      </w:tr>
      <w:tr w:rsidR="00A45B39" w:rsidRPr="009254CB" w14:paraId="405F000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00" w14:textId="77777777" w:rsidR="00A45B39" w:rsidRPr="009254CB" w:rsidRDefault="00A45B39" w:rsidP="00832792">
            <w:pPr>
              <w:pStyle w:val="tvhtmlmktable1"/>
              <w:spacing w:before="0" w:beforeAutospacing="0" w:after="0" w:afterAutospacing="0"/>
            </w:pPr>
            <w:r w:rsidRPr="009254CB">
              <w:t>14.175.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01" w14:textId="77777777" w:rsidR="00A45B39" w:rsidRPr="009254CB" w:rsidRDefault="00A45B39" w:rsidP="00832792">
            <w:pPr>
              <w:pStyle w:val="tvhtmlmktable1"/>
              <w:spacing w:before="0" w:beforeAutospacing="0" w:after="0" w:afterAutospacing="0"/>
            </w:pPr>
            <w:r w:rsidRPr="009254CB">
              <w:t>7.175.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02" w14:textId="77777777" w:rsidR="00A45B39" w:rsidRPr="009254CB" w:rsidRDefault="00A45B39" w:rsidP="00832792">
            <w:pPr>
              <w:jc w:val="center"/>
            </w:pPr>
            <w:r w:rsidRPr="009254CB">
              <w:t>398150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03" w14:textId="77777777" w:rsidR="00A45B39" w:rsidRPr="009254CB" w:rsidRDefault="00A45B39" w:rsidP="00832792">
            <w:pPr>
              <w:pStyle w:val="tvhtmlmktable1"/>
              <w:spacing w:before="0" w:beforeAutospacing="0" w:after="0" w:afterAutospacing="0"/>
              <w:jc w:val="center"/>
            </w:pPr>
            <w:r w:rsidRPr="009254CB">
              <w:t>605089</w:t>
            </w:r>
          </w:p>
        </w:tc>
      </w:tr>
      <w:tr w:rsidR="00A45B39" w:rsidRPr="009254CB" w14:paraId="405F000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05" w14:textId="77777777" w:rsidR="00A45B39" w:rsidRPr="009254CB" w:rsidRDefault="00A45B39" w:rsidP="00832792">
            <w:pPr>
              <w:pStyle w:val="tvhtmlmktable1"/>
              <w:spacing w:before="0" w:beforeAutospacing="0" w:after="0" w:afterAutospacing="0"/>
            </w:pPr>
            <w:r w:rsidRPr="009254CB">
              <w:t>14.176.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06" w14:textId="77777777" w:rsidR="00A45B39" w:rsidRPr="009254CB" w:rsidRDefault="00A45B39" w:rsidP="00832792">
            <w:pPr>
              <w:pStyle w:val="tvhtmlmktable1"/>
              <w:spacing w:before="0" w:beforeAutospacing="0" w:after="0" w:afterAutospacing="0"/>
            </w:pPr>
            <w:r w:rsidRPr="009254CB">
              <w:t>7.176.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07" w14:textId="77777777" w:rsidR="00A45B39" w:rsidRPr="009254CB" w:rsidRDefault="00A45B39" w:rsidP="00832792">
            <w:pPr>
              <w:jc w:val="center"/>
            </w:pPr>
            <w:r w:rsidRPr="009254CB">
              <w:t>398160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08" w14:textId="77777777" w:rsidR="00A45B39" w:rsidRPr="009254CB" w:rsidRDefault="00A45B39" w:rsidP="00832792">
            <w:pPr>
              <w:pStyle w:val="tvhtmlmktable1"/>
              <w:spacing w:before="0" w:beforeAutospacing="0" w:after="0" w:afterAutospacing="0"/>
              <w:jc w:val="center"/>
            </w:pPr>
            <w:r w:rsidRPr="009254CB">
              <w:t>605144</w:t>
            </w:r>
          </w:p>
        </w:tc>
      </w:tr>
      <w:tr w:rsidR="00A45B39" w:rsidRPr="009254CB" w14:paraId="405F000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0A" w14:textId="77777777" w:rsidR="00A45B39" w:rsidRPr="009254CB" w:rsidRDefault="00A45B39" w:rsidP="00832792">
            <w:pPr>
              <w:pStyle w:val="tvhtmlmktable1"/>
              <w:spacing w:before="0" w:beforeAutospacing="0" w:after="0" w:afterAutospacing="0"/>
            </w:pPr>
            <w:r w:rsidRPr="009254CB">
              <w:t>14.177.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0B" w14:textId="77777777" w:rsidR="00A45B39" w:rsidRPr="009254CB" w:rsidRDefault="00A45B39" w:rsidP="00832792">
            <w:pPr>
              <w:pStyle w:val="tvhtmlmktable1"/>
              <w:spacing w:before="0" w:beforeAutospacing="0" w:after="0" w:afterAutospacing="0"/>
            </w:pPr>
            <w:r w:rsidRPr="009254CB">
              <w:t>7.177.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0C" w14:textId="77777777" w:rsidR="00A45B39" w:rsidRPr="009254CB" w:rsidRDefault="00A45B39" w:rsidP="00832792">
            <w:pPr>
              <w:jc w:val="center"/>
            </w:pPr>
            <w:r w:rsidRPr="009254CB">
              <w:t>398870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0D" w14:textId="77777777" w:rsidR="00A45B39" w:rsidRPr="009254CB" w:rsidRDefault="00A45B39" w:rsidP="00832792">
            <w:pPr>
              <w:pStyle w:val="tvhtmlmktable1"/>
              <w:spacing w:before="0" w:beforeAutospacing="0" w:after="0" w:afterAutospacing="0"/>
              <w:jc w:val="center"/>
            </w:pPr>
            <w:r w:rsidRPr="009254CB">
              <w:t>604472</w:t>
            </w:r>
          </w:p>
        </w:tc>
      </w:tr>
      <w:tr w:rsidR="00A45B39" w:rsidRPr="009254CB" w14:paraId="405F001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0F" w14:textId="77777777" w:rsidR="00A45B39" w:rsidRPr="009254CB" w:rsidRDefault="00A45B39" w:rsidP="00832792">
            <w:pPr>
              <w:pStyle w:val="tvhtmlmktable1"/>
              <w:spacing w:before="0" w:beforeAutospacing="0" w:after="0" w:afterAutospacing="0"/>
            </w:pPr>
            <w:r w:rsidRPr="009254CB">
              <w:t>14.178.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10" w14:textId="77777777" w:rsidR="00A45B39" w:rsidRPr="009254CB" w:rsidRDefault="00A45B39" w:rsidP="00832792">
            <w:pPr>
              <w:pStyle w:val="tvhtmlmktable1"/>
              <w:spacing w:before="0" w:beforeAutospacing="0" w:after="0" w:afterAutospacing="0"/>
            </w:pPr>
            <w:r w:rsidRPr="009254CB">
              <w:t>7.178.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11" w14:textId="77777777" w:rsidR="00A45B39" w:rsidRPr="009254CB" w:rsidRDefault="00A45B39" w:rsidP="00832792">
            <w:pPr>
              <w:jc w:val="center"/>
            </w:pPr>
            <w:r w:rsidRPr="009254CB">
              <w:t>398910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12" w14:textId="77777777" w:rsidR="00A45B39" w:rsidRPr="009254CB" w:rsidRDefault="00A45B39" w:rsidP="00832792">
            <w:pPr>
              <w:pStyle w:val="tvhtmlmktable1"/>
              <w:spacing w:before="0" w:beforeAutospacing="0" w:after="0" w:afterAutospacing="0"/>
              <w:jc w:val="center"/>
            </w:pPr>
            <w:r w:rsidRPr="009254CB">
              <w:t>604393</w:t>
            </w:r>
          </w:p>
        </w:tc>
      </w:tr>
      <w:tr w:rsidR="00A45B39" w:rsidRPr="009254CB" w14:paraId="405F001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14" w14:textId="77777777" w:rsidR="00A45B39" w:rsidRPr="009254CB" w:rsidRDefault="00A45B39" w:rsidP="00832792">
            <w:pPr>
              <w:pStyle w:val="tvhtmlmktable1"/>
              <w:spacing w:before="0" w:beforeAutospacing="0" w:after="0" w:afterAutospacing="0"/>
            </w:pPr>
            <w:r w:rsidRPr="009254CB">
              <w:t>14.179.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15" w14:textId="77777777" w:rsidR="00A45B39" w:rsidRPr="009254CB" w:rsidRDefault="00A45B39" w:rsidP="00832792">
            <w:pPr>
              <w:pStyle w:val="tvhtmlmktable1"/>
              <w:spacing w:before="0" w:beforeAutospacing="0" w:after="0" w:afterAutospacing="0"/>
            </w:pPr>
            <w:r w:rsidRPr="009254CB">
              <w:t>7.179.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16" w14:textId="77777777" w:rsidR="00A45B39" w:rsidRPr="009254CB" w:rsidRDefault="00A45B39" w:rsidP="00832792">
            <w:pPr>
              <w:jc w:val="center"/>
            </w:pPr>
            <w:r w:rsidRPr="009254CB">
              <w:t>398900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17" w14:textId="77777777" w:rsidR="00A45B39" w:rsidRPr="009254CB" w:rsidRDefault="00A45B39" w:rsidP="00832792">
            <w:pPr>
              <w:pStyle w:val="tvhtmlmktable1"/>
              <w:spacing w:before="0" w:beforeAutospacing="0" w:after="0" w:afterAutospacing="0"/>
              <w:jc w:val="center"/>
            </w:pPr>
            <w:r w:rsidRPr="009254CB">
              <w:t>604343</w:t>
            </w:r>
          </w:p>
        </w:tc>
      </w:tr>
      <w:tr w:rsidR="00A45B39" w:rsidRPr="009254CB" w14:paraId="405F001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19" w14:textId="77777777" w:rsidR="00A45B39" w:rsidRPr="009254CB" w:rsidRDefault="00A45B39" w:rsidP="00832792">
            <w:pPr>
              <w:pStyle w:val="tvhtmlmktable1"/>
              <w:spacing w:before="0" w:beforeAutospacing="0" w:after="0" w:afterAutospacing="0"/>
            </w:pPr>
            <w:r w:rsidRPr="009254CB">
              <w:t>14.180.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1A" w14:textId="77777777" w:rsidR="00A45B39" w:rsidRPr="009254CB" w:rsidRDefault="00A45B39" w:rsidP="00832792">
            <w:pPr>
              <w:pStyle w:val="tvhtmlmktable1"/>
              <w:spacing w:before="0" w:beforeAutospacing="0" w:after="0" w:afterAutospacing="0"/>
            </w:pPr>
            <w:r w:rsidRPr="009254CB">
              <w:t>7.180.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1B" w14:textId="77777777" w:rsidR="00A45B39" w:rsidRPr="009254CB" w:rsidRDefault="00A45B39" w:rsidP="00832792">
            <w:pPr>
              <w:jc w:val="center"/>
            </w:pPr>
            <w:r w:rsidRPr="009254CB">
              <w:t>397040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1C" w14:textId="77777777" w:rsidR="00A45B39" w:rsidRPr="009254CB" w:rsidRDefault="00A45B39" w:rsidP="00832792">
            <w:pPr>
              <w:pStyle w:val="tvhtmlmktable1"/>
              <w:spacing w:before="0" w:beforeAutospacing="0" w:after="0" w:afterAutospacing="0"/>
              <w:jc w:val="center"/>
            </w:pPr>
            <w:r w:rsidRPr="009254CB">
              <w:t>602382</w:t>
            </w:r>
          </w:p>
        </w:tc>
      </w:tr>
      <w:tr w:rsidR="00A45B39" w:rsidRPr="009254CB" w14:paraId="405F002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1E" w14:textId="77777777" w:rsidR="00A45B39" w:rsidRPr="009254CB" w:rsidRDefault="00A45B39" w:rsidP="00832792">
            <w:pPr>
              <w:pStyle w:val="tvhtmlmktable1"/>
              <w:spacing w:before="0" w:beforeAutospacing="0" w:after="0" w:afterAutospacing="0"/>
            </w:pPr>
            <w:r w:rsidRPr="009254CB">
              <w:t>14.181.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1F" w14:textId="77777777" w:rsidR="00A45B39" w:rsidRPr="009254CB" w:rsidRDefault="00A45B39" w:rsidP="00832792">
            <w:pPr>
              <w:pStyle w:val="tvhtmlmktable1"/>
              <w:spacing w:before="0" w:beforeAutospacing="0" w:after="0" w:afterAutospacing="0"/>
            </w:pPr>
            <w:r w:rsidRPr="009254CB">
              <w:t>7.181.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20" w14:textId="77777777" w:rsidR="00A45B39" w:rsidRPr="009254CB" w:rsidRDefault="00A45B39" w:rsidP="00832792">
            <w:pPr>
              <w:jc w:val="center"/>
            </w:pPr>
            <w:r w:rsidRPr="009254CB">
              <w:t>396990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21" w14:textId="77777777" w:rsidR="00A45B39" w:rsidRPr="009254CB" w:rsidRDefault="00A45B39" w:rsidP="00832792">
            <w:pPr>
              <w:pStyle w:val="tvhtmlmktable1"/>
              <w:spacing w:before="0" w:beforeAutospacing="0" w:after="0" w:afterAutospacing="0"/>
              <w:jc w:val="center"/>
            </w:pPr>
            <w:r w:rsidRPr="009254CB">
              <w:t>602362</w:t>
            </w:r>
          </w:p>
        </w:tc>
      </w:tr>
      <w:tr w:rsidR="00A45B39" w:rsidRPr="009254CB" w14:paraId="405F002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23" w14:textId="77777777" w:rsidR="00A45B39" w:rsidRPr="009254CB" w:rsidRDefault="00A45B39" w:rsidP="00832792">
            <w:pPr>
              <w:pStyle w:val="tvhtmlmktable1"/>
              <w:spacing w:before="0" w:beforeAutospacing="0" w:after="0" w:afterAutospacing="0"/>
            </w:pPr>
            <w:r w:rsidRPr="009254CB">
              <w:t>14.182.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24" w14:textId="77777777" w:rsidR="00A45B39" w:rsidRPr="009254CB" w:rsidRDefault="00A45B39" w:rsidP="00832792">
            <w:pPr>
              <w:pStyle w:val="tvhtmlmktable1"/>
              <w:spacing w:before="0" w:beforeAutospacing="0" w:after="0" w:afterAutospacing="0"/>
            </w:pPr>
            <w:r w:rsidRPr="009254CB">
              <w:t>7.182.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25" w14:textId="77777777" w:rsidR="00A45B39" w:rsidRPr="009254CB" w:rsidRDefault="00A45B39" w:rsidP="00832792">
            <w:pPr>
              <w:jc w:val="center"/>
            </w:pPr>
            <w:r w:rsidRPr="009254CB">
              <w:t>396910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26" w14:textId="77777777" w:rsidR="00A45B39" w:rsidRPr="009254CB" w:rsidRDefault="00A45B39" w:rsidP="00832792">
            <w:pPr>
              <w:pStyle w:val="tvhtmlmktable1"/>
              <w:spacing w:before="0" w:beforeAutospacing="0" w:after="0" w:afterAutospacing="0"/>
              <w:jc w:val="center"/>
            </w:pPr>
            <w:r w:rsidRPr="009254CB">
              <w:t>602372</w:t>
            </w:r>
          </w:p>
        </w:tc>
      </w:tr>
      <w:tr w:rsidR="00A45B39" w:rsidRPr="009254CB" w14:paraId="405F002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28" w14:textId="77777777" w:rsidR="00A45B39" w:rsidRPr="009254CB" w:rsidRDefault="00A45B39" w:rsidP="00832792">
            <w:pPr>
              <w:pStyle w:val="tvhtmlmktable1"/>
              <w:spacing w:before="0" w:beforeAutospacing="0" w:after="0" w:afterAutospacing="0"/>
            </w:pPr>
            <w:r w:rsidRPr="009254CB">
              <w:t>14.183.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29" w14:textId="77777777" w:rsidR="00A45B39" w:rsidRPr="009254CB" w:rsidRDefault="00A45B39" w:rsidP="00832792">
            <w:pPr>
              <w:pStyle w:val="tvhtmlmktable1"/>
              <w:spacing w:before="0" w:beforeAutospacing="0" w:after="0" w:afterAutospacing="0"/>
            </w:pPr>
            <w:r w:rsidRPr="009254CB">
              <w:t>7.183.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2A" w14:textId="77777777" w:rsidR="00A45B39" w:rsidRPr="009254CB" w:rsidRDefault="00A45B39" w:rsidP="00832792">
            <w:pPr>
              <w:jc w:val="center"/>
            </w:pPr>
            <w:r w:rsidRPr="009254CB">
              <w:t>396340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2B" w14:textId="77777777" w:rsidR="00A45B39" w:rsidRPr="009254CB" w:rsidRDefault="00A45B39" w:rsidP="00832792">
            <w:pPr>
              <w:pStyle w:val="tvhtmlmktable1"/>
              <w:spacing w:before="0" w:beforeAutospacing="0" w:after="0" w:afterAutospacing="0"/>
              <w:jc w:val="center"/>
            </w:pPr>
            <w:r w:rsidRPr="009254CB">
              <w:t>602888</w:t>
            </w:r>
          </w:p>
        </w:tc>
      </w:tr>
      <w:tr w:rsidR="00A45B39" w:rsidRPr="009254CB" w14:paraId="405F003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2D" w14:textId="77777777" w:rsidR="00A45B39" w:rsidRPr="009254CB" w:rsidRDefault="00A45B39" w:rsidP="00832792">
            <w:pPr>
              <w:pStyle w:val="tvhtmlmktable1"/>
              <w:spacing w:before="0" w:beforeAutospacing="0" w:after="0" w:afterAutospacing="0"/>
            </w:pPr>
            <w:r w:rsidRPr="009254CB">
              <w:t>14.184.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2E" w14:textId="77777777" w:rsidR="00A45B39" w:rsidRPr="009254CB" w:rsidRDefault="00A45B39" w:rsidP="00832792">
            <w:pPr>
              <w:pStyle w:val="tvhtmlmktable1"/>
              <w:spacing w:before="0" w:beforeAutospacing="0" w:after="0" w:afterAutospacing="0"/>
            </w:pPr>
            <w:r w:rsidRPr="009254CB">
              <w:t>7.184.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2F" w14:textId="77777777" w:rsidR="00A45B39" w:rsidRPr="009254CB" w:rsidRDefault="00A45B39" w:rsidP="00832792">
            <w:pPr>
              <w:jc w:val="center"/>
            </w:pPr>
            <w:r w:rsidRPr="009254CB">
              <w:t>396290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30" w14:textId="77777777" w:rsidR="00A45B39" w:rsidRPr="009254CB" w:rsidRDefault="00A45B39" w:rsidP="00832792">
            <w:pPr>
              <w:pStyle w:val="tvhtmlmktable1"/>
              <w:spacing w:before="0" w:beforeAutospacing="0" w:after="0" w:afterAutospacing="0"/>
              <w:jc w:val="center"/>
            </w:pPr>
            <w:r w:rsidRPr="009254CB">
              <w:t>602911</w:t>
            </w:r>
          </w:p>
        </w:tc>
      </w:tr>
      <w:tr w:rsidR="00A45B39" w:rsidRPr="009254CB" w14:paraId="405F003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32" w14:textId="77777777" w:rsidR="00A45B39" w:rsidRPr="009254CB" w:rsidRDefault="00A45B39" w:rsidP="00832792">
            <w:pPr>
              <w:pStyle w:val="tvhtmlmktable1"/>
              <w:spacing w:before="0" w:beforeAutospacing="0" w:after="0" w:afterAutospacing="0"/>
            </w:pPr>
            <w:r w:rsidRPr="009254CB">
              <w:t>14.185.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33" w14:textId="77777777" w:rsidR="00A45B39" w:rsidRPr="009254CB" w:rsidRDefault="00A45B39" w:rsidP="00832792">
            <w:pPr>
              <w:pStyle w:val="tvhtmlmktable1"/>
              <w:spacing w:before="0" w:beforeAutospacing="0" w:after="0" w:afterAutospacing="0"/>
            </w:pPr>
            <w:r w:rsidRPr="009254CB">
              <w:t>7.185.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34" w14:textId="77777777" w:rsidR="00A45B39" w:rsidRPr="009254CB" w:rsidRDefault="00A45B39" w:rsidP="00832792">
            <w:pPr>
              <w:jc w:val="center"/>
            </w:pPr>
            <w:r w:rsidRPr="009254CB">
              <w:t>396230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35" w14:textId="77777777" w:rsidR="00A45B39" w:rsidRPr="009254CB" w:rsidRDefault="00A45B39" w:rsidP="00832792">
            <w:pPr>
              <w:pStyle w:val="tvhtmlmktable1"/>
              <w:spacing w:before="0" w:beforeAutospacing="0" w:after="0" w:afterAutospacing="0"/>
              <w:jc w:val="center"/>
            </w:pPr>
            <w:r w:rsidRPr="009254CB">
              <w:t>602914</w:t>
            </w:r>
          </w:p>
        </w:tc>
      </w:tr>
      <w:tr w:rsidR="00A45B39" w:rsidRPr="009254CB" w14:paraId="405F003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37" w14:textId="77777777" w:rsidR="00A45B39" w:rsidRPr="009254CB" w:rsidRDefault="00A45B39" w:rsidP="00832792">
            <w:pPr>
              <w:pStyle w:val="tvhtmlmktable1"/>
              <w:spacing w:before="0" w:beforeAutospacing="0" w:after="0" w:afterAutospacing="0"/>
            </w:pPr>
            <w:r w:rsidRPr="009254CB">
              <w:t>14.186.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38" w14:textId="77777777" w:rsidR="00A45B39" w:rsidRPr="009254CB" w:rsidRDefault="00A45B39" w:rsidP="00832792">
            <w:pPr>
              <w:pStyle w:val="tvhtmlmktable1"/>
              <w:spacing w:before="0" w:beforeAutospacing="0" w:after="0" w:afterAutospacing="0"/>
            </w:pPr>
            <w:r w:rsidRPr="009254CB">
              <w:t>7.186.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39" w14:textId="77777777" w:rsidR="00A45B39" w:rsidRPr="009254CB" w:rsidRDefault="00A45B39" w:rsidP="00832792">
            <w:pPr>
              <w:jc w:val="center"/>
            </w:pPr>
            <w:r w:rsidRPr="009254CB">
              <w:t>396610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3A" w14:textId="77777777" w:rsidR="00A45B39" w:rsidRPr="009254CB" w:rsidRDefault="00A45B39" w:rsidP="00832792">
            <w:pPr>
              <w:pStyle w:val="tvhtmlmktable1"/>
              <w:spacing w:before="0" w:beforeAutospacing="0" w:after="0" w:afterAutospacing="0"/>
              <w:jc w:val="center"/>
            </w:pPr>
            <w:r w:rsidRPr="009254CB">
              <w:t>603317</w:t>
            </w:r>
          </w:p>
        </w:tc>
      </w:tr>
      <w:tr w:rsidR="00A45B39" w:rsidRPr="009254CB" w14:paraId="405F004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3C" w14:textId="77777777" w:rsidR="00A45B39" w:rsidRPr="009254CB" w:rsidRDefault="00A45B39" w:rsidP="00832792">
            <w:pPr>
              <w:pStyle w:val="tvhtmlmktable1"/>
              <w:spacing w:before="0" w:beforeAutospacing="0" w:after="0" w:afterAutospacing="0"/>
            </w:pPr>
            <w:r w:rsidRPr="009254CB">
              <w:t>14.187.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3D" w14:textId="77777777" w:rsidR="00A45B39" w:rsidRPr="009254CB" w:rsidRDefault="00A45B39" w:rsidP="00832792">
            <w:pPr>
              <w:pStyle w:val="tvhtmlmktable1"/>
              <w:spacing w:before="0" w:beforeAutospacing="0" w:after="0" w:afterAutospacing="0"/>
            </w:pPr>
            <w:r w:rsidRPr="009254CB">
              <w:t>7.187.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3E" w14:textId="77777777" w:rsidR="00A45B39" w:rsidRPr="009254CB" w:rsidRDefault="00A45B39" w:rsidP="00832792">
            <w:pPr>
              <w:jc w:val="center"/>
            </w:pPr>
            <w:r w:rsidRPr="009254CB">
              <w:t>396010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3F" w14:textId="77777777" w:rsidR="00A45B39" w:rsidRPr="009254CB" w:rsidRDefault="00A45B39" w:rsidP="00832792">
            <w:pPr>
              <w:pStyle w:val="tvhtmlmktable1"/>
              <w:spacing w:before="0" w:beforeAutospacing="0" w:after="0" w:afterAutospacing="0"/>
              <w:jc w:val="center"/>
            </w:pPr>
            <w:r w:rsidRPr="009254CB">
              <w:t>603787</w:t>
            </w:r>
          </w:p>
        </w:tc>
      </w:tr>
      <w:tr w:rsidR="00A45B39" w:rsidRPr="009254CB" w14:paraId="405F004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41" w14:textId="77777777" w:rsidR="00A45B39" w:rsidRPr="009254CB" w:rsidRDefault="00A45B39" w:rsidP="00832792">
            <w:pPr>
              <w:pStyle w:val="tvhtmlmktable1"/>
              <w:spacing w:before="0" w:beforeAutospacing="0" w:after="0" w:afterAutospacing="0"/>
            </w:pPr>
            <w:r w:rsidRPr="009254CB">
              <w:t>14.188.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42" w14:textId="77777777" w:rsidR="00A45B39" w:rsidRPr="009254CB" w:rsidRDefault="00A45B39" w:rsidP="00832792">
            <w:pPr>
              <w:pStyle w:val="tvhtmlmktable1"/>
              <w:spacing w:before="0" w:beforeAutospacing="0" w:after="0" w:afterAutospacing="0"/>
            </w:pPr>
            <w:r w:rsidRPr="009254CB">
              <w:t>7.188.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43" w14:textId="77777777" w:rsidR="00A45B39" w:rsidRPr="009254CB" w:rsidRDefault="00A45B39" w:rsidP="00832792">
            <w:pPr>
              <w:jc w:val="center"/>
            </w:pPr>
            <w:r w:rsidRPr="009254CB">
              <w:t>395980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44" w14:textId="77777777" w:rsidR="00A45B39" w:rsidRPr="009254CB" w:rsidRDefault="00A45B39" w:rsidP="00832792">
            <w:pPr>
              <w:pStyle w:val="tvhtmlmktable1"/>
              <w:spacing w:before="0" w:beforeAutospacing="0" w:after="0" w:afterAutospacing="0"/>
              <w:jc w:val="center"/>
            </w:pPr>
            <w:r w:rsidRPr="009254CB">
              <w:t>603786</w:t>
            </w:r>
          </w:p>
        </w:tc>
      </w:tr>
      <w:tr w:rsidR="00A45B39" w:rsidRPr="009254CB" w14:paraId="405F004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46" w14:textId="77777777" w:rsidR="00A45B39" w:rsidRPr="009254CB" w:rsidRDefault="00A45B39" w:rsidP="00832792">
            <w:pPr>
              <w:pStyle w:val="tvhtmlmktable1"/>
              <w:spacing w:before="0" w:beforeAutospacing="0" w:after="0" w:afterAutospacing="0"/>
            </w:pPr>
            <w:r w:rsidRPr="009254CB">
              <w:t>14.189.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47" w14:textId="77777777" w:rsidR="00A45B39" w:rsidRPr="009254CB" w:rsidRDefault="00A45B39" w:rsidP="00832792">
            <w:pPr>
              <w:pStyle w:val="tvhtmlmktable1"/>
              <w:spacing w:before="0" w:beforeAutospacing="0" w:after="0" w:afterAutospacing="0"/>
            </w:pPr>
            <w:r w:rsidRPr="009254CB">
              <w:t>7.189.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48" w14:textId="77777777" w:rsidR="00A45B39" w:rsidRPr="009254CB" w:rsidRDefault="00A45B39" w:rsidP="00832792">
            <w:pPr>
              <w:jc w:val="center"/>
            </w:pPr>
            <w:r w:rsidRPr="009254CB">
              <w:t>394700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49" w14:textId="77777777" w:rsidR="00A45B39" w:rsidRPr="009254CB" w:rsidRDefault="00A45B39" w:rsidP="00832792">
            <w:pPr>
              <w:pStyle w:val="tvhtmlmktable1"/>
              <w:spacing w:before="0" w:beforeAutospacing="0" w:after="0" w:afterAutospacing="0"/>
              <w:jc w:val="center"/>
            </w:pPr>
            <w:r w:rsidRPr="009254CB">
              <w:t>604987</w:t>
            </w:r>
          </w:p>
        </w:tc>
      </w:tr>
      <w:tr w:rsidR="00A45B39" w:rsidRPr="009254CB" w14:paraId="405F004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4B" w14:textId="77777777" w:rsidR="00A45B39" w:rsidRPr="009254CB" w:rsidRDefault="00A45B39" w:rsidP="00832792">
            <w:pPr>
              <w:pStyle w:val="tvhtmlmktable1"/>
              <w:spacing w:before="0" w:beforeAutospacing="0" w:after="0" w:afterAutospacing="0"/>
            </w:pPr>
            <w:r w:rsidRPr="009254CB">
              <w:t>14.190.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4C" w14:textId="77777777" w:rsidR="00A45B39" w:rsidRPr="009254CB" w:rsidRDefault="00A45B39" w:rsidP="00832792">
            <w:pPr>
              <w:pStyle w:val="tvhtmlmktable1"/>
              <w:spacing w:before="0" w:beforeAutospacing="0" w:after="0" w:afterAutospacing="0"/>
            </w:pPr>
            <w:r w:rsidRPr="009254CB">
              <w:t>7.190.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4D" w14:textId="77777777" w:rsidR="00A45B39" w:rsidRPr="009254CB" w:rsidRDefault="00A45B39" w:rsidP="00832792">
            <w:pPr>
              <w:jc w:val="center"/>
            </w:pPr>
            <w:r w:rsidRPr="009254CB">
              <w:t>394720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4E" w14:textId="77777777" w:rsidR="00A45B39" w:rsidRPr="009254CB" w:rsidRDefault="00A45B39" w:rsidP="00832792">
            <w:pPr>
              <w:pStyle w:val="tvhtmlmktable1"/>
              <w:spacing w:before="0" w:beforeAutospacing="0" w:after="0" w:afterAutospacing="0"/>
              <w:jc w:val="center"/>
            </w:pPr>
            <w:r w:rsidRPr="009254CB">
              <w:t>605011</w:t>
            </w:r>
          </w:p>
        </w:tc>
      </w:tr>
      <w:tr w:rsidR="00A45B39" w:rsidRPr="009254CB" w14:paraId="405F005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50" w14:textId="77777777" w:rsidR="00A45B39" w:rsidRPr="009254CB" w:rsidRDefault="00A45B39" w:rsidP="00832792">
            <w:pPr>
              <w:pStyle w:val="tvhtmlmktable1"/>
              <w:spacing w:before="0" w:beforeAutospacing="0" w:after="0" w:afterAutospacing="0"/>
            </w:pPr>
            <w:r w:rsidRPr="009254CB">
              <w:t>14.191.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51" w14:textId="77777777" w:rsidR="00A45B39" w:rsidRPr="009254CB" w:rsidRDefault="00A45B39" w:rsidP="00832792">
            <w:pPr>
              <w:pStyle w:val="tvhtmlmktable1"/>
              <w:spacing w:before="0" w:beforeAutospacing="0" w:after="0" w:afterAutospacing="0"/>
            </w:pPr>
            <w:r w:rsidRPr="009254CB">
              <w:t>7.191.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52" w14:textId="77777777" w:rsidR="00A45B39" w:rsidRPr="009254CB" w:rsidRDefault="00A45B39" w:rsidP="00832792">
            <w:pPr>
              <w:jc w:val="center"/>
            </w:pPr>
            <w:r w:rsidRPr="009254CB">
              <w:t>394460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53" w14:textId="77777777" w:rsidR="00A45B39" w:rsidRPr="009254CB" w:rsidRDefault="00A45B39" w:rsidP="00832792">
            <w:pPr>
              <w:pStyle w:val="tvhtmlmktable1"/>
              <w:spacing w:before="0" w:beforeAutospacing="0" w:after="0" w:afterAutospacing="0"/>
              <w:jc w:val="center"/>
            </w:pPr>
            <w:r w:rsidRPr="009254CB">
              <w:t>605259</w:t>
            </w:r>
          </w:p>
        </w:tc>
      </w:tr>
      <w:tr w:rsidR="00A45B39" w:rsidRPr="009254CB" w14:paraId="405F005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55" w14:textId="77777777" w:rsidR="00A45B39" w:rsidRPr="009254CB" w:rsidRDefault="00A45B39" w:rsidP="00832792">
            <w:pPr>
              <w:pStyle w:val="tvhtmlmktable1"/>
              <w:spacing w:before="0" w:beforeAutospacing="0" w:after="0" w:afterAutospacing="0"/>
            </w:pPr>
            <w:r w:rsidRPr="009254CB">
              <w:t>14.192.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56" w14:textId="77777777" w:rsidR="00A45B39" w:rsidRPr="009254CB" w:rsidRDefault="00A45B39" w:rsidP="00832792">
            <w:pPr>
              <w:pStyle w:val="tvhtmlmktable1"/>
              <w:spacing w:before="0" w:beforeAutospacing="0" w:after="0" w:afterAutospacing="0"/>
            </w:pPr>
            <w:r w:rsidRPr="009254CB">
              <w:t>7.192.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57" w14:textId="77777777" w:rsidR="00A45B39" w:rsidRPr="009254CB" w:rsidRDefault="00A45B39" w:rsidP="00832792">
            <w:pPr>
              <w:jc w:val="center"/>
            </w:pPr>
            <w:r w:rsidRPr="009254CB">
              <w:t>394460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58" w14:textId="77777777" w:rsidR="00A45B39" w:rsidRPr="009254CB" w:rsidRDefault="00A45B39" w:rsidP="00832792">
            <w:pPr>
              <w:pStyle w:val="tvhtmlmktable1"/>
              <w:spacing w:before="0" w:beforeAutospacing="0" w:after="0" w:afterAutospacing="0"/>
              <w:jc w:val="center"/>
            </w:pPr>
            <w:r w:rsidRPr="009254CB">
              <w:t>605271</w:t>
            </w:r>
          </w:p>
        </w:tc>
      </w:tr>
      <w:tr w:rsidR="00A45B39" w:rsidRPr="009254CB" w14:paraId="405F005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5A" w14:textId="77777777" w:rsidR="00A45B39" w:rsidRPr="009254CB" w:rsidRDefault="00A45B39" w:rsidP="00832792">
            <w:pPr>
              <w:pStyle w:val="tvhtmlmktable1"/>
              <w:spacing w:before="0" w:beforeAutospacing="0" w:after="0" w:afterAutospacing="0"/>
            </w:pPr>
            <w:r w:rsidRPr="009254CB">
              <w:t>14.193.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5B" w14:textId="77777777" w:rsidR="00A45B39" w:rsidRPr="009254CB" w:rsidRDefault="00A45B39" w:rsidP="00832792">
            <w:pPr>
              <w:pStyle w:val="tvhtmlmktable1"/>
              <w:spacing w:before="0" w:beforeAutospacing="0" w:after="0" w:afterAutospacing="0"/>
            </w:pPr>
            <w:r w:rsidRPr="009254CB">
              <w:t>7.193.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5C" w14:textId="77777777" w:rsidR="00A45B39" w:rsidRPr="009254CB" w:rsidRDefault="00A45B39" w:rsidP="00832792">
            <w:pPr>
              <w:jc w:val="center"/>
            </w:pPr>
            <w:r w:rsidRPr="009254CB">
              <w:t>394420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5D" w14:textId="77777777" w:rsidR="00A45B39" w:rsidRPr="009254CB" w:rsidRDefault="00A45B39" w:rsidP="00832792">
            <w:pPr>
              <w:pStyle w:val="tvhtmlmktable1"/>
              <w:spacing w:before="0" w:beforeAutospacing="0" w:after="0" w:afterAutospacing="0"/>
              <w:jc w:val="center"/>
            </w:pPr>
            <w:r w:rsidRPr="009254CB">
              <w:t>605328</w:t>
            </w:r>
          </w:p>
        </w:tc>
      </w:tr>
      <w:tr w:rsidR="00A45B39" w:rsidRPr="009254CB" w14:paraId="405F006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5F" w14:textId="77777777" w:rsidR="00A45B39" w:rsidRPr="009254CB" w:rsidRDefault="00A45B39" w:rsidP="00832792">
            <w:pPr>
              <w:pStyle w:val="tvhtmlmktable1"/>
              <w:spacing w:before="0" w:beforeAutospacing="0" w:after="0" w:afterAutospacing="0"/>
            </w:pPr>
            <w:r w:rsidRPr="009254CB">
              <w:t>14.194.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60" w14:textId="77777777" w:rsidR="00A45B39" w:rsidRPr="009254CB" w:rsidRDefault="00A45B39" w:rsidP="00832792">
            <w:pPr>
              <w:pStyle w:val="tvhtmlmktable1"/>
              <w:spacing w:before="0" w:beforeAutospacing="0" w:after="0" w:afterAutospacing="0"/>
            </w:pPr>
            <w:r w:rsidRPr="009254CB">
              <w:t>7.194.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61" w14:textId="77777777" w:rsidR="00A45B39" w:rsidRPr="009254CB" w:rsidRDefault="00A45B39" w:rsidP="00832792">
            <w:pPr>
              <w:jc w:val="center"/>
            </w:pPr>
            <w:r w:rsidRPr="009254CB">
              <w:t>394450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62" w14:textId="77777777" w:rsidR="00A45B39" w:rsidRPr="009254CB" w:rsidRDefault="00A45B39" w:rsidP="00832792">
            <w:pPr>
              <w:pStyle w:val="tvhtmlmktable1"/>
              <w:spacing w:before="0" w:beforeAutospacing="0" w:after="0" w:afterAutospacing="0"/>
              <w:jc w:val="center"/>
            </w:pPr>
            <w:r w:rsidRPr="009254CB">
              <w:t>605308</w:t>
            </w:r>
          </w:p>
        </w:tc>
      </w:tr>
      <w:tr w:rsidR="00A45B39" w:rsidRPr="009254CB" w14:paraId="405F006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64" w14:textId="77777777" w:rsidR="00A45B39" w:rsidRPr="009254CB" w:rsidRDefault="00A45B39" w:rsidP="00832792">
            <w:pPr>
              <w:pStyle w:val="tvhtmlmktable1"/>
              <w:spacing w:before="0" w:beforeAutospacing="0" w:after="0" w:afterAutospacing="0"/>
            </w:pPr>
            <w:r w:rsidRPr="009254CB">
              <w:t>14.195.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65" w14:textId="77777777" w:rsidR="00A45B39" w:rsidRPr="009254CB" w:rsidRDefault="00A45B39" w:rsidP="00832792">
            <w:pPr>
              <w:pStyle w:val="tvhtmlmktable1"/>
              <w:spacing w:before="0" w:beforeAutospacing="0" w:after="0" w:afterAutospacing="0"/>
            </w:pPr>
            <w:r w:rsidRPr="009254CB">
              <w:t>7.195.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66" w14:textId="77777777" w:rsidR="00A45B39" w:rsidRPr="009254CB" w:rsidRDefault="00A45B39" w:rsidP="00832792">
            <w:pPr>
              <w:jc w:val="center"/>
            </w:pPr>
            <w:r w:rsidRPr="009254CB">
              <w:t>394450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67" w14:textId="77777777" w:rsidR="00A45B39" w:rsidRPr="009254CB" w:rsidRDefault="00A45B39" w:rsidP="00832792">
            <w:pPr>
              <w:pStyle w:val="tvhtmlmktable1"/>
              <w:spacing w:before="0" w:beforeAutospacing="0" w:after="0" w:afterAutospacing="0"/>
              <w:jc w:val="center"/>
            </w:pPr>
            <w:r w:rsidRPr="009254CB">
              <w:t>605324</w:t>
            </w:r>
          </w:p>
        </w:tc>
      </w:tr>
      <w:tr w:rsidR="00A45B39" w:rsidRPr="009254CB" w14:paraId="405F006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69" w14:textId="77777777" w:rsidR="00A45B39" w:rsidRPr="009254CB" w:rsidRDefault="00A45B39" w:rsidP="00832792">
            <w:pPr>
              <w:pStyle w:val="tvhtmlmktable1"/>
              <w:spacing w:before="0" w:beforeAutospacing="0" w:after="0" w:afterAutospacing="0"/>
            </w:pPr>
            <w:r w:rsidRPr="009254CB">
              <w:t>14.196.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6A" w14:textId="77777777" w:rsidR="00A45B39" w:rsidRPr="009254CB" w:rsidRDefault="00A45B39" w:rsidP="00832792">
            <w:pPr>
              <w:pStyle w:val="tvhtmlmktable1"/>
              <w:spacing w:before="0" w:beforeAutospacing="0" w:after="0" w:afterAutospacing="0"/>
            </w:pPr>
            <w:r w:rsidRPr="009254CB">
              <w:t>7.196.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6B" w14:textId="77777777" w:rsidR="00A45B39" w:rsidRPr="009254CB" w:rsidRDefault="00A45B39" w:rsidP="00832792">
            <w:pPr>
              <w:jc w:val="center"/>
            </w:pPr>
            <w:r w:rsidRPr="009254CB">
              <w:t>394460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6C" w14:textId="77777777" w:rsidR="00A45B39" w:rsidRPr="009254CB" w:rsidRDefault="00A45B39" w:rsidP="00832792">
            <w:pPr>
              <w:pStyle w:val="tvhtmlmktable1"/>
              <w:spacing w:before="0" w:beforeAutospacing="0" w:after="0" w:afterAutospacing="0"/>
              <w:jc w:val="center"/>
            </w:pPr>
            <w:r w:rsidRPr="009254CB">
              <w:t>605328</w:t>
            </w:r>
          </w:p>
        </w:tc>
      </w:tr>
      <w:tr w:rsidR="00A45B39" w:rsidRPr="009254CB" w14:paraId="405F007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6E" w14:textId="77777777" w:rsidR="00A45B39" w:rsidRPr="009254CB" w:rsidRDefault="00A45B39" w:rsidP="00832792">
            <w:pPr>
              <w:pStyle w:val="tvhtmlmktable1"/>
              <w:spacing w:before="0" w:beforeAutospacing="0" w:after="0" w:afterAutospacing="0"/>
            </w:pPr>
            <w:r w:rsidRPr="009254CB">
              <w:t>14.197.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6F" w14:textId="77777777" w:rsidR="00A45B39" w:rsidRPr="009254CB" w:rsidRDefault="00A45B39" w:rsidP="00832792">
            <w:pPr>
              <w:pStyle w:val="tvhtmlmktable1"/>
              <w:spacing w:before="0" w:beforeAutospacing="0" w:after="0" w:afterAutospacing="0"/>
            </w:pPr>
            <w:r w:rsidRPr="009254CB">
              <w:t>7.197.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70" w14:textId="77777777" w:rsidR="00A45B39" w:rsidRPr="009254CB" w:rsidRDefault="00A45B39" w:rsidP="00832792">
            <w:pPr>
              <w:jc w:val="center"/>
            </w:pPr>
            <w:r w:rsidRPr="009254CB">
              <w:t>394480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71" w14:textId="77777777" w:rsidR="00A45B39" w:rsidRPr="009254CB" w:rsidRDefault="00A45B39" w:rsidP="00832792">
            <w:pPr>
              <w:pStyle w:val="tvhtmlmktable1"/>
              <w:spacing w:before="0" w:beforeAutospacing="0" w:after="0" w:afterAutospacing="0"/>
              <w:jc w:val="center"/>
            </w:pPr>
            <w:r w:rsidRPr="009254CB">
              <w:t>605303</w:t>
            </w:r>
          </w:p>
        </w:tc>
      </w:tr>
      <w:tr w:rsidR="00A45B39" w:rsidRPr="009254CB" w14:paraId="405F007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73" w14:textId="77777777" w:rsidR="00A45B39" w:rsidRPr="009254CB" w:rsidRDefault="00A45B39" w:rsidP="00832792">
            <w:pPr>
              <w:pStyle w:val="tvhtmlmktable1"/>
              <w:spacing w:before="0" w:beforeAutospacing="0" w:after="0" w:afterAutospacing="0"/>
            </w:pPr>
            <w:r w:rsidRPr="009254CB">
              <w:t>14.198.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74" w14:textId="77777777" w:rsidR="00A45B39" w:rsidRPr="009254CB" w:rsidRDefault="00A45B39" w:rsidP="00832792">
            <w:pPr>
              <w:pStyle w:val="tvhtmlmktable1"/>
              <w:spacing w:before="0" w:beforeAutospacing="0" w:after="0" w:afterAutospacing="0"/>
            </w:pPr>
            <w:r w:rsidRPr="009254CB">
              <w:t>7.198.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75" w14:textId="77777777" w:rsidR="00A45B39" w:rsidRPr="009254CB" w:rsidRDefault="00A45B39" w:rsidP="00832792">
            <w:pPr>
              <w:jc w:val="center"/>
            </w:pPr>
            <w:r w:rsidRPr="009254CB">
              <w:t>394560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76" w14:textId="77777777" w:rsidR="00A45B39" w:rsidRPr="009254CB" w:rsidRDefault="00A45B39" w:rsidP="00832792">
            <w:pPr>
              <w:pStyle w:val="tvhtmlmktable1"/>
              <w:spacing w:before="0" w:beforeAutospacing="0" w:after="0" w:afterAutospacing="0"/>
              <w:jc w:val="center"/>
            </w:pPr>
            <w:r w:rsidRPr="009254CB">
              <w:t>605303</w:t>
            </w:r>
          </w:p>
        </w:tc>
      </w:tr>
      <w:tr w:rsidR="00A45B39" w:rsidRPr="009254CB" w14:paraId="405F007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78" w14:textId="77777777" w:rsidR="00A45B39" w:rsidRPr="009254CB" w:rsidRDefault="00A45B39" w:rsidP="00832792">
            <w:pPr>
              <w:pStyle w:val="tvhtmlmktable1"/>
              <w:spacing w:before="0" w:beforeAutospacing="0" w:after="0" w:afterAutospacing="0"/>
            </w:pPr>
            <w:r w:rsidRPr="009254CB">
              <w:lastRenderedPageBreak/>
              <w:t>14.199.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79" w14:textId="77777777" w:rsidR="00A45B39" w:rsidRPr="009254CB" w:rsidRDefault="00A45B39" w:rsidP="00832792">
            <w:pPr>
              <w:pStyle w:val="tvhtmlmktable1"/>
              <w:spacing w:before="0" w:beforeAutospacing="0" w:after="0" w:afterAutospacing="0"/>
            </w:pPr>
            <w:r w:rsidRPr="009254CB">
              <w:t>7.199.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7A" w14:textId="77777777" w:rsidR="00A45B39" w:rsidRPr="009254CB" w:rsidRDefault="00A45B39" w:rsidP="00832792">
            <w:pPr>
              <w:jc w:val="center"/>
            </w:pPr>
            <w:r w:rsidRPr="009254CB">
              <w:t>394570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7B" w14:textId="77777777" w:rsidR="00A45B39" w:rsidRPr="009254CB" w:rsidRDefault="00A45B39" w:rsidP="00832792">
            <w:pPr>
              <w:pStyle w:val="tvhtmlmktable1"/>
              <w:spacing w:before="0" w:beforeAutospacing="0" w:after="0" w:afterAutospacing="0"/>
              <w:jc w:val="center"/>
            </w:pPr>
            <w:r w:rsidRPr="009254CB">
              <w:t>605334</w:t>
            </w:r>
          </w:p>
        </w:tc>
      </w:tr>
      <w:tr w:rsidR="00A45B39" w:rsidRPr="009254CB" w14:paraId="405F008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7D" w14:textId="77777777" w:rsidR="00A45B39" w:rsidRPr="009254CB" w:rsidRDefault="00A45B39" w:rsidP="00832792">
            <w:pPr>
              <w:pStyle w:val="tvhtmlmktable1"/>
              <w:spacing w:before="0" w:beforeAutospacing="0" w:after="0" w:afterAutospacing="0"/>
            </w:pPr>
            <w:r w:rsidRPr="009254CB">
              <w:t>14.200.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7E" w14:textId="77777777" w:rsidR="00A45B39" w:rsidRPr="009254CB" w:rsidRDefault="00A45B39" w:rsidP="00832792">
            <w:pPr>
              <w:pStyle w:val="tvhtmlmktable1"/>
              <w:spacing w:before="0" w:beforeAutospacing="0" w:after="0" w:afterAutospacing="0"/>
            </w:pPr>
            <w:r w:rsidRPr="009254CB">
              <w:t>7.200.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7F" w14:textId="77777777" w:rsidR="00A45B39" w:rsidRPr="009254CB" w:rsidRDefault="00A45B39" w:rsidP="00832792">
            <w:pPr>
              <w:jc w:val="center"/>
            </w:pPr>
            <w:r w:rsidRPr="009254CB">
              <w:t>394610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80" w14:textId="77777777" w:rsidR="00A45B39" w:rsidRPr="009254CB" w:rsidRDefault="00A45B39" w:rsidP="00832792">
            <w:pPr>
              <w:pStyle w:val="tvhtmlmktable1"/>
              <w:spacing w:before="0" w:beforeAutospacing="0" w:after="0" w:afterAutospacing="0"/>
              <w:jc w:val="center"/>
            </w:pPr>
            <w:r w:rsidRPr="009254CB">
              <w:t>605346</w:t>
            </w:r>
          </w:p>
        </w:tc>
      </w:tr>
      <w:tr w:rsidR="00A45B39" w:rsidRPr="009254CB" w14:paraId="405F008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82" w14:textId="77777777" w:rsidR="00A45B39" w:rsidRPr="009254CB" w:rsidRDefault="00A45B39" w:rsidP="00832792">
            <w:pPr>
              <w:pStyle w:val="tvhtmlmktable1"/>
              <w:spacing w:before="0" w:beforeAutospacing="0" w:after="0" w:afterAutospacing="0"/>
            </w:pPr>
            <w:r w:rsidRPr="009254CB">
              <w:t>14.201.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83" w14:textId="77777777" w:rsidR="00A45B39" w:rsidRPr="009254CB" w:rsidRDefault="00A45B39" w:rsidP="00832792">
            <w:pPr>
              <w:pStyle w:val="tvhtmlmktable1"/>
              <w:spacing w:before="0" w:beforeAutospacing="0" w:after="0" w:afterAutospacing="0"/>
            </w:pPr>
            <w:r w:rsidRPr="009254CB">
              <w:t>7.201.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84" w14:textId="77777777" w:rsidR="00A45B39" w:rsidRPr="009254CB" w:rsidRDefault="00A45B39" w:rsidP="00832792">
            <w:pPr>
              <w:jc w:val="center"/>
            </w:pPr>
            <w:r w:rsidRPr="009254CB">
              <w:t>394640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85" w14:textId="77777777" w:rsidR="00A45B39" w:rsidRPr="009254CB" w:rsidRDefault="00A45B39" w:rsidP="00832792">
            <w:pPr>
              <w:pStyle w:val="tvhtmlmktable1"/>
              <w:spacing w:before="0" w:beforeAutospacing="0" w:after="0" w:afterAutospacing="0"/>
              <w:jc w:val="center"/>
            </w:pPr>
            <w:r w:rsidRPr="009254CB">
              <w:t>605319</w:t>
            </w:r>
          </w:p>
        </w:tc>
      </w:tr>
      <w:tr w:rsidR="00A45B39" w:rsidRPr="009254CB" w14:paraId="405F008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87" w14:textId="77777777" w:rsidR="00A45B39" w:rsidRPr="009254CB" w:rsidRDefault="00A45B39" w:rsidP="00832792">
            <w:pPr>
              <w:pStyle w:val="tvhtmlmktable1"/>
              <w:spacing w:before="0" w:beforeAutospacing="0" w:after="0" w:afterAutospacing="0"/>
            </w:pPr>
            <w:r w:rsidRPr="009254CB">
              <w:t>14.202.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88" w14:textId="77777777" w:rsidR="00A45B39" w:rsidRPr="009254CB" w:rsidRDefault="00A45B39" w:rsidP="00832792">
            <w:pPr>
              <w:pStyle w:val="tvhtmlmktable1"/>
              <w:spacing w:before="0" w:beforeAutospacing="0" w:after="0" w:afterAutospacing="0"/>
            </w:pPr>
            <w:r w:rsidRPr="009254CB">
              <w:t>7.202.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89" w14:textId="77777777" w:rsidR="00A45B39" w:rsidRPr="009254CB" w:rsidRDefault="00A45B39" w:rsidP="00832792">
            <w:pPr>
              <w:jc w:val="center"/>
            </w:pPr>
            <w:r w:rsidRPr="009254CB">
              <w:t>394690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8A" w14:textId="77777777" w:rsidR="00A45B39" w:rsidRPr="009254CB" w:rsidRDefault="00A45B39" w:rsidP="00832792">
            <w:pPr>
              <w:pStyle w:val="tvhtmlmktable1"/>
              <w:spacing w:before="0" w:beforeAutospacing="0" w:after="0" w:afterAutospacing="0"/>
              <w:jc w:val="center"/>
            </w:pPr>
            <w:r w:rsidRPr="009254CB">
              <w:t>605344</w:t>
            </w:r>
          </w:p>
        </w:tc>
      </w:tr>
      <w:tr w:rsidR="00A45B39" w:rsidRPr="009254CB" w14:paraId="405F009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8C" w14:textId="77777777" w:rsidR="00A45B39" w:rsidRPr="009254CB" w:rsidRDefault="00A45B39" w:rsidP="00832792">
            <w:pPr>
              <w:pStyle w:val="tvhtmlmktable1"/>
              <w:spacing w:before="0" w:beforeAutospacing="0" w:after="0" w:afterAutospacing="0"/>
            </w:pPr>
            <w:r w:rsidRPr="009254CB">
              <w:t>14.203.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8D" w14:textId="77777777" w:rsidR="00A45B39" w:rsidRPr="009254CB" w:rsidRDefault="00A45B39" w:rsidP="00832792">
            <w:pPr>
              <w:pStyle w:val="tvhtmlmktable1"/>
              <w:spacing w:before="0" w:beforeAutospacing="0" w:after="0" w:afterAutospacing="0"/>
            </w:pPr>
            <w:r w:rsidRPr="009254CB">
              <w:t>7.203.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8E" w14:textId="77777777" w:rsidR="00A45B39" w:rsidRPr="009254CB" w:rsidRDefault="00A45B39" w:rsidP="00832792">
            <w:pPr>
              <w:jc w:val="center"/>
            </w:pPr>
            <w:r w:rsidRPr="009254CB">
              <w:t>394740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8F" w14:textId="77777777" w:rsidR="00A45B39" w:rsidRPr="009254CB" w:rsidRDefault="00A45B39" w:rsidP="00832792">
            <w:pPr>
              <w:pStyle w:val="tvhtmlmktable1"/>
              <w:spacing w:before="0" w:beforeAutospacing="0" w:after="0" w:afterAutospacing="0"/>
              <w:jc w:val="center"/>
            </w:pPr>
            <w:r w:rsidRPr="009254CB">
              <w:t>605314</w:t>
            </w:r>
          </w:p>
        </w:tc>
      </w:tr>
      <w:tr w:rsidR="00A45B39" w:rsidRPr="009254CB" w14:paraId="405F009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91" w14:textId="77777777" w:rsidR="00A45B39" w:rsidRPr="009254CB" w:rsidRDefault="00A45B39" w:rsidP="00832792">
            <w:pPr>
              <w:pStyle w:val="tvhtmlmktable1"/>
              <w:spacing w:before="0" w:beforeAutospacing="0" w:after="0" w:afterAutospacing="0"/>
            </w:pPr>
            <w:r w:rsidRPr="009254CB">
              <w:t>14.204.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92" w14:textId="77777777" w:rsidR="00A45B39" w:rsidRPr="009254CB" w:rsidRDefault="00A45B39" w:rsidP="00832792">
            <w:pPr>
              <w:pStyle w:val="tvhtmlmktable1"/>
              <w:spacing w:before="0" w:beforeAutospacing="0" w:after="0" w:afterAutospacing="0"/>
            </w:pPr>
            <w:r w:rsidRPr="009254CB">
              <w:t>7.204.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93" w14:textId="77777777" w:rsidR="00A45B39" w:rsidRPr="009254CB" w:rsidRDefault="00A45B39" w:rsidP="00832792">
            <w:pPr>
              <w:jc w:val="center"/>
            </w:pPr>
            <w:r w:rsidRPr="009254CB">
              <w:t>394790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94" w14:textId="77777777" w:rsidR="00A45B39" w:rsidRPr="009254CB" w:rsidRDefault="00A45B39" w:rsidP="00832792">
            <w:pPr>
              <w:pStyle w:val="tvhtmlmktable1"/>
              <w:spacing w:before="0" w:beforeAutospacing="0" w:after="0" w:afterAutospacing="0"/>
              <w:jc w:val="center"/>
            </w:pPr>
            <w:r w:rsidRPr="009254CB">
              <w:t>605384</w:t>
            </w:r>
          </w:p>
        </w:tc>
      </w:tr>
      <w:tr w:rsidR="00A45B39" w:rsidRPr="009254CB" w14:paraId="405F009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96" w14:textId="77777777" w:rsidR="00A45B39" w:rsidRPr="009254CB" w:rsidRDefault="00A45B39" w:rsidP="00832792">
            <w:pPr>
              <w:pStyle w:val="tvhtmlmktable1"/>
              <w:spacing w:before="0" w:beforeAutospacing="0" w:after="0" w:afterAutospacing="0"/>
            </w:pPr>
            <w:r w:rsidRPr="009254CB">
              <w:t>14.205.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97" w14:textId="77777777" w:rsidR="00A45B39" w:rsidRPr="009254CB" w:rsidRDefault="00A45B39" w:rsidP="00832792">
            <w:pPr>
              <w:pStyle w:val="tvhtmlmktable1"/>
              <w:spacing w:before="0" w:beforeAutospacing="0" w:after="0" w:afterAutospacing="0"/>
            </w:pPr>
            <w:r w:rsidRPr="009254CB">
              <w:t>7.205.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98" w14:textId="77777777" w:rsidR="00A45B39" w:rsidRPr="009254CB" w:rsidRDefault="00A45B39" w:rsidP="00832792">
            <w:pPr>
              <w:jc w:val="center"/>
            </w:pPr>
            <w:r w:rsidRPr="009254CB">
              <w:t>394880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99" w14:textId="77777777" w:rsidR="00A45B39" w:rsidRPr="009254CB" w:rsidRDefault="00A45B39" w:rsidP="00832792">
            <w:pPr>
              <w:pStyle w:val="tvhtmlmktable1"/>
              <w:spacing w:before="0" w:beforeAutospacing="0" w:after="0" w:afterAutospacing="0"/>
              <w:jc w:val="center"/>
            </w:pPr>
            <w:r w:rsidRPr="009254CB">
              <w:t>605392</w:t>
            </w:r>
          </w:p>
        </w:tc>
      </w:tr>
      <w:tr w:rsidR="00A45B39" w:rsidRPr="009254CB" w14:paraId="405F009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9B" w14:textId="77777777" w:rsidR="00A45B39" w:rsidRPr="009254CB" w:rsidRDefault="00A45B39" w:rsidP="00832792">
            <w:pPr>
              <w:pStyle w:val="tvhtmlmktable1"/>
              <w:spacing w:before="0" w:beforeAutospacing="0" w:after="0" w:afterAutospacing="0"/>
            </w:pPr>
            <w:r w:rsidRPr="009254CB">
              <w:t>14.206.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9C" w14:textId="77777777" w:rsidR="00A45B39" w:rsidRPr="009254CB" w:rsidRDefault="00A45B39" w:rsidP="00832792">
            <w:pPr>
              <w:pStyle w:val="tvhtmlmktable1"/>
              <w:spacing w:before="0" w:beforeAutospacing="0" w:after="0" w:afterAutospacing="0"/>
            </w:pPr>
            <w:r w:rsidRPr="009254CB">
              <w:t>7.206.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9D" w14:textId="77777777" w:rsidR="00A45B39" w:rsidRPr="009254CB" w:rsidRDefault="00A45B39" w:rsidP="00832792">
            <w:pPr>
              <w:jc w:val="center"/>
            </w:pPr>
            <w:r w:rsidRPr="009254CB">
              <w:t>394970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9E" w14:textId="77777777" w:rsidR="00A45B39" w:rsidRPr="009254CB" w:rsidRDefault="00A45B39" w:rsidP="00832792">
            <w:pPr>
              <w:pStyle w:val="tvhtmlmktable1"/>
              <w:spacing w:before="0" w:beforeAutospacing="0" w:after="0" w:afterAutospacing="0"/>
              <w:jc w:val="center"/>
            </w:pPr>
            <w:r w:rsidRPr="009254CB">
              <w:t>605424</w:t>
            </w:r>
          </w:p>
        </w:tc>
      </w:tr>
      <w:tr w:rsidR="00A45B39" w:rsidRPr="009254CB" w14:paraId="405F00A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A0" w14:textId="77777777" w:rsidR="00A45B39" w:rsidRPr="009254CB" w:rsidRDefault="00A45B39" w:rsidP="00832792">
            <w:pPr>
              <w:pStyle w:val="tvhtmlmktable1"/>
              <w:spacing w:before="0" w:beforeAutospacing="0" w:after="0" w:afterAutospacing="0"/>
            </w:pPr>
            <w:r w:rsidRPr="009254CB">
              <w:t>14.207.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A1" w14:textId="77777777" w:rsidR="00A45B39" w:rsidRPr="009254CB" w:rsidRDefault="00A45B39" w:rsidP="00832792">
            <w:pPr>
              <w:pStyle w:val="tvhtmlmktable1"/>
              <w:spacing w:before="0" w:beforeAutospacing="0" w:after="0" w:afterAutospacing="0"/>
            </w:pPr>
            <w:r w:rsidRPr="009254CB">
              <w:t>7.207.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A2" w14:textId="77777777" w:rsidR="00A45B39" w:rsidRPr="009254CB" w:rsidRDefault="00A45B39" w:rsidP="00832792">
            <w:pPr>
              <w:jc w:val="center"/>
            </w:pPr>
            <w:r w:rsidRPr="009254CB">
              <w:t>395030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A3" w14:textId="77777777" w:rsidR="00A45B39" w:rsidRPr="009254CB" w:rsidRDefault="00A45B39" w:rsidP="00832792">
            <w:pPr>
              <w:pStyle w:val="tvhtmlmktable1"/>
              <w:spacing w:before="0" w:beforeAutospacing="0" w:after="0" w:afterAutospacing="0"/>
              <w:jc w:val="center"/>
            </w:pPr>
            <w:r w:rsidRPr="009254CB">
              <w:t>605509</w:t>
            </w:r>
          </w:p>
        </w:tc>
      </w:tr>
      <w:tr w:rsidR="00A45B39" w:rsidRPr="009254CB" w14:paraId="405F00A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A5" w14:textId="77777777" w:rsidR="00A45B39" w:rsidRPr="009254CB" w:rsidRDefault="00A45B39" w:rsidP="00832792">
            <w:pPr>
              <w:pStyle w:val="tvhtmlmktable1"/>
              <w:spacing w:before="0" w:beforeAutospacing="0" w:after="0" w:afterAutospacing="0"/>
            </w:pPr>
            <w:r w:rsidRPr="009254CB">
              <w:t>14.208.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A6" w14:textId="77777777" w:rsidR="00A45B39" w:rsidRPr="009254CB" w:rsidRDefault="00A45B39" w:rsidP="00832792">
            <w:pPr>
              <w:pStyle w:val="tvhtmlmktable1"/>
              <w:spacing w:before="0" w:beforeAutospacing="0" w:after="0" w:afterAutospacing="0"/>
            </w:pPr>
            <w:r w:rsidRPr="009254CB">
              <w:t>7.208.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A7" w14:textId="77777777" w:rsidR="00A45B39" w:rsidRPr="009254CB" w:rsidRDefault="00A45B39" w:rsidP="00832792">
            <w:pPr>
              <w:jc w:val="center"/>
            </w:pPr>
            <w:r w:rsidRPr="009254CB">
              <w:t>395040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A8" w14:textId="77777777" w:rsidR="00A45B39" w:rsidRPr="009254CB" w:rsidRDefault="00A45B39" w:rsidP="00832792">
            <w:pPr>
              <w:pStyle w:val="tvhtmlmktable1"/>
              <w:spacing w:before="0" w:beforeAutospacing="0" w:after="0" w:afterAutospacing="0"/>
              <w:jc w:val="center"/>
            </w:pPr>
            <w:r w:rsidRPr="009254CB">
              <w:t>605544</w:t>
            </w:r>
          </w:p>
        </w:tc>
      </w:tr>
      <w:tr w:rsidR="00A45B39" w:rsidRPr="009254CB" w14:paraId="405F00A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AA" w14:textId="77777777" w:rsidR="00A45B39" w:rsidRPr="009254CB" w:rsidRDefault="00A45B39" w:rsidP="00832792">
            <w:pPr>
              <w:pStyle w:val="tvhtmlmktable1"/>
              <w:spacing w:before="0" w:beforeAutospacing="0" w:after="0" w:afterAutospacing="0"/>
            </w:pPr>
            <w:r w:rsidRPr="009254CB">
              <w:t>14.209.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AB" w14:textId="77777777" w:rsidR="00A45B39" w:rsidRPr="009254CB" w:rsidRDefault="00A45B39" w:rsidP="00832792">
            <w:pPr>
              <w:pStyle w:val="tvhtmlmktable1"/>
              <w:spacing w:before="0" w:beforeAutospacing="0" w:after="0" w:afterAutospacing="0"/>
            </w:pPr>
            <w:r w:rsidRPr="009254CB">
              <w:t>7.209.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AC" w14:textId="77777777" w:rsidR="00A45B39" w:rsidRPr="009254CB" w:rsidRDefault="00A45B39" w:rsidP="00832792">
            <w:pPr>
              <w:jc w:val="center"/>
            </w:pPr>
            <w:r w:rsidRPr="009254CB">
              <w:t>395060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AD" w14:textId="77777777" w:rsidR="00A45B39" w:rsidRPr="009254CB" w:rsidRDefault="00A45B39" w:rsidP="00832792">
            <w:pPr>
              <w:pStyle w:val="tvhtmlmktable1"/>
              <w:spacing w:before="0" w:beforeAutospacing="0" w:after="0" w:afterAutospacing="0"/>
              <w:jc w:val="center"/>
            </w:pPr>
            <w:r w:rsidRPr="009254CB">
              <w:t>605555</w:t>
            </w:r>
          </w:p>
        </w:tc>
      </w:tr>
      <w:tr w:rsidR="00A45B39" w:rsidRPr="009254CB" w14:paraId="405F00B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AF" w14:textId="77777777" w:rsidR="00A45B39" w:rsidRPr="009254CB" w:rsidRDefault="00A45B39" w:rsidP="00832792">
            <w:pPr>
              <w:pStyle w:val="tvhtmlmktable1"/>
              <w:spacing w:before="0" w:beforeAutospacing="0" w:after="0" w:afterAutospacing="0"/>
            </w:pPr>
            <w:r w:rsidRPr="009254CB">
              <w:t>14.210.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B0" w14:textId="77777777" w:rsidR="00A45B39" w:rsidRPr="009254CB" w:rsidRDefault="00A45B39" w:rsidP="00832792">
            <w:pPr>
              <w:pStyle w:val="tvhtmlmktable1"/>
              <w:spacing w:before="0" w:beforeAutospacing="0" w:after="0" w:afterAutospacing="0"/>
            </w:pPr>
            <w:r w:rsidRPr="009254CB">
              <w:t>7.210.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B1" w14:textId="77777777" w:rsidR="00A45B39" w:rsidRPr="009254CB" w:rsidRDefault="00A45B39" w:rsidP="00832792">
            <w:pPr>
              <w:jc w:val="center"/>
            </w:pPr>
            <w:r w:rsidRPr="009254CB">
              <w:t>395080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B2" w14:textId="77777777" w:rsidR="00A45B39" w:rsidRPr="009254CB" w:rsidRDefault="00A45B39" w:rsidP="00832792">
            <w:pPr>
              <w:pStyle w:val="tvhtmlmktable1"/>
              <w:spacing w:before="0" w:beforeAutospacing="0" w:after="0" w:afterAutospacing="0"/>
              <w:jc w:val="center"/>
            </w:pPr>
            <w:r w:rsidRPr="009254CB">
              <w:t>605585</w:t>
            </w:r>
          </w:p>
        </w:tc>
      </w:tr>
      <w:tr w:rsidR="00A45B39" w:rsidRPr="009254CB" w14:paraId="405F00B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B4" w14:textId="77777777" w:rsidR="00A45B39" w:rsidRPr="009254CB" w:rsidRDefault="00A45B39" w:rsidP="00832792">
            <w:pPr>
              <w:pStyle w:val="tvhtmlmktable1"/>
              <w:spacing w:before="0" w:beforeAutospacing="0" w:after="0" w:afterAutospacing="0"/>
            </w:pPr>
            <w:r w:rsidRPr="009254CB">
              <w:t>14.211.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B5" w14:textId="77777777" w:rsidR="00A45B39" w:rsidRPr="009254CB" w:rsidRDefault="00A45B39" w:rsidP="00832792">
            <w:pPr>
              <w:pStyle w:val="tvhtmlmktable1"/>
              <w:spacing w:before="0" w:beforeAutospacing="0" w:after="0" w:afterAutospacing="0"/>
            </w:pPr>
            <w:r w:rsidRPr="009254CB">
              <w:t>7.211.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B6" w14:textId="77777777" w:rsidR="00A45B39" w:rsidRPr="009254CB" w:rsidRDefault="00A45B39" w:rsidP="00832792">
            <w:pPr>
              <w:jc w:val="center"/>
            </w:pPr>
            <w:r w:rsidRPr="009254CB">
              <w:t>395130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B7" w14:textId="77777777" w:rsidR="00A45B39" w:rsidRPr="009254CB" w:rsidRDefault="00A45B39" w:rsidP="00832792">
            <w:pPr>
              <w:pStyle w:val="tvhtmlmktable1"/>
              <w:spacing w:before="0" w:beforeAutospacing="0" w:after="0" w:afterAutospacing="0"/>
              <w:jc w:val="center"/>
            </w:pPr>
            <w:r w:rsidRPr="009254CB">
              <w:t>605691</w:t>
            </w:r>
          </w:p>
        </w:tc>
      </w:tr>
      <w:tr w:rsidR="00A45B39" w:rsidRPr="009254CB" w14:paraId="405F00B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B9" w14:textId="77777777" w:rsidR="00A45B39" w:rsidRPr="009254CB" w:rsidRDefault="00A45B39" w:rsidP="00832792">
            <w:pPr>
              <w:pStyle w:val="tvhtmlmktable1"/>
              <w:spacing w:before="0" w:beforeAutospacing="0" w:after="0" w:afterAutospacing="0"/>
            </w:pPr>
            <w:r w:rsidRPr="009254CB">
              <w:t>14.212.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BA" w14:textId="77777777" w:rsidR="00A45B39" w:rsidRPr="009254CB" w:rsidRDefault="00A45B39" w:rsidP="00832792">
            <w:pPr>
              <w:pStyle w:val="tvhtmlmktable1"/>
              <w:spacing w:before="0" w:beforeAutospacing="0" w:after="0" w:afterAutospacing="0"/>
            </w:pPr>
            <w:r w:rsidRPr="009254CB">
              <w:t>7.212.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BB" w14:textId="77777777" w:rsidR="00A45B39" w:rsidRPr="009254CB" w:rsidRDefault="00A45B39" w:rsidP="00832792">
            <w:pPr>
              <w:jc w:val="center"/>
            </w:pPr>
            <w:r w:rsidRPr="009254CB">
              <w:t>395170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BC" w14:textId="77777777" w:rsidR="00A45B39" w:rsidRPr="009254CB" w:rsidRDefault="00A45B39" w:rsidP="00832792">
            <w:pPr>
              <w:pStyle w:val="tvhtmlmktable1"/>
              <w:spacing w:before="0" w:beforeAutospacing="0" w:after="0" w:afterAutospacing="0"/>
              <w:jc w:val="center"/>
            </w:pPr>
            <w:r w:rsidRPr="009254CB">
              <w:t>605730</w:t>
            </w:r>
          </w:p>
        </w:tc>
      </w:tr>
      <w:tr w:rsidR="00A45B39" w:rsidRPr="009254CB" w14:paraId="405F00C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BE" w14:textId="77777777" w:rsidR="00A45B39" w:rsidRPr="009254CB" w:rsidRDefault="00A45B39" w:rsidP="00832792">
            <w:pPr>
              <w:pStyle w:val="tvhtmlmktable1"/>
              <w:spacing w:before="0" w:beforeAutospacing="0" w:after="0" w:afterAutospacing="0"/>
            </w:pPr>
            <w:r w:rsidRPr="009254CB">
              <w:t>14.213.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BF" w14:textId="77777777" w:rsidR="00A45B39" w:rsidRPr="009254CB" w:rsidRDefault="00A45B39" w:rsidP="00832792">
            <w:pPr>
              <w:pStyle w:val="tvhtmlmktable1"/>
              <w:spacing w:before="0" w:beforeAutospacing="0" w:after="0" w:afterAutospacing="0"/>
            </w:pPr>
            <w:r w:rsidRPr="009254CB">
              <w:t>7.213.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C0" w14:textId="77777777" w:rsidR="00A45B39" w:rsidRPr="009254CB" w:rsidRDefault="00A45B39" w:rsidP="00832792">
            <w:pPr>
              <w:jc w:val="center"/>
            </w:pPr>
            <w:r w:rsidRPr="009254CB">
              <w:t>395140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C1" w14:textId="77777777" w:rsidR="00A45B39" w:rsidRPr="009254CB" w:rsidRDefault="00A45B39" w:rsidP="00832792">
            <w:pPr>
              <w:pStyle w:val="tvhtmlmktable1"/>
              <w:spacing w:before="0" w:beforeAutospacing="0" w:after="0" w:afterAutospacing="0"/>
              <w:jc w:val="center"/>
            </w:pPr>
            <w:r w:rsidRPr="009254CB">
              <w:t>605756</w:t>
            </w:r>
          </w:p>
        </w:tc>
      </w:tr>
      <w:tr w:rsidR="00A45B39" w:rsidRPr="009254CB" w14:paraId="405F00C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C3" w14:textId="77777777" w:rsidR="00A45B39" w:rsidRPr="009254CB" w:rsidRDefault="00A45B39" w:rsidP="00832792">
            <w:pPr>
              <w:pStyle w:val="tvhtmlmktable1"/>
              <w:spacing w:before="0" w:beforeAutospacing="0" w:after="0" w:afterAutospacing="0"/>
            </w:pPr>
            <w:r w:rsidRPr="009254CB">
              <w:t>14.214.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C4" w14:textId="77777777" w:rsidR="00A45B39" w:rsidRPr="009254CB" w:rsidRDefault="00A45B39" w:rsidP="00832792">
            <w:pPr>
              <w:pStyle w:val="tvhtmlmktable1"/>
              <w:spacing w:before="0" w:beforeAutospacing="0" w:after="0" w:afterAutospacing="0"/>
            </w:pPr>
            <w:r w:rsidRPr="009254CB">
              <w:t>7.214.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C5" w14:textId="77777777" w:rsidR="00A45B39" w:rsidRPr="009254CB" w:rsidRDefault="00A45B39" w:rsidP="00832792">
            <w:pPr>
              <w:jc w:val="center"/>
            </w:pPr>
            <w:r w:rsidRPr="009254CB">
              <w:t>395180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C6" w14:textId="77777777" w:rsidR="00A45B39" w:rsidRPr="009254CB" w:rsidRDefault="00A45B39" w:rsidP="00832792">
            <w:pPr>
              <w:pStyle w:val="tvhtmlmktable1"/>
              <w:spacing w:before="0" w:beforeAutospacing="0" w:after="0" w:afterAutospacing="0"/>
              <w:jc w:val="center"/>
            </w:pPr>
            <w:r w:rsidRPr="009254CB">
              <w:t>605849</w:t>
            </w:r>
          </w:p>
        </w:tc>
      </w:tr>
      <w:tr w:rsidR="00A45B39" w:rsidRPr="009254CB" w14:paraId="405F00C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C8" w14:textId="77777777" w:rsidR="00A45B39" w:rsidRPr="009254CB" w:rsidRDefault="00A45B39" w:rsidP="00832792">
            <w:pPr>
              <w:pStyle w:val="tvhtmlmktable1"/>
              <w:spacing w:before="0" w:beforeAutospacing="0" w:after="0" w:afterAutospacing="0"/>
            </w:pPr>
            <w:r w:rsidRPr="009254CB">
              <w:t>14.215.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C9" w14:textId="77777777" w:rsidR="00A45B39" w:rsidRPr="009254CB" w:rsidRDefault="00A45B39" w:rsidP="00832792">
            <w:pPr>
              <w:pStyle w:val="tvhtmlmktable1"/>
              <w:spacing w:before="0" w:beforeAutospacing="0" w:after="0" w:afterAutospacing="0"/>
            </w:pPr>
            <w:r w:rsidRPr="009254CB">
              <w:t>7.215.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CA" w14:textId="77777777" w:rsidR="00A45B39" w:rsidRPr="009254CB" w:rsidRDefault="00A45B39" w:rsidP="00832792">
            <w:pPr>
              <w:jc w:val="center"/>
            </w:pPr>
            <w:r w:rsidRPr="009254CB">
              <w:t>395170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CB" w14:textId="77777777" w:rsidR="00A45B39" w:rsidRPr="009254CB" w:rsidRDefault="00A45B39" w:rsidP="00832792">
            <w:pPr>
              <w:pStyle w:val="tvhtmlmktable1"/>
              <w:spacing w:before="0" w:beforeAutospacing="0" w:after="0" w:afterAutospacing="0"/>
              <w:jc w:val="center"/>
            </w:pPr>
            <w:r w:rsidRPr="009254CB">
              <w:t>605885</w:t>
            </w:r>
          </w:p>
        </w:tc>
      </w:tr>
      <w:tr w:rsidR="00A45B39" w:rsidRPr="009254CB" w14:paraId="405F00D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CD" w14:textId="77777777" w:rsidR="00A45B39" w:rsidRPr="009254CB" w:rsidRDefault="00A45B39" w:rsidP="00832792">
            <w:pPr>
              <w:pStyle w:val="tvhtmlmktable1"/>
              <w:spacing w:before="0" w:beforeAutospacing="0" w:after="0" w:afterAutospacing="0"/>
            </w:pPr>
            <w:r w:rsidRPr="009254CB">
              <w:t>14.216.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CE" w14:textId="77777777" w:rsidR="00A45B39" w:rsidRPr="009254CB" w:rsidRDefault="00A45B39" w:rsidP="00832792">
            <w:pPr>
              <w:pStyle w:val="tvhtmlmktable1"/>
              <w:spacing w:before="0" w:beforeAutospacing="0" w:after="0" w:afterAutospacing="0"/>
            </w:pPr>
            <w:r w:rsidRPr="009254CB">
              <w:t>7.216.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CF" w14:textId="77777777" w:rsidR="00A45B39" w:rsidRPr="009254CB" w:rsidRDefault="00A45B39" w:rsidP="00832792">
            <w:pPr>
              <w:jc w:val="center"/>
            </w:pPr>
            <w:r w:rsidRPr="009254CB">
              <w:t>395180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D0" w14:textId="77777777" w:rsidR="00A45B39" w:rsidRPr="009254CB" w:rsidRDefault="00A45B39" w:rsidP="00832792">
            <w:pPr>
              <w:pStyle w:val="tvhtmlmktable1"/>
              <w:spacing w:before="0" w:beforeAutospacing="0" w:after="0" w:afterAutospacing="0"/>
              <w:jc w:val="center"/>
            </w:pPr>
            <w:r w:rsidRPr="009254CB">
              <w:t>605941</w:t>
            </w:r>
          </w:p>
        </w:tc>
      </w:tr>
      <w:tr w:rsidR="00A45B39" w:rsidRPr="009254CB" w14:paraId="405F00D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D2" w14:textId="77777777" w:rsidR="00A45B39" w:rsidRPr="009254CB" w:rsidRDefault="00A45B39" w:rsidP="00832792">
            <w:pPr>
              <w:pStyle w:val="tvhtmlmktable1"/>
              <w:spacing w:before="0" w:beforeAutospacing="0" w:after="0" w:afterAutospacing="0"/>
            </w:pPr>
            <w:r w:rsidRPr="009254CB">
              <w:t>14.217.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D3" w14:textId="77777777" w:rsidR="00A45B39" w:rsidRPr="009254CB" w:rsidRDefault="00A45B39" w:rsidP="00832792">
            <w:pPr>
              <w:pStyle w:val="tvhtmlmktable1"/>
              <w:spacing w:before="0" w:beforeAutospacing="0" w:after="0" w:afterAutospacing="0"/>
            </w:pPr>
            <w:r w:rsidRPr="009254CB">
              <w:t>7.217.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D4" w14:textId="77777777" w:rsidR="00A45B39" w:rsidRPr="009254CB" w:rsidRDefault="00A45B39" w:rsidP="00832792">
            <w:pPr>
              <w:jc w:val="center"/>
            </w:pPr>
            <w:r w:rsidRPr="009254CB">
              <w:t>395180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D5" w14:textId="77777777" w:rsidR="00A45B39" w:rsidRPr="009254CB" w:rsidRDefault="00A45B39" w:rsidP="00832792">
            <w:pPr>
              <w:pStyle w:val="tvhtmlmktable1"/>
              <w:spacing w:before="0" w:beforeAutospacing="0" w:after="0" w:afterAutospacing="0"/>
              <w:jc w:val="center"/>
            </w:pPr>
            <w:r w:rsidRPr="009254CB">
              <w:t>606140</w:t>
            </w:r>
          </w:p>
        </w:tc>
      </w:tr>
      <w:tr w:rsidR="00A45B39" w:rsidRPr="009254CB" w14:paraId="405F00D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D7" w14:textId="77777777" w:rsidR="00A45B39" w:rsidRPr="009254CB" w:rsidRDefault="00A45B39" w:rsidP="00832792">
            <w:pPr>
              <w:pStyle w:val="tvhtmlmktable1"/>
              <w:spacing w:before="0" w:beforeAutospacing="0" w:after="0" w:afterAutospacing="0"/>
            </w:pPr>
            <w:r w:rsidRPr="009254CB">
              <w:t>14.218.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D8" w14:textId="77777777" w:rsidR="00A45B39" w:rsidRPr="009254CB" w:rsidRDefault="00A45B39" w:rsidP="00832792">
            <w:pPr>
              <w:pStyle w:val="tvhtmlmktable1"/>
              <w:spacing w:before="0" w:beforeAutospacing="0" w:after="0" w:afterAutospacing="0"/>
            </w:pPr>
            <w:r w:rsidRPr="009254CB">
              <w:t>7.218.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D9" w14:textId="77777777" w:rsidR="00A45B39" w:rsidRPr="009254CB" w:rsidRDefault="00A45B39" w:rsidP="00832792">
            <w:pPr>
              <w:jc w:val="center"/>
            </w:pPr>
            <w:r w:rsidRPr="009254CB">
              <w:t>395130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DA" w14:textId="77777777" w:rsidR="00A45B39" w:rsidRPr="009254CB" w:rsidRDefault="00A45B39" w:rsidP="00832792">
            <w:pPr>
              <w:pStyle w:val="tvhtmlmktable1"/>
              <w:spacing w:before="0" w:beforeAutospacing="0" w:after="0" w:afterAutospacing="0"/>
              <w:jc w:val="center"/>
            </w:pPr>
            <w:r w:rsidRPr="009254CB">
              <w:t>606096</w:t>
            </w:r>
          </w:p>
        </w:tc>
      </w:tr>
      <w:tr w:rsidR="00A45B39" w:rsidRPr="009254CB" w14:paraId="405F00E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DC" w14:textId="77777777" w:rsidR="00A45B39" w:rsidRPr="009254CB" w:rsidRDefault="00A45B39" w:rsidP="00832792">
            <w:pPr>
              <w:pStyle w:val="tvhtmlmktable1"/>
              <w:spacing w:before="0" w:beforeAutospacing="0" w:after="0" w:afterAutospacing="0"/>
            </w:pPr>
            <w:r w:rsidRPr="009254CB">
              <w:t>14.219.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DD" w14:textId="77777777" w:rsidR="00A45B39" w:rsidRPr="009254CB" w:rsidRDefault="00A45B39" w:rsidP="00832792">
            <w:pPr>
              <w:pStyle w:val="tvhtmlmktable1"/>
              <w:spacing w:before="0" w:beforeAutospacing="0" w:after="0" w:afterAutospacing="0"/>
            </w:pPr>
            <w:r w:rsidRPr="009254CB">
              <w:t>7.219.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DE" w14:textId="77777777" w:rsidR="00A45B39" w:rsidRPr="009254CB" w:rsidRDefault="00A45B39" w:rsidP="00832792">
            <w:pPr>
              <w:jc w:val="center"/>
            </w:pPr>
            <w:r w:rsidRPr="009254CB">
              <w:t>395120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DF" w14:textId="77777777" w:rsidR="00A45B39" w:rsidRPr="009254CB" w:rsidRDefault="00A45B39" w:rsidP="00832792">
            <w:pPr>
              <w:pStyle w:val="tvhtmlmktable1"/>
              <w:spacing w:before="0" w:beforeAutospacing="0" w:after="0" w:afterAutospacing="0"/>
              <w:jc w:val="center"/>
            </w:pPr>
            <w:r w:rsidRPr="009254CB">
              <w:t>606120</w:t>
            </w:r>
          </w:p>
        </w:tc>
      </w:tr>
      <w:tr w:rsidR="00A45B39" w:rsidRPr="009254CB" w14:paraId="405F00E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E1" w14:textId="77777777" w:rsidR="00A45B39" w:rsidRPr="009254CB" w:rsidRDefault="00A45B39" w:rsidP="00832792">
            <w:pPr>
              <w:pStyle w:val="tvhtmlmktable1"/>
              <w:spacing w:before="0" w:beforeAutospacing="0" w:after="0" w:afterAutospacing="0"/>
            </w:pPr>
            <w:r w:rsidRPr="009254CB">
              <w:t>14.220.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E2" w14:textId="77777777" w:rsidR="00A45B39" w:rsidRPr="009254CB" w:rsidRDefault="00A45B39" w:rsidP="00832792">
            <w:pPr>
              <w:pStyle w:val="tvhtmlmktable1"/>
              <w:spacing w:before="0" w:beforeAutospacing="0" w:after="0" w:afterAutospacing="0"/>
            </w:pPr>
            <w:r w:rsidRPr="009254CB">
              <w:t>7.220.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E3" w14:textId="77777777" w:rsidR="00A45B39" w:rsidRPr="009254CB" w:rsidRDefault="00A45B39" w:rsidP="00832792">
            <w:pPr>
              <w:jc w:val="center"/>
            </w:pPr>
            <w:r w:rsidRPr="009254CB">
              <w:t>395090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E4" w14:textId="77777777" w:rsidR="00A45B39" w:rsidRPr="009254CB" w:rsidRDefault="00A45B39" w:rsidP="00832792">
            <w:pPr>
              <w:pStyle w:val="tvhtmlmktable1"/>
              <w:spacing w:before="0" w:beforeAutospacing="0" w:after="0" w:afterAutospacing="0"/>
              <w:jc w:val="center"/>
            </w:pPr>
            <w:r w:rsidRPr="009254CB">
              <w:t>606091</w:t>
            </w:r>
          </w:p>
        </w:tc>
      </w:tr>
      <w:tr w:rsidR="00A45B39" w:rsidRPr="009254CB" w14:paraId="405F00E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E6" w14:textId="77777777" w:rsidR="00A45B39" w:rsidRPr="009254CB" w:rsidRDefault="00A45B39" w:rsidP="00832792">
            <w:pPr>
              <w:pStyle w:val="tvhtmlmktable1"/>
              <w:spacing w:before="0" w:beforeAutospacing="0" w:after="0" w:afterAutospacing="0"/>
            </w:pPr>
            <w:r w:rsidRPr="009254CB">
              <w:t>14.221.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E7" w14:textId="77777777" w:rsidR="00A45B39" w:rsidRPr="009254CB" w:rsidRDefault="00A45B39" w:rsidP="00832792">
            <w:pPr>
              <w:pStyle w:val="tvhtmlmktable1"/>
              <w:spacing w:before="0" w:beforeAutospacing="0" w:after="0" w:afterAutospacing="0"/>
            </w:pPr>
            <w:r w:rsidRPr="009254CB">
              <w:t>7.221.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E8" w14:textId="77777777" w:rsidR="00A45B39" w:rsidRPr="009254CB" w:rsidRDefault="00A45B39" w:rsidP="00832792">
            <w:pPr>
              <w:jc w:val="center"/>
            </w:pPr>
            <w:r w:rsidRPr="009254CB">
              <w:t>395050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E9" w14:textId="77777777" w:rsidR="00A45B39" w:rsidRPr="009254CB" w:rsidRDefault="00A45B39" w:rsidP="00832792">
            <w:pPr>
              <w:pStyle w:val="tvhtmlmktable1"/>
              <w:spacing w:before="0" w:beforeAutospacing="0" w:after="0" w:afterAutospacing="0"/>
              <w:jc w:val="center"/>
            </w:pPr>
            <w:r w:rsidRPr="009254CB">
              <w:t>606133</w:t>
            </w:r>
          </w:p>
        </w:tc>
      </w:tr>
      <w:tr w:rsidR="00A45B39" w:rsidRPr="009254CB" w14:paraId="405F00E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EB" w14:textId="77777777" w:rsidR="00A45B39" w:rsidRPr="009254CB" w:rsidRDefault="00A45B39" w:rsidP="00832792">
            <w:pPr>
              <w:pStyle w:val="tvhtmlmktable1"/>
              <w:spacing w:before="0" w:beforeAutospacing="0" w:after="0" w:afterAutospacing="0"/>
            </w:pPr>
            <w:r w:rsidRPr="009254CB">
              <w:t>14.222.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EC" w14:textId="77777777" w:rsidR="00A45B39" w:rsidRPr="009254CB" w:rsidRDefault="00A45B39" w:rsidP="00832792">
            <w:pPr>
              <w:pStyle w:val="tvhtmlmktable1"/>
              <w:spacing w:before="0" w:beforeAutospacing="0" w:after="0" w:afterAutospacing="0"/>
            </w:pPr>
            <w:r w:rsidRPr="009254CB">
              <w:t>7.222.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ED" w14:textId="77777777" w:rsidR="00A45B39" w:rsidRPr="009254CB" w:rsidRDefault="00A45B39" w:rsidP="00832792">
            <w:pPr>
              <w:jc w:val="center"/>
            </w:pPr>
            <w:r w:rsidRPr="009254CB">
              <w:t>395200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EE" w14:textId="77777777" w:rsidR="00A45B39" w:rsidRPr="009254CB" w:rsidRDefault="00A45B39" w:rsidP="00832792">
            <w:pPr>
              <w:pStyle w:val="tvhtmlmktable1"/>
              <w:spacing w:before="0" w:beforeAutospacing="0" w:after="0" w:afterAutospacing="0"/>
              <w:jc w:val="center"/>
            </w:pPr>
            <w:r w:rsidRPr="009254CB">
              <w:t>606287</w:t>
            </w:r>
          </w:p>
        </w:tc>
      </w:tr>
      <w:tr w:rsidR="00A45B39" w:rsidRPr="009254CB" w14:paraId="405F00F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F0" w14:textId="77777777" w:rsidR="00A45B39" w:rsidRPr="009254CB" w:rsidRDefault="00A45B39" w:rsidP="00832792">
            <w:pPr>
              <w:pStyle w:val="tvhtmlmktable1"/>
              <w:spacing w:before="0" w:beforeAutospacing="0" w:after="0" w:afterAutospacing="0"/>
            </w:pPr>
            <w:r w:rsidRPr="009254CB">
              <w:t>14.223.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F1" w14:textId="77777777" w:rsidR="00A45B39" w:rsidRPr="009254CB" w:rsidRDefault="00A45B39" w:rsidP="00832792">
            <w:pPr>
              <w:pStyle w:val="tvhtmlmktable1"/>
              <w:spacing w:before="0" w:beforeAutospacing="0" w:after="0" w:afterAutospacing="0"/>
            </w:pPr>
            <w:r w:rsidRPr="009254CB">
              <w:t>7.223.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F2" w14:textId="77777777" w:rsidR="00A45B39" w:rsidRPr="009254CB" w:rsidRDefault="00A45B39" w:rsidP="00832792">
            <w:pPr>
              <w:jc w:val="center"/>
            </w:pPr>
            <w:r w:rsidRPr="009254CB">
              <w:t>395120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F3" w14:textId="77777777" w:rsidR="00A45B39" w:rsidRPr="009254CB" w:rsidRDefault="00A45B39" w:rsidP="00832792">
            <w:pPr>
              <w:pStyle w:val="tvhtmlmktable1"/>
              <w:spacing w:before="0" w:beforeAutospacing="0" w:after="0" w:afterAutospacing="0"/>
              <w:jc w:val="center"/>
            </w:pPr>
            <w:r w:rsidRPr="009254CB">
              <w:t>606366</w:t>
            </w:r>
          </w:p>
        </w:tc>
      </w:tr>
      <w:tr w:rsidR="00A45B39" w:rsidRPr="009254CB" w14:paraId="405F00F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F5" w14:textId="77777777" w:rsidR="00A45B39" w:rsidRPr="009254CB" w:rsidRDefault="00A45B39" w:rsidP="00832792">
            <w:pPr>
              <w:pStyle w:val="tvhtmlmktable1"/>
              <w:spacing w:before="0" w:beforeAutospacing="0" w:after="0" w:afterAutospacing="0"/>
            </w:pPr>
            <w:r w:rsidRPr="009254CB">
              <w:t>14.224.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F6" w14:textId="77777777" w:rsidR="00A45B39" w:rsidRPr="009254CB" w:rsidRDefault="00A45B39" w:rsidP="00832792">
            <w:pPr>
              <w:pStyle w:val="tvhtmlmktable1"/>
              <w:spacing w:before="0" w:beforeAutospacing="0" w:after="0" w:afterAutospacing="0"/>
            </w:pPr>
            <w:r w:rsidRPr="009254CB">
              <w:t>7.224.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F7" w14:textId="77777777" w:rsidR="00A45B39" w:rsidRPr="009254CB" w:rsidRDefault="00A45B39" w:rsidP="00832792">
            <w:pPr>
              <w:jc w:val="center"/>
            </w:pPr>
            <w:r w:rsidRPr="009254CB">
              <w:t>395110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F8" w14:textId="77777777" w:rsidR="00A45B39" w:rsidRPr="009254CB" w:rsidRDefault="00A45B39" w:rsidP="00832792">
            <w:pPr>
              <w:pStyle w:val="tvhtmlmktable1"/>
              <w:spacing w:before="0" w:beforeAutospacing="0" w:after="0" w:afterAutospacing="0"/>
              <w:jc w:val="center"/>
            </w:pPr>
            <w:r w:rsidRPr="009254CB">
              <w:t>606330</w:t>
            </w:r>
          </w:p>
        </w:tc>
      </w:tr>
      <w:tr w:rsidR="00A45B39" w:rsidRPr="009254CB" w14:paraId="405F00F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FA" w14:textId="77777777" w:rsidR="00A45B39" w:rsidRPr="009254CB" w:rsidRDefault="00A45B39" w:rsidP="00832792">
            <w:pPr>
              <w:pStyle w:val="tvhtmlmktable1"/>
              <w:spacing w:before="0" w:beforeAutospacing="0" w:after="0" w:afterAutospacing="0"/>
            </w:pPr>
            <w:r w:rsidRPr="009254CB">
              <w:t>14.225.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0FB" w14:textId="77777777" w:rsidR="00A45B39" w:rsidRPr="009254CB" w:rsidRDefault="00A45B39" w:rsidP="00832792">
            <w:pPr>
              <w:pStyle w:val="tvhtmlmktable1"/>
              <w:spacing w:before="0" w:beforeAutospacing="0" w:after="0" w:afterAutospacing="0"/>
            </w:pPr>
            <w:r w:rsidRPr="009254CB">
              <w:t>7.225.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0FC" w14:textId="77777777" w:rsidR="00A45B39" w:rsidRPr="009254CB" w:rsidRDefault="00A45B39" w:rsidP="00832792">
            <w:pPr>
              <w:jc w:val="center"/>
            </w:pPr>
            <w:r w:rsidRPr="009254CB">
              <w:t>395080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0FD" w14:textId="77777777" w:rsidR="00A45B39" w:rsidRPr="009254CB" w:rsidRDefault="00A45B39" w:rsidP="00832792">
            <w:pPr>
              <w:pStyle w:val="tvhtmlmktable1"/>
              <w:spacing w:before="0" w:beforeAutospacing="0" w:after="0" w:afterAutospacing="0"/>
              <w:jc w:val="center"/>
            </w:pPr>
            <w:r w:rsidRPr="009254CB">
              <w:t>606298</w:t>
            </w:r>
          </w:p>
        </w:tc>
      </w:tr>
      <w:tr w:rsidR="00A45B39" w:rsidRPr="009254CB" w14:paraId="405F010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0FF" w14:textId="77777777" w:rsidR="00A45B39" w:rsidRPr="009254CB" w:rsidRDefault="00A45B39" w:rsidP="00832792">
            <w:pPr>
              <w:pStyle w:val="tvhtmlmktable1"/>
              <w:spacing w:before="0" w:beforeAutospacing="0" w:after="0" w:afterAutospacing="0"/>
            </w:pPr>
            <w:r w:rsidRPr="009254CB">
              <w:t>14.226.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00" w14:textId="77777777" w:rsidR="00A45B39" w:rsidRPr="009254CB" w:rsidRDefault="00A45B39" w:rsidP="00832792">
            <w:pPr>
              <w:pStyle w:val="tvhtmlmktable1"/>
              <w:spacing w:before="0" w:beforeAutospacing="0" w:after="0" w:afterAutospacing="0"/>
            </w:pPr>
            <w:r w:rsidRPr="009254CB">
              <w:t>7.226.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01" w14:textId="77777777" w:rsidR="00A45B39" w:rsidRPr="009254CB" w:rsidRDefault="00A45B39" w:rsidP="00832792">
            <w:pPr>
              <w:jc w:val="center"/>
            </w:pPr>
            <w:r w:rsidRPr="009254CB">
              <w:t>395040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02" w14:textId="77777777" w:rsidR="00A45B39" w:rsidRPr="009254CB" w:rsidRDefault="00A45B39" w:rsidP="00832792">
            <w:pPr>
              <w:pStyle w:val="tvhtmlmktable1"/>
              <w:spacing w:before="0" w:beforeAutospacing="0" w:after="0" w:afterAutospacing="0"/>
              <w:jc w:val="center"/>
            </w:pPr>
            <w:r w:rsidRPr="009254CB">
              <w:t>606216</w:t>
            </w:r>
          </w:p>
        </w:tc>
      </w:tr>
      <w:tr w:rsidR="00A45B39" w:rsidRPr="009254CB" w14:paraId="405F010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04" w14:textId="77777777" w:rsidR="00A45B39" w:rsidRPr="009254CB" w:rsidRDefault="00A45B39" w:rsidP="00832792">
            <w:pPr>
              <w:pStyle w:val="tvhtmlmktable1"/>
              <w:spacing w:before="0" w:beforeAutospacing="0" w:after="0" w:afterAutospacing="0"/>
            </w:pPr>
            <w:r w:rsidRPr="009254CB">
              <w:t>14.227.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05" w14:textId="77777777" w:rsidR="00A45B39" w:rsidRPr="009254CB" w:rsidRDefault="00A45B39" w:rsidP="00832792">
            <w:pPr>
              <w:pStyle w:val="tvhtmlmktable1"/>
              <w:spacing w:before="0" w:beforeAutospacing="0" w:after="0" w:afterAutospacing="0"/>
            </w:pPr>
            <w:r w:rsidRPr="009254CB">
              <w:t>7.227.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06" w14:textId="77777777" w:rsidR="00A45B39" w:rsidRPr="009254CB" w:rsidRDefault="00A45B39" w:rsidP="00832792">
            <w:pPr>
              <w:jc w:val="center"/>
            </w:pPr>
            <w:r w:rsidRPr="009254CB">
              <w:t>395020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07" w14:textId="77777777" w:rsidR="00A45B39" w:rsidRPr="009254CB" w:rsidRDefault="00A45B39" w:rsidP="00832792">
            <w:pPr>
              <w:pStyle w:val="tvhtmlmktable1"/>
              <w:spacing w:before="0" w:beforeAutospacing="0" w:after="0" w:afterAutospacing="0"/>
              <w:jc w:val="center"/>
            </w:pPr>
            <w:r w:rsidRPr="009254CB">
              <w:t>606173</w:t>
            </w:r>
          </w:p>
        </w:tc>
      </w:tr>
      <w:tr w:rsidR="00A45B39" w:rsidRPr="009254CB" w14:paraId="405F010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09" w14:textId="77777777" w:rsidR="00A45B39" w:rsidRPr="009254CB" w:rsidRDefault="00A45B39" w:rsidP="00832792">
            <w:pPr>
              <w:pStyle w:val="tvhtmlmktable1"/>
              <w:spacing w:before="0" w:beforeAutospacing="0" w:after="0" w:afterAutospacing="0"/>
            </w:pPr>
            <w:r w:rsidRPr="009254CB">
              <w:t>14.228.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0A" w14:textId="77777777" w:rsidR="00A45B39" w:rsidRPr="009254CB" w:rsidRDefault="00A45B39" w:rsidP="00832792">
            <w:pPr>
              <w:pStyle w:val="tvhtmlmktable1"/>
              <w:spacing w:before="0" w:beforeAutospacing="0" w:after="0" w:afterAutospacing="0"/>
            </w:pPr>
            <w:r w:rsidRPr="009254CB">
              <w:t>7.228.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0B" w14:textId="77777777" w:rsidR="00A45B39" w:rsidRPr="009254CB" w:rsidRDefault="00A45B39" w:rsidP="00832792">
            <w:pPr>
              <w:jc w:val="center"/>
            </w:pPr>
            <w:r w:rsidRPr="009254CB">
              <w:t>394940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0C" w14:textId="77777777" w:rsidR="00A45B39" w:rsidRPr="009254CB" w:rsidRDefault="00A45B39" w:rsidP="00832792">
            <w:pPr>
              <w:pStyle w:val="tvhtmlmktable1"/>
              <w:spacing w:before="0" w:beforeAutospacing="0" w:after="0" w:afterAutospacing="0"/>
              <w:jc w:val="center"/>
            </w:pPr>
            <w:r w:rsidRPr="009254CB">
              <w:t>606117</w:t>
            </w:r>
          </w:p>
        </w:tc>
      </w:tr>
      <w:tr w:rsidR="00A45B39" w:rsidRPr="009254CB" w14:paraId="405F011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0E" w14:textId="77777777" w:rsidR="00A45B39" w:rsidRPr="009254CB" w:rsidRDefault="00A45B39" w:rsidP="00832792">
            <w:pPr>
              <w:pStyle w:val="tvhtmlmktable1"/>
              <w:spacing w:before="0" w:beforeAutospacing="0" w:after="0" w:afterAutospacing="0"/>
            </w:pPr>
            <w:r w:rsidRPr="009254CB">
              <w:t>14.229.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0F" w14:textId="77777777" w:rsidR="00A45B39" w:rsidRPr="009254CB" w:rsidRDefault="00A45B39" w:rsidP="00832792">
            <w:pPr>
              <w:pStyle w:val="tvhtmlmktable1"/>
              <w:spacing w:before="0" w:beforeAutospacing="0" w:after="0" w:afterAutospacing="0"/>
            </w:pPr>
            <w:r w:rsidRPr="009254CB">
              <w:t>7.229.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10" w14:textId="77777777" w:rsidR="00A45B39" w:rsidRPr="009254CB" w:rsidRDefault="00A45B39" w:rsidP="00832792">
            <w:pPr>
              <w:jc w:val="center"/>
            </w:pPr>
            <w:r w:rsidRPr="009254CB">
              <w:t>394820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11" w14:textId="77777777" w:rsidR="00A45B39" w:rsidRPr="009254CB" w:rsidRDefault="00A45B39" w:rsidP="00832792">
            <w:pPr>
              <w:pStyle w:val="tvhtmlmktable1"/>
              <w:spacing w:before="0" w:beforeAutospacing="0" w:after="0" w:afterAutospacing="0"/>
              <w:jc w:val="center"/>
            </w:pPr>
            <w:r w:rsidRPr="009254CB">
              <w:t>606072</w:t>
            </w:r>
          </w:p>
        </w:tc>
      </w:tr>
      <w:tr w:rsidR="00A45B39" w:rsidRPr="009254CB" w14:paraId="405F011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13" w14:textId="77777777" w:rsidR="00A45B39" w:rsidRPr="009254CB" w:rsidRDefault="00A45B39" w:rsidP="00832792">
            <w:pPr>
              <w:pStyle w:val="tvhtmlmktable1"/>
              <w:spacing w:before="0" w:beforeAutospacing="0" w:after="0" w:afterAutospacing="0"/>
            </w:pPr>
            <w:r w:rsidRPr="009254CB">
              <w:t>14.230.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14" w14:textId="77777777" w:rsidR="00A45B39" w:rsidRPr="009254CB" w:rsidRDefault="00A45B39" w:rsidP="00832792">
            <w:pPr>
              <w:pStyle w:val="tvhtmlmktable1"/>
              <w:spacing w:before="0" w:beforeAutospacing="0" w:after="0" w:afterAutospacing="0"/>
            </w:pPr>
            <w:r w:rsidRPr="009254CB">
              <w:t>7.230.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15" w14:textId="77777777" w:rsidR="00A45B39" w:rsidRPr="009254CB" w:rsidRDefault="00A45B39" w:rsidP="00832792">
            <w:pPr>
              <w:jc w:val="center"/>
            </w:pPr>
            <w:r w:rsidRPr="009254CB">
              <w:t>394580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16" w14:textId="77777777" w:rsidR="00A45B39" w:rsidRPr="009254CB" w:rsidRDefault="00A45B39" w:rsidP="00832792">
            <w:pPr>
              <w:pStyle w:val="tvhtmlmktable1"/>
              <w:spacing w:before="0" w:beforeAutospacing="0" w:after="0" w:afterAutospacing="0"/>
              <w:jc w:val="center"/>
            </w:pPr>
            <w:r w:rsidRPr="009254CB">
              <w:t>606046</w:t>
            </w:r>
          </w:p>
        </w:tc>
      </w:tr>
      <w:tr w:rsidR="00A45B39" w:rsidRPr="009254CB" w14:paraId="405F011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18" w14:textId="77777777" w:rsidR="00A45B39" w:rsidRPr="009254CB" w:rsidRDefault="00A45B39" w:rsidP="00832792">
            <w:pPr>
              <w:pStyle w:val="tvhtmlmktable1"/>
              <w:spacing w:before="0" w:beforeAutospacing="0" w:after="0" w:afterAutospacing="0"/>
            </w:pPr>
            <w:r w:rsidRPr="009254CB">
              <w:t>14.231.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19" w14:textId="77777777" w:rsidR="00A45B39" w:rsidRPr="009254CB" w:rsidRDefault="00A45B39" w:rsidP="00832792">
            <w:pPr>
              <w:pStyle w:val="tvhtmlmktable1"/>
              <w:spacing w:before="0" w:beforeAutospacing="0" w:after="0" w:afterAutospacing="0"/>
            </w:pPr>
            <w:r w:rsidRPr="009254CB">
              <w:t>7.231.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1A" w14:textId="77777777" w:rsidR="00A45B39" w:rsidRPr="009254CB" w:rsidRDefault="00A45B39" w:rsidP="00832792">
            <w:pPr>
              <w:jc w:val="center"/>
            </w:pPr>
            <w:r w:rsidRPr="009254CB">
              <w:t>394520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1B" w14:textId="77777777" w:rsidR="00A45B39" w:rsidRPr="009254CB" w:rsidRDefault="00A45B39" w:rsidP="00832792">
            <w:pPr>
              <w:pStyle w:val="tvhtmlmktable1"/>
              <w:spacing w:before="0" w:beforeAutospacing="0" w:after="0" w:afterAutospacing="0"/>
              <w:jc w:val="center"/>
            </w:pPr>
            <w:r w:rsidRPr="009254CB">
              <w:t>606009</w:t>
            </w:r>
          </w:p>
        </w:tc>
      </w:tr>
      <w:tr w:rsidR="00A45B39" w:rsidRPr="009254CB" w14:paraId="405F012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1D" w14:textId="77777777" w:rsidR="00A45B39" w:rsidRPr="009254CB" w:rsidRDefault="00A45B39" w:rsidP="00832792">
            <w:pPr>
              <w:pStyle w:val="tvhtmlmktable1"/>
              <w:spacing w:before="0" w:beforeAutospacing="0" w:after="0" w:afterAutospacing="0"/>
            </w:pPr>
            <w:r w:rsidRPr="009254CB">
              <w:t>14.232.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1E" w14:textId="77777777" w:rsidR="00A45B39" w:rsidRPr="009254CB" w:rsidRDefault="00A45B39" w:rsidP="00832792">
            <w:pPr>
              <w:pStyle w:val="tvhtmlmktable1"/>
              <w:spacing w:before="0" w:beforeAutospacing="0" w:after="0" w:afterAutospacing="0"/>
            </w:pPr>
            <w:r w:rsidRPr="009254CB">
              <w:t>7.232.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1F" w14:textId="77777777" w:rsidR="00A45B39" w:rsidRPr="009254CB" w:rsidRDefault="00A45B39" w:rsidP="00832792">
            <w:pPr>
              <w:jc w:val="center"/>
            </w:pPr>
            <w:r w:rsidRPr="009254CB">
              <w:t>394460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20" w14:textId="77777777" w:rsidR="00A45B39" w:rsidRPr="009254CB" w:rsidRDefault="00A45B39" w:rsidP="00832792">
            <w:pPr>
              <w:pStyle w:val="tvhtmlmktable1"/>
              <w:spacing w:before="0" w:beforeAutospacing="0" w:after="0" w:afterAutospacing="0"/>
              <w:jc w:val="center"/>
            </w:pPr>
            <w:r w:rsidRPr="009254CB">
              <w:t>606006</w:t>
            </w:r>
          </w:p>
        </w:tc>
      </w:tr>
      <w:tr w:rsidR="00A45B39" w:rsidRPr="009254CB" w14:paraId="405F012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22" w14:textId="77777777" w:rsidR="00A45B39" w:rsidRPr="009254CB" w:rsidRDefault="00A45B39" w:rsidP="00832792">
            <w:pPr>
              <w:pStyle w:val="tvhtmlmktable1"/>
              <w:spacing w:before="0" w:beforeAutospacing="0" w:after="0" w:afterAutospacing="0"/>
            </w:pPr>
            <w:r w:rsidRPr="009254CB">
              <w:t>14.233.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23" w14:textId="77777777" w:rsidR="00A45B39" w:rsidRPr="009254CB" w:rsidRDefault="00A45B39" w:rsidP="00832792">
            <w:pPr>
              <w:pStyle w:val="tvhtmlmktable1"/>
              <w:spacing w:before="0" w:beforeAutospacing="0" w:after="0" w:afterAutospacing="0"/>
            </w:pPr>
            <w:r w:rsidRPr="009254CB">
              <w:t>7.233.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24" w14:textId="77777777" w:rsidR="00A45B39" w:rsidRPr="009254CB" w:rsidRDefault="00A45B39" w:rsidP="00832792">
            <w:pPr>
              <w:jc w:val="center"/>
            </w:pPr>
            <w:r w:rsidRPr="009254CB">
              <w:t>394410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25" w14:textId="77777777" w:rsidR="00A45B39" w:rsidRPr="009254CB" w:rsidRDefault="00A45B39" w:rsidP="00832792">
            <w:pPr>
              <w:pStyle w:val="tvhtmlmktable1"/>
              <w:spacing w:before="0" w:beforeAutospacing="0" w:after="0" w:afterAutospacing="0"/>
              <w:jc w:val="center"/>
            </w:pPr>
            <w:r w:rsidRPr="009254CB">
              <w:t>606062</w:t>
            </w:r>
          </w:p>
        </w:tc>
      </w:tr>
      <w:tr w:rsidR="00A45B39" w:rsidRPr="009254CB" w14:paraId="405F012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27" w14:textId="77777777" w:rsidR="00A45B39" w:rsidRPr="009254CB" w:rsidRDefault="00A45B39" w:rsidP="00832792">
            <w:pPr>
              <w:pStyle w:val="tvhtmlmktable1"/>
              <w:spacing w:before="0" w:beforeAutospacing="0" w:after="0" w:afterAutospacing="0"/>
            </w:pPr>
            <w:r w:rsidRPr="009254CB">
              <w:t>14.234.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28" w14:textId="77777777" w:rsidR="00A45B39" w:rsidRPr="009254CB" w:rsidRDefault="00A45B39" w:rsidP="00832792">
            <w:pPr>
              <w:pStyle w:val="tvhtmlmktable1"/>
              <w:spacing w:before="0" w:beforeAutospacing="0" w:after="0" w:afterAutospacing="0"/>
            </w:pPr>
            <w:r w:rsidRPr="009254CB">
              <w:t>7.234.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29" w14:textId="77777777" w:rsidR="00A45B39" w:rsidRPr="009254CB" w:rsidRDefault="00A45B39" w:rsidP="00832792">
            <w:pPr>
              <w:jc w:val="center"/>
            </w:pPr>
            <w:r w:rsidRPr="009254CB">
              <w:t>394410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2A" w14:textId="77777777" w:rsidR="00A45B39" w:rsidRPr="009254CB" w:rsidRDefault="00A45B39" w:rsidP="00832792">
            <w:pPr>
              <w:pStyle w:val="tvhtmlmktable1"/>
              <w:spacing w:before="0" w:beforeAutospacing="0" w:after="0" w:afterAutospacing="0"/>
              <w:jc w:val="center"/>
            </w:pPr>
            <w:r w:rsidRPr="009254CB">
              <w:t>605974</w:t>
            </w:r>
          </w:p>
        </w:tc>
      </w:tr>
      <w:tr w:rsidR="00A45B39" w:rsidRPr="009254CB" w14:paraId="405F013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2C" w14:textId="77777777" w:rsidR="00A45B39" w:rsidRPr="009254CB" w:rsidRDefault="00A45B39" w:rsidP="00832792">
            <w:pPr>
              <w:pStyle w:val="tvhtmlmktable1"/>
              <w:spacing w:before="0" w:beforeAutospacing="0" w:after="0" w:afterAutospacing="0"/>
            </w:pPr>
            <w:r w:rsidRPr="009254CB">
              <w:t>14.235.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2D" w14:textId="77777777" w:rsidR="00A45B39" w:rsidRPr="009254CB" w:rsidRDefault="00A45B39" w:rsidP="00832792">
            <w:pPr>
              <w:pStyle w:val="tvhtmlmktable1"/>
              <w:spacing w:before="0" w:beforeAutospacing="0" w:after="0" w:afterAutospacing="0"/>
            </w:pPr>
            <w:r w:rsidRPr="009254CB">
              <w:t>7.235.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2E" w14:textId="77777777" w:rsidR="00A45B39" w:rsidRPr="009254CB" w:rsidRDefault="00A45B39" w:rsidP="00832792">
            <w:pPr>
              <w:jc w:val="center"/>
            </w:pPr>
            <w:r w:rsidRPr="009254CB">
              <w:t>394420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2F" w14:textId="77777777" w:rsidR="00A45B39" w:rsidRPr="009254CB" w:rsidRDefault="00A45B39" w:rsidP="00832792">
            <w:pPr>
              <w:pStyle w:val="tvhtmlmktable1"/>
              <w:spacing w:before="0" w:beforeAutospacing="0" w:after="0" w:afterAutospacing="0"/>
              <w:jc w:val="center"/>
            </w:pPr>
            <w:r w:rsidRPr="009254CB">
              <w:t>605959</w:t>
            </w:r>
          </w:p>
        </w:tc>
      </w:tr>
      <w:tr w:rsidR="00A45B39" w:rsidRPr="009254CB" w14:paraId="405F013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31" w14:textId="77777777" w:rsidR="00A45B39" w:rsidRPr="009254CB" w:rsidRDefault="00A45B39" w:rsidP="00832792">
            <w:pPr>
              <w:pStyle w:val="tvhtmlmktable1"/>
              <w:spacing w:before="0" w:beforeAutospacing="0" w:after="0" w:afterAutospacing="0"/>
            </w:pPr>
            <w:r w:rsidRPr="009254CB">
              <w:t>14.236.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32" w14:textId="77777777" w:rsidR="00A45B39" w:rsidRPr="009254CB" w:rsidRDefault="00A45B39" w:rsidP="00832792">
            <w:pPr>
              <w:pStyle w:val="tvhtmlmktable1"/>
              <w:spacing w:before="0" w:beforeAutospacing="0" w:after="0" w:afterAutospacing="0"/>
            </w:pPr>
            <w:r w:rsidRPr="009254CB">
              <w:t>7.236.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33" w14:textId="77777777" w:rsidR="00A45B39" w:rsidRPr="009254CB" w:rsidRDefault="00A45B39" w:rsidP="00832792">
            <w:pPr>
              <w:jc w:val="center"/>
            </w:pPr>
            <w:r w:rsidRPr="009254CB">
              <w:t>394400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34" w14:textId="77777777" w:rsidR="00A45B39" w:rsidRPr="009254CB" w:rsidRDefault="00A45B39" w:rsidP="00832792">
            <w:pPr>
              <w:pStyle w:val="tvhtmlmktable1"/>
              <w:spacing w:before="0" w:beforeAutospacing="0" w:after="0" w:afterAutospacing="0"/>
              <w:jc w:val="center"/>
            </w:pPr>
            <w:r w:rsidRPr="009254CB">
              <w:t>605946</w:t>
            </w:r>
          </w:p>
        </w:tc>
      </w:tr>
      <w:tr w:rsidR="00A45B39" w:rsidRPr="009254CB" w14:paraId="405F013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36" w14:textId="77777777" w:rsidR="00A45B39" w:rsidRPr="009254CB" w:rsidRDefault="00A45B39" w:rsidP="00832792">
            <w:pPr>
              <w:pStyle w:val="tvhtmlmktable1"/>
              <w:spacing w:before="0" w:beforeAutospacing="0" w:after="0" w:afterAutospacing="0"/>
            </w:pPr>
            <w:r w:rsidRPr="009254CB">
              <w:t>14.237.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37" w14:textId="77777777" w:rsidR="00A45B39" w:rsidRPr="009254CB" w:rsidRDefault="00A45B39" w:rsidP="00832792">
            <w:pPr>
              <w:pStyle w:val="tvhtmlmktable1"/>
              <w:spacing w:before="0" w:beforeAutospacing="0" w:after="0" w:afterAutospacing="0"/>
            </w:pPr>
            <w:r w:rsidRPr="009254CB">
              <w:t>7.237.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38" w14:textId="77777777" w:rsidR="00A45B39" w:rsidRPr="009254CB" w:rsidRDefault="00A45B39" w:rsidP="00832792">
            <w:pPr>
              <w:jc w:val="center"/>
            </w:pPr>
            <w:r w:rsidRPr="009254CB">
              <w:t>394410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39" w14:textId="77777777" w:rsidR="00A45B39" w:rsidRPr="009254CB" w:rsidRDefault="00A45B39" w:rsidP="00832792">
            <w:pPr>
              <w:pStyle w:val="tvhtmlmktable1"/>
              <w:spacing w:before="0" w:beforeAutospacing="0" w:after="0" w:afterAutospacing="0"/>
              <w:jc w:val="center"/>
            </w:pPr>
            <w:r w:rsidRPr="009254CB">
              <w:t>605930</w:t>
            </w:r>
          </w:p>
        </w:tc>
      </w:tr>
      <w:tr w:rsidR="00A45B39" w:rsidRPr="009254CB" w14:paraId="405F013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3B" w14:textId="77777777" w:rsidR="00A45B39" w:rsidRPr="009254CB" w:rsidRDefault="00A45B39" w:rsidP="00832792">
            <w:pPr>
              <w:pStyle w:val="tvhtmlmktable1"/>
              <w:spacing w:before="0" w:beforeAutospacing="0" w:after="0" w:afterAutospacing="0"/>
            </w:pPr>
            <w:r w:rsidRPr="009254CB">
              <w:t>14.238.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3C" w14:textId="77777777" w:rsidR="00A45B39" w:rsidRPr="009254CB" w:rsidRDefault="00A45B39" w:rsidP="00832792">
            <w:pPr>
              <w:pStyle w:val="tvhtmlmktable1"/>
              <w:spacing w:before="0" w:beforeAutospacing="0" w:after="0" w:afterAutospacing="0"/>
            </w:pPr>
            <w:r w:rsidRPr="009254CB">
              <w:t>7.238.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3D" w14:textId="77777777" w:rsidR="00A45B39" w:rsidRPr="009254CB" w:rsidRDefault="00A45B39" w:rsidP="00832792">
            <w:pPr>
              <w:jc w:val="center"/>
            </w:pPr>
            <w:r w:rsidRPr="009254CB">
              <w:t>394390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3E" w14:textId="77777777" w:rsidR="00A45B39" w:rsidRPr="009254CB" w:rsidRDefault="00A45B39" w:rsidP="00832792">
            <w:pPr>
              <w:pStyle w:val="tvhtmlmktable1"/>
              <w:spacing w:before="0" w:beforeAutospacing="0" w:after="0" w:afterAutospacing="0"/>
              <w:jc w:val="center"/>
            </w:pPr>
            <w:r w:rsidRPr="009254CB">
              <w:t>605910</w:t>
            </w:r>
          </w:p>
        </w:tc>
      </w:tr>
      <w:tr w:rsidR="00A45B39" w:rsidRPr="009254CB" w14:paraId="405F014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40" w14:textId="77777777" w:rsidR="00A45B39" w:rsidRPr="009254CB" w:rsidRDefault="00A45B39" w:rsidP="00832792">
            <w:pPr>
              <w:pStyle w:val="tvhtmlmktable1"/>
              <w:spacing w:before="0" w:beforeAutospacing="0" w:after="0" w:afterAutospacing="0"/>
            </w:pPr>
            <w:r w:rsidRPr="009254CB">
              <w:t>14.239.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41" w14:textId="77777777" w:rsidR="00A45B39" w:rsidRPr="009254CB" w:rsidRDefault="00A45B39" w:rsidP="00832792">
            <w:pPr>
              <w:pStyle w:val="tvhtmlmktable1"/>
              <w:spacing w:before="0" w:beforeAutospacing="0" w:after="0" w:afterAutospacing="0"/>
            </w:pPr>
            <w:r w:rsidRPr="009254CB">
              <w:t>7.239.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42" w14:textId="77777777" w:rsidR="00A45B39" w:rsidRPr="009254CB" w:rsidRDefault="00A45B39" w:rsidP="00832792">
            <w:pPr>
              <w:jc w:val="center"/>
            </w:pPr>
            <w:r w:rsidRPr="009254CB">
              <w:t>394400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43" w14:textId="77777777" w:rsidR="00A45B39" w:rsidRPr="009254CB" w:rsidRDefault="00A45B39" w:rsidP="00832792">
            <w:pPr>
              <w:pStyle w:val="tvhtmlmktable1"/>
              <w:spacing w:before="0" w:beforeAutospacing="0" w:after="0" w:afterAutospacing="0"/>
              <w:jc w:val="center"/>
            </w:pPr>
            <w:r w:rsidRPr="009254CB">
              <w:t>605899</w:t>
            </w:r>
          </w:p>
        </w:tc>
      </w:tr>
      <w:tr w:rsidR="00A45B39" w:rsidRPr="009254CB" w14:paraId="405F014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45" w14:textId="77777777" w:rsidR="00A45B39" w:rsidRPr="009254CB" w:rsidRDefault="00A45B39" w:rsidP="00832792">
            <w:pPr>
              <w:pStyle w:val="tvhtmlmktable1"/>
              <w:spacing w:before="0" w:beforeAutospacing="0" w:after="0" w:afterAutospacing="0"/>
            </w:pPr>
            <w:r w:rsidRPr="009254CB">
              <w:t>14.240.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46" w14:textId="77777777" w:rsidR="00A45B39" w:rsidRPr="009254CB" w:rsidRDefault="00A45B39" w:rsidP="00832792">
            <w:pPr>
              <w:pStyle w:val="tvhtmlmktable1"/>
              <w:spacing w:before="0" w:beforeAutospacing="0" w:after="0" w:afterAutospacing="0"/>
            </w:pPr>
            <w:r w:rsidRPr="009254CB">
              <w:t>7.240.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47" w14:textId="77777777" w:rsidR="00A45B39" w:rsidRPr="009254CB" w:rsidRDefault="00A45B39" w:rsidP="00832792">
            <w:pPr>
              <w:jc w:val="center"/>
            </w:pPr>
            <w:r w:rsidRPr="009254CB">
              <w:t>394330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48" w14:textId="77777777" w:rsidR="00A45B39" w:rsidRPr="009254CB" w:rsidRDefault="00A45B39" w:rsidP="00832792">
            <w:pPr>
              <w:pStyle w:val="tvhtmlmktable1"/>
              <w:spacing w:before="0" w:beforeAutospacing="0" w:after="0" w:afterAutospacing="0"/>
              <w:jc w:val="center"/>
            </w:pPr>
            <w:r w:rsidRPr="009254CB">
              <w:t>605793</w:t>
            </w:r>
          </w:p>
        </w:tc>
      </w:tr>
      <w:tr w:rsidR="00A45B39" w:rsidRPr="009254CB" w14:paraId="405F014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4A" w14:textId="77777777" w:rsidR="00A45B39" w:rsidRPr="009254CB" w:rsidRDefault="00A45B39" w:rsidP="00832792">
            <w:pPr>
              <w:pStyle w:val="tvhtmlmktable1"/>
              <w:spacing w:before="0" w:beforeAutospacing="0" w:after="0" w:afterAutospacing="0"/>
            </w:pPr>
            <w:r w:rsidRPr="009254CB">
              <w:lastRenderedPageBreak/>
              <w:t>14.241.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4B" w14:textId="77777777" w:rsidR="00A45B39" w:rsidRPr="009254CB" w:rsidRDefault="00A45B39" w:rsidP="00832792">
            <w:pPr>
              <w:pStyle w:val="tvhtmlmktable1"/>
              <w:spacing w:before="0" w:beforeAutospacing="0" w:after="0" w:afterAutospacing="0"/>
            </w:pPr>
            <w:r w:rsidRPr="009254CB">
              <w:t>7.241.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4C" w14:textId="77777777" w:rsidR="00A45B39" w:rsidRPr="009254CB" w:rsidRDefault="00A45B39" w:rsidP="00832792">
            <w:pPr>
              <w:jc w:val="center"/>
            </w:pPr>
            <w:r w:rsidRPr="009254CB">
              <w:t>394470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4D" w14:textId="77777777" w:rsidR="00A45B39" w:rsidRPr="009254CB" w:rsidRDefault="00A45B39" w:rsidP="00832792">
            <w:pPr>
              <w:pStyle w:val="tvhtmlmktable1"/>
              <w:spacing w:before="0" w:beforeAutospacing="0" w:after="0" w:afterAutospacing="0"/>
              <w:jc w:val="center"/>
            </w:pPr>
            <w:r w:rsidRPr="009254CB">
              <w:t>605663</w:t>
            </w:r>
          </w:p>
        </w:tc>
      </w:tr>
      <w:tr w:rsidR="00A45B39" w:rsidRPr="009254CB" w14:paraId="405F015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4F" w14:textId="77777777" w:rsidR="00A45B39" w:rsidRPr="009254CB" w:rsidRDefault="00A45B39" w:rsidP="00832792">
            <w:pPr>
              <w:pStyle w:val="tvhtmlmktable1"/>
              <w:spacing w:before="0" w:beforeAutospacing="0" w:after="0" w:afterAutospacing="0"/>
            </w:pPr>
            <w:r w:rsidRPr="009254CB">
              <w:t>14.242.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50" w14:textId="77777777" w:rsidR="00A45B39" w:rsidRPr="009254CB" w:rsidRDefault="00A45B39" w:rsidP="00832792">
            <w:pPr>
              <w:pStyle w:val="tvhtmlmktable1"/>
              <w:spacing w:before="0" w:beforeAutospacing="0" w:after="0" w:afterAutospacing="0"/>
            </w:pPr>
            <w:r w:rsidRPr="009254CB">
              <w:t>7.242.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51" w14:textId="77777777" w:rsidR="00A45B39" w:rsidRPr="009254CB" w:rsidRDefault="00A45B39" w:rsidP="00832792">
            <w:pPr>
              <w:jc w:val="center"/>
            </w:pPr>
            <w:r w:rsidRPr="009254CB">
              <w:t>394470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52" w14:textId="77777777" w:rsidR="00A45B39" w:rsidRPr="009254CB" w:rsidRDefault="00A45B39" w:rsidP="00832792">
            <w:pPr>
              <w:pStyle w:val="tvhtmlmktable1"/>
              <w:spacing w:before="0" w:beforeAutospacing="0" w:after="0" w:afterAutospacing="0"/>
              <w:jc w:val="center"/>
            </w:pPr>
            <w:r w:rsidRPr="009254CB">
              <w:t>605542</w:t>
            </w:r>
          </w:p>
        </w:tc>
      </w:tr>
      <w:tr w:rsidR="00A45B39" w:rsidRPr="009254CB" w14:paraId="405F015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54" w14:textId="77777777" w:rsidR="00A45B39" w:rsidRPr="009254CB" w:rsidRDefault="00A45B39" w:rsidP="00832792">
            <w:pPr>
              <w:pStyle w:val="tvhtmlmktable1"/>
              <w:spacing w:before="0" w:beforeAutospacing="0" w:after="0" w:afterAutospacing="0"/>
            </w:pPr>
            <w:r w:rsidRPr="009254CB">
              <w:t>14.243.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55" w14:textId="77777777" w:rsidR="00A45B39" w:rsidRPr="009254CB" w:rsidRDefault="00A45B39" w:rsidP="00832792">
            <w:pPr>
              <w:pStyle w:val="tvhtmlmktable1"/>
              <w:spacing w:before="0" w:beforeAutospacing="0" w:after="0" w:afterAutospacing="0"/>
            </w:pPr>
            <w:r w:rsidRPr="009254CB">
              <w:t>7.243.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56" w14:textId="77777777" w:rsidR="00A45B39" w:rsidRPr="009254CB" w:rsidRDefault="00A45B39" w:rsidP="00832792">
            <w:pPr>
              <w:jc w:val="center"/>
            </w:pPr>
            <w:r w:rsidRPr="009254CB">
              <w:t>394350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57" w14:textId="77777777" w:rsidR="00A45B39" w:rsidRPr="009254CB" w:rsidRDefault="00A45B39" w:rsidP="00832792">
            <w:pPr>
              <w:pStyle w:val="tvhtmlmktable1"/>
              <w:spacing w:before="0" w:beforeAutospacing="0" w:after="0" w:afterAutospacing="0"/>
              <w:jc w:val="center"/>
            </w:pPr>
            <w:r w:rsidRPr="009254CB">
              <w:t>605419</w:t>
            </w:r>
          </w:p>
        </w:tc>
      </w:tr>
      <w:tr w:rsidR="00A45B39" w:rsidRPr="009254CB" w14:paraId="405F015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59" w14:textId="77777777" w:rsidR="00A45B39" w:rsidRPr="009254CB" w:rsidRDefault="00A45B39" w:rsidP="00832792">
            <w:pPr>
              <w:pStyle w:val="tvhtmlmktable1"/>
              <w:spacing w:before="0" w:beforeAutospacing="0" w:after="0" w:afterAutospacing="0"/>
            </w:pPr>
            <w:r w:rsidRPr="009254CB">
              <w:t>14.244.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5A" w14:textId="77777777" w:rsidR="00A45B39" w:rsidRPr="009254CB" w:rsidRDefault="00A45B39" w:rsidP="00832792">
            <w:pPr>
              <w:pStyle w:val="tvhtmlmktable1"/>
              <w:spacing w:before="0" w:beforeAutospacing="0" w:after="0" w:afterAutospacing="0"/>
            </w:pPr>
            <w:r w:rsidRPr="009254CB">
              <w:t>7.244.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5B" w14:textId="77777777" w:rsidR="00A45B39" w:rsidRPr="009254CB" w:rsidRDefault="00A45B39" w:rsidP="00832792">
            <w:pPr>
              <w:jc w:val="center"/>
            </w:pPr>
            <w:r w:rsidRPr="009254CB">
              <w:t>394300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5C" w14:textId="77777777" w:rsidR="00A45B39" w:rsidRPr="009254CB" w:rsidRDefault="00A45B39" w:rsidP="00832792">
            <w:pPr>
              <w:pStyle w:val="tvhtmlmktable1"/>
              <w:spacing w:before="0" w:beforeAutospacing="0" w:after="0" w:afterAutospacing="0"/>
              <w:jc w:val="center"/>
            </w:pPr>
            <w:r w:rsidRPr="009254CB">
              <w:t>605408</w:t>
            </w:r>
          </w:p>
        </w:tc>
      </w:tr>
      <w:tr w:rsidR="00A45B39" w:rsidRPr="009254CB" w14:paraId="405F016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5E" w14:textId="77777777" w:rsidR="00A45B39" w:rsidRPr="009254CB" w:rsidRDefault="00A45B39" w:rsidP="00832792">
            <w:pPr>
              <w:pStyle w:val="tvhtmlmktable1"/>
              <w:spacing w:before="0" w:beforeAutospacing="0" w:after="0" w:afterAutospacing="0"/>
            </w:pPr>
            <w:r w:rsidRPr="009254CB">
              <w:t>14.245.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5F" w14:textId="77777777" w:rsidR="00A45B39" w:rsidRPr="009254CB" w:rsidRDefault="00A45B39" w:rsidP="00832792">
            <w:pPr>
              <w:pStyle w:val="tvhtmlmktable1"/>
              <w:spacing w:before="0" w:beforeAutospacing="0" w:after="0" w:afterAutospacing="0"/>
            </w:pPr>
            <w:r w:rsidRPr="009254CB">
              <w:t>7.245.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60" w14:textId="77777777" w:rsidR="00A45B39" w:rsidRPr="009254CB" w:rsidRDefault="00A45B39" w:rsidP="00832792">
            <w:pPr>
              <w:jc w:val="center"/>
            </w:pPr>
            <w:r w:rsidRPr="009254CB">
              <w:t>394360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61" w14:textId="77777777" w:rsidR="00A45B39" w:rsidRPr="009254CB" w:rsidRDefault="00A45B39" w:rsidP="00832792">
            <w:pPr>
              <w:pStyle w:val="tvhtmlmktable1"/>
              <w:spacing w:before="0" w:beforeAutospacing="0" w:after="0" w:afterAutospacing="0"/>
              <w:jc w:val="center"/>
            </w:pPr>
            <w:r w:rsidRPr="009254CB">
              <w:t>605353</w:t>
            </w:r>
          </w:p>
        </w:tc>
      </w:tr>
      <w:tr w:rsidR="00A45B39" w:rsidRPr="009254CB" w14:paraId="405F016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63" w14:textId="77777777" w:rsidR="00A45B39" w:rsidRPr="009254CB" w:rsidRDefault="00A45B39" w:rsidP="00832792">
            <w:pPr>
              <w:pStyle w:val="tvhtmlmktable1"/>
              <w:spacing w:before="0" w:beforeAutospacing="0" w:after="0" w:afterAutospacing="0"/>
            </w:pPr>
            <w:r w:rsidRPr="009254CB">
              <w:t>14.246.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64" w14:textId="77777777" w:rsidR="00A45B39" w:rsidRPr="009254CB" w:rsidRDefault="00A45B39" w:rsidP="00832792">
            <w:pPr>
              <w:pStyle w:val="tvhtmlmktable1"/>
              <w:spacing w:before="0" w:beforeAutospacing="0" w:after="0" w:afterAutospacing="0"/>
            </w:pPr>
            <w:r w:rsidRPr="009254CB">
              <w:t>7.246.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65" w14:textId="77777777" w:rsidR="00A45B39" w:rsidRPr="009254CB" w:rsidRDefault="00A45B39" w:rsidP="00832792">
            <w:pPr>
              <w:jc w:val="center"/>
            </w:pPr>
            <w:r w:rsidRPr="009254CB">
              <w:t>392410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66" w14:textId="77777777" w:rsidR="00A45B39" w:rsidRPr="009254CB" w:rsidRDefault="00A45B39" w:rsidP="00832792">
            <w:pPr>
              <w:pStyle w:val="tvhtmlmktable1"/>
              <w:spacing w:before="0" w:beforeAutospacing="0" w:after="0" w:afterAutospacing="0"/>
              <w:jc w:val="center"/>
            </w:pPr>
            <w:r w:rsidRPr="009254CB">
              <w:t>603321</w:t>
            </w:r>
          </w:p>
        </w:tc>
      </w:tr>
      <w:tr w:rsidR="00A45B39" w:rsidRPr="009254CB" w14:paraId="405F016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68" w14:textId="77777777" w:rsidR="00A45B39" w:rsidRPr="009254CB" w:rsidRDefault="00A45B39" w:rsidP="00832792">
            <w:pPr>
              <w:pStyle w:val="tvhtmlmktable1"/>
              <w:spacing w:before="0" w:beforeAutospacing="0" w:after="0" w:afterAutospacing="0"/>
            </w:pPr>
            <w:r w:rsidRPr="009254CB">
              <w:t>14.247.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69" w14:textId="77777777" w:rsidR="00A45B39" w:rsidRPr="009254CB" w:rsidRDefault="00A45B39" w:rsidP="00832792">
            <w:pPr>
              <w:pStyle w:val="tvhtmlmktable1"/>
              <w:spacing w:before="0" w:beforeAutospacing="0" w:after="0" w:afterAutospacing="0"/>
            </w:pPr>
            <w:r w:rsidRPr="009254CB">
              <w:t>7.247.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6A" w14:textId="77777777" w:rsidR="00A45B39" w:rsidRPr="009254CB" w:rsidRDefault="00A45B39" w:rsidP="00832792">
            <w:pPr>
              <w:jc w:val="center"/>
            </w:pPr>
            <w:r w:rsidRPr="009254CB">
              <w:t>392370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6B" w14:textId="77777777" w:rsidR="00A45B39" w:rsidRPr="009254CB" w:rsidRDefault="00A45B39" w:rsidP="00832792">
            <w:pPr>
              <w:pStyle w:val="tvhtmlmktable1"/>
              <w:spacing w:before="0" w:beforeAutospacing="0" w:after="0" w:afterAutospacing="0"/>
              <w:jc w:val="center"/>
            </w:pPr>
            <w:r w:rsidRPr="009254CB">
              <w:t>603379</w:t>
            </w:r>
          </w:p>
        </w:tc>
      </w:tr>
      <w:tr w:rsidR="00A45B39" w:rsidRPr="009254CB" w14:paraId="405F017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6D" w14:textId="77777777" w:rsidR="00A45B39" w:rsidRPr="009254CB" w:rsidRDefault="00A45B39" w:rsidP="00832792">
            <w:pPr>
              <w:pStyle w:val="tvhtmlmktable1"/>
              <w:spacing w:before="0" w:beforeAutospacing="0" w:after="0" w:afterAutospacing="0"/>
            </w:pPr>
            <w:r w:rsidRPr="009254CB">
              <w:t>14.248.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6E" w14:textId="77777777" w:rsidR="00A45B39" w:rsidRPr="009254CB" w:rsidRDefault="00A45B39" w:rsidP="00832792">
            <w:pPr>
              <w:pStyle w:val="tvhtmlmktable1"/>
              <w:spacing w:before="0" w:beforeAutospacing="0" w:after="0" w:afterAutospacing="0"/>
            </w:pPr>
            <w:r w:rsidRPr="009254CB">
              <w:t>7.248.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6F" w14:textId="77777777" w:rsidR="00A45B39" w:rsidRPr="009254CB" w:rsidRDefault="00A45B39" w:rsidP="00832792">
            <w:pPr>
              <w:jc w:val="center"/>
            </w:pPr>
            <w:r w:rsidRPr="009254CB">
              <w:t>392440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70" w14:textId="77777777" w:rsidR="00A45B39" w:rsidRPr="009254CB" w:rsidRDefault="00A45B39" w:rsidP="00832792">
            <w:pPr>
              <w:pStyle w:val="tvhtmlmktable1"/>
              <w:spacing w:before="0" w:beforeAutospacing="0" w:after="0" w:afterAutospacing="0"/>
              <w:jc w:val="center"/>
            </w:pPr>
            <w:r w:rsidRPr="009254CB">
              <w:t>603585</w:t>
            </w:r>
          </w:p>
        </w:tc>
      </w:tr>
      <w:tr w:rsidR="00A45B39" w:rsidRPr="009254CB" w14:paraId="405F017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72" w14:textId="77777777" w:rsidR="00A45B39" w:rsidRPr="009254CB" w:rsidRDefault="00A45B39" w:rsidP="00832792">
            <w:pPr>
              <w:pStyle w:val="tvhtmlmktable1"/>
              <w:spacing w:before="0" w:beforeAutospacing="0" w:after="0" w:afterAutospacing="0"/>
            </w:pPr>
            <w:r w:rsidRPr="009254CB">
              <w:t>14.249.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73" w14:textId="77777777" w:rsidR="00A45B39" w:rsidRPr="009254CB" w:rsidRDefault="00A45B39" w:rsidP="00832792">
            <w:pPr>
              <w:pStyle w:val="tvhtmlmktable1"/>
              <w:spacing w:before="0" w:beforeAutospacing="0" w:after="0" w:afterAutospacing="0"/>
            </w:pPr>
            <w:r w:rsidRPr="009254CB">
              <w:t>7.249.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74" w14:textId="77777777" w:rsidR="00A45B39" w:rsidRPr="009254CB" w:rsidRDefault="00A45B39" w:rsidP="00832792">
            <w:pPr>
              <w:jc w:val="center"/>
            </w:pPr>
            <w:r w:rsidRPr="009254CB">
              <w:t>391800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75" w14:textId="77777777" w:rsidR="00A45B39" w:rsidRPr="009254CB" w:rsidRDefault="00A45B39" w:rsidP="00832792">
            <w:pPr>
              <w:pStyle w:val="tvhtmlmktable1"/>
              <w:spacing w:before="0" w:beforeAutospacing="0" w:after="0" w:afterAutospacing="0"/>
              <w:jc w:val="center"/>
            </w:pPr>
            <w:r w:rsidRPr="009254CB">
              <w:t>604248</w:t>
            </w:r>
          </w:p>
        </w:tc>
      </w:tr>
      <w:tr w:rsidR="00A45B39" w:rsidRPr="009254CB" w14:paraId="405F017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77" w14:textId="77777777" w:rsidR="00A45B39" w:rsidRPr="009254CB" w:rsidRDefault="00A45B39" w:rsidP="00832792">
            <w:pPr>
              <w:pStyle w:val="tvhtmlmktable1"/>
              <w:spacing w:before="0" w:beforeAutospacing="0" w:after="0" w:afterAutospacing="0"/>
            </w:pPr>
            <w:r w:rsidRPr="009254CB">
              <w:t>14.250.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78" w14:textId="77777777" w:rsidR="00A45B39" w:rsidRPr="009254CB" w:rsidRDefault="00A45B39" w:rsidP="00832792">
            <w:pPr>
              <w:pStyle w:val="tvhtmlmktable1"/>
              <w:spacing w:before="0" w:beforeAutospacing="0" w:after="0" w:afterAutospacing="0"/>
            </w:pPr>
            <w:r w:rsidRPr="009254CB">
              <w:t>7.250.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79" w14:textId="77777777" w:rsidR="00A45B39" w:rsidRPr="009254CB" w:rsidRDefault="00A45B39" w:rsidP="00832792">
            <w:pPr>
              <w:jc w:val="center"/>
            </w:pPr>
            <w:r w:rsidRPr="009254CB">
              <w:t>390880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7A" w14:textId="77777777" w:rsidR="00A45B39" w:rsidRPr="009254CB" w:rsidRDefault="00A45B39" w:rsidP="00832792">
            <w:pPr>
              <w:pStyle w:val="tvhtmlmktable1"/>
              <w:spacing w:before="0" w:beforeAutospacing="0" w:after="0" w:afterAutospacing="0"/>
              <w:jc w:val="center"/>
            </w:pPr>
            <w:r w:rsidRPr="009254CB">
              <w:t>603007</w:t>
            </w:r>
          </w:p>
        </w:tc>
      </w:tr>
      <w:tr w:rsidR="00A45B39" w:rsidRPr="009254CB" w14:paraId="405F018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7C" w14:textId="77777777" w:rsidR="00A45B39" w:rsidRPr="009254CB" w:rsidRDefault="00A45B39" w:rsidP="00832792">
            <w:pPr>
              <w:pStyle w:val="tvhtmlmktable1"/>
              <w:spacing w:before="0" w:beforeAutospacing="0" w:after="0" w:afterAutospacing="0"/>
            </w:pPr>
            <w:r w:rsidRPr="009254CB">
              <w:t>14.251.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7D" w14:textId="77777777" w:rsidR="00A45B39" w:rsidRPr="009254CB" w:rsidRDefault="00A45B39" w:rsidP="00832792">
            <w:pPr>
              <w:pStyle w:val="tvhtmlmktable1"/>
              <w:spacing w:before="0" w:beforeAutospacing="0" w:after="0" w:afterAutospacing="0"/>
            </w:pPr>
            <w:r w:rsidRPr="009254CB">
              <w:t>7.251.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7E" w14:textId="77777777" w:rsidR="00A45B39" w:rsidRPr="009254CB" w:rsidRDefault="00A45B39" w:rsidP="00832792">
            <w:pPr>
              <w:jc w:val="center"/>
            </w:pPr>
            <w:r w:rsidRPr="009254CB">
              <w:t>390770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7F" w14:textId="77777777" w:rsidR="00A45B39" w:rsidRPr="009254CB" w:rsidRDefault="00A45B39" w:rsidP="00832792">
            <w:pPr>
              <w:pStyle w:val="tvhtmlmktable1"/>
              <w:spacing w:before="0" w:beforeAutospacing="0" w:after="0" w:afterAutospacing="0"/>
              <w:jc w:val="center"/>
            </w:pPr>
            <w:r w:rsidRPr="009254CB">
              <w:t>602848</w:t>
            </w:r>
          </w:p>
        </w:tc>
      </w:tr>
      <w:tr w:rsidR="00A45B39" w:rsidRPr="009254CB" w14:paraId="405F018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81" w14:textId="77777777" w:rsidR="00A45B39" w:rsidRPr="009254CB" w:rsidRDefault="00A45B39" w:rsidP="00832792">
            <w:pPr>
              <w:pStyle w:val="tvhtmlmktable1"/>
              <w:spacing w:before="0" w:beforeAutospacing="0" w:after="0" w:afterAutospacing="0"/>
            </w:pPr>
            <w:r w:rsidRPr="009254CB">
              <w:t>14.252.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82" w14:textId="77777777" w:rsidR="00A45B39" w:rsidRPr="009254CB" w:rsidRDefault="00A45B39" w:rsidP="00832792">
            <w:pPr>
              <w:pStyle w:val="tvhtmlmktable1"/>
              <w:spacing w:before="0" w:beforeAutospacing="0" w:after="0" w:afterAutospacing="0"/>
            </w:pPr>
            <w:r w:rsidRPr="009254CB">
              <w:t>7.252.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83" w14:textId="77777777" w:rsidR="00A45B39" w:rsidRPr="009254CB" w:rsidRDefault="00A45B39" w:rsidP="00832792">
            <w:pPr>
              <w:jc w:val="center"/>
            </w:pPr>
            <w:r w:rsidRPr="009254CB">
              <w:t>391270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84" w14:textId="77777777" w:rsidR="00A45B39" w:rsidRPr="009254CB" w:rsidRDefault="00A45B39" w:rsidP="00832792">
            <w:pPr>
              <w:pStyle w:val="tvhtmlmktable1"/>
              <w:spacing w:before="0" w:beforeAutospacing="0" w:after="0" w:afterAutospacing="0"/>
              <w:jc w:val="center"/>
            </w:pPr>
            <w:r w:rsidRPr="009254CB">
              <w:t>602691</w:t>
            </w:r>
          </w:p>
        </w:tc>
      </w:tr>
      <w:tr w:rsidR="00A45B39" w:rsidRPr="009254CB" w14:paraId="405F018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86" w14:textId="77777777" w:rsidR="00A45B39" w:rsidRPr="009254CB" w:rsidRDefault="00A45B39" w:rsidP="00832792">
            <w:pPr>
              <w:pStyle w:val="tvhtmlmktable1"/>
              <w:spacing w:before="0" w:beforeAutospacing="0" w:after="0" w:afterAutospacing="0"/>
            </w:pPr>
            <w:r w:rsidRPr="009254CB">
              <w:t>14.253.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87" w14:textId="77777777" w:rsidR="00A45B39" w:rsidRPr="009254CB" w:rsidRDefault="00A45B39" w:rsidP="00832792">
            <w:pPr>
              <w:pStyle w:val="tvhtmlmktable1"/>
              <w:spacing w:before="0" w:beforeAutospacing="0" w:after="0" w:afterAutospacing="0"/>
            </w:pPr>
            <w:r w:rsidRPr="009254CB">
              <w:t>7.253.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88" w14:textId="77777777" w:rsidR="00A45B39" w:rsidRPr="009254CB" w:rsidRDefault="00A45B39" w:rsidP="00832792">
            <w:pPr>
              <w:jc w:val="center"/>
            </w:pPr>
            <w:r w:rsidRPr="009254CB">
              <w:t>392060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89" w14:textId="77777777" w:rsidR="00A45B39" w:rsidRPr="009254CB" w:rsidRDefault="00A45B39" w:rsidP="00832792">
            <w:pPr>
              <w:pStyle w:val="tvhtmlmktable1"/>
              <w:spacing w:before="0" w:beforeAutospacing="0" w:after="0" w:afterAutospacing="0"/>
              <w:jc w:val="center"/>
            </w:pPr>
            <w:r w:rsidRPr="009254CB">
              <w:t>602235</w:t>
            </w:r>
          </w:p>
        </w:tc>
      </w:tr>
      <w:tr w:rsidR="00A45B39" w:rsidRPr="009254CB" w14:paraId="405F018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8B" w14:textId="77777777" w:rsidR="00A45B39" w:rsidRPr="009254CB" w:rsidRDefault="00A45B39" w:rsidP="00832792">
            <w:pPr>
              <w:pStyle w:val="tvhtmlmktable1"/>
              <w:spacing w:before="0" w:beforeAutospacing="0" w:after="0" w:afterAutospacing="0"/>
            </w:pPr>
            <w:r w:rsidRPr="009254CB">
              <w:t>14.254.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8C" w14:textId="77777777" w:rsidR="00A45B39" w:rsidRPr="009254CB" w:rsidRDefault="00A45B39" w:rsidP="00832792">
            <w:pPr>
              <w:pStyle w:val="tvhtmlmktable1"/>
              <w:spacing w:before="0" w:beforeAutospacing="0" w:after="0" w:afterAutospacing="0"/>
            </w:pPr>
            <w:r w:rsidRPr="009254CB">
              <w:t>7.254.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8D" w14:textId="77777777" w:rsidR="00A45B39" w:rsidRPr="009254CB" w:rsidRDefault="00A45B39" w:rsidP="00832792">
            <w:pPr>
              <w:jc w:val="center"/>
            </w:pPr>
            <w:r w:rsidRPr="009254CB">
              <w:t>392630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8E" w14:textId="77777777" w:rsidR="00A45B39" w:rsidRPr="009254CB" w:rsidRDefault="00A45B39" w:rsidP="00832792">
            <w:pPr>
              <w:pStyle w:val="tvhtmlmktable1"/>
              <w:spacing w:before="0" w:beforeAutospacing="0" w:after="0" w:afterAutospacing="0"/>
              <w:jc w:val="center"/>
            </w:pPr>
            <w:r w:rsidRPr="009254CB">
              <w:t>601736</w:t>
            </w:r>
          </w:p>
        </w:tc>
      </w:tr>
      <w:tr w:rsidR="00A45B39" w:rsidRPr="009254CB" w14:paraId="405F019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90" w14:textId="77777777" w:rsidR="00A45B39" w:rsidRPr="009254CB" w:rsidRDefault="00A45B39" w:rsidP="00832792">
            <w:pPr>
              <w:pStyle w:val="tvhtmlmktable1"/>
              <w:spacing w:before="0" w:beforeAutospacing="0" w:after="0" w:afterAutospacing="0"/>
            </w:pPr>
            <w:r w:rsidRPr="009254CB">
              <w:t>14.255.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91" w14:textId="77777777" w:rsidR="00A45B39" w:rsidRPr="009254CB" w:rsidRDefault="00A45B39" w:rsidP="00832792">
            <w:pPr>
              <w:pStyle w:val="tvhtmlmktable1"/>
              <w:spacing w:before="0" w:beforeAutospacing="0" w:after="0" w:afterAutospacing="0"/>
            </w:pPr>
            <w:r w:rsidRPr="009254CB">
              <w:t>7.255.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92" w14:textId="77777777" w:rsidR="00A45B39" w:rsidRPr="009254CB" w:rsidRDefault="00A45B39" w:rsidP="00832792">
            <w:pPr>
              <w:jc w:val="center"/>
            </w:pPr>
            <w:r w:rsidRPr="009254CB">
              <w:t>393120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93" w14:textId="77777777" w:rsidR="00A45B39" w:rsidRPr="009254CB" w:rsidRDefault="00A45B39" w:rsidP="00832792">
            <w:pPr>
              <w:pStyle w:val="tvhtmlmktable1"/>
              <w:spacing w:before="0" w:beforeAutospacing="0" w:after="0" w:afterAutospacing="0"/>
              <w:jc w:val="center"/>
            </w:pPr>
            <w:r w:rsidRPr="009254CB">
              <w:t>601903</w:t>
            </w:r>
          </w:p>
        </w:tc>
      </w:tr>
      <w:tr w:rsidR="00A45B39" w:rsidRPr="009254CB" w14:paraId="405F019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95" w14:textId="77777777" w:rsidR="00A45B39" w:rsidRPr="009254CB" w:rsidRDefault="00A45B39" w:rsidP="00832792">
            <w:pPr>
              <w:pStyle w:val="tvhtmlmktable1"/>
              <w:spacing w:before="0" w:beforeAutospacing="0" w:after="0" w:afterAutospacing="0"/>
            </w:pPr>
            <w:r w:rsidRPr="009254CB">
              <w:t>14.256.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96" w14:textId="77777777" w:rsidR="00A45B39" w:rsidRPr="009254CB" w:rsidRDefault="00A45B39" w:rsidP="00832792">
            <w:pPr>
              <w:pStyle w:val="tvhtmlmktable1"/>
              <w:spacing w:before="0" w:beforeAutospacing="0" w:after="0" w:afterAutospacing="0"/>
            </w:pPr>
            <w:r w:rsidRPr="009254CB">
              <w:t>7.256.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97" w14:textId="77777777" w:rsidR="00A45B39" w:rsidRPr="009254CB" w:rsidRDefault="00A45B39" w:rsidP="00832792">
            <w:pPr>
              <w:jc w:val="center"/>
            </w:pPr>
            <w:r w:rsidRPr="009254CB">
              <w:t>393590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98" w14:textId="77777777" w:rsidR="00A45B39" w:rsidRPr="009254CB" w:rsidRDefault="00A45B39" w:rsidP="00832792">
            <w:pPr>
              <w:pStyle w:val="tvhtmlmktable1"/>
              <w:spacing w:before="0" w:beforeAutospacing="0" w:after="0" w:afterAutospacing="0"/>
              <w:jc w:val="center"/>
            </w:pPr>
            <w:r w:rsidRPr="009254CB">
              <w:t>601617</w:t>
            </w:r>
          </w:p>
        </w:tc>
      </w:tr>
      <w:tr w:rsidR="00A45B39" w:rsidRPr="009254CB" w14:paraId="405F019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9A" w14:textId="77777777" w:rsidR="00A45B39" w:rsidRPr="009254CB" w:rsidRDefault="00A45B39" w:rsidP="00832792">
            <w:pPr>
              <w:pStyle w:val="tvhtmlmktable1"/>
              <w:spacing w:before="0" w:beforeAutospacing="0" w:after="0" w:afterAutospacing="0"/>
            </w:pPr>
            <w:r w:rsidRPr="009254CB">
              <w:t>14.257.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9B" w14:textId="77777777" w:rsidR="00A45B39" w:rsidRPr="009254CB" w:rsidRDefault="00A45B39" w:rsidP="00832792">
            <w:pPr>
              <w:pStyle w:val="tvhtmlmktable1"/>
              <w:spacing w:before="0" w:beforeAutospacing="0" w:after="0" w:afterAutospacing="0"/>
            </w:pPr>
            <w:r w:rsidRPr="009254CB">
              <w:t>7.257.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9C" w14:textId="77777777" w:rsidR="00A45B39" w:rsidRPr="009254CB" w:rsidRDefault="00A45B39" w:rsidP="00832792">
            <w:pPr>
              <w:jc w:val="center"/>
            </w:pPr>
            <w:r w:rsidRPr="009254CB">
              <w:t>394340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9D" w14:textId="77777777" w:rsidR="00A45B39" w:rsidRPr="009254CB" w:rsidRDefault="00A45B39" w:rsidP="00832792">
            <w:pPr>
              <w:pStyle w:val="tvhtmlmktable1"/>
              <w:spacing w:before="0" w:beforeAutospacing="0" w:after="0" w:afterAutospacing="0"/>
              <w:jc w:val="center"/>
            </w:pPr>
            <w:r w:rsidRPr="009254CB">
              <w:t>601675</w:t>
            </w:r>
          </w:p>
        </w:tc>
      </w:tr>
      <w:tr w:rsidR="00A45B39" w:rsidRPr="009254CB" w14:paraId="405F01A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9F" w14:textId="77777777" w:rsidR="00A45B39" w:rsidRPr="009254CB" w:rsidRDefault="00A45B39" w:rsidP="00832792">
            <w:pPr>
              <w:pStyle w:val="tvhtmlmktable1"/>
              <w:spacing w:before="0" w:beforeAutospacing="0" w:after="0" w:afterAutospacing="0"/>
            </w:pPr>
            <w:r w:rsidRPr="009254CB">
              <w:t>14.258.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A0" w14:textId="77777777" w:rsidR="00A45B39" w:rsidRPr="009254CB" w:rsidRDefault="00A45B39" w:rsidP="00832792">
            <w:pPr>
              <w:pStyle w:val="tvhtmlmktable1"/>
              <w:spacing w:before="0" w:beforeAutospacing="0" w:after="0" w:afterAutospacing="0"/>
            </w:pPr>
            <w:r w:rsidRPr="009254CB">
              <w:t>7.258.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A1" w14:textId="77777777" w:rsidR="00A45B39" w:rsidRPr="009254CB" w:rsidRDefault="00A45B39" w:rsidP="00832792">
            <w:pPr>
              <w:jc w:val="center"/>
            </w:pPr>
            <w:r w:rsidRPr="009254CB">
              <w:t>394700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A2" w14:textId="77777777" w:rsidR="00A45B39" w:rsidRPr="009254CB" w:rsidRDefault="00A45B39" w:rsidP="00832792">
            <w:pPr>
              <w:pStyle w:val="tvhtmlmktable1"/>
              <w:spacing w:before="0" w:beforeAutospacing="0" w:after="0" w:afterAutospacing="0"/>
              <w:jc w:val="center"/>
            </w:pPr>
            <w:r w:rsidRPr="009254CB">
              <w:t>601460</w:t>
            </w:r>
          </w:p>
        </w:tc>
      </w:tr>
      <w:tr w:rsidR="00A45B39" w:rsidRPr="009254CB" w14:paraId="405F01A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A4" w14:textId="77777777" w:rsidR="00A45B39" w:rsidRPr="009254CB" w:rsidRDefault="00A45B39" w:rsidP="00832792">
            <w:pPr>
              <w:pStyle w:val="tvhtmlmktable1"/>
              <w:spacing w:before="0" w:beforeAutospacing="0" w:after="0" w:afterAutospacing="0"/>
            </w:pPr>
            <w:r w:rsidRPr="009254CB">
              <w:t>14.259.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A5" w14:textId="77777777" w:rsidR="00A45B39" w:rsidRPr="009254CB" w:rsidRDefault="00A45B39" w:rsidP="00832792">
            <w:pPr>
              <w:pStyle w:val="tvhtmlmktable1"/>
              <w:spacing w:before="0" w:beforeAutospacing="0" w:after="0" w:afterAutospacing="0"/>
            </w:pPr>
            <w:r w:rsidRPr="009254CB">
              <w:t>7.259.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A6" w14:textId="77777777" w:rsidR="00A45B39" w:rsidRPr="009254CB" w:rsidRDefault="00A45B39" w:rsidP="00832792">
            <w:pPr>
              <w:jc w:val="center"/>
            </w:pPr>
            <w:r w:rsidRPr="009254CB">
              <w:t>394660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A7" w14:textId="77777777" w:rsidR="00A45B39" w:rsidRPr="009254CB" w:rsidRDefault="00A45B39" w:rsidP="00832792">
            <w:pPr>
              <w:pStyle w:val="tvhtmlmktable1"/>
              <w:spacing w:before="0" w:beforeAutospacing="0" w:after="0" w:afterAutospacing="0"/>
              <w:jc w:val="center"/>
            </w:pPr>
            <w:r w:rsidRPr="009254CB">
              <w:t>601530</w:t>
            </w:r>
          </w:p>
        </w:tc>
      </w:tr>
      <w:tr w:rsidR="00A45B39" w:rsidRPr="009254CB" w14:paraId="405F01A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A9" w14:textId="77777777" w:rsidR="00A45B39" w:rsidRPr="009254CB" w:rsidRDefault="00A45B39" w:rsidP="00832792">
            <w:pPr>
              <w:pStyle w:val="tvhtmlmktable1"/>
              <w:spacing w:before="0" w:beforeAutospacing="0" w:after="0" w:afterAutospacing="0"/>
            </w:pPr>
            <w:r w:rsidRPr="009254CB">
              <w:t>14.260.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AA" w14:textId="77777777" w:rsidR="00A45B39" w:rsidRPr="009254CB" w:rsidRDefault="00A45B39" w:rsidP="00832792">
            <w:pPr>
              <w:pStyle w:val="tvhtmlmktable1"/>
              <w:spacing w:before="0" w:beforeAutospacing="0" w:after="0" w:afterAutospacing="0"/>
            </w:pPr>
            <w:r w:rsidRPr="009254CB">
              <w:t>7.260.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AB" w14:textId="77777777" w:rsidR="00A45B39" w:rsidRPr="009254CB" w:rsidRDefault="00A45B39" w:rsidP="00832792">
            <w:pPr>
              <w:jc w:val="center"/>
            </w:pPr>
            <w:r w:rsidRPr="009254CB">
              <w:t>394740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AC" w14:textId="77777777" w:rsidR="00A45B39" w:rsidRPr="009254CB" w:rsidRDefault="00A45B39" w:rsidP="00832792">
            <w:pPr>
              <w:pStyle w:val="tvhtmlmktable1"/>
              <w:spacing w:before="0" w:beforeAutospacing="0" w:after="0" w:afterAutospacing="0"/>
              <w:jc w:val="center"/>
            </w:pPr>
            <w:r w:rsidRPr="009254CB">
              <w:t>601494</w:t>
            </w:r>
          </w:p>
        </w:tc>
      </w:tr>
      <w:tr w:rsidR="00A45B39" w:rsidRPr="009254CB" w14:paraId="405F01B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AE" w14:textId="77777777" w:rsidR="00A45B39" w:rsidRPr="009254CB" w:rsidRDefault="00A45B39" w:rsidP="00832792">
            <w:pPr>
              <w:pStyle w:val="tvhtmlmktable1"/>
              <w:spacing w:before="0" w:beforeAutospacing="0" w:after="0" w:afterAutospacing="0"/>
            </w:pPr>
            <w:r w:rsidRPr="009254CB">
              <w:t>14.261.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AF" w14:textId="77777777" w:rsidR="00A45B39" w:rsidRPr="009254CB" w:rsidRDefault="00A45B39" w:rsidP="00832792">
            <w:pPr>
              <w:pStyle w:val="tvhtmlmktable1"/>
              <w:spacing w:before="0" w:beforeAutospacing="0" w:after="0" w:afterAutospacing="0"/>
            </w:pPr>
            <w:r w:rsidRPr="009254CB">
              <w:t>7.261.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B0" w14:textId="77777777" w:rsidR="00A45B39" w:rsidRPr="009254CB" w:rsidRDefault="00A45B39" w:rsidP="00832792">
            <w:pPr>
              <w:jc w:val="center"/>
            </w:pPr>
            <w:r w:rsidRPr="009254CB">
              <w:t>394820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B1" w14:textId="77777777" w:rsidR="00A45B39" w:rsidRPr="009254CB" w:rsidRDefault="00A45B39" w:rsidP="00832792">
            <w:pPr>
              <w:pStyle w:val="tvhtmlmktable1"/>
              <w:spacing w:before="0" w:beforeAutospacing="0" w:after="0" w:afterAutospacing="0"/>
              <w:jc w:val="center"/>
            </w:pPr>
            <w:r w:rsidRPr="009254CB">
              <w:t>601514</w:t>
            </w:r>
          </w:p>
        </w:tc>
      </w:tr>
      <w:tr w:rsidR="00A45B39" w:rsidRPr="009254CB" w14:paraId="405F01B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B3" w14:textId="77777777" w:rsidR="00A45B39" w:rsidRPr="009254CB" w:rsidRDefault="00A45B39" w:rsidP="00832792">
            <w:pPr>
              <w:pStyle w:val="tvhtmlmktable1"/>
              <w:spacing w:before="0" w:beforeAutospacing="0" w:after="0" w:afterAutospacing="0"/>
            </w:pPr>
            <w:r w:rsidRPr="009254CB">
              <w:t>14.262.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B4" w14:textId="77777777" w:rsidR="00A45B39" w:rsidRPr="009254CB" w:rsidRDefault="00A45B39" w:rsidP="00832792">
            <w:pPr>
              <w:pStyle w:val="tvhtmlmktable1"/>
              <w:spacing w:before="0" w:beforeAutospacing="0" w:after="0" w:afterAutospacing="0"/>
            </w:pPr>
            <w:r w:rsidRPr="009254CB">
              <w:t>7.262.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B5" w14:textId="77777777" w:rsidR="00A45B39" w:rsidRPr="009254CB" w:rsidRDefault="00A45B39" w:rsidP="00832792">
            <w:pPr>
              <w:jc w:val="center"/>
            </w:pPr>
            <w:r w:rsidRPr="009254CB">
              <w:t>396240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B6" w14:textId="77777777" w:rsidR="00A45B39" w:rsidRPr="009254CB" w:rsidRDefault="00A45B39" w:rsidP="00832792">
            <w:pPr>
              <w:pStyle w:val="tvhtmlmktable1"/>
              <w:spacing w:before="0" w:beforeAutospacing="0" w:after="0" w:afterAutospacing="0"/>
              <w:jc w:val="center"/>
            </w:pPr>
            <w:r w:rsidRPr="009254CB">
              <w:t>602989</w:t>
            </w:r>
          </w:p>
        </w:tc>
      </w:tr>
      <w:tr w:rsidR="00A45B39" w:rsidRPr="009254CB" w14:paraId="405F01B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B8" w14:textId="77777777" w:rsidR="00A45B39" w:rsidRPr="009254CB" w:rsidRDefault="00A45B39" w:rsidP="00832792">
            <w:pPr>
              <w:pStyle w:val="tvhtmlmktable1"/>
              <w:spacing w:before="0" w:beforeAutospacing="0" w:after="0" w:afterAutospacing="0"/>
            </w:pPr>
            <w:r w:rsidRPr="009254CB">
              <w:t>14.263.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B9" w14:textId="77777777" w:rsidR="00A45B39" w:rsidRPr="009254CB" w:rsidRDefault="00A45B39" w:rsidP="00832792">
            <w:pPr>
              <w:pStyle w:val="tvhtmlmktable1"/>
              <w:spacing w:before="0" w:beforeAutospacing="0" w:after="0" w:afterAutospacing="0"/>
            </w:pPr>
            <w:r w:rsidRPr="009254CB">
              <w:t>7.263.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BA" w14:textId="77777777" w:rsidR="00A45B39" w:rsidRPr="009254CB" w:rsidRDefault="00A45B39" w:rsidP="00832792">
            <w:pPr>
              <w:jc w:val="center"/>
            </w:pPr>
            <w:r w:rsidRPr="009254CB">
              <w:t>395880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BB" w14:textId="77777777" w:rsidR="00A45B39" w:rsidRPr="009254CB" w:rsidRDefault="00A45B39" w:rsidP="00832792">
            <w:pPr>
              <w:pStyle w:val="tvhtmlmktable1"/>
              <w:spacing w:before="0" w:beforeAutospacing="0" w:after="0" w:afterAutospacing="0"/>
              <w:jc w:val="center"/>
            </w:pPr>
            <w:r w:rsidRPr="009254CB">
              <w:t>603335</w:t>
            </w:r>
          </w:p>
        </w:tc>
      </w:tr>
      <w:tr w:rsidR="00A45B39" w:rsidRPr="009254CB" w14:paraId="405F01C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BD" w14:textId="77777777" w:rsidR="00A45B39" w:rsidRPr="009254CB" w:rsidRDefault="00A45B39" w:rsidP="00832792">
            <w:pPr>
              <w:pStyle w:val="tvhtmlmktable1"/>
              <w:spacing w:before="0" w:beforeAutospacing="0" w:after="0" w:afterAutospacing="0"/>
            </w:pPr>
            <w:r w:rsidRPr="009254CB">
              <w:t>14.264.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BE" w14:textId="77777777" w:rsidR="00A45B39" w:rsidRPr="009254CB" w:rsidRDefault="00A45B39" w:rsidP="00832792">
            <w:pPr>
              <w:pStyle w:val="tvhtmlmktable1"/>
              <w:spacing w:before="0" w:beforeAutospacing="0" w:after="0" w:afterAutospacing="0"/>
            </w:pPr>
            <w:r w:rsidRPr="009254CB">
              <w:t>7.264.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BF" w14:textId="77777777" w:rsidR="00A45B39" w:rsidRPr="009254CB" w:rsidRDefault="00A45B39" w:rsidP="00832792">
            <w:pPr>
              <w:jc w:val="center"/>
            </w:pPr>
            <w:r w:rsidRPr="009254CB">
              <w:t>395210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C0" w14:textId="77777777" w:rsidR="00A45B39" w:rsidRPr="009254CB" w:rsidRDefault="00A45B39" w:rsidP="00832792">
            <w:pPr>
              <w:pStyle w:val="tvhtmlmktable1"/>
              <w:spacing w:before="0" w:beforeAutospacing="0" w:after="0" w:afterAutospacing="0"/>
              <w:jc w:val="center"/>
            </w:pPr>
            <w:r w:rsidRPr="009254CB">
              <w:t>602637</w:t>
            </w:r>
          </w:p>
        </w:tc>
      </w:tr>
      <w:tr w:rsidR="00A45B39" w:rsidRPr="009254CB" w14:paraId="405F01C6"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C2" w14:textId="77777777" w:rsidR="00A45B39" w:rsidRPr="009254CB" w:rsidRDefault="00A45B39" w:rsidP="00832792">
            <w:pPr>
              <w:pStyle w:val="tvhtmlmktable1"/>
              <w:spacing w:before="0" w:beforeAutospacing="0" w:after="0" w:afterAutospacing="0"/>
            </w:pPr>
            <w:r w:rsidRPr="009254CB">
              <w:t>14.265.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C3" w14:textId="77777777" w:rsidR="00A45B39" w:rsidRPr="009254CB" w:rsidRDefault="00A45B39" w:rsidP="00832792">
            <w:pPr>
              <w:pStyle w:val="tvhtmlmktable1"/>
              <w:spacing w:before="0" w:beforeAutospacing="0" w:after="0" w:afterAutospacing="0"/>
            </w:pPr>
            <w:r w:rsidRPr="009254CB">
              <w:t>7.265.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C4" w14:textId="77777777" w:rsidR="00A45B39" w:rsidRPr="009254CB" w:rsidRDefault="00A45B39" w:rsidP="00832792">
            <w:pPr>
              <w:jc w:val="center"/>
            </w:pPr>
            <w:r w:rsidRPr="009254CB">
              <w:t>394490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C5" w14:textId="77777777" w:rsidR="00A45B39" w:rsidRPr="009254CB" w:rsidRDefault="00A45B39" w:rsidP="00832792">
            <w:pPr>
              <w:pStyle w:val="tvhtmlmktable1"/>
              <w:spacing w:before="0" w:beforeAutospacing="0" w:after="0" w:afterAutospacing="0"/>
              <w:jc w:val="center"/>
            </w:pPr>
            <w:r w:rsidRPr="009254CB">
              <w:t>603325</w:t>
            </w:r>
          </w:p>
        </w:tc>
      </w:tr>
      <w:tr w:rsidR="00A45B39" w:rsidRPr="009254CB" w14:paraId="405F01CB"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C7" w14:textId="77777777" w:rsidR="00A45B39" w:rsidRPr="009254CB" w:rsidRDefault="00A45B39" w:rsidP="00832792">
            <w:pPr>
              <w:pStyle w:val="tvhtmlmktable1"/>
              <w:spacing w:before="0" w:beforeAutospacing="0" w:after="0" w:afterAutospacing="0"/>
            </w:pPr>
            <w:r w:rsidRPr="009254CB">
              <w:t>14.266.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C8" w14:textId="77777777" w:rsidR="00A45B39" w:rsidRPr="009254CB" w:rsidRDefault="00A45B39" w:rsidP="00832792">
            <w:pPr>
              <w:pStyle w:val="tvhtmlmktable1"/>
              <w:spacing w:before="0" w:beforeAutospacing="0" w:after="0" w:afterAutospacing="0"/>
            </w:pPr>
            <w:r w:rsidRPr="009254CB">
              <w:t>7.266.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C9" w14:textId="77777777" w:rsidR="00A45B39" w:rsidRPr="009254CB" w:rsidRDefault="00A45B39" w:rsidP="00832792">
            <w:pPr>
              <w:jc w:val="center"/>
            </w:pPr>
            <w:r w:rsidRPr="009254CB">
              <w:t>393680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CA" w14:textId="77777777" w:rsidR="00A45B39" w:rsidRPr="009254CB" w:rsidRDefault="00A45B39" w:rsidP="00832792">
            <w:pPr>
              <w:pStyle w:val="tvhtmlmktable1"/>
              <w:spacing w:before="0" w:beforeAutospacing="0" w:after="0" w:afterAutospacing="0"/>
              <w:jc w:val="center"/>
            </w:pPr>
            <w:r w:rsidRPr="009254CB">
              <w:t>602483</w:t>
            </w:r>
          </w:p>
        </w:tc>
      </w:tr>
      <w:tr w:rsidR="00A45B39" w:rsidRPr="009254CB" w14:paraId="405F01D0"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CC" w14:textId="77777777" w:rsidR="00A45B39" w:rsidRPr="009254CB" w:rsidRDefault="00A45B39" w:rsidP="00832792">
            <w:pPr>
              <w:pStyle w:val="tvhtmlmktable1"/>
              <w:spacing w:before="0" w:beforeAutospacing="0" w:after="0" w:afterAutospacing="0"/>
            </w:pPr>
            <w:r w:rsidRPr="009254CB">
              <w:t>14.267.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CD" w14:textId="77777777" w:rsidR="00A45B39" w:rsidRPr="009254CB" w:rsidRDefault="00A45B39" w:rsidP="00832792">
            <w:pPr>
              <w:pStyle w:val="tvhtmlmktable1"/>
              <w:spacing w:before="0" w:beforeAutospacing="0" w:after="0" w:afterAutospacing="0"/>
            </w:pPr>
            <w:r w:rsidRPr="009254CB">
              <w:t>7.267.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CE" w14:textId="77777777" w:rsidR="00A45B39" w:rsidRPr="009254CB" w:rsidRDefault="00A45B39" w:rsidP="00832792">
            <w:pPr>
              <w:jc w:val="center"/>
            </w:pPr>
            <w:r w:rsidRPr="009254CB">
              <w:t>396050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CF" w14:textId="77777777" w:rsidR="00A45B39" w:rsidRPr="009254CB" w:rsidRDefault="00A45B39" w:rsidP="00832792">
            <w:pPr>
              <w:pStyle w:val="tvhtmlmktable1"/>
              <w:spacing w:before="0" w:beforeAutospacing="0" w:after="0" w:afterAutospacing="0"/>
              <w:jc w:val="center"/>
            </w:pPr>
            <w:r w:rsidRPr="009254CB">
              <w:t>607341</w:t>
            </w:r>
          </w:p>
        </w:tc>
      </w:tr>
      <w:tr w:rsidR="00A45B39" w:rsidRPr="009254CB" w14:paraId="405F01D5"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D1" w14:textId="77777777" w:rsidR="00A45B39" w:rsidRPr="009254CB" w:rsidRDefault="00A45B39" w:rsidP="00832792">
            <w:pPr>
              <w:pStyle w:val="tvhtmlmktable1"/>
              <w:spacing w:before="0" w:beforeAutospacing="0" w:after="0" w:afterAutospacing="0"/>
            </w:pPr>
            <w:r w:rsidRPr="009254CB">
              <w:t>14.268.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D2" w14:textId="77777777" w:rsidR="00A45B39" w:rsidRPr="009254CB" w:rsidRDefault="00A45B39" w:rsidP="00832792">
            <w:pPr>
              <w:pStyle w:val="tvhtmlmktable1"/>
              <w:spacing w:before="0" w:beforeAutospacing="0" w:after="0" w:afterAutospacing="0"/>
            </w:pPr>
            <w:r w:rsidRPr="009254CB">
              <w:t>7.268.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D3" w14:textId="77777777" w:rsidR="00A45B39" w:rsidRPr="009254CB" w:rsidRDefault="00A45B39" w:rsidP="00832792">
            <w:pPr>
              <w:jc w:val="center"/>
            </w:pPr>
            <w:r w:rsidRPr="009254CB">
              <w:t>396090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D4" w14:textId="77777777" w:rsidR="00A45B39" w:rsidRPr="009254CB" w:rsidRDefault="00A45B39" w:rsidP="00832792">
            <w:pPr>
              <w:pStyle w:val="tvhtmlmktable1"/>
              <w:spacing w:before="0" w:beforeAutospacing="0" w:after="0" w:afterAutospacing="0"/>
              <w:jc w:val="center"/>
            </w:pPr>
            <w:r w:rsidRPr="009254CB">
              <w:t>607360</w:t>
            </w:r>
          </w:p>
        </w:tc>
      </w:tr>
      <w:tr w:rsidR="00A45B39" w:rsidRPr="009254CB" w14:paraId="405F01DA"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D6" w14:textId="77777777" w:rsidR="00A45B39" w:rsidRPr="009254CB" w:rsidRDefault="00A45B39" w:rsidP="00832792">
            <w:pPr>
              <w:pStyle w:val="tvhtmlmktable1"/>
              <w:spacing w:before="0" w:beforeAutospacing="0" w:after="0" w:afterAutospacing="0"/>
            </w:pPr>
            <w:r w:rsidRPr="009254CB">
              <w:t>14.269.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D7" w14:textId="77777777" w:rsidR="00A45B39" w:rsidRPr="009254CB" w:rsidRDefault="00A45B39" w:rsidP="00832792">
            <w:pPr>
              <w:pStyle w:val="tvhtmlmktable1"/>
              <w:spacing w:before="0" w:beforeAutospacing="0" w:after="0" w:afterAutospacing="0"/>
            </w:pPr>
            <w:r w:rsidRPr="009254CB">
              <w:t>7.269.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D8" w14:textId="77777777" w:rsidR="00A45B39" w:rsidRPr="009254CB" w:rsidRDefault="00A45B39" w:rsidP="00832792">
            <w:pPr>
              <w:jc w:val="center"/>
            </w:pPr>
            <w:r w:rsidRPr="009254CB">
              <w:t>396130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D9" w14:textId="77777777" w:rsidR="00A45B39" w:rsidRPr="009254CB" w:rsidRDefault="00A45B39" w:rsidP="00832792">
            <w:pPr>
              <w:pStyle w:val="tvhtmlmktable1"/>
              <w:spacing w:before="0" w:beforeAutospacing="0" w:after="0" w:afterAutospacing="0"/>
              <w:jc w:val="center"/>
            </w:pPr>
            <w:r w:rsidRPr="009254CB">
              <w:t>607385</w:t>
            </w:r>
          </w:p>
        </w:tc>
      </w:tr>
      <w:tr w:rsidR="00A45B39" w:rsidRPr="009254CB" w14:paraId="405F01DF"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DB" w14:textId="77777777" w:rsidR="00A45B39" w:rsidRPr="009254CB" w:rsidRDefault="00A45B39" w:rsidP="00832792">
            <w:pPr>
              <w:pStyle w:val="tvhtmlmktable1"/>
              <w:spacing w:before="0" w:beforeAutospacing="0" w:after="0" w:afterAutospacing="0"/>
            </w:pPr>
            <w:r w:rsidRPr="009254CB">
              <w:t>14.270.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DC" w14:textId="77777777" w:rsidR="00A45B39" w:rsidRPr="009254CB" w:rsidRDefault="00A45B39" w:rsidP="00832792">
            <w:pPr>
              <w:pStyle w:val="tvhtmlmktable1"/>
              <w:spacing w:before="0" w:beforeAutospacing="0" w:after="0" w:afterAutospacing="0"/>
            </w:pPr>
            <w:r w:rsidRPr="009254CB">
              <w:t>7.270.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DD" w14:textId="77777777" w:rsidR="00A45B39" w:rsidRPr="009254CB" w:rsidRDefault="00A45B39" w:rsidP="00832792">
            <w:pPr>
              <w:jc w:val="center"/>
            </w:pPr>
            <w:r w:rsidRPr="009254CB">
              <w:t>396160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DE" w14:textId="77777777" w:rsidR="00A45B39" w:rsidRPr="009254CB" w:rsidRDefault="00A45B39" w:rsidP="00832792">
            <w:pPr>
              <w:pStyle w:val="tvhtmlmktable1"/>
              <w:spacing w:before="0" w:beforeAutospacing="0" w:after="0" w:afterAutospacing="0"/>
              <w:jc w:val="center"/>
            </w:pPr>
            <w:r w:rsidRPr="009254CB">
              <w:t>607379</w:t>
            </w:r>
          </w:p>
        </w:tc>
      </w:tr>
      <w:tr w:rsidR="00A45B39" w:rsidRPr="009254CB" w14:paraId="405F01E4"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E0" w14:textId="77777777" w:rsidR="00A45B39" w:rsidRPr="009254CB" w:rsidRDefault="00A45B39" w:rsidP="00832792">
            <w:pPr>
              <w:pStyle w:val="tvhtmlmktable1"/>
              <w:spacing w:before="0" w:beforeAutospacing="0" w:after="0" w:afterAutospacing="0"/>
            </w:pPr>
            <w:r w:rsidRPr="009254CB">
              <w:t>14.271.</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E1" w14:textId="77777777" w:rsidR="00A45B39" w:rsidRPr="009254CB" w:rsidRDefault="00A45B39" w:rsidP="00832792">
            <w:pPr>
              <w:pStyle w:val="tvhtmlmktable1"/>
              <w:spacing w:before="0" w:beforeAutospacing="0" w:after="0" w:afterAutospacing="0"/>
            </w:pPr>
            <w:r w:rsidRPr="009254CB">
              <w:t>7.271.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E2" w14:textId="77777777" w:rsidR="00A45B39" w:rsidRPr="009254CB" w:rsidRDefault="00A45B39" w:rsidP="00832792">
            <w:pPr>
              <w:jc w:val="center"/>
            </w:pPr>
            <w:r w:rsidRPr="009254CB">
              <w:t>396240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E3" w14:textId="77777777" w:rsidR="00A45B39" w:rsidRPr="009254CB" w:rsidRDefault="00A45B39" w:rsidP="00832792">
            <w:pPr>
              <w:pStyle w:val="tvhtmlmktable1"/>
              <w:spacing w:before="0" w:beforeAutospacing="0" w:after="0" w:afterAutospacing="0"/>
              <w:jc w:val="center"/>
            </w:pPr>
            <w:r w:rsidRPr="009254CB">
              <w:t>607378</w:t>
            </w:r>
          </w:p>
        </w:tc>
      </w:tr>
      <w:tr w:rsidR="00A45B39" w:rsidRPr="009254CB" w14:paraId="405F01E9"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E5" w14:textId="77777777" w:rsidR="00A45B39" w:rsidRPr="009254CB" w:rsidRDefault="00A45B39" w:rsidP="00832792">
            <w:pPr>
              <w:pStyle w:val="tvhtmlmktable1"/>
              <w:spacing w:before="0" w:beforeAutospacing="0" w:after="0" w:afterAutospacing="0"/>
            </w:pPr>
            <w:r w:rsidRPr="009254CB">
              <w:t>14.272.</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E6" w14:textId="77777777" w:rsidR="00A45B39" w:rsidRPr="009254CB" w:rsidRDefault="00A45B39" w:rsidP="00832792">
            <w:pPr>
              <w:pStyle w:val="tvhtmlmktable1"/>
              <w:spacing w:before="0" w:beforeAutospacing="0" w:after="0" w:afterAutospacing="0"/>
            </w:pPr>
            <w:r w:rsidRPr="009254CB">
              <w:t>7.272.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E7" w14:textId="77777777" w:rsidR="00A45B39" w:rsidRPr="009254CB" w:rsidRDefault="00A45B39" w:rsidP="00832792">
            <w:pPr>
              <w:jc w:val="center"/>
            </w:pPr>
            <w:r w:rsidRPr="009254CB">
              <w:t>396750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E8" w14:textId="77777777" w:rsidR="00A45B39" w:rsidRPr="009254CB" w:rsidRDefault="00A45B39" w:rsidP="00832792">
            <w:pPr>
              <w:pStyle w:val="tvhtmlmktable1"/>
              <w:spacing w:before="0" w:beforeAutospacing="0" w:after="0" w:afterAutospacing="0"/>
              <w:jc w:val="center"/>
            </w:pPr>
            <w:r w:rsidRPr="009254CB">
              <w:t>607909</w:t>
            </w:r>
          </w:p>
        </w:tc>
      </w:tr>
      <w:tr w:rsidR="00A45B39" w:rsidRPr="009254CB" w14:paraId="405F01EE"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EA" w14:textId="77777777" w:rsidR="00A45B39" w:rsidRPr="009254CB" w:rsidRDefault="00A45B39" w:rsidP="00832792">
            <w:pPr>
              <w:pStyle w:val="tvhtmlmktable1"/>
              <w:spacing w:before="0" w:beforeAutospacing="0" w:after="0" w:afterAutospacing="0"/>
            </w:pPr>
            <w:r w:rsidRPr="009254CB">
              <w:t>14.273.</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EB" w14:textId="77777777" w:rsidR="00A45B39" w:rsidRPr="009254CB" w:rsidRDefault="00A45B39" w:rsidP="00832792">
            <w:pPr>
              <w:pStyle w:val="tvhtmlmktable1"/>
              <w:spacing w:before="0" w:beforeAutospacing="0" w:after="0" w:afterAutospacing="0"/>
            </w:pPr>
            <w:r w:rsidRPr="009254CB">
              <w:t>7.273.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EC" w14:textId="77777777" w:rsidR="00A45B39" w:rsidRPr="009254CB" w:rsidRDefault="00A45B39" w:rsidP="00832792">
            <w:pPr>
              <w:jc w:val="center"/>
            </w:pPr>
            <w:r w:rsidRPr="009254CB">
              <w:t>396760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ED" w14:textId="77777777" w:rsidR="00A45B39" w:rsidRPr="009254CB" w:rsidRDefault="00A45B39" w:rsidP="00832792">
            <w:pPr>
              <w:pStyle w:val="tvhtmlmktable1"/>
              <w:spacing w:before="0" w:beforeAutospacing="0" w:after="0" w:afterAutospacing="0"/>
              <w:jc w:val="center"/>
            </w:pPr>
            <w:r w:rsidRPr="009254CB">
              <w:t>607904</w:t>
            </w:r>
          </w:p>
        </w:tc>
      </w:tr>
      <w:tr w:rsidR="00A45B39" w:rsidRPr="009254CB" w14:paraId="405F01F3"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EF" w14:textId="77777777" w:rsidR="00A45B39" w:rsidRPr="009254CB" w:rsidRDefault="00A45B39" w:rsidP="00832792">
            <w:pPr>
              <w:pStyle w:val="tvhtmlmktable1"/>
              <w:spacing w:before="0" w:beforeAutospacing="0" w:after="0" w:afterAutospacing="0"/>
            </w:pPr>
            <w:r w:rsidRPr="009254CB">
              <w:t>14.274.</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F0" w14:textId="77777777" w:rsidR="00A45B39" w:rsidRPr="009254CB" w:rsidRDefault="00A45B39" w:rsidP="00832792">
            <w:pPr>
              <w:pStyle w:val="tvhtmlmktable1"/>
              <w:spacing w:before="0" w:beforeAutospacing="0" w:after="0" w:afterAutospacing="0"/>
            </w:pPr>
            <w:r w:rsidRPr="009254CB">
              <w:t>7.274.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F1" w14:textId="77777777" w:rsidR="00A45B39" w:rsidRPr="009254CB" w:rsidRDefault="00A45B39" w:rsidP="00832792">
            <w:pPr>
              <w:jc w:val="center"/>
            </w:pPr>
            <w:r w:rsidRPr="009254CB">
              <w:t>396850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F2" w14:textId="77777777" w:rsidR="00A45B39" w:rsidRPr="009254CB" w:rsidRDefault="00A45B39" w:rsidP="00832792">
            <w:pPr>
              <w:pStyle w:val="tvhtmlmktable1"/>
              <w:spacing w:before="0" w:beforeAutospacing="0" w:after="0" w:afterAutospacing="0"/>
              <w:jc w:val="center"/>
            </w:pPr>
            <w:r w:rsidRPr="009254CB">
              <w:t>607989</w:t>
            </w:r>
          </w:p>
        </w:tc>
      </w:tr>
      <w:tr w:rsidR="00A45B39" w:rsidRPr="009254CB" w14:paraId="405F01F8"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F4" w14:textId="77777777" w:rsidR="00A45B39" w:rsidRPr="009254CB" w:rsidRDefault="00A45B39" w:rsidP="00832792">
            <w:pPr>
              <w:pStyle w:val="tvhtmlmktable1"/>
              <w:spacing w:before="0" w:beforeAutospacing="0" w:after="0" w:afterAutospacing="0"/>
            </w:pPr>
            <w:r w:rsidRPr="009254CB">
              <w:t>14.275.</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F5" w14:textId="77777777" w:rsidR="00A45B39" w:rsidRPr="009254CB" w:rsidRDefault="00A45B39" w:rsidP="00832792">
            <w:pPr>
              <w:pStyle w:val="tvhtmlmktable1"/>
              <w:spacing w:before="0" w:beforeAutospacing="0" w:after="0" w:afterAutospacing="0"/>
            </w:pPr>
            <w:r w:rsidRPr="009254CB">
              <w:t>7.275.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F6" w14:textId="77777777" w:rsidR="00A45B39" w:rsidRPr="009254CB" w:rsidRDefault="00A45B39" w:rsidP="00832792">
            <w:pPr>
              <w:jc w:val="center"/>
            </w:pPr>
            <w:r w:rsidRPr="009254CB">
              <w:t>396870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F7" w14:textId="77777777" w:rsidR="00A45B39" w:rsidRPr="009254CB" w:rsidRDefault="00A45B39" w:rsidP="00832792">
            <w:pPr>
              <w:pStyle w:val="tvhtmlmktable1"/>
              <w:spacing w:before="0" w:beforeAutospacing="0" w:after="0" w:afterAutospacing="0"/>
              <w:jc w:val="center"/>
            </w:pPr>
            <w:r w:rsidRPr="009254CB">
              <w:t>607978</w:t>
            </w:r>
          </w:p>
        </w:tc>
      </w:tr>
      <w:tr w:rsidR="00A45B39" w:rsidRPr="009254CB" w14:paraId="405F01FD"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F9" w14:textId="77777777" w:rsidR="00A45B39" w:rsidRPr="009254CB" w:rsidRDefault="00A45B39" w:rsidP="00832792">
            <w:pPr>
              <w:pStyle w:val="tvhtmlmktable1"/>
              <w:spacing w:before="0" w:beforeAutospacing="0" w:after="0" w:afterAutospacing="0"/>
            </w:pPr>
            <w:r w:rsidRPr="009254CB">
              <w:t>14.276.</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FA" w14:textId="77777777" w:rsidR="00A45B39" w:rsidRPr="009254CB" w:rsidRDefault="00A45B39" w:rsidP="00832792">
            <w:pPr>
              <w:pStyle w:val="tvhtmlmktable1"/>
              <w:spacing w:before="0" w:beforeAutospacing="0" w:after="0" w:afterAutospacing="0"/>
            </w:pPr>
            <w:r w:rsidRPr="009254CB">
              <w:t>7.276.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1FB" w14:textId="77777777" w:rsidR="00A45B39" w:rsidRPr="009254CB" w:rsidRDefault="00A45B39" w:rsidP="00832792">
            <w:pPr>
              <w:jc w:val="center"/>
            </w:pPr>
            <w:r w:rsidRPr="009254CB">
              <w:t>396910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1FC" w14:textId="77777777" w:rsidR="00A45B39" w:rsidRPr="009254CB" w:rsidRDefault="00A45B39" w:rsidP="00832792">
            <w:pPr>
              <w:pStyle w:val="tvhtmlmktable1"/>
              <w:spacing w:before="0" w:beforeAutospacing="0" w:after="0" w:afterAutospacing="0"/>
              <w:jc w:val="center"/>
            </w:pPr>
            <w:r w:rsidRPr="009254CB">
              <w:t>608020</w:t>
            </w:r>
          </w:p>
        </w:tc>
      </w:tr>
      <w:tr w:rsidR="00A45B39" w:rsidRPr="009254CB" w14:paraId="405F0202"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1FE" w14:textId="77777777" w:rsidR="00A45B39" w:rsidRPr="009254CB" w:rsidRDefault="00A45B39" w:rsidP="00832792">
            <w:pPr>
              <w:pStyle w:val="tvhtmlmktable1"/>
              <w:spacing w:before="0" w:beforeAutospacing="0" w:after="0" w:afterAutospacing="0"/>
            </w:pPr>
            <w:r w:rsidRPr="009254CB">
              <w:t>14.277.</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1FF" w14:textId="77777777" w:rsidR="00A45B39" w:rsidRPr="009254CB" w:rsidRDefault="00A45B39" w:rsidP="00832792">
            <w:pPr>
              <w:pStyle w:val="tvhtmlmktable1"/>
              <w:spacing w:before="0" w:beforeAutospacing="0" w:after="0" w:afterAutospacing="0"/>
            </w:pPr>
            <w:r w:rsidRPr="009254CB">
              <w:t>7.277.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00" w14:textId="77777777" w:rsidR="00A45B39" w:rsidRPr="009254CB" w:rsidRDefault="00A45B39" w:rsidP="00832792">
            <w:pPr>
              <w:jc w:val="center"/>
            </w:pPr>
            <w:r w:rsidRPr="009254CB">
              <w:t>396800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01" w14:textId="77777777" w:rsidR="00A45B39" w:rsidRPr="009254CB" w:rsidRDefault="00A45B39" w:rsidP="00832792">
            <w:pPr>
              <w:pStyle w:val="tvhtmlmktable1"/>
              <w:spacing w:before="0" w:beforeAutospacing="0" w:after="0" w:afterAutospacing="0"/>
              <w:jc w:val="center"/>
            </w:pPr>
            <w:r w:rsidRPr="009254CB">
              <w:t>608128</w:t>
            </w:r>
          </w:p>
        </w:tc>
      </w:tr>
      <w:tr w:rsidR="00A45B39" w:rsidRPr="009254CB" w14:paraId="405F0207"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203" w14:textId="77777777" w:rsidR="00A45B39" w:rsidRPr="009254CB" w:rsidRDefault="00A45B39" w:rsidP="00832792">
            <w:pPr>
              <w:pStyle w:val="tvhtmlmktable1"/>
              <w:spacing w:before="0" w:beforeAutospacing="0" w:after="0" w:afterAutospacing="0"/>
            </w:pPr>
            <w:r w:rsidRPr="009254CB">
              <w:t>14.278.</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204" w14:textId="77777777" w:rsidR="00A45B39" w:rsidRPr="009254CB" w:rsidRDefault="00A45B39" w:rsidP="00832792">
            <w:pPr>
              <w:pStyle w:val="tvhtmlmktable1"/>
              <w:spacing w:before="0" w:beforeAutospacing="0" w:after="0" w:afterAutospacing="0"/>
            </w:pPr>
            <w:r w:rsidRPr="009254CB">
              <w:t>7.278.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05" w14:textId="77777777" w:rsidR="00A45B39" w:rsidRPr="009254CB" w:rsidRDefault="00A45B39" w:rsidP="00832792">
            <w:pPr>
              <w:jc w:val="center"/>
            </w:pPr>
            <w:r w:rsidRPr="009254CB">
              <w:t>395880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06" w14:textId="77777777" w:rsidR="00A45B39" w:rsidRPr="009254CB" w:rsidRDefault="00A45B39" w:rsidP="00832792">
            <w:pPr>
              <w:pStyle w:val="tvhtmlmktable1"/>
              <w:spacing w:before="0" w:beforeAutospacing="0" w:after="0" w:afterAutospacing="0"/>
              <w:jc w:val="center"/>
            </w:pPr>
            <w:r w:rsidRPr="009254CB">
              <w:t>607487</w:t>
            </w:r>
          </w:p>
        </w:tc>
      </w:tr>
      <w:tr w:rsidR="00A45B39" w:rsidRPr="009254CB" w14:paraId="405F020C"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208" w14:textId="77777777" w:rsidR="00A45B39" w:rsidRPr="009254CB" w:rsidRDefault="00A45B39" w:rsidP="00832792">
            <w:pPr>
              <w:pStyle w:val="tvhtmlmktable1"/>
              <w:spacing w:before="0" w:beforeAutospacing="0" w:after="0" w:afterAutospacing="0"/>
            </w:pPr>
            <w:r w:rsidRPr="009254CB">
              <w:t>14.279.</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209" w14:textId="77777777" w:rsidR="00A45B39" w:rsidRPr="009254CB" w:rsidRDefault="00A45B39" w:rsidP="00832792">
            <w:pPr>
              <w:pStyle w:val="tvhtmlmktable1"/>
              <w:spacing w:before="0" w:beforeAutospacing="0" w:after="0" w:afterAutospacing="0"/>
            </w:pPr>
            <w:r w:rsidRPr="009254CB">
              <w:t>7.279.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0A" w14:textId="77777777" w:rsidR="00A45B39" w:rsidRPr="009254CB" w:rsidRDefault="00A45B39" w:rsidP="00832792">
            <w:pPr>
              <w:jc w:val="center"/>
            </w:pPr>
            <w:r w:rsidRPr="009254CB">
              <w:t>395900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0B" w14:textId="77777777" w:rsidR="00A45B39" w:rsidRPr="009254CB" w:rsidRDefault="00A45B39" w:rsidP="00832792">
            <w:pPr>
              <w:pStyle w:val="tvhtmlmktable1"/>
              <w:spacing w:before="0" w:beforeAutospacing="0" w:after="0" w:afterAutospacing="0"/>
              <w:jc w:val="center"/>
            </w:pPr>
            <w:r w:rsidRPr="009254CB">
              <w:t>607470</w:t>
            </w:r>
          </w:p>
        </w:tc>
      </w:tr>
      <w:tr w:rsidR="00A45B39" w:rsidRPr="009254CB" w14:paraId="405F0211" w14:textId="77777777" w:rsidTr="00BC062C">
        <w:trPr>
          <w:trHeight w:val="60"/>
        </w:trPr>
        <w:tc>
          <w:tcPr>
            <w:tcW w:w="953" w:type="pct"/>
            <w:tcBorders>
              <w:top w:val="outset" w:sz="6" w:space="0" w:color="000000"/>
              <w:left w:val="outset" w:sz="6" w:space="0" w:color="000000"/>
              <w:bottom w:val="outset" w:sz="6" w:space="0" w:color="000000"/>
              <w:right w:val="outset" w:sz="6" w:space="0" w:color="000000"/>
            </w:tcBorders>
            <w:vAlign w:val="center"/>
          </w:tcPr>
          <w:p w14:paraId="405F020D" w14:textId="77777777" w:rsidR="00A45B39" w:rsidRPr="009254CB" w:rsidRDefault="00A45B39" w:rsidP="00832792">
            <w:pPr>
              <w:pStyle w:val="tvhtmlmktable1"/>
              <w:spacing w:before="0" w:beforeAutospacing="0" w:after="0" w:afterAutospacing="0"/>
            </w:pPr>
            <w:r w:rsidRPr="009254CB">
              <w:t>14.280.</w:t>
            </w:r>
          </w:p>
        </w:tc>
        <w:tc>
          <w:tcPr>
            <w:tcW w:w="1304" w:type="pct"/>
            <w:tcBorders>
              <w:top w:val="outset" w:sz="6" w:space="0" w:color="000000"/>
              <w:left w:val="outset" w:sz="6" w:space="0" w:color="000000"/>
              <w:bottom w:val="outset" w:sz="6" w:space="0" w:color="000000"/>
              <w:right w:val="outset" w:sz="6" w:space="0" w:color="000000"/>
            </w:tcBorders>
            <w:vAlign w:val="center"/>
          </w:tcPr>
          <w:p w14:paraId="405F020E" w14:textId="77777777" w:rsidR="00A45B39" w:rsidRPr="009254CB" w:rsidRDefault="00A45B39" w:rsidP="00832792">
            <w:pPr>
              <w:pStyle w:val="tvhtmlmktable1"/>
              <w:spacing w:before="0" w:beforeAutospacing="0" w:after="0" w:afterAutospacing="0"/>
            </w:pPr>
            <w:r w:rsidRPr="009254CB">
              <w:t>7.280.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0F" w14:textId="77777777" w:rsidR="00A45B39" w:rsidRPr="009254CB" w:rsidRDefault="00A45B39" w:rsidP="00832792">
            <w:pPr>
              <w:jc w:val="center"/>
            </w:pPr>
            <w:r w:rsidRPr="009254CB">
              <w:t>395940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10" w14:textId="77777777" w:rsidR="00A45B39" w:rsidRPr="009254CB" w:rsidRDefault="00A45B39" w:rsidP="00832792">
            <w:pPr>
              <w:pStyle w:val="tvhtmlmktable1"/>
              <w:spacing w:before="0" w:beforeAutospacing="0" w:after="0" w:afterAutospacing="0"/>
              <w:jc w:val="center"/>
            </w:pPr>
            <w:r w:rsidRPr="009254CB">
              <w:t>607387</w:t>
            </w:r>
          </w:p>
        </w:tc>
      </w:tr>
    </w:tbl>
    <w:p w14:paraId="405F0212" w14:textId="77777777" w:rsidR="00A45B39" w:rsidRPr="009254CB" w:rsidRDefault="00A45B39" w:rsidP="00832792">
      <w:pPr>
        <w:pStyle w:val="tvhtmlmktable1"/>
        <w:spacing w:before="0" w:beforeAutospacing="0" w:after="0" w:afterAutospacing="0"/>
        <w:rPr>
          <w:sz w:val="28"/>
          <w:szCs w:val="28"/>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F0213" w14:textId="77777777" w:rsidR="00A45B39" w:rsidRPr="009254CB" w:rsidRDefault="00A45B39" w:rsidP="00832792">
      <w:pPr>
        <w:pStyle w:val="tvhtmlmktable1"/>
        <w:spacing w:before="0" w:beforeAutospacing="0" w:after="0" w:afterAutospacing="0"/>
        <w:rPr>
          <w:sz w:val="28"/>
          <w:szCs w:val="28"/>
        </w:rPr>
      </w:pPr>
    </w:p>
    <w:p w14:paraId="3D509354" w14:textId="77777777" w:rsidR="00DE26E1" w:rsidRDefault="00DE26E1">
      <w:pPr>
        <w:spacing w:after="200" w:line="276" w:lineRule="auto"/>
        <w:rPr>
          <w:sz w:val="28"/>
          <w:szCs w:val="28"/>
          <w:lang w:val="lv-LV" w:eastAsia="lv-LV"/>
        </w:rPr>
      </w:pPr>
      <w:r>
        <w:rPr>
          <w:sz w:val="28"/>
          <w:szCs w:val="28"/>
        </w:rPr>
        <w:br w:type="page"/>
      </w:r>
    </w:p>
    <w:p w14:paraId="405F0214" w14:textId="5C76315D" w:rsidR="00A45B39" w:rsidRDefault="00A45B39" w:rsidP="00BC062C">
      <w:pPr>
        <w:pStyle w:val="tvhtmlmktable1"/>
        <w:spacing w:before="0" w:beforeAutospacing="0" w:after="0" w:afterAutospacing="0"/>
        <w:ind w:firstLine="709"/>
        <w:rPr>
          <w:sz w:val="28"/>
          <w:szCs w:val="28"/>
        </w:rPr>
      </w:pPr>
      <w:r w:rsidRPr="009254CB">
        <w:rPr>
          <w:sz w:val="28"/>
          <w:szCs w:val="28"/>
        </w:rPr>
        <w:lastRenderedPageBreak/>
        <w:t>15. Dabas parka zonas 8.daļas ārējo robežu koordinātas:</w:t>
      </w:r>
    </w:p>
    <w:p w14:paraId="1E57F7D8" w14:textId="77777777" w:rsidR="00BC062C" w:rsidRPr="009254CB" w:rsidRDefault="00BC062C" w:rsidP="00BC062C">
      <w:pPr>
        <w:pStyle w:val="tvhtmlmktable1"/>
        <w:spacing w:before="0" w:beforeAutospacing="0" w:after="0" w:afterAutospacing="0"/>
        <w:ind w:firstLine="709"/>
        <w:rPr>
          <w:sz w:val="28"/>
          <w:szCs w:val="28"/>
        </w:rPr>
      </w:pPr>
    </w:p>
    <w:p w14:paraId="405F0215"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499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67"/>
        <w:gridCol w:w="1148"/>
        <w:gridCol w:w="1148"/>
        <w:gridCol w:w="1145"/>
      </w:tblGrid>
      <w:tr w:rsidR="00A45B39" w:rsidRPr="009254CB" w14:paraId="405F021A"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16"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17" w14:textId="77777777" w:rsidR="00A45B39" w:rsidRPr="009254CB" w:rsidRDefault="00A45B39" w:rsidP="00832792">
            <w:pPr>
              <w:pStyle w:val="tvhtmlmktable1"/>
              <w:spacing w:before="0" w:beforeAutospacing="0" w:after="0" w:afterAutospacing="0"/>
              <w:jc w:val="center"/>
            </w:pPr>
            <w:r w:rsidRPr="009254CB">
              <w:t>Koordinātu punkti</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18" w14:textId="77777777" w:rsidR="00A45B39" w:rsidRPr="009254CB" w:rsidRDefault="00A45B39" w:rsidP="00832792">
            <w:pPr>
              <w:jc w:val="center"/>
            </w:pPr>
            <w:r w:rsidRPr="009254CB">
              <w:t xml:space="preserve">x </w:t>
            </w:r>
            <w:r w:rsidRPr="009254CB">
              <w:rPr>
                <w:lang w:val="lv-LV"/>
              </w:rPr>
              <w:t>koordināta</w:t>
            </w:r>
          </w:p>
        </w:tc>
        <w:tc>
          <w:tcPr>
            <w:tcW w:w="1351" w:type="pct"/>
            <w:tcBorders>
              <w:top w:val="outset" w:sz="6" w:space="0" w:color="000000"/>
              <w:left w:val="outset" w:sz="6" w:space="0" w:color="000000"/>
              <w:bottom w:val="outset" w:sz="6" w:space="0" w:color="000000"/>
              <w:right w:val="outset" w:sz="6" w:space="0" w:color="000000"/>
            </w:tcBorders>
            <w:vAlign w:val="center"/>
          </w:tcPr>
          <w:p w14:paraId="405F0219"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F021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1B" w14:textId="77777777" w:rsidR="00A45B39" w:rsidRPr="009254CB" w:rsidRDefault="00A45B39" w:rsidP="00832792">
            <w:pPr>
              <w:pStyle w:val="tvhtmlmktable1"/>
              <w:spacing w:before="0" w:beforeAutospacing="0" w:after="0" w:afterAutospacing="0"/>
            </w:pPr>
            <w:r w:rsidRPr="009254CB">
              <w:t>15.1.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1C" w14:textId="77777777" w:rsidR="00A45B39" w:rsidRPr="009254CB" w:rsidRDefault="00A45B39" w:rsidP="00832792">
            <w:pPr>
              <w:pStyle w:val="tvhtmlmktable1"/>
              <w:spacing w:before="0" w:beforeAutospacing="0" w:after="0" w:afterAutospacing="0"/>
            </w:pPr>
            <w:r w:rsidRPr="009254CB">
              <w:t>8.1.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1D" w14:textId="77777777" w:rsidR="00A45B39" w:rsidRPr="009254CB" w:rsidRDefault="00A45B39" w:rsidP="00832792">
            <w:pPr>
              <w:jc w:val="center"/>
            </w:pPr>
            <w:r w:rsidRPr="009254CB">
              <w:t>392600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1E" w14:textId="77777777" w:rsidR="00A45B39" w:rsidRPr="009254CB" w:rsidRDefault="00A45B39" w:rsidP="00832792">
            <w:pPr>
              <w:pStyle w:val="tvhtmlmktable1"/>
              <w:spacing w:before="0" w:beforeAutospacing="0" w:after="0" w:afterAutospacing="0"/>
              <w:jc w:val="center"/>
            </w:pPr>
            <w:r w:rsidRPr="009254CB">
              <w:t>605594</w:t>
            </w:r>
          </w:p>
        </w:tc>
      </w:tr>
      <w:tr w:rsidR="00A45B39" w:rsidRPr="009254CB" w14:paraId="405F022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20" w14:textId="77777777" w:rsidR="00A45B39" w:rsidRPr="009254CB" w:rsidRDefault="00A45B39" w:rsidP="00832792">
            <w:pPr>
              <w:pStyle w:val="tvhtmlmktable1"/>
              <w:spacing w:before="0" w:beforeAutospacing="0" w:after="0" w:afterAutospacing="0"/>
            </w:pPr>
            <w:r w:rsidRPr="009254CB">
              <w:t>15.2.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21" w14:textId="77777777" w:rsidR="00A45B39" w:rsidRPr="009254CB" w:rsidRDefault="00A45B39" w:rsidP="00832792">
            <w:pPr>
              <w:pStyle w:val="tvhtmlmktable1"/>
              <w:spacing w:before="0" w:beforeAutospacing="0" w:after="0" w:afterAutospacing="0"/>
            </w:pPr>
            <w:r w:rsidRPr="009254CB">
              <w:t>8.2.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22" w14:textId="77777777" w:rsidR="00A45B39" w:rsidRPr="009254CB" w:rsidRDefault="00A45B39" w:rsidP="00832792">
            <w:pPr>
              <w:jc w:val="center"/>
            </w:pPr>
            <w:r w:rsidRPr="009254CB">
              <w:t>392610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23" w14:textId="77777777" w:rsidR="00A45B39" w:rsidRPr="009254CB" w:rsidRDefault="00A45B39" w:rsidP="00832792">
            <w:pPr>
              <w:pStyle w:val="tvhtmlmktable1"/>
              <w:spacing w:before="0" w:beforeAutospacing="0" w:after="0" w:afterAutospacing="0"/>
              <w:jc w:val="center"/>
            </w:pPr>
            <w:r w:rsidRPr="009254CB">
              <w:t>605594</w:t>
            </w:r>
          </w:p>
        </w:tc>
      </w:tr>
      <w:tr w:rsidR="00A45B39" w:rsidRPr="009254CB" w14:paraId="405F022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25" w14:textId="77777777" w:rsidR="00A45B39" w:rsidRPr="009254CB" w:rsidRDefault="00A45B39" w:rsidP="00832792">
            <w:pPr>
              <w:pStyle w:val="tvhtmlmktable1"/>
              <w:spacing w:before="0" w:beforeAutospacing="0" w:after="0" w:afterAutospacing="0"/>
            </w:pPr>
            <w:r w:rsidRPr="009254CB">
              <w:t>15.3.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26" w14:textId="77777777" w:rsidR="00A45B39" w:rsidRPr="009254CB" w:rsidRDefault="00A45B39" w:rsidP="00832792">
            <w:pPr>
              <w:pStyle w:val="tvhtmlmktable1"/>
              <w:spacing w:before="0" w:beforeAutospacing="0" w:after="0" w:afterAutospacing="0"/>
            </w:pPr>
            <w:r w:rsidRPr="009254CB">
              <w:t>8.3.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27" w14:textId="77777777" w:rsidR="00A45B39" w:rsidRPr="009254CB" w:rsidRDefault="00A45B39" w:rsidP="00832792">
            <w:pPr>
              <w:jc w:val="center"/>
            </w:pPr>
            <w:r w:rsidRPr="009254CB">
              <w:t>392510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28" w14:textId="77777777" w:rsidR="00A45B39" w:rsidRPr="009254CB" w:rsidRDefault="00A45B39" w:rsidP="00832792">
            <w:pPr>
              <w:pStyle w:val="tvhtmlmktable1"/>
              <w:spacing w:before="0" w:beforeAutospacing="0" w:after="0" w:afterAutospacing="0"/>
              <w:jc w:val="center"/>
            </w:pPr>
            <w:r w:rsidRPr="009254CB">
              <w:t>605775</w:t>
            </w:r>
          </w:p>
        </w:tc>
      </w:tr>
      <w:tr w:rsidR="00A45B39" w:rsidRPr="009254CB" w14:paraId="405F022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2A" w14:textId="77777777" w:rsidR="00A45B39" w:rsidRPr="009254CB" w:rsidRDefault="00A45B39" w:rsidP="00832792">
            <w:pPr>
              <w:pStyle w:val="tvhtmlmktable1"/>
              <w:spacing w:before="0" w:beforeAutospacing="0" w:after="0" w:afterAutospacing="0"/>
            </w:pPr>
            <w:r w:rsidRPr="009254CB">
              <w:t>15.4.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2B" w14:textId="77777777" w:rsidR="00A45B39" w:rsidRPr="009254CB" w:rsidRDefault="00A45B39" w:rsidP="00832792">
            <w:pPr>
              <w:pStyle w:val="tvhtmlmktable1"/>
              <w:spacing w:before="0" w:beforeAutospacing="0" w:after="0" w:afterAutospacing="0"/>
            </w:pPr>
            <w:r w:rsidRPr="009254CB">
              <w:t>8.4.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2C" w14:textId="77777777" w:rsidR="00A45B39" w:rsidRPr="009254CB" w:rsidRDefault="00A45B39" w:rsidP="00832792">
            <w:pPr>
              <w:jc w:val="center"/>
            </w:pPr>
            <w:r w:rsidRPr="009254CB">
              <w:t>392530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2D" w14:textId="77777777" w:rsidR="00A45B39" w:rsidRPr="009254CB" w:rsidRDefault="00A45B39" w:rsidP="00832792">
            <w:pPr>
              <w:pStyle w:val="tvhtmlmktable1"/>
              <w:spacing w:before="0" w:beforeAutospacing="0" w:after="0" w:afterAutospacing="0"/>
              <w:jc w:val="center"/>
            </w:pPr>
            <w:r w:rsidRPr="009254CB">
              <w:t>605832</w:t>
            </w:r>
          </w:p>
        </w:tc>
      </w:tr>
      <w:tr w:rsidR="00A45B39" w:rsidRPr="009254CB" w14:paraId="405F023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2F" w14:textId="77777777" w:rsidR="00A45B39" w:rsidRPr="009254CB" w:rsidRDefault="00A45B39" w:rsidP="00832792">
            <w:pPr>
              <w:pStyle w:val="tvhtmlmktable1"/>
              <w:spacing w:before="0" w:beforeAutospacing="0" w:after="0" w:afterAutospacing="0"/>
            </w:pPr>
            <w:r w:rsidRPr="009254CB">
              <w:t>15.5.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30" w14:textId="77777777" w:rsidR="00A45B39" w:rsidRPr="009254CB" w:rsidRDefault="00A45B39" w:rsidP="00832792">
            <w:pPr>
              <w:pStyle w:val="tvhtmlmktable1"/>
              <w:spacing w:before="0" w:beforeAutospacing="0" w:after="0" w:afterAutospacing="0"/>
            </w:pPr>
            <w:r w:rsidRPr="009254CB">
              <w:t>8.5.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31" w14:textId="77777777" w:rsidR="00A45B39" w:rsidRPr="009254CB" w:rsidRDefault="00A45B39" w:rsidP="00832792">
            <w:pPr>
              <w:jc w:val="center"/>
            </w:pPr>
            <w:r w:rsidRPr="009254CB">
              <w:t>392540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32" w14:textId="77777777" w:rsidR="00A45B39" w:rsidRPr="009254CB" w:rsidRDefault="00A45B39" w:rsidP="00832792">
            <w:pPr>
              <w:pStyle w:val="tvhtmlmktable1"/>
              <w:spacing w:before="0" w:beforeAutospacing="0" w:after="0" w:afterAutospacing="0"/>
              <w:jc w:val="center"/>
            </w:pPr>
            <w:r w:rsidRPr="009254CB">
              <w:t>606051</w:t>
            </w:r>
          </w:p>
        </w:tc>
      </w:tr>
      <w:tr w:rsidR="00A45B39" w:rsidRPr="009254CB" w14:paraId="405F023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34" w14:textId="77777777" w:rsidR="00A45B39" w:rsidRPr="009254CB" w:rsidRDefault="00A45B39" w:rsidP="00832792">
            <w:pPr>
              <w:pStyle w:val="tvhtmlmktable1"/>
              <w:spacing w:before="0" w:beforeAutospacing="0" w:after="0" w:afterAutospacing="0"/>
            </w:pPr>
            <w:r w:rsidRPr="009254CB">
              <w:t>15.6.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35" w14:textId="77777777" w:rsidR="00A45B39" w:rsidRPr="009254CB" w:rsidRDefault="00A45B39" w:rsidP="00832792">
            <w:pPr>
              <w:pStyle w:val="tvhtmlmktable1"/>
              <w:spacing w:before="0" w:beforeAutospacing="0" w:after="0" w:afterAutospacing="0"/>
            </w:pPr>
            <w:r w:rsidRPr="009254CB">
              <w:t>8.6.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36" w14:textId="77777777" w:rsidR="00A45B39" w:rsidRPr="009254CB" w:rsidRDefault="00A45B39" w:rsidP="00832792">
            <w:pPr>
              <w:jc w:val="center"/>
            </w:pPr>
            <w:r w:rsidRPr="009254CB">
              <w:t>392690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37" w14:textId="77777777" w:rsidR="00A45B39" w:rsidRPr="009254CB" w:rsidRDefault="00A45B39" w:rsidP="00832792">
            <w:pPr>
              <w:pStyle w:val="tvhtmlmktable1"/>
              <w:spacing w:before="0" w:beforeAutospacing="0" w:after="0" w:afterAutospacing="0"/>
              <w:jc w:val="center"/>
            </w:pPr>
            <w:r w:rsidRPr="009254CB">
              <w:t>606207</w:t>
            </w:r>
          </w:p>
        </w:tc>
      </w:tr>
      <w:tr w:rsidR="00A45B39" w:rsidRPr="009254CB" w14:paraId="405F023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39" w14:textId="77777777" w:rsidR="00A45B39" w:rsidRPr="009254CB" w:rsidRDefault="00A45B39" w:rsidP="00832792">
            <w:pPr>
              <w:pStyle w:val="tvhtmlmktable1"/>
              <w:spacing w:before="0" w:beforeAutospacing="0" w:after="0" w:afterAutospacing="0"/>
            </w:pPr>
            <w:r w:rsidRPr="009254CB">
              <w:t>15.7.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3A" w14:textId="77777777" w:rsidR="00A45B39" w:rsidRPr="009254CB" w:rsidRDefault="00A45B39" w:rsidP="00832792">
            <w:pPr>
              <w:pStyle w:val="tvhtmlmktable1"/>
              <w:spacing w:before="0" w:beforeAutospacing="0" w:after="0" w:afterAutospacing="0"/>
            </w:pPr>
            <w:r w:rsidRPr="009254CB">
              <w:t>8.7.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3B" w14:textId="77777777" w:rsidR="00A45B39" w:rsidRPr="009254CB" w:rsidRDefault="00A45B39" w:rsidP="00832792">
            <w:pPr>
              <w:jc w:val="center"/>
            </w:pPr>
            <w:r w:rsidRPr="009254CB">
              <w:t>392630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3C" w14:textId="77777777" w:rsidR="00A45B39" w:rsidRPr="009254CB" w:rsidRDefault="00A45B39" w:rsidP="00832792">
            <w:pPr>
              <w:pStyle w:val="tvhtmlmktable1"/>
              <w:spacing w:before="0" w:beforeAutospacing="0" w:after="0" w:afterAutospacing="0"/>
              <w:jc w:val="center"/>
            </w:pPr>
            <w:r w:rsidRPr="009254CB">
              <w:t>606273</w:t>
            </w:r>
          </w:p>
        </w:tc>
      </w:tr>
      <w:tr w:rsidR="00A45B39" w:rsidRPr="009254CB" w14:paraId="405F024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3E" w14:textId="77777777" w:rsidR="00A45B39" w:rsidRPr="009254CB" w:rsidRDefault="00A45B39" w:rsidP="00832792">
            <w:pPr>
              <w:pStyle w:val="tvhtmlmktable1"/>
              <w:spacing w:before="0" w:beforeAutospacing="0" w:after="0" w:afterAutospacing="0"/>
            </w:pPr>
            <w:r w:rsidRPr="009254CB">
              <w:t>15.8.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3F" w14:textId="77777777" w:rsidR="00A45B39" w:rsidRPr="009254CB" w:rsidRDefault="00A45B39" w:rsidP="00832792">
            <w:pPr>
              <w:pStyle w:val="tvhtmlmktable1"/>
              <w:spacing w:before="0" w:beforeAutospacing="0" w:after="0" w:afterAutospacing="0"/>
            </w:pPr>
            <w:r w:rsidRPr="009254CB">
              <w:t>8.8.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40" w14:textId="77777777" w:rsidR="00A45B39" w:rsidRPr="009254CB" w:rsidRDefault="00A45B39" w:rsidP="00832792">
            <w:pPr>
              <w:jc w:val="center"/>
            </w:pPr>
            <w:r w:rsidRPr="009254CB">
              <w:t>392680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41" w14:textId="77777777" w:rsidR="00A45B39" w:rsidRPr="009254CB" w:rsidRDefault="00A45B39" w:rsidP="00832792">
            <w:pPr>
              <w:pStyle w:val="tvhtmlmktable1"/>
              <w:spacing w:before="0" w:beforeAutospacing="0" w:after="0" w:afterAutospacing="0"/>
              <w:jc w:val="center"/>
            </w:pPr>
            <w:r w:rsidRPr="009254CB">
              <w:t>606336</w:t>
            </w:r>
          </w:p>
        </w:tc>
      </w:tr>
      <w:tr w:rsidR="00A45B39" w:rsidRPr="009254CB" w14:paraId="405F024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43" w14:textId="77777777" w:rsidR="00A45B39" w:rsidRPr="009254CB" w:rsidRDefault="00A45B39" w:rsidP="00832792">
            <w:pPr>
              <w:pStyle w:val="tvhtmlmktable1"/>
              <w:spacing w:before="0" w:beforeAutospacing="0" w:after="0" w:afterAutospacing="0"/>
            </w:pPr>
            <w:r w:rsidRPr="009254CB">
              <w:t>15.9.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44" w14:textId="77777777" w:rsidR="00A45B39" w:rsidRPr="009254CB" w:rsidRDefault="00A45B39" w:rsidP="00832792">
            <w:pPr>
              <w:pStyle w:val="tvhtmlmktable1"/>
              <w:spacing w:before="0" w:beforeAutospacing="0" w:after="0" w:afterAutospacing="0"/>
            </w:pPr>
            <w:r w:rsidRPr="009254CB">
              <w:t>8.9.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45" w14:textId="77777777" w:rsidR="00A45B39" w:rsidRPr="009254CB" w:rsidRDefault="00A45B39" w:rsidP="00832792">
            <w:pPr>
              <w:jc w:val="center"/>
            </w:pPr>
            <w:r w:rsidRPr="009254CB">
              <w:t>392670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46" w14:textId="77777777" w:rsidR="00A45B39" w:rsidRPr="009254CB" w:rsidRDefault="00A45B39" w:rsidP="00832792">
            <w:pPr>
              <w:pStyle w:val="tvhtmlmktable1"/>
              <w:spacing w:before="0" w:beforeAutospacing="0" w:after="0" w:afterAutospacing="0"/>
              <w:jc w:val="center"/>
            </w:pPr>
            <w:r w:rsidRPr="009254CB">
              <w:t>606387</w:t>
            </w:r>
          </w:p>
        </w:tc>
      </w:tr>
      <w:tr w:rsidR="00A45B39" w:rsidRPr="009254CB" w14:paraId="405F024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48" w14:textId="77777777" w:rsidR="00A45B39" w:rsidRPr="009254CB" w:rsidRDefault="00A45B39" w:rsidP="00832792">
            <w:pPr>
              <w:pStyle w:val="tvhtmlmktable1"/>
              <w:spacing w:before="0" w:beforeAutospacing="0" w:after="0" w:afterAutospacing="0"/>
            </w:pPr>
            <w:r w:rsidRPr="009254CB">
              <w:t>15.10.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49" w14:textId="77777777" w:rsidR="00A45B39" w:rsidRPr="009254CB" w:rsidRDefault="00A45B39" w:rsidP="00832792">
            <w:pPr>
              <w:pStyle w:val="tvhtmlmktable1"/>
              <w:spacing w:before="0" w:beforeAutospacing="0" w:after="0" w:afterAutospacing="0"/>
            </w:pPr>
            <w:r w:rsidRPr="009254CB">
              <w:t>8.10.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4A" w14:textId="77777777" w:rsidR="00A45B39" w:rsidRPr="009254CB" w:rsidRDefault="00A45B39" w:rsidP="00832792">
            <w:pPr>
              <w:jc w:val="center"/>
            </w:pPr>
            <w:r w:rsidRPr="009254CB">
              <w:t>392740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4B" w14:textId="77777777" w:rsidR="00A45B39" w:rsidRPr="009254CB" w:rsidRDefault="00A45B39" w:rsidP="00832792">
            <w:pPr>
              <w:pStyle w:val="tvhtmlmktable1"/>
              <w:spacing w:before="0" w:beforeAutospacing="0" w:after="0" w:afterAutospacing="0"/>
              <w:jc w:val="center"/>
            </w:pPr>
            <w:r w:rsidRPr="009254CB">
              <w:t>606453</w:t>
            </w:r>
          </w:p>
        </w:tc>
      </w:tr>
      <w:tr w:rsidR="00A45B39" w:rsidRPr="009254CB" w14:paraId="405F0251"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4D" w14:textId="77777777" w:rsidR="00A45B39" w:rsidRPr="009254CB" w:rsidRDefault="00A45B39" w:rsidP="00832792">
            <w:pPr>
              <w:pStyle w:val="tvhtmlmktable1"/>
              <w:spacing w:before="0" w:beforeAutospacing="0" w:after="0" w:afterAutospacing="0"/>
            </w:pPr>
            <w:r w:rsidRPr="009254CB">
              <w:t>15.11.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4E" w14:textId="77777777" w:rsidR="00A45B39" w:rsidRPr="009254CB" w:rsidRDefault="00A45B39" w:rsidP="00832792">
            <w:pPr>
              <w:pStyle w:val="tvhtmlmktable1"/>
              <w:spacing w:before="0" w:beforeAutospacing="0" w:after="0" w:afterAutospacing="0"/>
            </w:pPr>
            <w:r w:rsidRPr="009254CB">
              <w:t>8.11.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4F" w14:textId="77777777" w:rsidR="00A45B39" w:rsidRPr="009254CB" w:rsidRDefault="00A45B39" w:rsidP="00832792">
            <w:pPr>
              <w:jc w:val="center"/>
            </w:pPr>
            <w:r w:rsidRPr="009254CB">
              <w:t>392850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50" w14:textId="77777777" w:rsidR="00A45B39" w:rsidRPr="009254CB" w:rsidRDefault="00A45B39" w:rsidP="00832792">
            <w:pPr>
              <w:pStyle w:val="tvhtmlmktable1"/>
              <w:spacing w:before="0" w:beforeAutospacing="0" w:after="0" w:afterAutospacing="0"/>
              <w:jc w:val="center"/>
            </w:pPr>
            <w:r w:rsidRPr="009254CB">
              <w:t>606569</w:t>
            </w:r>
          </w:p>
        </w:tc>
      </w:tr>
      <w:tr w:rsidR="00A45B39" w:rsidRPr="009254CB" w14:paraId="405F0256"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52" w14:textId="77777777" w:rsidR="00A45B39" w:rsidRPr="009254CB" w:rsidRDefault="00A45B39" w:rsidP="00832792">
            <w:pPr>
              <w:pStyle w:val="tvhtmlmktable1"/>
              <w:spacing w:before="0" w:beforeAutospacing="0" w:after="0" w:afterAutospacing="0"/>
            </w:pPr>
            <w:r w:rsidRPr="009254CB">
              <w:t>15.12.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53" w14:textId="77777777" w:rsidR="00A45B39" w:rsidRPr="009254CB" w:rsidRDefault="00A45B39" w:rsidP="00832792">
            <w:pPr>
              <w:pStyle w:val="tvhtmlmktable1"/>
              <w:spacing w:before="0" w:beforeAutospacing="0" w:after="0" w:afterAutospacing="0"/>
            </w:pPr>
            <w:r w:rsidRPr="009254CB">
              <w:t>8.12.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54" w14:textId="77777777" w:rsidR="00A45B39" w:rsidRPr="009254CB" w:rsidRDefault="00A45B39" w:rsidP="00832792">
            <w:pPr>
              <w:jc w:val="center"/>
            </w:pPr>
            <w:r w:rsidRPr="009254CB">
              <w:t>392920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55" w14:textId="77777777" w:rsidR="00A45B39" w:rsidRPr="009254CB" w:rsidRDefault="00A45B39" w:rsidP="00832792">
            <w:pPr>
              <w:pStyle w:val="tvhtmlmktable1"/>
              <w:spacing w:before="0" w:beforeAutospacing="0" w:after="0" w:afterAutospacing="0"/>
              <w:jc w:val="center"/>
            </w:pPr>
            <w:r w:rsidRPr="009254CB">
              <w:t>606530</w:t>
            </w:r>
          </w:p>
        </w:tc>
      </w:tr>
      <w:tr w:rsidR="00A45B39" w:rsidRPr="009254CB" w14:paraId="405F025B"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57" w14:textId="77777777" w:rsidR="00A45B39" w:rsidRPr="009254CB" w:rsidRDefault="00A45B39" w:rsidP="00832792">
            <w:pPr>
              <w:pStyle w:val="tvhtmlmktable1"/>
              <w:spacing w:before="0" w:beforeAutospacing="0" w:after="0" w:afterAutospacing="0"/>
            </w:pPr>
            <w:r w:rsidRPr="009254CB">
              <w:t>15.13.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58" w14:textId="77777777" w:rsidR="00A45B39" w:rsidRPr="009254CB" w:rsidRDefault="00A45B39" w:rsidP="00832792">
            <w:pPr>
              <w:pStyle w:val="tvhtmlmktable1"/>
              <w:spacing w:before="0" w:beforeAutospacing="0" w:after="0" w:afterAutospacing="0"/>
            </w:pPr>
            <w:r w:rsidRPr="009254CB">
              <w:t>8.13.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59" w14:textId="77777777" w:rsidR="00A45B39" w:rsidRPr="009254CB" w:rsidRDefault="00A45B39" w:rsidP="00832792">
            <w:pPr>
              <w:jc w:val="center"/>
            </w:pPr>
            <w:r w:rsidRPr="009254CB">
              <w:t>392890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5A" w14:textId="77777777" w:rsidR="00A45B39" w:rsidRPr="009254CB" w:rsidRDefault="00A45B39" w:rsidP="00832792">
            <w:pPr>
              <w:pStyle w:val="tvhtmlmktable1"/>
              <w:spacing w:before="0" w:beforeAutospacing="0" w:after="0" w:afterAutospacing="0"/>
              <w:jc w:val="center"/>
            </w:pPr>
            <w:r w:rsidRPr="009254CB">
              <w:t>606468</w:t>
            </w:r>
          </w:p>
        </w:tc>
      </w:tr>
      <w:tr w:rsidR="00A45B39" w:rsidRPr="009254CB" w14:paraId="405F0260"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5C" w14:textId="77777777" w:rsidR="00A45B39" w:rsidRPr="009254CB" w:rsidRDefault="00A45B39" w:rsidP="00832792">
            <w:pPr>
              <w:pStyle w:val="tvhtmlmktable1"/>
              <w:spacing w:before="0" w:beforeAutospacing="0" w:after="0" w:afterAutospacing="0"/>
            </w:pPr>
            <w:r w:rsidRPr="009254CB">
              <w:t>15.14.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5D" w14:textId="77777777" w:rsidR="00A45B39" w:rsidRPr="009254CB" w:rsidRDefault="00A45B39" w:rsidP="00832792">
            <w:pPr>
              <w:pStyle w:val="tvhtmlmktable1"/>
              <w:spacing w:before="0" w:beforeAutospacing="0" w:after="0" w:afterAutospacing="0"/>
            </w:pPr>
            <w:r w:rsidRPr="009254CB">
              <w:t>8.14.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5E" w14:textId="77777777" w:rsidR="00A45B39" w:rsidRPr="009254CB" w:rsidRDefault="00A45B39" w:rsidP="00832792">
            <w:pPr>
              <w:jc w:val="center"/>
            </w:pPr>
            <w:r w:rsidRPr="009254CB">
              <w:t>392920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5F" w14:textId="77777777" w:rsidR="00A45B39" w:rsidRPr="009254CB" w:rsidRDefault="00A45B39" w:rsidP="00832792">
            <w:pPr>
              <w:pStyle w:val="tvhtmlmktable1"/>
              <w:spacing w:before="0" w:beforeAutospacing="0" w:after="0" w:afterAutospacing="0"/>
              <w:jc w:val="center"/>
            </w:pPr>
            <w:r w:rsidRPr="009254CB">
              <w:t>606463</w:t>
            </w:r>
          </w:p>
        </w:tc>
      </w:tr>
      <w:tr w:rsidR="00A45B39" w:rsidRPr="009254CB" w14:paraId="405F0265"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61" w14:textId="77777777" w:rsidR="00A45B39" w:rsidRPr="009254CB" w:rsidRDefault="00A45B39" w:rsidP="00832792">
            <w:pPr>
              <w:pStyle w:val="tvhtmlmktable1"/>
              <w:spacing w:before="0" w:beforeAutospacing="0" w:after="0" w:afterAutospacing="0"/>
            </w:pPr>
            <w:r w:rsidRPr="009254CB">
              <w:t>15.15.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62" w14:textId="77777777" w:rsidR="00A45B39" w:rsidRPr="009254CB" w:rsidRDefault="00A45B39" w:rsidP="00832792">
            <w:pPr>
              <w:pStyle w:val="tvhtmlmktable1"/>
              <w:spacing w:before="0" w:beforeAutospacing="0" w:after="0" w:afterAutospacing="0"/>
            </w:pPr>
            <w:r w:rsidRPr="009254CB">
              <w:t>8.15.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63" w14:textId="77777777" w:rsidR="00A45B39" w:rsidRPr="009254CB" w:rsidRDefault="00A45B39" w:rsidP="00832792">
            <w:pPr>
              <w:jc w:val="center"/>
            </w:pPr>
            <w:r w:rsidRPr="009254CB">
              <w:t>393010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64" w14:textId="77777777" w:rsidR="00A45B39" w:rsidRPr="009254CB" w:rsidRDefault="00A45B39" w:rsidP="00832792">
            <w:pPr>
              <w:pStyle w:val="tvhtmlmktable1"/>
              <w:spacing w:before="0" w:beforeAutospacing="0" w:after="0" w:afterAutospacing="0"/>
              <w:jc w:val="center"/>
            </w:pPr>
            <w:r w:rsidRPr="009254CB">
              <w:t>606567</w:t>
            </w:r>
          </w:p>
        </w:tc>
      </w:tr>
      <w:tr w:rsidR="00A45B39" w:rsidRPr="009254CB" w14:paraId="405F026A"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66" w14:textId="77777777" w:rsidR="00A45B39" w:rsidRPr="009254CB" w:rsidRDefault="00A45B39" w:rsidP="00832792">
            <w:pPr>
              <w:pStyle w:val="tvhtmlmktable1"/>
              <w:spacing w:before="0" w:beforeAutospacing="0" w:after="0" w:afterAutospacing="0"/>
            </w:pPr>
            <w:r w:rsidRPr="009254CB">
              <w:t>15.16.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67" w14:textId="77777777" w:rsidR="00A45B39" w:rsidRPr="009254CB" w:rsidRDefault="00A45B39" w:rsidP="00832792">
            <w:pPr>
              <w:pStyle w:val="tvhtmlmktable1"/>
              <w:spacing w:before="0" w:beforeAutospacing="0" w:after="0" w:afterAutospacing="0"/>
            </w:pPr>
            <w:r w:rsidRPr="009254CB">
              <w:t>8.16.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68" w14:textId="77777777" w:rsidR="00A45B39" w:rsidRPr="009254CB" w:rsidRDefault="00A45B39" w:rsidP="00832792">
            <w:pPr>
              <w:jc w:val="center"/>
            </w:pPr>
            <w:r w:rsidRPr="009254CB">
              <w:t>393040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69" w14:textId="77777777" w:rsidR="00A45B39" w:rsidRPr="009254CB" w:rsidRDefault="00A45B39" w:rsidP="00832792">
            <w:pPr>
              <w:pStyle w:val="tvhtmlmktable1"/>
              <w:spacing w:before="0" w:beforeAutospacing="0" w:after="0" w:afterAutospacing="0"/>
              <w:jc w:val="center"/>
            </w:pPr>
            <w:r w:rsidRPr="009254CB">
              <w:t>606627</w:t>
            </w:r>
          </w:p>
        </w:tc>
      </w:tr>
      <w:tr w:rsidR="00A45B39" w:rsidRPr="009254CB" w14:paraId="405F026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6B" w14:textId="77777777" w:rsidR="00A45B39" w:rsidRPr="009254CB" w:rsidRDefault="00A45B39" w:rsidP="00832792">
            <w:pPr>
              <w:pStyle w:val="tvhtmlmktable1"/>
              <w:spacing w:before="0" w:beforeAutospacing="0" w:after="0" w:afterAutospacing="0"/>
            </w:pPr>
            <w:r w:rsidRPr="009254CB">
              <w:t>15.17.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6C" w14:textId="77777777" w:rsidR="00A45B39" w:rsidRPr="009254CB" w:rsidRDefault="00A45B39" w:rsidP="00832792">
            <w:pPr>
              <w:pStyle w:val="tvhtmlmktable1"/>
              <w:spacing w:before="0" w:beforeAutospacing="0" w:after="0" w:afterAutospacing="0"/>
            </w:pPr>
            <w:r w:rsidRPr="009254CB">
              <w:t>8.17.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6D" w14:textId="77777777" w:rsidR="00A45B39" w:rsidRPr="009254CB" w:rsidRDefault="00A45B39" w:rsidP="00832792">
            <w:pPr>
              <w:jc w:val="center"/>
            </w:pPr>
            <w:r w:rsidRPr="009254CB">
              <w:t>393320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6E" w14:textId="77777777" w:rsidR="00A45B39" w:rsidRPr="009254CB" w:rsidRDefault="00A45B39" w:rsidP="00832792">
            <w:pPr>
              <w:pStyle w:val="tvhtmlmktable1"/>
              <w:spacing w:before="0" w:beforeAutospacing="0" w:after="0" w:afterAutospacing="0"/>
              <w:jc w:val="center"/>
            </w:pPr>
            <w:r w:rsidRPr="009254CB">
              <w:t>606349</w:t>
            </w:r>
          </w:p>
        </w:tc>
      </w:tr>
      <w:tr w:rsidR="00A45B39" w:rsidRPr="009254CB" w14:paraId="405F027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70" w14:textId="77777777" w:rsidR="00A45B39" w:rsidRPr="009254CB" w:rsidRDefault="00A45B39" w:rsidP="00832792">
            <w:pPr>
              <w:pStyle w:val="tvhtmlmktable1"/>
              <w:spacing w:before="0" w:beforeAutospacing="0" w:after="0" w:afterAutospacing="0"/>
            </w:pPr>
            <w:r w:rsidRPr="009254CB">
              <w:t>15.18.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71" w14:textId="77777777" w:rsidR="00A45B39" w:rsidRPr="009254CB" w:rsidRDefault="00A45B39" w:rsidP="00832792">
            <w:pPr>
              <w:pStyle w:val="tvhtmlmktable1"/>
              <w:spacing w:before="0" w:beforeAutospacing="0" w:after="0" w:afterAutospacing="0"/>
            </w:pPr>
            <w:r w:rsidRPr="009254CB">
              <w:t>8.18.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72" w14:textId="77777777" w:rsidR="00A45B39" w:rsidRPr="009254CB" w:rsidRDefault="00A45B39" w:rsidP="00832792">
            <w:pPr>
              <w:jc w:val="center"/>
            </w:pPr>
            <w:r w:rsidRPr="009254CB">
              <w:t>393380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73" w14:textId="77777777" w:rsidR="00A45B39" w:rsidRPr="009254CB" w:rsidRDefault="00A45B39" w:rsidP="00832792">
            <w:pPr>
              <w:pStyle w:val="tvhtmlmktable1"/>
              <w:spacing w:before="0" w:beforeAutospacing="0" w:after="0" w:afterAutospacing="0"/>
              <w:jc w:val="center"/>
            </w:pPr>
            <w:r w:rsidRPr="009254CB">
              <w:t>606401</w:t>
            </w:r>
          </w:p>
        </w:tc>
      </w:tr>
      <w:tr w:rsidR="00A45B39" w:rsidRPr="009254CB" w14:paraId="405F027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75" w14:textId="77777777" w:rsidR="00A45B39" w:rsidRPr="009254CB" w:rsidRDefault="00A45B39" w:rsidP="00832792">
            <w:pPr>
              <w:pStyle w:val="tvhtmlmktable1"/>
              <w:spacing w:before="0" w:beforeAutospacing="0" w:after="0" w:afterAutospacing="0"/>
            </w:pPr>
            <w:r w:rsidRPr="009254CB">
              <w:t>15.19.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76" w14:textId="77777777" w:rsidR="00A45B39" w:rsidRPr="009254CB" w:rsidRDefault="00A45B39" w:rsidP="00832792">
            <w:pPr>
              <w:pStyle w:val="tvhtmlmktable1"/>
              <w:spacing w:before="0" w:beforeAutospacing="0" w:after="0" w:afterAutospacing="0"/>
            </w:pPr>
            <w:r w:rsidRPr="009254CB">
              <w:t>8.19.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77" w14:textId="77777777" w:rsidR="00A45B39" w:rsidRPr="009254CB" w:rsidRDefault="00A45B39" w:rsidP="00832792">
            <w:pPr>
              <w:jc w:val="center"/>
            </w:pPr>
            <w:r w:rsidRPr="009254CB">
              <w:t>393340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78" w14:textId="77777777" w:rsidR="00A45B39" w:rsidRPr="009254CB" w:rsidRDefault="00A45B39" w:rsidP="00832792">
            <w:pPr>
              <w:pStyle w:val="tvhtmlmktable1"/>
              <w:spacing w:before="0" w:beforeAutospacing="0" w:after="0" w:afterAutospacing="0"/>
              <w:jc w:val="center"/>
            </w:pPr>
            <w:r w:rsidRPr="009254CB">
              <w:t>606575</w:t>
            </w:r>
          </w:p>
        </w:tc>
      </w:tr>
      <w:tr w:rsidR="00A45B39" w:rsidRPr="009254CB" w14:paraId="405F027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7A" w14:textId="77777777" w:rsidR="00A45B39" w:rsidRPr="009254CB" w:rsidRDefault="00A45B39" w:rsidP="00832792">
            <w:pPr>
              <w:pStyle w:val="tvhtmlmktable1"/>
              <w:spacing w:before="0" w:beforeAutospacing="0" w:after="0" w:afterAutospacing="0"/>
            </w:pPr>
            <w:r w:rsidRPr="009254CB">
              <w:t>15.20.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7B" w14:textId="77777777" w:rsidR="00A45B39" w:rsidRPr="009254CB" w:rsidRDefault="00A45B39" w:rsidP="00832792">
            <w:pPr>
              <w:pStyle w:val="tvhtmlmktable1"/>
              <w:spacing w:before="0" w:beforeAutospacing="0" w:after="0" w:afterAutospacing="0"/>
            </w:pPr>
            <w:r w:rsidRPr="009254CB">
              <w:t>8.20.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7C" w14:textId="77777777" w:rsidR="00A45B39" w:rsidRPr="009254CB" w:rsidRDefault="00A45B39" w:rsidP="00832792">
            <w:pPr>
              <w:jc w:val="center"/>
            </w:pPr>
            <w:r w:rsidRPr="009254CB">
              <w:t>393350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7D" w14:textId="77777777" w:rsidR="00A45B39" w:rsidRPr="009254CB" w:rsidRDefault="00A45B39" w:rsidP="00832792">
            <w:pPr>
              <w:pStyle w:val="tvhtmlmktable1"/>
              <w:spacing w:before="0" w:beforeAutospacing="0" w:after="0" w:afterAutospacing="0"/>
              <w:jc w:val="center"/>
            </w:pPr>
            <w:r w:rsidRPr="009254CB">
              <w:t>606720</w:t>
            </w:r>
          </w:p>
        </w:tc>
      </w:tr>
      <w:tr w:rsidR="00A45B39" w:rsidRPr="009254CB" w14:paraId="405F028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7F" w14:textId="77777777" w:rsidR="00A45B39" w:rsidRPr="009254CB" w:rsidRDefault="00A45B39" w:rsidP="00832792">
            <w:pPr>
              <w:pStyle w:val="tvhtmlmktable1"/>
              <w:spacing w:before="0" w:beforeAutospacing="0" w:after="0" w:afterAutospacing="0"/>
            </w:pPr>
            <w:r w:rsidRPr="009254CB">
              <w:t>15.21.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80" w14:textId="77777777" w:rsidR="00A45B39" w:rsidRPr="009254CB" w:rsidRDefault="00A45B39" w:rsidP="00832792">
            <w:pPr>
              <w:pStyle w:val="tvhtmlmktable1"/>
              <w:spacing w:before="0" w:beforeAutospacing="0" w:after="0" w:afterAutospacing="0"/>
            </w:pPr>
            <w:r w:rsidRPr="009254CB">
              <w:t>8.21.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81" w14:textId="77777777" w:rsidR="00A45B39" w:rsidRPr="009254CB" w:rsidRDefault="00A45B39" w:rsidP="00832792">
            <w:pPr>
              <w:jc w:val="center"/>
            </w:pPr>
            <w:r w:rsidRPr="009254CB">
              <w:t>393280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82" w14:textId="77777777" w:rsidR="00A45B39" w:rsidRPr="009254CB" w:rsidRDefault="00A45B39" w:rsidP="00832792">
            <w:pPr>
              <w:pStyle w:val="tvhtmlmktable1"/>
              <w:spacing w:before="0" w:beforeAutospacing="0" w:after="0" w:afterAutospacing="0"/>
              <w:jc w:val="center"/>
            </w:pPr>
            <w:r w:rsidRPr="009254CB">
              <w:t>606836</w:t>
            </w:r>
          </w:p>
        </w:tc>
      </w:tr>
      <w:tr w:rsidR="00A45B39" w:rsidRPr="009254CB" w14:paraId="405F028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84" w14:textId="77777777" w:rsidR="00A45B39" w:rsidRPr="009254CB" w:rsidRDefault="00A45B39" w:rsidP="00832792">
            <w:pPr>
              <w:pStyle w:val="tvhtmlmktable1"/>
              <w:spacing w:before="0" w:beforeAutospacing="0" w:after="0" w:afterAutospacing="0"/>
            </w:pPr>
            <w:r w:rsidRPr="009254CB">
              <w:t>15.22.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85" w14:textId="77777777" w:rsidR="00A45B39" w:rsidRPr="009254CB" w:rsidRDefault="00A45B39" w:rsidP="00832792">
            <w:pPr>
              <w:pStyle w:val="tvhtmlmktable1"/>
              <w:spacing w:before="0" w:beforeAutospacing="0" w:after="0" w:afterAutospacing="0"/>
            </w:pPr>
            <w:r w:rsidRPr="009254CB">
              <w:t>8.22.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86" w14:textId="77777777" w:rsidR="00A45B39" w:rsidRPr="009254CB" w:rsidRDefault="00A45B39" w:rsidP="00832792">
            <w:pPr>
              <w:jc w:val="center"/>
            </w:pPr>
            <w:r w:rsidRPr="009254CB">
              <w:t>393370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87" w14:textId="77777777" w:rsidR="00A45B39" w:rsidRPr="009254CB" w:rsidRDefault="00A45B39" w:rsidP="00832792">
            <w:pPr>
              <w:pStyle w:val="tvhtmlmktable1"/>
              <w:spacing w:before="0" w:beforeAutospacing="0" w:after="0" w:afterAutospacing="0"/>
              <w:jc w:val="center"/>
            </w:pPr>
            <w:r w:rsidRPr="009254CB">
              <w:t>606940</w:t>
            </w:r>
          </w:p>
        </w:tc>
      </w:tr>
      <w:tr w:rsidR="00A45B39" w:rsidRPr="009254CB" w14:paraId="405F028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89" w14:textId="77777777" w:rsidR="00A45B39" w:rsidRPr="009254CB" w:rsidRDefault="00A45B39" w:rsidP="00832792">
            <w:pPr>
              <w:pStyle w:val="tvhtmlmktable1"/>
              <w:spacing w:before="0" w:beforeAutospacing="0" w:after="0" w:afterAutospacing="0"/>
            </w:pPr>
            <w:r w:rsidRPr="009254CB">
              <w:t>15.23.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8A" w14:textId="77777777" w:rsidR="00A45B39" w:rsidRPr="009254CB" w:rsidRDefault="00A45B39" w:rsidP="00832792">
            <w:pPr>
              <w:pStyle w:val="tvhtmlmktable1"/>
              <w:spacing w:before="0" w:beforeAutospacing="0" w:after="0" w:afterAutospacing="0"/>
            </w:pPr>
            <w:r w:rsidRPr="009254CB">
              <w:t>8.23.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8B" w14:textId="77777777" w:rsidR="00A45B39" w:rsidRPr="009254CB" w:rsidRDefault="00A45B39" w:rsidP="00832792">
            <w:pPr>
              <w:jc w:val="center"/>
            </w:pPr>
            <w:r w:rsidRPr="009254CB">
              <w:t>393080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8C" w14:textId="77777777" w:rsidR="00A45B39" w:rsidRPr="009254CB" w:rsidRDefault="00A45B39" w:rsidP="00832792">
            <w:pPr>
              <w:pStyle w:val="tvhtmlmktable1"/>
              <w:spacing w:before="0" w:beforeAutospacing="0" w:after="0" w:afterAutospacing="0"/>
              <w:jc w:val="center"/>
            </w:pPr>
            <w:r w:rsidRPr="009254CB">
              <w:t>607215</w:t>
            </w:r>
          </w:p>
        </w:tc>
      </w:tr>
      <w:tr w:rsidR="00A45B39" w:rsidRPr="009254CB" w14:paraId="405F029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8E" w14:textId="77777777" w:rsidR="00A45B39" w:rsidRPr="009254CB" w:rsidRDefault="00A45B39" w:rsidP="00832792">
            <w:pPr>
              <w:pStyle w:val="tvhtmlmktable1"/>
              <w:spacing w:before="0" w:beforeAutospacing="0" w:after="0" w:afterAutospacing="0"/>
            </w:pPr>
            <w:r w:rsidRPr="009254CB">
              <w:t>15.24.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8F" w14:textId="77777777" w:rsidR="00A45B39" w:rsidRPr="009254CB" w:rsidRDefault="00A45B39" w:rsidP="00832792">
            <w:pPr>
              <w:pStyle w:val="tvhtmlmktable1"/>
              <w:spacing w:before="0" w:beforeAutospacing="0" w:after="0" w:afterAutospacing="0"/>
            </w:pPr>
            <w:r w:rsidRPr="009254CB">
              <w:t>8.24.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90" w14:textId="77777777" w:rsidR="00A45B39" w:rsidRPr="009254CB" w:rsidRDefault="00A45B39" w:rsidP="00832792">
            <w:pPr>
              <w:jc w:val="center"/>
            </w:pPr>
            <w:r w:rsidRPr="009254CB">
              <w:t>392960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91" w14:textId="77777777" w:rsidR="00A45B39" w:rsidRPr="009254CB" w:rsidRDefault="00A45B39" w:rsidP="00832792">
            <w:pPr>
              <w:pStyle w:val="tvhtmlmktable1"/>
              <w:spacing w:before="0" w:beforeAutospacing="0" w:after="0" w:afterAutospacing="0"/>
              <w:jc w:val="center"/>
            </w:pPr>
            <w:r w:rsidRPr="009254CB">
              <w:t>607072</w:t>
            </w:r>
          </w:p>
        </w:tc>
      </w:tr>
      <w:tr w:rsidR="00A45B39" w:rsidRPr="009254CB" w14:paraId="405F029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93" w14:textId="77777777" w:rsidR="00A45B39" w:rsidRPr="009254CB" w:rsidRDefault="00A45B39" w:rsidP="00832792">
            <w:pPr>
              <w:pStyle w:val="tvhtmlmktable1"/>
              <w:spacing w:before="0" w:beforeAutospacing="0" w:after="0" w:afterAutospacing="0"/>
            </w:pPr>
            <w:r w:rsidRPr="009254CB">
              <w:t>15.25.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94" w14:textId="77777777" w:rsidR="00A45B39" w:rsidRPr="009254CB" w:rsidRDefault="00A45B39" w:rsidP="00832792">
            <w:pPr>
              <w:pStyle w:val="tvhtmlmktable1"/>
              <w:spacing w:before="0" w:beforeAutospacing="0" w:after="0" w:afterAutospacing="0"/>
            </w:pPr>
            <w:r w:rsidRPr="009254CB">
              <w:t>8.25.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95" w14:textId="77777777" w:rsidR="00A45B39" w:rsidRPr="009254CB" w:rsidRDefault="00A45B39" w:rsidP="00832792">
            <w:pPr>
              <w:jc w:val="center"/>
            </w:pPr>
            <w:r w:rsidRPr="009254CB">
              <w:t>392870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96" w14:textId="77777777" w:rsidR="00A45B39" w:rsidRPr="009254CB" w:rsidRDefault="00A45B39" w:rsidP="00832792">
            <w:pPr>
              <w:pStyle w:val="tvhtmlmktable1"/>
              <w:spacing w:before="0" w:beforeAutospacing="0" w:after="0" w:afterAutospacing="0"/>
              <w:jc w:val="center"/>
            </w:pPr>
            <w:r w:rsidRPr="009254CB">
              <w:t>607095</w:t>
            </w:r>
          </w:p>
        </w:tc>
      </w:tr>
      <w:tr w:rsidR="00A45B39" w:rsidRPr="009254CB" w14:paraId="405F029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98" w14:textId="77777777" w:rsidR="00A45B39" w:rsidRPr="009254CB" w:rsidRDefault="00A45B39" w:rsidP="00832792">
            <w:pPr>
              <w:pStyle w:val="tvhtmlmktable1"/>
              <w:spacing w:before="0" w:beforeAutospacing="0" w:after="0" w:afterAutospacing="0"/>
            </w:pPr>
            <w:r w:rsidRPr="009254CB">
              <w:t>15.26.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99" w14:textId="77777777" w:rsidR="00A45B39" w:rsidRPr="009254CB" w:rsidRDefault="00A45B39" w:rsidP="00832792">
            <w:pPr>
              <w:pStyle w:val="tvhtmlmktable1"/>
              <w:spacing w:before="0" w:beforeAutospacing="0" w:after="0" w:afterAutospacing="0"/>
            </w:pPr>
            <w:r w:rsidRPr="009254CB">
              <w:t>8.26.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9A" w14:textId="77777777" w:rsidR="00A45B39" w:rsidRPr="009254CB" w:rsidRDefault="00A45B39" w:rsidP="00832792">
            <w:pPr>
              <w:jc w:val="center"/>
            </w:pPr>
            <w:r w:rsidRPr="009254CB">
              <w:t>392860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9B" w14:textId="77777777" w:rsidR="00A45B39" w:rsidRPr="009254CB" w:rsidRDefault="00A45B39" w:rsidP="00832792">
            <w:pPr>
              <w:pStyle w:val="tvhtmlmktable1"/>
              <w:spacing w:before="0" w:beforeAutospacing="0" w:after="0" w:afterAutospacing="0"/>
              <w:jc w:val="center"/>
            </w:pPr>
            <w:r w:rsidRPr="009254CB">
              <w:t>607118</w:t>
            </w:r>
          </w:p>
        </w:tc>
      </w:tr>
      <w:tr w:rsidR="00A45B39" w:rsidRPr="009254CB" w14:paraId="405F02A1"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9D" w14:textId="77777777" w:rsidR="00A45B39" w:rsidRPr="009254CB" w:rsidRDefault="00A45B39" w:rsidP="00832792">
            <w:pPr>
              <w:pStyle w:val="tvhtmlmktable1"/>
              <w:spacing w:before="0" w:beforeAutospacing="0" w:after="0" w:afterAutospacing="0"/>
            </w:pPr>
            <w:r w:rsidRPr="009254CB">
              <w:t>15.27.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9E" w14:textId="77777777" w:rsidR="00A45B39" w:rsidRPr="009254CB" w:rsidRDefault="00A45B39" w:rsidP="00832792">
            <w:pPr>
              <w:pStyle w:val="tvhtmlmktable1"/>
              <w:spacing w:before="0" w:beforeAutospacing="0" w:after="0" w:afterAutospacing="0"/>
            </w:pPr>
            <w:r w:rsidRPr="009254CB">
              <w:t>8.27.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9F" w14:textId="77777777" w:rsidR="00A45B39" w:rsidRPr="009254CB" w:rsidRDefault="00A45B39" w:rsidP="00832792">
            <w:pPr>
              <w:jc w:val="center"/>
            </w:pPr>
            <w:r w:rsidRPr="009254CB">
              <w:t>392820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A0" w14:textId="77777777" w:rsidR="00A45B39" w:rsidRPr="009254CB" w:rsidRDefault="00A45B39" w:rsidP="00832792">
            <w:pPr>
              <w:pStyle w:val="tvhtmlmktable1"/>
              <w:spacing w:before="0" w:beforeAutospacing="0" w:after="0" w:afterAutospacing="0"/>
              <w:jc w:val="center"/>
            </w:pPr>
            <w:r w:rsidRPr="009254CB">
              <w:t>607110</w:t>
            </w:r>
          </w:p>
        </w:tc>
      </w:tr>
      <w:tr w:rsidR="00A45B39" w:rsidRPr="009254CB" w14:paraId="405F02A6"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A2" w14:textId="77777777" w:rsidR="00A45B39" w:rsidRPr="009254CB" w:rsidRDefault="00A45B39" w:rsidP="00832792">
            <w:pPr>
              <w:pStyle w:val="tvhtmlmktable1"/>
              <w:spacing w:before="0" w:beforeAutospacing="0" w:after="0" w:afterAutospacing="0"/>
            </w:pPr>
            <w:r w:rsidRPr="009254CB">
              <w:t>15.28.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A3" w14:textId="77777777" w:rsidR="00A45B39" w:rsidRPr="009254CB" w:rsidRDefault="00A45B39" w:rsidP="00832792">
            <w:pPr>
              <w:pStyle w:val="tvhtmlmktable1"/>
              <w:spacing w:before="0" w:beforeAutospacing="0" w:after="0" w:afterAutospacing="0"/>
            </w:pPr>
            <w:r w:rsidRPr="009254CB">
              <w:t>8.28.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A4" w14:textId="77777777" w:rsidR="00A45B39" w:rsidRPr="009254CB" w:rsidRDefault="00A45B39" w:rsidP="00832792">
            <w:pPr>
              <w:jc w:val="center"/>
            </w:pPr>
            <w:r w:rsidRPr="009254CB">
              <w:t>392780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A5" w14:textId="77777777" w:rsidR="00A45B39" w:rsidRPr="009254CB" w:rsidRDefault="00A45B39" w:rsidP="00832792">
            <w:pPr>
              <w:pStyle w:val="tvhtmlmktable1"/>
              <w:spacing w:before="0" w:beforeAutospacing="0" w:after="0" w:afterAutospacing="0"/>
              <w:jc w:val="center"/>
            </w:pPr>
            <w:r w:rsidRPr="009254CB">
              <w:t>607127</w:t>
            </w:r>
          </w:p>
        </w:tc>
      </w:tr>
      <w:tr w:rsidR="00A45B39" w:rsidRPr="009254CB" w14:paraId="405F02AB"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A7" w14:textId="77777777" w:rsidR="00A45B39" w:rsidRPr="009254CB" w:rsidRDefault="00A45B39" w:rsidP="00832792">
            <w:pPr>
              <w:pStyle w:val="tvhtmlmktable1"/>
              <w:spacing w:before="0" w:beforeAutospacing="0" w:after="0" w:afterAutospacing="0"/>
            </w:pPr>
            <w:r w:rsidRPr="009254CB">
              <w:t>15.29.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A8" w14:textId="77777777" w:rsidR="00A45B39" w:rsidRPr="009254CB" w:rsidRDefault="00A45B39" w:rsidP="00832792">
            <w:pPr>
              <w:pStyle w:val="tvhtmlmktable1"/>
              <w:spacing w:before="0" w:beforeAutospacing="0" w:after="0" w:afterAutospacing="0"/>
            </w:pPr>
            <w:r w:rsidRPr="009254CB">
              <w:t>8.29.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A9" w14:textId="77777777" w:rsidR="00A45B39" w:rsidRPr="009254CB" w:rsidRDefault="00A45B39" w:rsidP="00832792">
            <w:pPr>
              <w:jc w:val="center"/>
            </w:pPr>
            <w:r w:rsidRPr="009254CB">
              <w:t>392720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AA" w14:textId="77777777" w:rsidR="00A45B39" w:rsidRPr="009254CB" w:rsidRDefault="00A45B39" w:rsidP="00832792">
            <w:pPr>
              <w:pStyle w:val="tvhtmlmktable1"/>
              <w:spacing w:before="0" w:beforeAutospacing="0" w:after="0" w:afterAutospacing="0"/>
              <w:jc w:val="center"/>
            </w:pPr>
            <w:r w:rsidRPr="009254CB">
              <w:t>607160</w:t>
            </w:r>
          </w:p>
        </w:tc>
      </w:tr>
      <w:tr w:rsidR="00A45B39" w:rsidRPr="009254CB" w14:paraId="405F02B0"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AC" w14:textId="77777777" w:rsidR="00A45B39" w:rsidRPr="009254CB" w:rsidRDefault="00A45B39" w:rsidP="00832792">
            <w:pPr>
              <w:pStyle w:val="tvhtmlmktable1"/>
              <w:spacing w:before="0" w:beforeAutospacing="0" w:after="0" w:afterAutospacing="0"/>
            </w:pPr>
            <w:r w:rsidRPr="009254CB">
              <w:t>15.30.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AD" w14:textId="77777777" w:rsidR="00A45B39" w:rsidRPr="009254CB" w:rsidRDefault="00A45B39" w:rsidP="00832792">
            <w:pPr>
              <w:pStyle w:val="tvhtmlmktable1"/>
              <w:spacing w:before="0" w:beforeAutospacing="0" w:after="0" w:afterAutospacing="0"/>
            </w:pPr>
            <w:r w:rsidRPr="009254CB">
              <w:t>8.30.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AE" w14:textId="77777777" w:rsidR="00A45B39" w:rsidRPr="009254CB" w:rsidRDefault="00A45B39" w:rsidP="00832792">
            <w:pPr>
              <w:jc w:val="center"/>
            </w:pPr>
            <w:r w:rsidRPr="009254CB">
              <w:t>392640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AF" w14:textId="77777777" w:rsidR="00A45B39" w:rsidRPr="009254CB" w:rsidRDefault="00A45B39" w:rsidP="00832792">
            <w:pPr>
              <w:pStyle w:val="tvhtmlmktable1"/>
              <w:spacing w:before="0" w:beforeAutospacing="0" w:after="0" w:afterAutospacing="0"/>
              <w:jc w:val="center"/>
            </w:pPr>
            <w:r w:rsidRPr="009254CB">
              <w:t>607074</w:t>
            </w:r>
          </w:p>
        </w:tc>
      </w:tr>
      <w:tr w:rsidR="00A45B39" w:rsidRPr="009254CB" w14:paraId="405F02B5"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B1" w14:textId="77777777" w:rsidR="00A45B39" w:rsidRPr="009254CB" w:rsidRDefault="00A45B39" w:rsidP="00832792">
            <w:pPr>
              <w:pStyle w:val="tvhtmlmktable1"/>
              <w:spacing w:before="0" w:beforeAutospacing="0" w:after="0" w:afterAutospacing="0"/>
            </w:pPr>
            <w:r w:rsidRPr="009254CB">
              <w:t>15.31.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B2" w14:textId="77777777" w:rsidR="00A45B39" w:rsidRPr="009254CB" w:rsidRDefault="00A45B39" w:rsidP="00832792">
            <w:pPr>
              <w:pStyle w:val="tvhtmlmktable1"/>
              <w:spacing w:before="0" w:beforeAutospacing="0" w:after="0" w:afterAutospacing="0"/>
            </w:pPr>
            <w:r w:rsidRPr="009254CB">
              <w:t>8.31.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B3" w14:textId="77777777" w:rsidR="00A45B39" w:rsidRPr="009254CB" w:rsidRDefault="00A45B39" w:rsidP="00832792">
            <w:pPr>
              <w:jc w:val="center"/>
            </w:pPr>
            <w:r w:rsidRPr="009254CB">
              <w:t>392550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B4" w14:textId="77777777" w:rsidR="00A45B39" w:rsidRPr="009254CB" w:rsidRDefault="00A45B39" w:rsidP="00832792">
            <w:pPr>
              <w:pStyle w:val="tvhtmlmktable1"/>
              <w:spacing w:before="0" w:beforeAutospacing="0" w:after="0" w:afterAutospacing="0"/>
              <w:jc w:val="center"/>
            </w:pPr>
            <w:r w:rsidRPr="009254CB">
              <w:t>607164</w:t>
            </w:r>
          </w:p>
        </w:tc>
      </w:tr>
      <w:tr w:rsidR="00A45B39" w:rsidRPr="009254CB" w14:paraId="405F02BA"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B6" w14:textId="77777777" w:rsidR="00A45B39" w:rsidRPr="009254CB" w:rsidRDefault="00A45B39" w:rsidP="00832792">
            <w:pPr>
              <w:pStyle w:val="tvhtmlmktable1"/>
              <w:spacing w:before="0" w:beforeAutospacing="0" w:after="0" w:afterAutospacing="0"/>
            </w:pPr>
            <w:r w:rsidRPr="009254CB">
              <w:t>15.32.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B7" w14:textId="77777777" w:rsidR="00A45B39" w:rsidRPr="009254CB" w:rsidRDefault="00A45B39" w:rsidP="00832792">
            <w:pPr>
              <w:pStyle w:val="tvhtmlmktable1"/>
              <w:spacing w:before="0" w:beforeAutospacing="0" w:after="0" w:afterAutospacing="0"/>
            </w:pPr>
            <w:r w:rsidRPr="009254CB">
              <w:t>8.32.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B8" w14:textId="77777777" w:rsidR="00A45B39" w:rsidRPr="009254CB" w:rsidRDefault="00A45B39" w:rsidP="00832792">
            <w:pPr>
              <w:jc w:val="center"/>
            </w:pPr>
            <w:r w:rsidRPr="009254CB">
              <w:t>392580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B9" w14:textId="77777777" w:rsidR="00A45B39" w:rsidRPr="009254CB" w:rsidRDefault="00A45B39" w:rsidP="00832792">
            <w:pPr>
              <w:pStyle w:val="tvhtmlmktable1"/>
              <w:spacing w:before="0" w:beforeAutospacing="0" w:after="0" w:afterAutospacing="0"/>
              <w:jc w:val="center"/>
            </w:pPr>
            <w:r w:rsidRPr="009254CB">
              <w:t>607207</w:t>
            </w:r>
          </w:p>
        </w:tc>
      </w:tr>
      <w:tr w:rsidR="00A45B39" w:rsidRPr="009254CB" w14:paraId="405F02B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BB" w14:textId="77777777" w:rsidR="00A45B39" w:rsidRPr="009254CB" w:rsidRDefault="00A45B39" w:rsidP="00832792">
            <w:pPr>
              <w:pStyle w:val="tvhtmlmktable1"/>
              <w:spacing w:before="0" w:beforeAutospacing="0" w:after="0" w:afterAutospacing="0"/>
            </w:pPr>
            <w:r w:rsidRPr="009254CB">
              <w:t>15.33.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BC" w14:textId="77777777" w:rsidR="00A45B39" w:rsidRPr="009254CB" w:rsidRDefault="00A45B39" w:rsidP="00832792">
            <w:pPr>
              <w:pStyle w:val="tvhtmlmktable1"/>
              <w:spacing w:before="0" w:beforeAutospacing="0" w:after="0" w:afterAutospacing="0"/>
            </w:pPr>
            <w:r w:rsidRPr="009254CB">
              <w:t>8.33.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BD" w14:textId="77777777" w:rsidR="00A45B39" w:rsidRPr="009254CB" w:rsidRDefault="00A45B39" w:rsidP="00832792">
            <w:pPr>
              <w:jc w:val="center"/>
            </w:pPr>
            <w:r w:rsidRPr="009254CB">
              <w:t>392540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BE" w14:textId="77777777" w:rsidR="00A45B39" w:rsidRPr="009254CB" w:rsidRDefault="00A45B39" w:rsidP="00832792">
            <w:pPr>
              <w:pStyle w:val="tvhtmlmktable1"/>
              <w:spacing w:before="0" w:beforeAutospacing="0" w:after="0" w:afterAutospacing="0"/>
              <w:jc w:val="center"/>
            </w:pPr>
            <w:r w:rsidRPr="009254CB">
              <w:t>607256</w:t>
            </w:r>
          </w:p>
        </w:tc>
      </w:tr>
      <w:tr w:rsidR="00A45B39" w:rsidRPr="009254CB" w14:paraId="405F02C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C0" w14:textId="77777777" w:rsidR="00A45B39" w:rsidRPr="009254CB" w:rsidRDefault="00A45B39" w:rsidP="00832792">
            <w:pPr>
              <w:pStyle w:val="tvhtmlmktable1"/>
              <w:spacing w:before="0" w:beforeAutospacing="0" w:after="0" w:afterAutospacing="0"/>
            </w:pPr>
            <w:r w:rsidRPr="009254CB">
              <w:t>15.34.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C1" w14:textId="77777777" w:rsidR="00A45B39" w:rsidRPr="009254CB" w:rsidRDefault="00A45B39" w:rsidP="00832792">
            <w:pPr>
              <w:pStyle w:val="tvhtmlmktable1"/>
              <w:spacing w:before="0" w:beforeAutospacing="0" w:after="0" w:afterAutospacing="0"/>
            </w:pPr>
            <w:r w:rsidRPr="009254CB">
              <w:t>8.34.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C2" w14:textId="77777777" w:rsidR="00A45B39" w:rsidRPr="009254CB" w:rsidRDefault="00A45B39" w:rsidP="00832792">
            <w:pPr>
              <w:jc w:val="center"/>
            </w:pPr>
            <w:r w:rsidRPr="009254CB">
              <w:t>392490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C3" w14:textId="77777777" w:rsidR="00A45B39" w:rsidRPr="009254CB" w:rsidRDefault="00A45B39" w:rsidP="00832792">
            <w:pPr>
              <w:pStyle w:val="tvhtmlmktable1"/>
              <w:spacing w:before="0" w:beforeAutospacing="0" w:after="0" w:afterAutospacing="0"/>
              <w:jc w:val="center"/>
            </w:pPr>
            <w:r w:rsidRPr="009254CB">
              <w:t>607230</w:t>
            </w:r>
          </w:p>
        </w:tc>
      </w:tr>
      <w:tr w:rsidR="00A45B39" w:rsidRPr="009254CB" w14:paraId="405F02C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C5" w14:textId="77777777" w:rsidR="00A45B39" w:rsidRPr="009254CB" w:rsidRDefault="00A45B39" w:rsidP="00832792">
            <w:pPr>
              <w:pStyle w:val="tvhtmlmktable1"/>
              <w:spacing w:before="0" w:beforeAutospacing="0" w:after="0" w:afterAutospacing="0"/>
            </w:pPr>
            <w:r w:rsidRPr="009254CB">
              <w:t>15.35.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C6" w14:textId="77777777" w:rsidR="00A45B39" w:rsidRPr="009254CB" w:rsidRDefault="00A45B39" w:rsidP="00832792">
            <w:pPr>
              <w:pStyle w:val="tvhtmlmktable1"/>
              <w:spacing w:before="0" w:beforeAutospacing="0" w:after="0" w:afterAutospacing="0"/>
            </w:pPr>
            <w:r w:rsidRPr="009254CB">
              <w:t>8.35.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C7" w14:textId="77777777" w:rsidR="00A45B39" w:rsidRPr="009254CB" w:rsidRDefault="00A45B39" w:rsidP="00832792">
            <w:pPr>
              <w:jc w:val="center"/>
            </w:pPr>
            <w:r w:rsidRPr="009254CB">
              <w:t>392420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C8" w14:textId="77777777" w:rsidR="00A45B39" w:rsidRPr="009254CB" w:rsidRDefault="00A45B39" w:rsidP="00832792">
            <w:pPr>
              <w:pStyle w:val="tvhtmlmktable1"/>
              <w:spacing w:before="0" w:beforeAutospacing="0" w:after="0" w:afterAutospacing="0"/>
              <w:jc w:val="center"/>
            </w:pPr>
            <w:r w:rsidRPr="009254CB">
              <w:t>607248</w:t>
            </w:r>
          </w:p>
        </w:tc>
      </w:tr>
      <w:tr w:rsidR="00A45B39" w:rsidRPr="009254CB" w14:paraId="405F02C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CA" w14:textId="77777777" w:rsidR="00A45B39" w:rsidRPr="009254CB" w:rsidRDefault="00A45B39" w:rsidP="00832792">
            <w:pPr>
              <w:pStyle w:val="tvhtmlmktable1"/>
              <w:spacing w:before="0" w:beforeAutospacing="0" w:after="0" w:afterAutospacing="0"/>
            </w:pPr>
            <w:r w:rsidRPr="009254CB">
              <w:t>15.36.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CB" w14:textId="77777777" w:rsidR="00A45B39" w:rsidRPr="009254CB" w:rsidRDefault="00A45B39" w:rsidP="00832792">
            <w:pPr>
              <w:pStyle w:val="tvhtmlmktable1"/>
              <w:spacing w:before="0" w:beforeAutospacing="0" w:after="0" w:afterAutospacing="0"/>
            </w:pPr>
            <w:r w:rsidRPr="009254CB">
              <w:t>8.36.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CC" w14:textId="77777777" w:rsidR="00A45B39" w:rsidRPr="009254CB" w:rsidRDefault="00A45B39" w:rsidP="00832792">
            <w:pPr>
              <w:jc w:val="center"/>
            </w:pPr>
            <w:r w:rsidRPr="009254CB">
              <w:t>392360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CD" w14:textId="77777777" w:rsidR="00A45B39" w:rsidRPr="009254CB" w:rsidRDefault="00A45B39" w:rsidP="00832792">
            <w:pPr>
              <w:pStyle w:val="tvhtmlmktable1"/>
              <w:spacing w:before="0" w:beforeAutospacing="0" w:after="0" w:afterAutospacing="0"/>
              <w:jc w:val="center"/>
            </w:pPr>
            <w:r w:rsidRPr="009254CB">
              <w:t>607312</w:t>
            </w:r>
          </w:p>
        </w:tc>
      </w:tr>
      <w:tr w:rsidR="00A45B39" w:rsidRPr="009254CB" w14:paraId="405F02D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CF" w14:textId="77777777" w:rsidR="00A45B39" w:rsidRPr="009254CB" w:rsidRDefault="00A45B39" w:rsidP="00832792">
            <w:pPr>
              <w:pStyle w:val="tvhtmlmktable1"/>
              <w:spacing w:before="0" w:beforeAutospacing="0" w:after="0" w:afterAutospacing="0"/>
            </w:pPr>
            <w:r w:rsidRPr="009254CB">
              <w:t>15.37.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D0" w14:textId="77777777" w:rsidR="00A45B39" w:rsidRPr="009254CB" w:rsidRDefault="00A45B39" w:rsidP="00832792">
            <w:pPr>
              <w:pStyle w:val="tvhtmlmktable1"/>
              <w:spacing w:before="0" w:beforeAutospacing="0" w:after="0" w:afterAutospacing="0"/>
            </w:pPr>
            <w:r w:rsidRPr="009254CB">
              <w:t>8.37.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D1" w14:textId="77777777" w:rsidR="00A45B39" w:rsidRPr="009254CB" w:rsidRDefault="00A45B39" w:rsidP="00832792">
            <w:pPr>
              <w:jc w:val="center"/>
            </w:pPr>
            <w:r w:rsidRPr="009254CB">
              <w:t>392300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D2" w14:textId="77777777" w:rsidR="00A45B39" w:rsidRPr="009254CB" w:rsidRDefault="00A45B39" w:rsidP="00832792">
            <w:pPr>
              <w:pStyle w:val="tvhtmlmktable1"/>
              <w:spacing w:before="0" w:beforeAutospacing="0" w:after="0" w:afterAutospacing="0"/>
              <w:jc w:val="center"/>
            </w:pPr>
            <w:r w:rsidRPr="009254CB">
              <w:t>607251</w:t>
            </w:r>
          </w:p>
        </w:tc>
      </w:tr>
      <w:tr w:rsidR="00A45B39" w:rsidRPr="009254CB" w14:paraId="405F02D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D4" w14:textId="77777777" w:rsidR="00A45B39" w:rsidRPr="009254CB" w:rsidRDefault="00A45B39" w:rsidP="00832792">
            <w:pPr>
              <w:pStyle w:val="tvhtmlmktable1"/>
              <w:spacing w:before="0" w:beforeAutospacing="0" w:after="0" w:afterAutospacing="0"/>
            </w:pPr>
            <w:r w:rsidRPr="009254CB">
              <w:t>15.38.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D5" w14:textId="77777777" w:rsidR="00A45B39" w:rsidRPr="009254CB" w:rsidRDefault="00A45B39" w:rsidP="00832792">
            <w:pPr>
              <w:pStyle w:val="tvhtmlmktable1"/>
              <w:spacing w:before="0" w:beforeAutospacing="0" w:after="0" w:afterAutospacing="0"/>
            </w:pPr>
            <w:r w:rsidRPr="009254CB">
              <w:t>8.38.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D6" w14:textId="77777777" w:rsidR="00A45B39" w:rsidRPr="009254CB" w:rsidRDefault="00A45B39" w:rsidP="00832792">
            <w:pPr>
              <w:jc w:val="center"/>
            </w:pPr>
            <w:r w:rsidRPr="009254CB">
              <w:t>392410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D7" w14:textId="77777777" w:rsidR="00A45B39" w:rsidRPr="009254CB" w:rsidRDefault="00A45B39" w:rsidP="00832792">
            <w:pPr>
              <w:pStyle w:val="tvhtmlmktable1"/>
              <w:spacing w:before="0" w:beforeAutospacing="0" w:after="0" w:afterAutospacing="0"/>
              <w:jc w:val="center"/>
            </w:pPr>
            <w:r w:rsidRPr="009254CB">
              <w:t>607146</w:t>
            </w:r>
          </w:p>
        </w:tc>
      </w:tr>
      <w:tr w:rsidR="00A45B39" w:rsidRPr="009254CB" w14:paraId="405F02D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D9" w14:textId="77777777" w:rsidR="00A45B39" w:rsidRPr="009254CB" w:rsidRDefault="00A45B39" w:rsidP="00832792">
            <w:pPr>
              <w:pStyle w:val="tvhtmlmktable1"/>
              <w:spacing w:before="0" w:beforeAutospacing="0" w:after="0" w:afterAutospacing="0"/>
            </w:pPr>
            <w:r w:rsidRPr="009254CB">
              <w:lastRenderedPageBreak/>
              <w:t>15.39.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DA" w14:textId="77777777" w:rsidR="00A45B39" w:rsidRPr="009254CB" w:rsidRDefault="00A45B39" w:rsidP="00832792">
            <w:pPr>
              <w:pStyle w:val="tvhtmlmktable1"/>
              <w:spacing w:before="0" w:beforeAutospacing="0" w:after="0" w:afterAutospacing="0"/>
            </w:pPr>
            <w:r w:rsidRPr="009254CB">
              <w:t>8.39.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DB" w14:textId="77777777" w:rsidR="00A45B39" w:rsidRPr="009254CB" w:rsidRDefault="00A45B39" w:rsidP="00832792">
            <w:pPr>
              <w:jc w:val="center"/>
            </w:pPr>
            <w:r w:rsidRPr="009254CB">
              <w:t>392390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DC" w14:textId="77777777" w:rsidR="00A45B39" w:rsidRPr="009254CB" w:rsidRDefault="00A45B39" w:rsidP="00832792">
            <w:pPr>
              <w:pStyle w:val="tvhtmlmktable1"/>
              <w:spacing w:before="0" w:beforeAutospacing="0" w:after="0" w:afterAutospacing="0"/>
              <w:jc w:val="center"/>
            </w:pPr>
            <w:r w:rsidRPr="009254CB">
              <w:t>607125</w:t>
            </w:r>
          </w:p>
        </w:tc>
      </w:tr>
      <w:tr w:rsidR="00A45B39" w:rsidRPr="009254CB" w14:paraId="405F02E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DE" w14:textId="77777777" w:rsidR="00A45B39" w:rsidRPr="009254CB" w:rsidRDefault="00A45B39" w:rsidP="00832792">
            <w:pPr>
              <w:pStyle w:val="tvhtmlmktable1"/>
              <w:spacing w:before="0" w:beforeAutospacing="0" w:after="0" w:afterAutospacing="0"/>
            </w:pPr>
            <w:r w:rsidRPr="009254CB">
              <w:t>15.40.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DF" w14:textId="77777777" w:rsidR="00A45B39" w:rsidRPr="009254CB" w:rsidRDefault="00A45B39" w:rsidP="00832792">
            <w:pPr>
              <w:pStyle w:val="tvhtmlmktable1"/>
              <w:spacing w:before="0" w:beforeAutospacing="0" w:after="0" w:afterAutospacing="0"/>
            </w:pPr>
            <w:r w:rsidRPr="009254CB">
              <w:t>8.40.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E0" w14:textId="77777777" w:rsidR="00A45B39" w:rsidRPr="009254CB" w:rsidRDefault="00A45B39" w:rsidP="00832792">
            <w:pPr>
              <w:jc w:val="center"/>
            </w:pPr>
            <w:r w:rsidRPr="009254CB">
              <w:t>392450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E1" w14:textId="77777777" w:rsidR="00A45B39" w:rsidRPr="009254CB" w:rsidRDefault="00A45B39" w:rsidP="00832792">
            <w:pPr>
              <w:pStyle w:val="tvhtmlmktable1"/>
              <w:spacing w:before="0" w:beforeAutospacing="0" w:after="0" w:afterAutospacing="0"/>
              <w:jc w:val="center"/>
            </w:pPr>
            <w:r w:rsidRPr="009254CB">
              <w:t>607032</w:t>
            </w:r>
          </w:p>
        </w:tc>
      </w:tr>
      <w:tr w:rsidR="00A45B39" w:rsidRPr="009254CB" w14:paraId="405F02E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E3" w14:textId="77777777" w:rsidR="00A45B39" w:rsidRPr="009254CB" w:rsidRDefault="00A45B39" w:rsidP="00832792">
            <w:pPr>
              <w:pStyle w:val="tvhtmlmktable1"/>
              <w:spacing w:before="0" w:beforeAutospacing="0" w:after="0" w:afterAutospacing="0"/>
            </w:pPr>
            <w:r w:rsidRPr="009254CB">
              <w:t>15.41.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E4" w14:textId="77777777" w:rsidR="00A45B39" w:rsidRPr="009254CB" w:rsidRDefault="00A45B39" w:rsidP="00832792">
            <w:pPr>
              <w:pStyle w:val="tvhtmlmktable1"/>
              <w:spacing w:before="0" w:beforeAutospacing="0" w:after="0" w:afterAutospacing="0"/>
            </w:pPr>
            <w:r w:rsidRPr="009254CB">
              <w:t>8.41.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E5" w14:textId="77777777" w:rsidR="00A45B39" w:rsidRPr="009254CB" w:rsidRDefault="00A45B39" w:rsidP="00832792">
            <w:pPr>
              <w:jc w:val="center"/>
            </w:pPr>
            <w:r w:rsidRPr="009254CB">
              <w:t>392390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E6" w14:textId="77777777" w:rsidR="00A45B39" w:rsidRPr="009254CB" w:rsidRDefault="00A45B39" w:rsidP="00832792">
            <w:pPr>
              <w:pStyle w:val="tvhtmlmktable1"/>
              <w:spacing w:before="0" w:beforeAutospacing="0" w:after="0" w:afterAutospacing="0"/>
              <w:jc w:val="center"/>
            </w:pPr>
            <w:r w:rsidRPr="009254CB">
              <w:t>606966</w:t>
            </w:r>
          </w:p>
        </w:tc>
      </w:tr>
      <w:tr w:rsidR="00A45B39" w:rsidRPr="009254CB" w14:paraId="405F02E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E8" w14:textId="77777777" w:rsidR="00A45B39" w:rsidRPr="009254CB" w:rsidRDefault="00A45B39" w:rsidP="00832792">
            <w:pPr>
              <w:pStyle w:val="tvhtmlmktable1"/>
              <w:spacing w:before="0" w:beforeAutospacing="0" w:after="0" w:afterAutospacing="0"/>
            </w:pPr>
            <w:r w:rsidRPr="009254CB">
              <w:t>15.42.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E9" w14:textId="77777777" w:rsidR="00A45B39" w:rsidRPr="009254CB" w:rsidRDefault="00A45B39" w:rsidP="00832792">
            <w:pPr>
              <w:pStyle w:val="tvhtmlmktable1"/>
              <w:spacing w:before="0" w:beforeAutospacing="0" w:after="0" w:afterAutospacing="0"/>
            </w:pPr>
            <w:r w:rsidRPr="009254CB">
              <w:t>8.42.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EA" w14:textId="77777777" w:rsidR="00A45B39" w:rsidRPr="009254CB" w:rsidRDefault="00A45B39" w:rsidP="00832792">
            <w:pPr>
              <w:jc w:val="center"/>
            </w:pPr>
            <w:r w:rsidRPr="009254CB">
              <w:t>392290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EB" w14:textId="77777777" w:rsidR="00A45B39" w:rsidRPr="009254CB" w:rsidRDefault="00A45B39" w:rsidP="00832792">
            <w:pPr>
              <w:pStyle w:val="tvhtmlmktable1"/>
              <w:spacing w:before="0" w:beforeAutospacing="0" w:after="0" w:afterAutospacing="0"/>
              <w:jc w:val="center"/>
            </w:pPr>
            <w:r w:rsidRPr="009254CB">
              <w:t>606937</w:t>
            </w:r>
          </w:p>
        </w:tc>
      </w:tr>
      <w:tr w:rsidR="00A45B39" w:rsidRPr="009254CB" w14:paraId="405F02F1"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ED" w14:textId="77777777" w:rsidR="00A45B39" w:rsidRPr="009254CB" w:rsidRDefault="00A45B39" w:rsidP="00832792">
            <w:pPr>
              <w:pStyle w:val="tvhtmlmktable1"/>
              <w:spacing w:before="0" w:beforeAutospacing="0" w:after="0" w:afterAutospacing="0"/>
            </w:pPr>
            <w:r w:rsidRPr="009254CB">
              <w:t>15.43.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EE" w14:textId="77777777" w:rsidR="00A45B39" w:rsidRPr="009254CB" w:rsidRDefault="00A45B39" w:rsidP="00832792">
            <w:pPr>
              <w:pStyle w:val="tvhtmlmktable1"/>
              <w:spacing w:before="0" w:beforeAutospacing="0" w:after="0" w:afterAutospacing="0"/>
            </w:pPr>
            <w:r w:rsidRPr="009254CB">
              <w:t>8.43.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EF" w14:textId="77777777" w:rsidR="00A45B39" w:rsidRPr="009254CB" w:rsidRDefault="00A45B39" w:rsidP="00832792">
            <w:pPr>
              <w:jc w:val="center"/>
            </w:pPr>
            <w:r w:rsidRPr="009254CB">
              <w:t>392270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F0" w14:textId="77777777" w:rsidR="00A45B39" w:rsidRPr="009254CB" w:rsidRDefault="00A45B39" w:rsidP="00832792">
            <w:pPr>
              <w:pStyle w:val="tvhtmlmktable1"/>
              <w:spacing w:before="0" w:beforeAutospacing="0" w:after="0" w:afterAutospacing="0"/>
              <w:jc w:val="center"/>
            </w:pPr>
            <w:r w:rsidRPr="009254CB">
              <w:t>606895</w:t>
            </w:r>
          </w:p>
        </w:tc>
      </w:tr>
      <w:tr w:rsidR="00A45B39" w:rsidRPr="009254CB" w14:paraId="405F02F6"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F2" w14:textId="77777777" w:rsidR="00A45B39" w:rsidRPr="009254CB" w:rsidRDefault="00A45B39" w:rsidP="00832792">
            <w:pPr>
              <w:pStyle w:val="tvhtmlmktable1"/>
              <w:spacing w:before="0" w:beforeAutospacing="0" w:after="0" w:afterAutospacing="0"/>
            </w:pPr>
            <w:r w:rsidRPr="009254CB">
              <w:t>15.44.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F3" w14:textId="77777777" w:rsidR="00A45B39" w:rsidRPr="009254CB" w:rsidRDefault="00A45B39" w:rsidP="00832792">
            <w:pPr>
              <w:pStyle w:val="tvhtmlmktable1"/>
              <w:spacing w:before="0" w:beforeAutospacing="0" w:after="0" w:afterAutospacing="0"/>
            </w:pPr>
            <w:r w:rsidRPr="009254CB">
              <w:t>8.44.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F4" w14:textId="77777777" w:rsidR="00A45B39" w:rsidRPr="009254CB" w:rsidRDefault="00A45B39" w:rsidP="00832792">
            <w:pPr>
              <w:jc w:val="center"/>
            </w:pPr>
            <w:r w:rsidRPr="009254CB">
              <w:t>392190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F5" w14:textId="77777777" w:rsidR="00A45B39" w:rsidRPr="009254CB" w:rsidRDefault="00A45B39" w:rsidP="00832792">
            <w:pPr>
              <w:pStyle w:val="tvhtmlmktable1"/>
              <w:spacing w:before="0" w:beforeAutospacing="0" w:after="0" w:afterAutospacing="0"/>
              <w:jc w:val="center"/>
            </w:pPr>
            <w:r w:rsidRPr="009254CB">
              <w:t>606859</w:t>
            </w:r>
          </w:p>
        </w:tc>
      </w:tr>
      <w:tr w:rsidR="00A45B39" w:rsidRPr="009254CB" w14:paraId="405F02FB"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F7" w14:textId="77777777" w:rsidR="00A45B39" w:rsidRPr="009254CB" w:rsidRDefault="00A45B39" w:rsidP="00832792">
            <w:pPr>
              <w:pStyle w:val="tvhtmlmktable1"/>
              <w:spacing w:before="0" w:beforeAutospacing="0" w:after="0" w:afterAutospacing="0"/>
            </w:pPr>
            <w:r w:rsidRPr="009254CB">
              <w:t>15.45.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F8" w14:textId="77777777" w:rsidR="00A45B39" w:rsidRPr="009254CB" w:rsidRDefault="00A45B39" w:rsidP="00832792">
            <w:pPr>
              <w:pStyle w:val="tvhtmlmktable1"/>
              <w:spacing w:before="0" w:beforeAutospacing="0" w:after="0" w:afterAutospacing="0"/>
            </w:pPr>
            <w:r w:rsidRPr="009254CB">
              <w:t>8.45.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F9" w14:textId="77777777" w:rsidR="00A45B39" w:rsidRPr="009254CB" w:rsidRDefault="00A45B39" w:rsidP="00832792">
            <w:pPr>
              <w:jc w:val="center"/>
            </w:pPr>
            <w:r w:rsidRPr="009254CB">
              <w:t>392100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FA" w14:textId="77777777" w:rsidR="00A45B39" w:rsidRPr="009254CB" w:rsidRDefault="00A45B39" w:rsidP="00832792">
            <w:pPr>
              <w:pStyle w:val="tvhtmlmktable1"/>
              <w:spacing w:before="0" w:beforeAutospacing="0" w:after="0" w:afterAutospacing="0"/>
              <w:jc w:val="center"/>
            </w:pPr>
            <w:r w:rsidRPr="009254CB">
              <w:t>607000</w:t>
            </w:r>
          </w:p>
        </w:tc>
      </w:tr>
      <w:tr w:rsidR="00A45B39" w:rsidRPr="009254CB" w14:paraId="405F0300"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2FC" w14:textId="77777777" w:rsidR="00A45B39" w:rsidRPr="009254CB" w:rsidRDefault="00A45B39" w:rsidP="00832792">
            <w:pPr>
              <w:pStyle w:val="tvhtmlmktable1"/>
              <w:spacing w:before="0" w:beforeAutospacing="0" w:after="0" w:afterAutospacing="0"/>
            </w:pPr>
            <w:r w:rsidRPr="009254CB">
              <w:t>15.46.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FD" w14:textId="77777777" w:rsidR="00A45B39" w:rsidRPr="009254CB" w:rsidRDefault="00A45B39" w:rsidP="00832792">
            <w:pPr>
              <w:pStyle w:val="tvhtmlmktable1"/>
              <w:spacing w:before="0" w:beforeAutospacing="0" w:after="0" w:afterAutospacing="0"/>
            </w:pPr>
            <w:r w:rsidRPr="009254CB">
              <w:t>8.46.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2FE" w14:textId="77777777" w:rsidR="00A45B39" w:rsidRPr="009254CB" w:rsidRDefault="00A45B39" w:rsidP="00832792">
            <w:pPr>
              <w:jc w:val="center"/>
            </w:pPr>
            <w:r w:rsidRPr="009254CB">
              <w:t>392010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2FF" w14:textId="77777777" w:rsidR="00A45B39" w:rsidRPr="009254CB" w:rsidRDefault="00A45B39" w:rsidP="00832792">
            <w:pPr>
              <w:pStyle w:val="tvhtmlmktable1"/>
              <w:spacing w:before="0" w:beforeAutospacing="0" w:after="0" w:afterAutospacing="0"/>
              <w:jc w:val="center"/>
            </w:pPr>
            <w:r w:rsidRPr="009254CB">
              <w:t>606990</w:t>
            </w:r>
          </w:p>
        </w:tc>
      </w:tr>
      <w:tr w:rsidR="00A45B39" w:rsidRPr="009254CB" w14:paraId="405F0305"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01" w14:textId="77777777" w:rsidR="00A45B39" w:rsidRPr="009254CB" w:rsidRDefault="00A45B39" w:rsidP="00832792">
            <w:pPr>
              <w:pStyle w:val="tvhtmlmktable1"/>
              <w:spacing w:before="0" w:beforeAutospacing="0" w:after="0" w:afterAutospacing="0"/>
            </w:pPr>
            <w:r w:rsidRPr="009254CB">
              <w:t>15.47.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02" w14:textId="77777777" w:rsidR="00A45B39" w:rsidRPr="009254CB" w:rsidRDefault="00A45B39" w:rsidP="00832792">
            <w:pPr>
              <w:pStyle w:val="tvhtmlmktable1"/>
              <w:spacing w:before="0" w:beforeAutospacing="0" w:after="0" w:afterAutospacing="0"/>
            </w:pPr>
            <w:r w:rsidRPr="009254CB">
              <w:t>8.47.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03" w14:textId="77777777" w:rsidR="00A45B39" w:rsidRPr="009254CB" w:rsidRDefault="00A45B39" w:rsidP="00832792">
            <w:pPr>
              <w:jc w:val="center"/>
            </w:pPr>
            <w:r w:rsidRPr="009254CB">
              <w:t>391860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04" w14:textId="77777777" w:rsidR="00A45B39" w:rsidRPr="009254CB" w:rsidRDefault="00A45B39" w:rsidP="00832792">
            <w:pPr>
              <w:pStyle w:val="tvhtmlmktable1"/>
              <w:spacing w:before="0" w:beforeAutospacing="0" w:after="0" w:afterAutospacing="0"/>
              <w:jc w:val="center"/>
            </w:pPr>
            <w:r w:rsidRPr="009254CB">
              <w:t>607124</w:t>
            </w:r>
          </w:p>
        </w:tc>
      </w:tr>
      <w:tr w:rsidR="00A45B39" w:rsidRPr="009254CB" w14:paraId="405F030A"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06" w14:textId="77777777" w:rsidR="00A45B39" w:rsidRPr="009254CB" w:rsidRDefault="00A45B39" w:rsidP="00832792">
            <w:pPr>
              <w:pStyle w:val="tvhtmlmktable1"/>
              <w:spacing w:before="0" w:beforeAutospacing="0" w:after="0" w:afterAutospacing="0"/>
            </w:pPr>
            <w:r w:rsidRPr="009254CB">
              <w:t>15.48.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07" w14:textId="77777777" w:rsidR="00A45B39" w:rsidRPr="009254CB" w:rsidRDefault="00A45B39" w:rsidP="00832792">
            <w:pPr>
              <w:pStyle w:val="tvhtmlmktable1"/>
              <w:spacing w:before="0" w:beforeAutospacing="0" w:after="0" w:afterAutospacing="0"/>
            </w:pPr>
            <w:r w:rsidRPr="009254CB">
              <w:t>8.48.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08" w14:textId="77777777" w:rsidR="00A45B39" w:rsidRPr="009254CB" w:rsidRDefault="00A45B39" w:rsidP="00832792">
            <w:pPr>
              <w:jc w:val="center"/>
            </w:pPr>
            <w:r w:rsidRPr="009254CB">
              <w:t>391790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09" w14:textId="77777777" w:rsidR="00A45B39" w:rsidRPr="009254CB" w:rsidRDefault="00A45B39" w:rsidP="00832792">
            <w:pPr>
              <w:pStyle w:val="tvhtmlmktable1"/>
              <w:spacing w:before="0" w:beforeAutospacing="0" w:after="0" w:afterAutospacing="0"/>
              <w:jc w:val="center"/>
            </w:pPr>
            <w:r w:rsidRPr="009254CB">
              <w:t>607202</w:t>
            </w:r>
          </w:p>
        </w:tc>
      </w:tr>
      <w:tr w:rsidR="00A45B39" w:rsidRPr="009254CB" w14:paraId="405F030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0B" w14:textId="77777777" w:rsidR="00A45B39" w:rsidRPr="009254CB" w:rsidRDefault="00A45B39" w:rsidP="00832792">
            <w:pPr>
              <w:pStyle w:val="tvhtmlmktable1"/>
              <w:spacing w:before="0" w:beforeAutospacing="0" w:after="0" w:afterAutospacing="0"/>
            </w:pPr>
            <w:r w:rsidRPr="009254CB">
              <w:t>15.49.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0C" w14:textId="77777777" w:rsidR="00A45B39" w:rsidRPr="009254CB" w:rsidRDefault="00A45B39" w:rsidP="00832792">
            <w:pPr>
              <w:pStyle w:val="tvhtmlmktable1"/>
              <w:spacing w:before="0" w:beforeAutospacing="0" w:after="0" w:afterAutospacing="0"/>
            </w:pPr>
            <w:r w:rsidRPr="009254CB">
              <w:t>8.49.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0D" w14:textId="77777777" w:rsidR="00A45B39" w:rsidRPr="009254CB" w:rsidRDefault="00A45B39" w:rsidP="00832792">
            <w:pPr>
              <w:jc w:val="center"/>
            </w:pPr>
            <w:r w:rsidRPr="009254CB">
              <w:t>391720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0E" w14:textId="77777777" w:rsidR="00A45B39" w:rsidRPr="009254CB" w:rsidRDefault="00A45B39" w:rsidP="00832792">
            <w:pPr>
              <w:pStyle w:val="tvhtmlmktable1"/>
              <w:spacing w:before="0" w:beforeAutospacing="0" w:after="0" w:afterAutospacing="0"/>
              <w:jc w:val="center"/>
            </w:pPr>
            <w:r w:rsidRPr="009254CB">
              <w:t>607211</w:t>
            </w:r>
          </w:p>
        </w:tc>
      </w:tr>
      <w:tr w:rsidR="00A45B39" w:rsidRPr="009254CB" w14:paraId="405F031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10" w14:textId="77777777" w:rsidR="00A45B39" w:rsidRPr="009254CB" w:rsidRDefault="00A45B39" w:rsidP="00832792">
            <w:pPr>
              <w:pStyle w:val="tvhtmlmktable1"/>
              <w:spacing w:before="0" w:beforeAutospacing="0" w:after="0" w:afterAutospacing="0"/>
            </w:pPr>
            <w:r w:rsidRPr="009254CB">
              <w:t>15.50.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11" w14:textId="77777777" w:rsidR="00A45B39" w:rsidRPr="009254CB" w:rsidRDefault="00A45B39" w:rsidP="00832792">
            <w:pPr>
              <w:pStyle w:val="tvhtmlmktable1"/>
              <w:spacing w:before="0" w:beforeAutospacing="0" w:after="0" w:afterAutospacing="0"/>
            </w:pPr>
            <w:r w:rsidRPr="009254CB">
              <w:t>8.50.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12" w14:textId="77777777" w:rsidR="00A45B39" w:rsidRPr="009254CB" w:rsidRDefault="00A45B39" w:rsidP="00832792">
            <w:pPr>
              <w:jc w:val="center"/>
            </w:pPr>
            <w:r w:rsidRPr="009254CB">
              <w:t>391640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13" w14:textId="77777777" w:rsidR="00A45B39" w:rsidRPr="009254CB" w:rsidRDefault="00A45B39" w:rsidP="00832792">
            <w:pPr>
              <w:pStyle w:val="tvhtmlmktable1"/>
              <w:spacing w:before="0" w:beforeAutospacing="0" w:after="0" w:afterAutospacing="0"/>
              <w:jc w:val="center"/>
            </w:pPr>
            <w:r w:rsidRPr="009254CB">
              <w:t>607321</w:t>
            </w:r>
          </w:p>
        </w:tc>
      </w:tr>
      <w:tr w:rsidR="00A45B39" w:rsidRPr="009254CB" w14:paraId="405F031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15" w14:textId="77777777" w:rsidR="00A45B39" w:rsidRPr="009254CB" w:rsidRDefault="00A45B39" w:rsidP="00832792">
            <w:pPr>
              <w:pStyle w:val="tvhtmlmktable1"/>
              <w:spacing w:before="0" w:beforeAutospacing="0" w:after="0" w:afterAutospacing="0"/>
            </w:pPr>
            <w:r w:rsidRPr="009254CB">
              <w:t>15.51.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16" w14:textId="77777777" w:rsidR="00A45B39" w:rsidRPr="009254CB" w:rsidRDefault="00A45B39" w:rsidP="00832792">
            <w:pPr>
              <w:pStyle w:val="tvhtmlmktable1"/>
              <w:spacing w:before="0" w:beforeAutospacing="0" w:after="0" w:afterAutospacing="0"/>
            </w:pPr>
            <w:r w:rsidRPr="009254CB">
              <w:t>8.51.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17" w14:textId="77777777" w:rsidR="00A45B39" w:rsidRPr="009254CB" w:rsidRDefault="00A45B39" w:rsidP="00832792">
            <w:pPr>
              <w:jc w:val="center"/>
            </w:pPr>
            <w:r w:rsidRPr="009254CB">
              <w:t>391610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18" w14:textId="77777777" w:rsidR="00A45B39" w:rsidRPr="009254CB" w:rsidRDefault="00A45B39" w:rsidP="00832792">
            <w:pPr>
              <w:pStyle w:val="tvhtmlmktable1"/>
              <w:spacing w:before="0" w:beforeAutospacing="0" w:after="0" w:afterAutospacing="0"/>
              <w:jc w:val="center"/>
            </w:pPr>
            <w:r w:rsidRPr="009254CB">
              <w:t>607243</w:t>
            </w:r>
          </w:p>
        </w:tc>
      </w:tr>
      <w:tr w:rsidR="00A45B39" w:rsidRPr="009254CB" w14:paraId="405F031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1A" w14:textId="77777777" w:rsidR="00A45B39" w:rsidRPr="009254CB" w:rsidRDefault="00A45B39" w:rsidP="00832792">
            <w:pPr>
              <w:pStyle w:val="tvhtmlmktable1"/>
              <w:spacing w:before="0" w:beforeAutospacing="0" w:after="0" w:afterAutospacing="0"/>
            </w:pPr>
            <w:r w:rsidRPr="009254CB">
              <w:t>15.52.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1B" w14:textId="77777777" w:rsidR="00A45B39" w:rsidRPr="009254CB" w:rsidRDefault="00A45B39" w:rsidP="00832792">
            <w:pPr>
              <w:pStyle w:val="tvhtmlmktable1"/>
              <w:spacing w:before="0" w:beforeAutospacing="0" w:after="0" w:afterAutospacing="0"/>
            </w:pPr>
            <w:r w:rsidRPr="009254CB">
              <w:t>8.52.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1C" w14:textId="77777777" w:rsidR="00A45B39" w:rsidRPr="009254CB" w:rsidRDefault="00A45B39" w:rsidP="00832792">
            <w:pPr>
              <w:jc w:val="center"/>
            </w:pPr>
            <w:r w:rsidRPr="009254CB">
              <w:t>392100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1D" w14:textId="77777777" w:rsidR="00A45B39" w:rsidRPr="009254CB" w:rsidRDefault="00A45B39" w:rsidP="00832792">
            <w:pPr>
              <w:pStyle w:val="tvhtmlmktable1"/>
              <w:spacing w:before="0" w:beforeAutospacing="0" w:after="0" w:afterAutospacing="0"/>
              <w:jc w:val="center"/>
            </w:pPr>
            <w:r w:rsidRPr="009254CB">
              <w:t>606489</w:t>
            </w:r>
          </w:p>
        </w:tc>
      </w:tr>
      <w:tr w:rsidR="00A45B39" w:rsidRPr="009254CB" w14:paraId="405F032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1F" w14:textId="77777777" w:rsidR="00A45B39" w:rsidRPr="009254CB" w:rsidRDefault="00A45B39" w:rsidP="00832792">
            <w:pPr>
              <w:pStyle w:val="tvhtmlmktable1"/>
              <w:spacing w:before="0" w:beforeAutospacing="0" w:after="0" w:afterAutospacing="0"/>
            </w:pPr>
            <w:r w:rsidRPr="009254CB">
              <w:t>15.53.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20" w14:textId="77777777" w:rsidR="00A45B39" w:rsidRPr="009254CB" w:rsidRDefault="00A45B39" w:rsidP="00832792">
            <w:pPr>
              <w:pStyle w:val="tvhtmlmktable1"/>
              <w:spacing w:before="0" w:beforeAutospacing="0" w:after="0" w:afterAutospacing="0"/>
            </w:pPr>
            <w:r w:rsidRPr="009254CB">
              <w:t>8.53.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21" w14:textId="77777777" w:rsidR="00A45B39" w:rsidRPr="009254CB" w:rsidRDefault="00A45B39" w:rsidP="00832792">
            <w:pPr>
              <w:jc w:val="center"/>
            </w:pPr>
            <w:r w:rsidRPr="009254CB">
              <w:t>391900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22" w14:textId="77777777" w:rsidR="00A45B39" w:rsidRPr="009254CB" w:rsidRDefault="00A45B39" w:rsidP="00832792">
            <w:pPr>
              <w:pStyle w:val="tvhtmlmktable1"/>
              <w:spacing w:before="0" w:beforeAutospacing="0" w:after="0" w:afterAutospacing="0"/>
              <w:jc w:val="center"/>
            </w:pPr>
            <w:r w:rsidRPr="009254CB">
              <w:t>606386</w:t>
            </w:r>
          </w:p>
        </w:tc>
      </w:tr>
      <w:tr w:rsidR="00A45B39" w:rsidRPr="009254CB" w14:paraId="405F032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24" w14:textId="77777777" w:rsidR="00A45B39" w:rsidRPr="009254CB" w:rsidRDefault="00A45B39" w:rsidP="00832792">
            <w:pPr>
              <w:pStyle w:val="tvhtmlmktable1"/>
              <w:spacing w:before="0" w:beforeAutospacing="0" w:after="0" w:afterAutospacing="0"/>
            </w:pPr>
            <w:r w:rsidRPr="009254CB">
              <w:t>15.54.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25" w14:textId="77777777" w:rsidR="00A45B39" w:rsidRPr="009254CB" w:rsidRDefault="00A45B39" w:rsidP="00832792">
            <w:pPr>
              <w:pStyle w:val="tvhtmlmktable1"/>
              <w:spacing w:before="0" w:beforeAutospacing="0" w:after="0" w:afterAutospacing="0"/>
            </w:pPr>
            <w:r w:rsidRPr="009254CB">
              <w:t>8.54.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26" w14:textId="77777777" w:rsidR="00A45B39" w:rsidRPr="009254CB" w:rsidRDefault="00A45B39" w:rsidP="00832792">
            <w:pPr>
              <w:jc w:val="center"/>
            </w:pPr>
            <w:r w:rsidRPr="009254CB">
              <w:t>391920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27" w14:textId="77777777" w:rsidR="00A45B39" w:rsidRPr="009254CB" w:rsidRDefault="00A45B39" w:rsidP="00832792">
            <w:pPr>
              <w:pStyle w:val="tvhtmlmktable1"/>
              <w:spacing w:before="0" w:beforeAutospacing="0" w:after="0" w:afterAutospacing="0"/>
              <w:jc w:val="center"/>
            </w:pPr>
            <w:r w:rsidRPr="009254CB">
              <w:t>606360</w:t>
            </w:r>
          </w:p>
        </w:tc>
      </w:tr>
      <w:tr w:rsidR="00A45B39" w:rsidRPr="009254CB" w14:paraId="405F032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29" w14:textId="77777777" w:rsidR="00A45B39" w:rsidRPr="009254CB" w:rsidRDefault="00A45B39" w:rsidP="00832792">
            <w:pPr>
              <w:pStyle w:val="tvhtmlmktable1"/>
              <w:spacing w:before="0" w:beforeAutospacing="0" w:after="0" w:afterAutospacing="0"/>
            </w:pPr>
            <w:r w:rsidRPr="009254CB">
              <w:t>15.55.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2A" w14:textId="77777777" w:rsidR="00A45B39" w:rsidRPr="009254CB" w:rsidRDefault="00A45B39" w:rsidP="00832792">
            <w:pPr>
              <w:pStyle w:val="tvhtmlmktable1"/>
              <w:spacing w:before="0" w:beforeAutospacing="0" w:after="0" w:afterAutospacing="0"/>
            </w:pPr>
            <w:r w:rsidRPr="009254CB">
              <w:t>8.55.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2B" w14:textId="77777777" w:rsidR="00A45B39" w:rsidRPr="009254CB" w:rsidRDefault="00A45B39" w:rsidP="00832792">
            <w:pPr>
              <w:jc w:val="center"/>
            </w:pPr>
            <w:r w:rsidRPr="009254CB">
              <w:t>391790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2C" w14:textId="77777777" w:rsidR="00A45B39" w:rsidRPr="009254CB" w:rsidRDefault="00A45B39" w:rsidP="00832792">
            <w:pPr>
              <w:pStyle w:val="tvhtmlmktable1"/>
              <w:spacing w:before="0" w:beforeAutospacing="0" w:after="0" w:afterAutospacing="0"/>
              <w:jc w:val="center"/>
            </w:pPr>
            <w:r w:rsidRPr="009254CB">
              <w:t>606183</w:t>
            </w:r>
          </w:p>
        </w:tc>
      </w:tr>
      <w:tr w:rsidR="00A45B39" w:rsidRPr="009254CB" w14:paraId="405F033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2E" w14:textId="77777777" w:rsidR="00A45B39" w:rsidRPr="009254CB" w:rsidRDefault="00A45B39" w:rsidP="00832792">
            <w:pPr>
              <w:pStyle w:val="tvhtmlmktable1"/>
              <w:spacing w:before="0" w:beforeAutospacing="0" w:after="0" w:afterAutospacing="0"/>
            </w:pPr>
            <w:r w:rsidRPr="009254CB">
              <w:t>15.56.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2F" w14:textId="77777777" w:rsidR="00A45B39" w:rsidRPr="009254CB" w:rsidRDefault="00A45B39" w:rsidP="00832792">
            <w:pPr>
              <w:pStyle w:val="tvhtmlmktable1"/>
              <w:spacing w:before="0" w:beforeAutospacing="0" w:after="0" w:afterAutospacing="0"/>
            </w:pPr>
            <w:r w:rsidRPr="009254CB">
              <w:t>8.56.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30" w14:textId="77777777" w:rsidR="00A45B39" w:rsidRPr="009254CB" w:rsidRDefault="00A45B39" w:rsidP="00832792">
            <w:pPr>
              <w:jc w:val="center"/>
            </w:pPr>
            <w:r w:rsidRPr="009254CB">
              <w:t>391700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31" w14:textId="77777777" w:rsidR="00A45B39" w:rsidRPr="009254CB" w:rsidRDefault="00A45B39" w:rsidP="00832792">
            <w:pPr>
              <w:pStyle w:val="tvhtmlmktable1"/>
              <w:spacing w:before="0" w:beforeAutospacing="0" w:after="0" w:afterAutospacing="0"/>
              <w:jc w:val="center"/>
            </w:pPr>
            <w:r w:rsidRPr="009254CB">
              <w:t>606114</w:t>
            </w:r>
          </w:p>
        </w:tc>
      </w:tr>
      <w:tr w:rsidR="00A45B39" w:rsidRPr="009254CB" w14:paraId="405F033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33" w14:textId="77777777" w:rsidR="00A45B39" w:rsidRPr="009254CB" w:rsidRDefault="00A45B39" w:rsidP="00832792">
            <w:pPr>
              <w:pStyle w:val="tvhtmlmktable1"/>
              <w:spacing w:before="0" w:beforeAutospacing="0" w:after="0" w:afterAutospacing="0"/>
            </w:pPr>
            <w:r w:rsidRPr="009254CB">
              <w:t>15.57.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34" w14:textId="77777777" w:rsidR="00A45B39" w:rsidRPr="009254CB" w:rsidRDefault="00A45B39" w:rsidP="00832792">
            <w:pPr>
              <w:pStyle w:val="tvhtmlmktable1"/>
              <w:spacing w:before="0" w:beforeAutospacing="0" w:after="0" w:afterAutospacing="0"/>
            </w:pPr>
            <w:r w:rsidRPr="009254CB">
              <w:t>8.57.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35" w14:textId="77777777" w:rsidR="00A45B39" w:rsidRPr="009254CB" w:rsidRDefault="00A45B39" w:rsidP="00832792">
            <w:pPr>
              <w:jc w:val="center"/>
            </w:pPr>
            <w:r w:rsidRPr="009254CB">
              <w:t>391700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36" w14:textId="77777777" w:rsidR="00A45B39" w:rsidRPr="009254CB" w:rsidRDefault="00A45B39" w:rsidP="00832792">
            <w:pPr>
              <w:pStyle w:val="tvhtmlmktable1"/>
              <w:spacing w:before="0" w:beforeAutospacing="0" w:after="0" w:afterAutospacing="0"/>
              <w:jc w:val="center"/>
            </w:pPr>
            <w:r w:rsidRPr="009254CB">
              <w:t>606078</w:t>
            </w:r>
          </w:p>
        </w:tc>
      </w:tr>
      <w:tr w:rsidR="00A45B39" w:rsidRPr="009254CB" w14:paraId="405F033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38" w14:textId="77777777" w:rsidR="00A45B39" w:rsidRPr="009254CB" w:rsidRDefault="00A45B39" w:rsidP="00832792">
            <w:pPr>
              <w:pStyle w:val="tvhtmlmktable1"/>
              <w:spacing w:before="0" w:beforeAutospacing="0" w:after="0" w:afterAutospacing="0"/>
            </w:pPr>
            <w:r w:rsidRPr="009254CB">
              <w:t>15.58.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39" w14:textId="77777777" w:rsidR="00A45B39" w:rsidRPr="009254CB" w:rsidRDefault="00A45B39" w:rsidP="00832792">
            <w:pPr>
              <w:pStyle w:val="tvhtmlmktable1"/>
              <w:spacing w:before="0" w:beforeAutospacing="0" w:after="0" w:afterAutospacing="0"/>
            </w:pPr>
            <w:r w:rsidRPr="009254CB">
              <w:t>8.58.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3A" w14:textId="77777777" w:rsidR="00A45B39" w:rsidRPr="009254CB" w:rsidRDefault="00A45B39" w:rsidP="00832792">
            <w:pPr>
              <w:jc w:val="center"/>
            </w:pPr>
            <w:r w:rsidRPr="009254CB">
              <w:t>391570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3B" w14:textId="77777777" w:rsidR="00A45B39" w:rsidRPr="009254CB" w:rsidRDefault="00A45B39" w:rsidP="00832792">
            <w:pPr>
              <w:pStyle w:val="tvhtmlmktable1"/>
              <w:spacing w:before="0" w:beforeAutospacing="0" w:after="0" w:afterAutospacing="0"/>
              <w:jc w:val="center"/>
            </w:pPr>
            <w:r w:rsidRPr="009254CB">
              <w:t>605986</w:t>
            </w:r>
          </w:p>
        </w:tc>
      </w:tr>
      <w:tr w:rsidR="00A45B39" w:rsidRPr="009254CB" w14:paraId="405F0341"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3D" w14:textId="77777777" w:rsidR="00A45B39" w:rsidRPr="009254CB" w:rsidRDefault="00A45B39" w:rsidP="00832792">
            <w:pPr>
              <w:pStyle w:val="tvhtmlmktable1"/>
              <w:spacing w:before="0" w:beforeAutospacing="0" w:after="0" w:afterAutospacing="0"/>
            </w:pPr>
            <w:r w:rsidRPr="009254CB">
              <w:t>15.59.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3E" w14:textId="77777777" w:rsidR="00A45B39" w:rsidRPr="009254CB" w:rsidRDefault="00A45B39" w:rsidP="00832792">
            <w:pPr>
              <w:pStyle w:val="tvhtmlmktable1"/>
              <w:spacing w:before="0" w:beforeAutospacing="0" w:after="0" w:afterAutospacing="0"/>
            </w:pPr>
            <w:r w:rsidRPr="009254CB">
              <w:t>8.59.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3F" w14:textId="77777777" w:rsidR="00A45B39" w:rsidRPr="009254CB" w:rsidRDefault="00A45B39" w:rsidP="00832792">
            <w:pPr>
              <w:jc w:val="center"/>
            </w:pPr>
            <w:r w:rsidRPr="009254CB">
              <w:t>391570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40" w14:textId="77777777" w:rsidR="00A45B39" w:rsidRPr="009254CB" w:rsidRDefault="00A45B39" w:rsidP="00832792">
            <w:pPr>
              <w:pStyle w:val="tvhtmlmktable1"/>
              <w:spacing w:before="0" w:beforeAutospacing="0" w:after="0" w:afterAutospacing="0"/>
              <w:jc w:val="center"/>
            </w:pPr>
            <w:r w:rsidRPr="009254CB">
              <w:t>606010</w:t>
            </w:r>
          </w:p>
        </w:tc>
      </w:tr>
      <w:tr w:rsidR="00A45B39" w:rsidRPr="009254CB" w14:paraId="405F0346"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42" w14:textId="77777777" w:rsidR="00A45B39" w:rsidRPr="009254CB" w:rsidRDefault="00A45B39" w:rsidP="00832792">
            <w:pPr>
              <w:pStyle w:val="tvhtmlmktable1"/>
              <w:spacing w:before="0" w:beforeAutospacing="0" w:after="0" w:afterAutospacing="0"/>
            </w:pPr>
            <w:r w:rsidRPr="009254CB">
              <w:t>15.60.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43" w14:textId="77777777" w:rsidR="00A45B39" w:rsidRPr="009254CB" w:rsidRDefault="00A45B39" w:rsidP="00832792">
            <w:pPr>
              <w:pStyle w:val="tvhtmlmktable1"/>
              <w:spacing w:before="0" w:beforeAutospacing="0" w:after="0" w:afterAutospacing="0"/>
            </w:pPr>
            <w:r w:rsidRPr="009254CB">
              <w:t>8.60.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44" w14:textId="77777777" w:rsidR="00A45B39" w:rsidRPr="009254CB" w:rsidRDefault="00A45B39" w:rsidP="00832792">
            <w:pPr>
              <w:jc w:val="center"/>
            </w:pPr>
            <w:r w:rsidRPr="009254CB">
              <w:t>391390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45" w14:textId="77777777" w:rsidR="00A45B39" w:rsidRPr="009254CB" w:rsidRDefault="00A45B39" w:rsidP="00832792">
            <w:pPr>
              <w:pStyle w:val="tvhtmlmktable1"/>
              <w:spacing w:before="0" w:beforeAutospacing="0" w:after="0" w:afterAutospacing="0"/>
              <w:jc w:val="center"/>
            </w:pPr>
            <w:r w:rsidRPr="009254CB">
              <w:t>605864</w:t>
            </w:r>
          </w:p>
        </w:tc>
      </w:tr>
      <w:tr w:rsidR="00A45B39" w:rsidRPr="009254CB" w14:paraId="405F034B"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47" w14:textId="77777777" w:rsidR="00A45B39" w:rsidRPr="009254CB" w:rsidRDefault="00A45B39" w:rsidP="00832792">
            <w:pPr>
              <w:pStyle w:val="tvhtmlmktable1"/>
              <w:spacing w:before="0" w:beforeAutospacing="0" w:after="0" w:afterAutospacing="0"/>
            </w:pPr>
            <w:r w:rsidRPr="009254CB">
              <w:t>15.61.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48" w14:textId="77777777" w:rsidR="00A45B39" w:rsidRPr="009254CB" w:rsidRDefault="00A45B39" w:rsidP="00832792">
            <w:pPr>
              <w:pStyle w:val="tvhtmlmktable1"/>
              <w:spacing w:before="0" w:beforeAutospacing="0" w:after="0" w:afterAutospacing="0"/>
            </w:pPr>
            <w:r w:rsidRPr="009254CB">
              <w:t>8.61.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49" w14:textId="77777777" w:rsidR="00A45B39" w:rsidRPr="009254CB" w:rsidRDefault="00A45B39" w:rsidP="00832792">
            <w:pPr>
              <w:jc w:val="center"/>
            </w:pPr>
            <w:r w:rsidRPr="009254CB">
              <w:t>391370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4A" w14:textId="77777777" w:rsidR="00A45B39" w:rsidRPr="009254CB" w:rsidRDefault="00A45B39" w:rsidP="00832792">
            <w:pPr>
              <w:pStyle w:val="tvhtmlmktable1"/>
              <w:spacing w:before="0" w:beforeAutospacing="0" w:after="0" w:afterAutospacing="0"/>
              <w:jc w:val="center"/>
            </w:pPr>
            <w:r w:rsidRPr="009254CB">
              <w:t>605923</w:t>
            </w:r>
          </w:p>
        </w:tc>
      </w:tr>
      <w:tr w:rsidR="00A45B39" w:rsidRPr="009254CB" w14:paraId="405F0350"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4C" w14:textId="77777777" w:rsidR="00A45B39" w:rsidRPr="009254CB" w:rsidRDefault="00A45B39" w:rsidP="00832792">
            <w:pPr>
              <w:pStyle w:val="tvhtmlmktable1"/>
              <w:spacing w:before="0" w:beforeAutospacing="0" w:after="0" w:afterAutospacing="0"/>
            </w:pPr>
            <w:r w:rsidRPr="009254CB">
              <w:t>15.62.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4D" w14:textId="77777777" w:rsidR="00A45B39" w:rsidRPr="009254CB" w:rsidRDefault="00A45B39" w:rsidP="00832792">
            <w:pPr>
              <w:pStyle w:val="tvhtmlmktable1"/>
              <w:spacing w:before="0" w:beforeAutospacing="0" w:after="0" w:afterAutospacing="0"/>
            </w:pPr>
            <w:r w:rsidRPr="009254CB">
              <w:t>8.62.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4E" w14:textId="77777777" w:rsidR="00A45B39" w:rsidRPr="009254CB" w:rsidRDefault="00A45B39" w:rsidP="00832792">
            <w:pPr>
              <w:jc w:val="center"/>
            </w:pPr>
            <w:r w:rsidRPr="009254CB">
              <w:t>391280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4F" w14:textId="77777777" w:rsidR="00A45B39" w:rsidRPr="009254CB" w:rsidRDefault="00A45B39" w:rsidP="00832792">
            <w:pPr>
              <w:pStyle w:val="tvhtmlmktable1"/>
              <w:spacing w:before="0" w:beforeAutospacing="0" w:after="0" w:afterAutospacing="0"/>
              <w:jc w:val="center"/>
            </w:pPr>
            <w:r w:rsidRPr="009254CB">
              <w:t>605949</w:t>
            </w:r>
          </w:p>
        </w:tc>
      </w:tr>
      <w:tr w:rsidR="00A45B39" w:rsidRPr="009254CB" w14:paraId="405F0355"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51" w14:textId="77777777" w:rsidR="00A45B39" w:rsidRPr="009254CB" w:rsidRDefault="00A45B39" w:rsidP="00832792">
            <w:pPr>
              <w:pStyle w:val="tvhtmlmktable1"/>
              <w:spacing w:before="0" w:beforeAutospacing="0" w:after="0" w:afterAutospacing="0"/>
            </w:pPr>
            <w:r w:rsidRPr="009254CB">
              <w:t>15.63.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52" w14:textId="77777777" w:rsidR="00A45B39" w:rsidRPr="009254CB" w:rsidRDefault="00A45B39" w:rsidP="00832792">
            <w:pPr>
              <w:pStyle w:val="tvhtmlmktable1"/>
              <w:spacing w:before="0" w:beforeAutospacing="0" w:after="0" w:afterAutospacing="0"/>
            </w:pPr>
            <w:r w:rsidRPr="009254CB">
              <w:t>8.63.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53" w14:textId="77777777" w:rsidR="00A45B39" w:rsidRPr="009254CB" w:rsidRDefault="00A45B39" w:rsidP="00832792">
            <w:pPr>
              <w:jc w:val="center"/>
            </w:pPr>
            <w:r w:rsidRPr="009254CB">
              <w:t>391280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54" w14:textId="77777777" w:rsidR="00A45B39" w:rsidRPr="009254CB" w:rsidRDefault="00A45B39" w:rsidP="00832792">
            <w:pPr>
              <w:pStyle w:val="tvhtmlmktable1"/>
              <w:spacing w:before="0" w:beforeAutospacing="0" w:after="0" w:afterAutospacing="0"/>
              <w:jc w:val="center"/>
            </w:pPr>
            <w:r w:rsidRPr="009254CB">
              <w:t>605981</w:t>
            </w:r>
          </w:p>
        </w:tc>
      </w:tr>
      <w:tr w:rsidR="00A45B39" w:rsidRPr="009254CB" w14:paraId="405F035A"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56" w14:textId="77777777" w:rsidR="00A45B39" w:rsidRPr="009254CB" w:rsidRDefault="00A45B39" w:rsidP="00832792">
            <w:pPr>
              <w:pStyle w:val="tvhtmlmktable1"/>
              <w:spacing w:before="0" w:beforeAutospacing="0" w:after="0" w:afterAutospacing="0"/>
            </w:pPr>
            <w:r w:rsidRPr="009254CB">
              <w:t>15.64.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57" w14:textId="77777777" w:rsidR="00A45B39" w:rsidRPr="009254CB" w:rsidRDefault="00A45B39" w:rsidP="00832792">
            <w:pPr>
              <w:pStyle w:val="tvhtmlmktable1"/>
              <w:spacing w:before="0" w:beforeAutospacing="0" w:after="0" w:afterAutospacing="0"/>
            </w:pPr>
            <w:r w:rsidRPr="009254CB">
              <w:t>8.64.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58" w14:textId="77777777" w:rsidR="00A45B39" w:rsidRPr="009254CB" w:rsidRDefault="00A45B39" w:rsidP="00832792">
            <w:pPr>
              <w:jc w:val="center"/>
            </w:pPr>
            <w:r w:rsidRPr="009254CB">
              <w:t>391230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59" w14:textId="77777777" w:rsidR="00A45B39" w:rsidRPr="009254CB" w:rsidRDefault="00A45B39" w:rsidP="00832792">
            <w:pPr>
              <w:pStyle w:val="tvhtmlmktable1"/>
              <w:spacing w:before="0" w:beforeAutospacing="0" w:after="0" w:afterAutospacing="0"/>
              <w:jc w:val="center"/>
            </w:pPr>
            <w:r w:rsidRPr="009254CB">
              <w:t>605978</w:t>
            </w:r>
          </w:p>
        </w:tc>
      </w:tr>
      <w:tr w:rsidR="00A45B39" w:rsidRPr="009254CB" w14:paraId="405F035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5B" w14:textId="77777777" w:rsidR="00A45B39" w:rsidRPr="009254CB" w:rsidRDefault="00A45B39" w:rsidP="00832792">
            <w:pPr>
              <w:pStyle w:val="tvhtmlmktable1"/>
              <w:spacing w:before="0" w:beforeAutospacing="0" w:after="0" w:afterAutospacing="0"/>
            </w:pPr>
            <w:r w:rsidRPr="009254CB">
              <w:t>15.65.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5C" w14:textId="77777777" w:rsidR="00A45B39" w:rsidRPr="009254CB" w:rsidRDefault="00A45B39" w:rsidP="00832792">
            <w:pPr>
              <w:pStyle w:val="tvhtmlmktable1"/>
              <w:spacing w:before="0" w:beforeAutospacing="0" w:after="0" w:afterAutospacing="0"/>
            </w:pPr>
            <w:r w:rsidRPr="009254CB">
              <w:t>8.65.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5D" w14:textId="77777777" w:rsidR="00A45B39" w:rsidRPr="009254CB" w:rsidRDefault="00A45B39" w:rsidP="00832792">
            <w:pPr>
              <w:jc w:val="center"/>
            </w:pPr>
            <w:r w:rsidRPr="009254CB">
              <w:t>391260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5E" w14:textId="77777777" w:rsidR="00A45B39" w:rsidRPr="009254CB" w:rsidRDefault="00A45B39" w:rsidP="00832792">
            <w:pPr>
              <w:pStyle w:val="tvhtmlmktable1"/>
              <w:spacing w:before="0" w:beforeAutospacing="0" w:after="0" w:afterAutospacing="0"/>
              <w:jc w:val="center"/>
            </w:pPr>
            <w:r w:rsidRPr="009254CB">
              <w:t>606018</w:t>
            </w:r>
          </w:p>
        </w:tc>
      </w:tr>
      <w:tr w:rsidR="00A45B39" w:rsidRPr="009254CB" w14:paraId="405F036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60" w14:textId="77777777" w:rsidR="00A45B39" w:rsidRPr="009254CB" w:rsidRDefault="00A45B39" w:rsidP="00832792">
            <w:pPr>
              <w:pStyle w:val="tvhtmlmktable1"/>
              <w:spacing w:before="0" w:beforeAutospacing="0" w:after="0" w:afterAutospacing="0"/>
            </w:pPr>
            <w:r w:rsidRPr="009254CB">
              <w:t>15.66.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61" w14:textId="77777777" w:rsidR="00A45B39" w:rsidRPr="009254CB" w:rsidRDefault="00A45B39" w:rsidP="00832792">
            <w:pPr>
              <w:pStyle w:val="tvhtmlmktable1"/>
              <w:spacing w:before="0" w:beforeAutospacing="0" w:after="0" w:afterAutospacing="0"/>
            </w:pPr>
            <w:r w:rsidRPr="009254CB">
              <w:t>8.66.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62" w14:textId="77777777" w:rsidR="00A45B39" w:rsidRPr="009254CB" w:rsidRDefault="00A45B39" w:rsidP="00832792">
            <w:pPr>
              <w:jc w:val="center"/>
            </w:pPr>
            <w:r w:rsidRPr="009254CB">
              <w:t>391140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63" w14:textId="77777777" w:rsidR="00A45B39" w:rsidRPr="009254CB" w:rsidRDefault="00A45B39" w:rsidP="00832792">
            <w:pPr>
              <w:pStyle w:val="tvhtmlmktable1"/>
              <w:spacing w:before="0" w:beforeAutospacing="0" w:after="0" w:afterAutospacing="0"/>
              <w:jc w:val="center"/>
            </w:pPr>
            <w:r w:rsidRPr="009254CB">
              <w:t>606113</w:t>
            </w:r>
          </w:p>
        </w:tc>
      </w:tr>
      <w:tr w:rsidR="00A45B39" w:rsidRPr="009254CB" w14:paraId="405F036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65" w14:textId="77777777" w:rsidR="00A45B39" w:rsidRPr="009254CB" w:rsidRDefault="00A45B39" w:rsidP="00832792">
            <w:pPr>
              <w:pStyle w:val="tvhtmlmktable1"/>
              <w:spacing w:before="0" w:beforeAutospacing="0" w:after="0" w:afterAutospacing="0"/>
            </w:pPr>
            <w:r w:rsidRPr="009254CB">
              <w:t>15.67.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66" w14:textId="77777777" w:rsidR="00A45B39" w:rsidRPr="009254CB" w:rsidRDefault="00A45B39" w:rsidP="00832792">
            <w:pPr>
              <w:pStyle w:val="tvhtmlmktable1"/>
              <w:spacing w:before="0" w:beforeAutospacing="0" w:after="0" w:afterAutospacing="0"/>
            </w:pPr>
            <w:r w:rsidRPr="009254CB">
              <w:t>8.67.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67" w14:textId="77777777" w:rsidR="00A45B39" w:rsidRPr="009254CB" w:rsidRDefault="00A45B39" w:rsidP="00832792">
            <w:pPr>
              <w:jc w:val="center"/>
            </w:pPr>
            <w:r w:rsidRPr="009254CB">
              <w:t>391090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68" w14:textId="77777777" w:rsidR="00A45B39" w:rsidRPr="009254CB" w:rsidRDefault="00A45B39" w:rsidP="00832792">
            <w:pPr>
              <w:pStyle w:val="tvhtmlmktable1"/>
              <w:spacing w:before="0" w:beforeAutospacing="0" w:after="0" w:afterAutospacing="0"/>
              <w:jc w:val="center"/>
            </w:pPr>
            <w:r w:rsidRPr="009254CB">
              <w:t>606122</w:t>
            </w:r>
          </w:p>
        </w:tc>
      </w:tr>
      <w:tr w:rsidR="00A45B39" w:rsidRPr="009254CB" w14:paraId="405F036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6A" w14:textId="77777777" w:rsidR="00A45B39" w:rsidRPr="009254CB" w:rsidRDefault="00A45B39" w:rsidP="00832792">
            <w:pPr>
              <w:pStyle w:val="tvhtmlmktable1"/>
              <w:spacing w:before="0" w:beforeAutospacing="0" w:after="0" w:afterAutospacing="0"/>
            </w:pPr>
            <w:r w:rsidRPr="009254CB">
              <w:t>15.68.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6B" w14:textId="77777777" w:rsidR="00A45B39" w:rsidRPr="009254CB" w:rsidRDefault="00A45B39" w:rsidP="00832792">
            <w:pPr>
              <w:pStyle w:val="tvhtmlmktable1"/>
              <w:spacing w:before="0" w:beforeAutospacing="0" w:after="0" w:afterAutospacing="0"/>
            </w:pPr>
            <w:r w:rsidRPr="009254CB">
              <w:t>8.68.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6C" w14:textId="77777777" w:rsidR="00A45B39" w:rsidRPr="009254CB" w:rsidRDefault="00A45B39" w:rsidP="00832792">
            <w:pPr>
              <w:jc w:val="center"/>
            </w:pPr>
            <w:r w:rsidRPr="009254CB">
              <w:t>391060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6D" w14:textId="77777777" w:rsidR="00A45B39" w:rsidRPr="009254CB" w:rsidRDefault="00A45B39" w:rsidP="00832792">
            <w:pPr>
              <w:pStyle w:val="tvhtmlmktable1"/>
              <w:spacing w:before="0" w:beforeAutospacing="0" w:after="0" w:afterAutospacing="0"/>
              <w:jc w:val="center"/>
            </w:pPr>
            <w:r w:rsidRPr="009254CB">
              <w:t>606046</w:t>
            </w:r>
          </w:p>
        </w:tc>
      </w:tr>
      <w:tr w:rsidR="00A45B39" w:rsidRPr="009254CB" w14:paraId="405F037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6F" w14:textId="77777777" w:rsidR="00A45B39" w:rsidRPr="009254CB" w:rsidRDefault="00A45B39" w:rsidP="00832792">
            <w:pPr>
              <w:pStyle w:val="tvhtmlmktable1"/>
              <w:spacing w:before="0" w:beforeAutospacing="0" w:after="0" w:afterAutospacing="0"/>
            </w:pPr>
            <w:r w:rsidRPr="009254CB">
              <w:t>15.69.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70" w14:textId="77777777" w:rsidR="00A45B39" w:rsidRPr="009254CB" w:rsidRDefault="00A45B39" w:rsidP="00832792">
            <w:pPr>
              <w:pStyle w:val="tvhtmlmktable1"/>
              <w:spacing w:before="0" w:beforeAutospacing="0" w:after="0" w:afterAutospacing="0"/>
            </w:pPr>
            <w:r w:rsidRPr="009254CB">
              <w:t>8.69.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71" w14:textId="77777777" w:rsidR="00A45B39" w:rsidRPr="009254CB" w:rsidRDefault="00A45B39" w:rsidP="00832792">
            <w:pPr>
              <w:jc w:val="center"/>
            </w:pPr>
            <w:r w:rsidRPr="009254CB">
              <w:t>391110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72" w14:textId="77777777" w:rsidR="00A45B39" w:rsidRPr="009254CB" w:rsidRDefault="00A45B39" w:rsidP="00832792">
            <w:pPr>
              <w:pStyle w:val="tvhtmlmktable1"/>
              <w:spacing w:before="0" w:beforeAutospacing="0" w:after="0" w:afterAutospacing="0"/>
              <w:jc w:val="center"/>
            </w:pPr>
            <w:r w:rsidRPr="009254CB">
              <w:t>606024</w:t>
            </w:r>
          </w:p>
        </w:tc>
      </w:tr>
      <w:tr w:rsidR="00A45B39" w:rsidRPr="009254CB" w14:paraId="405F037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74" w14:textId="77777777" w:rsidR="00A45B39" w:rsidRPr="009254CB" w:rsidRDefault="00A45B39" w:rsidP="00832792">
            <w:pPr>
              <w:pStyle w:val="tvhtmlmktable1"/>
              <w:spacing w:before="0" w:beforeAutospacing="0" w:after="0" w:afterAutospacing="0"/>
            </w:pPr>
            <w:r w:rsidRPr="009254CB">
              <w:t>15.70.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75" w14:textId="77777777" w:rsidR="00A45B39" w:rsidRPr="009254CB" w:rsidRDefault="00A45B39" w:rsidP="00832792">
            <w:pPr>
              <w:pStyle w:val="tvhtmlmktable1"/>
              <w:spacing w:before="0" w:beforeAutospacing="0" w:after="0" w:afterAutospacing="0"/>
            </w:pPr>
            <w:r w:rsidRPr="009254CB">
              <w:t>8.70.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76" w14:textId="77777777" w:rsidR="00A45B39" w:rsidRPr="009254CB" w:rsidRDefault="00A45B39" w:rsidP="00832792">
            <w:pPr>
              <w:jc w:val="center"/>
            </w:pPr>
            <w:r w:rsidRPr="009254CB">
              <w:t>391100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77" w14:textId="77777777" w:rsidR="00A45B39" w:rsidRPr="009254CB" w:rsidRDefault="00A45B39" w:rsidP="00832792">
            <w:pPr>
              <w:pStyle w:val="tvhtmlmktable1"/>
              <w:spacing w:before="0" w:beforeAutospacing="0" w:after="0" w:afterAutospacing="0"/>
              <w:jc w:val="center"/>
            </w:pPr>
            <w:r w:rsidRPr="009254CB">
              <w:t>605955</w:t>
            </w:r>
          </w:p>
        </w:tc>
      </w:tr>
      <w:tr w:rsidR="00A45B39" w:rsidRPr="009254CB" w14:paraId="405F037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79" w14:textId="77777777" w:rsidR="00A45B39" w:rsidRPr="009254CB" w:rsidRDefault="00A45B39" w:rsidP="00832792">
            <w:pPr>
              <w:pStyle w:val="tvhtmlmktable1"/>
              <w:spacing w:before="0" w:beforeAutospacing="0" w:after="0" w:afterAutospacing="0"/>
            </w:pPr>
            <w:r w:rsidRPr="009254CB">
              <w:t>15.71.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7A" w14:textId="77777777" w:rsidR="00A45B39" w:rsidRPr="009254CB" w:rsidRDefault="00A45B39" w:rsidP="00832792">
            <w:pPr>
              <w:pStyle w:val="tvhtmlmktable1"/>
              <w:spacing w:before="0" w:beforeAutospacing="0" w:after="0" w:afterAutospacing="0"/>
            </w:pPr>
            <w:r w:rsidRPr="009254CB">
              <w:t>8.71.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7B" w14:textId="77777777" w:rsidR="00A45B39" w:rsidRPr="009254CB" w:rsidRDefault="00A45B39" w:rsidP="00832792">
            <w:pPr>
              <w:jc w:val="center"/>
            </w:pPr>
            <w:r w:rsidRPr="009254CB">
              <w:t>391050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7C" w14:textId="77777777" w:rsidR="00A45B39" w:rsidRPr="009254CB" w:rsidRDefault="00A45B39" w:rsidP="00832792">
            <w:pPr>
              <w:pStyle w:val="tvhtmlmktable1"/>
              <w:spacing w:before="0" w:beforeAutospacing="0" w:after="0" w:afterAutospacing="0"/>
              <w:jc w:val="center"/>
            </w:pPr>
            <w:r w:rsidRPr="009254CB">
              <w:t>605900</w:t>
            </w:r>
          </w:p>
        </w:tc>
      </w:tr>
      <w:tr w:rsidR="00A45B39" w:rsidRPr="009254CB" w14:paraId="405F038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7E" w14:textId="77777777" w:rsidR="00A45B39" w:rsidRPr="009254CB" w:rsidRDefault="00A45B39" w:rsidP="00832792">
            <w:pPr>
              <w:pStyle w:val="tvhtmlmktable1"/>
              <w:spacing w:before="0" w:beforeAutospacing="0" w:after="0" w:afterAutospacing="0"/>
            </w:pPr>
            <w:r w:rsidRPr="009254CB">
              <w:t>15.72.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7F" w14:textId="77777777" w:rsidR="00A45B39" w:rsidRPr="009254CB" w:rsidRDefault="00A45B39" w:rsidP="00832792">
            <w:pPr>
              <w:pStyle w:val="tvhtmlmktable1"/>
              <w:spacing w:before="0" w:beforeAutospacing="0" w:after="0" w:afterAutospacing="0"/>
            </w:pPr>
            <w:r w:rsidRPr="009254CB">
              <w:t>8.72.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80" w14:textId="77777777" w:rsidR="00A45B39" w:rsidRPr="009254CB" w:rsidRDefault="00A45B39" w:rsidP="00832792">
            <w:pPr>
              <w:jc w:val="center"/>
            </w:pPr>
            <w:r w:rsidRPr="009254CB">
              <w:t>391010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81" w14:textId="77777777" w:rsidR="00A45B39" w:rsidRPr="009254CB" w:rsidRDefault="00A45B39" w:rsidP="00832792">
            <w:pPr>
              <w:pStyle w:val="tvhtmlmktable1"/>
              <w:spacing w:before="0" w:beforeAutospacing="0" w:after="0" w:afterAutospacing="0"/>
              <w:jc w:val="center"/>
            </w:pPr>
            <w:r w:rsidRPr="009254CB">
              <w:t>605919</w:t>
            </w:r>
          </w:p>
        </w:tc>
      </w:tr>
      <w:tr w:rsidR="00A45B39" w:rsidRPr="009254CB" w14:paraId="405F038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83" w14:textId="77777777" w:rsidR="00A45B39" w:rsidRPr="009254CB" w:rsidRDefault="00A45B39" w:rsidP="00832792">
            <w:pPr>
              <w:pStyle w:val="tvhtmlmktable1"/>
              <w:spacing w:before="0" w:beforeAutospacing="0" w:after="0" w:afterAutospacing="0"/>
            </w:pPr>
            <w:r w:rsidRPr="009254CB">
              <w:t>15.73.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84" w14:textId="77777777" w:rsidR="00A45B39" w:rsidRPr="009254CB" w:rsidRDefault="00A45B39" w:rsidP="00832792">
            <w:pPr>
              <w:pStyle w:val="tvhtmlmktable1"/>
              <w:spacing w:before="0" w:beforeAutospacing="0" w:after="0" w:afterAutospacing="0"/>
            </w:pPr>
            <w:r w:rsidRPr="009254CB">
              <w:t>8.73.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85" w14:textId="77777777" w:rsidR="00A45B39" w:rsidRPr="009254CB" w:rsidRDefault="00A45B39" w:rsidP="00832792">
            <w:pPr>
              <w:jc w:val="center"/>
            </w:pPr>
            <w:r w:rsidRPr="009254CB">
              <w:t>390860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86" w14:textId="77777777" w:rsidR="00A45B39" w:rsidRPr="009254CB" w:rsidRDefault="00A45B39" w:rsidP="00832792">
            <w:pPr>
              <w:pStyle w:val="tvhtmlmktable1"/>
              <w:spacing w:before="0" w:beforeAutospacing="0" w:after="0" w:afterAutospacing="0"/>
              <w:jc w:val="center"/>
            </w:pPr>
            <w:r w:rsidRPr="009254CB">
              <w:t>605531</w:t>
            </w:r>
          </w:p>
        </w:tc>
      </w:tr>
      <w:tr w:rsidR="00A45B39" w:rsidRPr="009254CB" w14:paraId="405F038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88" w14:textId="77777777" w:rsidR="00A45B39" w:rsidRPr="009254CB" w:rsidRDefault="00A45B39" w:rsidP="00832792">
            <w:pPr>
              <w:pStyle w:val="tvhtmlmktable1"/>
              <w:spacing w:before="0" w:beforeAutospacing="0" w:after="0" w:afterAutospacing="0"/>
            </w:pPr>
            <w:r w:rsidRPr="009254CB">
              <w:t>15.74.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89" w14:textId="77777777" w:rsidR="00A45B39" w:rsidRPr="009254CB" w:rsidRDefault="00A45B39" w:rsidP="00832792">
            <w:pPr>
              <w:pStyle w:val="tvhtmlmktable1"/>
              <w:spacing w:before="0" w:beforeAutospacing="0" w:after="0" w:afterAutospacing="0"/>
            </w:pPr>
            <w:r w:rsidRPr="009254CB">
              <w:t>8.74.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8A" w14:textId="77777777" w:rsidR="00A45B39" w:rsidRPr="009254CB" w:rsidRDefault="00A45B39" w:rsidP="00832792">
            <w:pPr>
              <w:jc w:val="center"/>
            </w:pPr>
            <w:r w:rsidRPr="009254CB">
              <w:t>391830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8B" w14:textId="77777777" w:rsidR="00A45B39" w:rsidRPr="009254CB" w:rsidRDefault="00A45B39" w:rsidP="00832792">
            <w:pPr>
              <w:pStyle w:val="tvhtmlmktable1"/>
              <w:spacing w:before="0" w:beforeAutospacing="0" w:after="0" w:afterAutospacing="0"/>
              <w:jc w:val="center"/>
            </w:pPr>
            <w:r w:rsidRPr="009254CB">
              <w:t>605659</w:t>
            </w:r>
          </w:p>
        </w:tc>
      </w:tr>
      <w:tr w:rsidR="00A45B39" w:rsidRPr="009254CB" w14:paraId="405F0391"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8D" w14:textId="77777777" w:rsidR="00A45B39" w:rsidRPr="009254CB" w:rsidRDefault="00A45B39" w:rsidP="00832792">
            <w:pPr>
              <w:pStyle w:val="tvhtmlmktable1"/>
              <w:spacing w:before="0" w:beforeAutospacing="0" w:after="0" w:afterAutospacing="0"/>
            </w:pPr>
            <w:r w:rsidRPr="009254CB">
              <w:t>15.75.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8E" w14:textId="77777777" w:rsidR="00A45B39" w:rsidRPr="009254CB" w:rsidRDefault="00A45B39" w:rsidP="00832792">
            <w:pPr>
              <w:pStyle w:val="tvhtmlmktable1"/>
              <w:spacing w:before="0" w:beforeAutospacing="0" w:after="0" w:afterAutospacing="0"/>
            </w:pPr>
            <w:r w:rsidRPr="009254CB">
              <w:t>8.75.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8F" w14:textId="77777777" w:rsidR="00A45B39" w:rsidRPr="009254CB" w:rsidRDefault="00A45B39" w:rsidP="00832792">
            <w:pPr>
              <w:jc w:val="center"/>
            </w:pPr>
            <w:r w:rsidRPr="009254CB">
              <w:t>392080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90" w14:textId="77777777" w:rsidR="00A45B39" w:rsidRPr="009254CB" w:rsidRDefault="00A45B39" w:rsidP="00832792">
            <w:pPr>
              <w:pStyle w:val="tvhtmlmktable1"/>
              <w:spacing w:before="0" w:beforeAutospacing="0" w:after="0" w:afterAutospacing="0"/>
              <w:jc w:val="center"/>
            </w:pPr>
            <w:r w:rsidRPr="009254CB">
              <w:t>606316</w:t>
            </w:r>
          </w:p>
        </w:tc>
      </w:tr>
      <w:tr w:rsidR="00A45B39" w:rsidRPr="009254CB" w14:paraId="405F0396"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92" w14:textId="77777777" w:rsidR="00A45B39" w:rsidRPr="009254CB" w:rsidRDefault="00A45B39" w:rsidP="00832792">
            <w:pPr>
              <w:pStyle w:val="tvhtmlmktable1"/>
              <w:spacing w:before="0" w:beforeAutospacing="0" w:after="0" w:afterAutospacing="0"/>
            </w:pPr>
            <w:r w:rsidRPr="009254CB">
              <w:t>15.76.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93" w14:textId="77777777" w:rsidR="00A45B39" w:rsidRPr="009254CB" w:rsidRDefault="00A45B39" w:rsidP="00832792">
            <w:pPr>
              <w:pStyle w:val="tvhtmlmktable1"/>
              <w:spacing w:before="0" w:beforeAutospacing="0" w:after="0" w:afterAutospacing="0"/>
            </w:pPr>
            <w:r w:rsidRPr="009254CB">
              <w:t>8.76.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94" w14:textId="77777777" w:rsidR="00A45B39" w:rsidRPr="009254CB" w:rsidRDefault="00A45B39" w:rsidP="00832792">
            <w:pPr>
              <w:jc w:val="center"/>
            </w:pPr>
            <w:r w:rsidRPr="009254CB">
              <w:t>392160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95" w14:textId="77777777" w:rsidR="00A45B39" w:rsidRPr="009254CB" w:rsidRDefault="00A45B39" w:rsidP="00832792">
            <w:pPr>
              <w:pStyle w:val="tvhtmlmktable1"/>
              <w:spacing w:before="0" w:beforeAutospacing="0" w:after="0" w:afterAutospacing="0"/>
              <w:jc w:val="center"/>
            </w:pPr>
            <w:r w:rsidRPr="009254CB">
              <w:t>606391</w:t>
            </w:r>
          </w:p>
        </w:tc>
      </w:tr>
    </w:tbl>
    <w:p w14:paraId="405F0397" w14:textId="77777777" w:rsidR="00A45B39" w:rsidRPr="009254CB" w:rsidRDefault="00A45B39" w:rsidP="00832792">
      <w:pPr>
        <w:pStyle w:val="tvhtmlmktable1"/>
        <w:spacing w:before="0" w:beforeAutospacing="0" w:after="0" w:afterAutospacing="0"/>
        <w:rPr>
          <w:sz w:val="28"/>
          <w:szCs w:val="28"/>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F0398" w14:textId="77777777" w:rsidR="00A45B39" w:rsidRPr="009254CB" w:rsidRDefault="00A45B39" w:rsidP="00832792">
      <w:pPr>
        <w:pStyle w:val="tvhtmlmktable1"/>
        <w:spacing w:before="0" w:beforeAutospacing="0" w:after="0" w:afterAutospacing="0"/>
        <w:rPr>
          <w:sz w:val="28"/>
          <w:szCs w:val="28"/>
        </w:rPr>
      </w:pPr>
      <w:r w:rsidRPr="009254CB">
        <w:rPr>
          <w:sz w:val="28"/>
          <w:szCs w:val="28"/>
        </w:rPr>
        <w:lastRenderedPageBreak/>
        <w:t> </w:t>
      </w:r>
    </w:p>
    <w:p w14:paraId="0694BD50" w14:textId="77777777" w:rsidR="00DE26E1" w:rsidRDefault="00DE26E1">
      <w:pPr>
        <w:spacing w:after="200" w:line="276" w:lineRule="auto"/>
        <w:rPr>
          <w:sz w:val="28"/>
          <w:szCs w:val="28"/>
          <w:lang w:val="lv-LV" w:eastAsia="lv-LV"/>
        </w:rPr>
      </w:pPr>
      <w:r>
        <w:rPr>
          <w:sz w:val="28"/>
          <w:szCs w:val="28"/>
        </w:rPr>
        <w:br w:type="page"/>
      </w:r>
    </w:p>
    <w:p w14:paraId="405F0399" w14:textId="5730CF7C" w:rsidR="00A45B39" w:rsidRDefault="00A45B39" w:rsidP="00BC062C">
      <w:pPr>
        <w:pStyle w:val="tvhtmlmktable1"/>
        <w:spacing w:before="0" w:beforeAutospacing="0" w:after="0" w:afterAutospacing="0"/>
        <w:ind w:firstLine="709"/>
        <w:rPr>
          <w:sz w:val="28"/>
          <w:szCs w:val="28"/>
        </w:rPr>
      </w:pPr>
      <w:r w:rsidRPr="009254CB">
        <w:rPr>
          <w:sz w:val="28"/>
          <w:szCs w:val="28"/>
        </w:rPr>
        <w:lastRenderedPageBreak/>
        <w:t>16. Dabas parka zonas 9.daļas ārējo robežu koordinātas:</w:t>
      </w:r>
    </w:p>
    <w:p w14:paraId="2FCBCD9F" w14:textId="77777777" w:rsidR="00BC062C" w:rsidRPr="009254CB" w:rsidRDefault="00BC062C" w:rsidP="00BC062C">
      <w:pPr>
        <w:pStyle w:val="tvhtmlmktable1"/>
        <w:spacing w:before="0" w:beforeAutospacing="0" w:after="0" w:afterAutospacing="0"/>
        <w:ind w:firstLine="709"/>
        <w:rPr>
          <w:sz w:val="28"/>
          <w:szCs w:val="28"/>
        </w:rPr>
      </w:pPr>
    </w:p>
    <w:p w14:paraId="405F039A"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499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67"/>
        <w:gridCol w:w="1148"/>
        <w:gridCol w:w="1148"/>
        <w:gridCol w:w="1145"/>
      </w:tblGrid>
      <w:tr w:rsidR="00A45B39" w:rsidRPr="009254CB" w14:paraId="405F039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9B"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9C" w14:textId="77777777" w:rsidR="00A45B39" w:rsidRPr="009254CB" w:rsidRDefault="00A45B39" w:rsidP="00832792">
            <w:pPr>
              <w:pStyle w:val="tvhtmlmktable1"/>
              <w:spacing w:before="0" w:beforeAutospacing="0" w:after="0" w:afterAutospacing="0"/>
              <w:jc w:val="center"/>
            </w:pPr>
            <w:r w:rsidRPr="009254CB">
              <w:t>Koordinātu punkti</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9D" w14:textId="77777777" w:rsidR="00A45B39" w:rsidRPr="009254CB" w:rsidRDefault="00A45B39" w:rsidP="00832792">
            <w:pPr>
              <w:jc w:val="center"/>
            </w:pPr>
            <w:r w:rsidRPr="009254CB">
              <w:t>x koordināta</w:t>
            </w:r>
          </w:p>
        </w:tc>
        <w:tc>
          <w:tcPr>
            <w:tcW w:w="1351" w:type="pct"/>
            <w:tcBorders>
              <w:top w:val="outset" w:sz="6" w:space="0" w:color="000000"/>
              <w:left w:val="outset" w:sz="6" w:space="0" w:color="000000"/>
              <w:bottom w:val="outset" w:sz="6" w:space="0" w:color="000000"/>
              <w:right w:val="outset" w:sz="6" w:space="0" w:color="000000"/>
            </w:tcBorders>
            <w:vAlign w:val="center"/>
          </w:tcPr>
          <w:p w14:paraId="405F039E"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F03A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A0" w14:textId="77777777" w:rsidR="00A45B39" w:rsidRPr="009254CB" w:rsidRDefault="00A45B39" w:rsidP="00832792">
            <w:pPr>
              <w:pStyle w:val="tvhtmlmktable1"/>
              <w:spacing w:before="0" w:beforeAutospacing="0" w:after="0" w:afterAutospacing="0"/>
            </w:pPr>
            <w:r w:rsidRPr="009254CB">
              <w:t>16.1.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A1" w14:textId="77777777" w:rsidR="00A45B39" w:rsidRPr="009254CB" w:rsidRDefault="00A45B39" w:rsidP="00832792">
            <w:pPr>
              <w:pStyle w:val="tvhtmlmktable1"/>
              <w:spacing w:before="0" w:beforeAutospacing="0" w:after="0" w:afterAutospacing="0"/>
            </w:pPr>
            <w:r w:rsidRPr="009254CB">
              <w:t>9.1.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A2" w14:textId="77777777" w:rsidR="00A45B39" w:rsidRPr="009254CB" w:rsidRDefault="00A45B39" w:rsidP="00832792">
            <w:pPr>
              <w:jc w:val="center"/>
            </w:pPr>
            <w:r w:rsidRPr="009254CB">
              <w:t>394960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A3" w14:textId="77777777" w:rsidR="00A45B39" w:rsidRPr="009254CB" w:rsidRDefault="00A45B39" w:rsidP="00832792">
            <w:pPr>
              <w:pStyle w:val="tvhtmlmktable1"/>
              <w:spacing w:before="0" w:beforeAutospacing="0" w:after="0" w:afterAutospacing="0"/>
              <w:jc w:val="center"/>
            </w:pPr>
            <w:r w:rsidRPr="009254CB">
              <w:t>607486</w:t>
            </w:r>
          </w:p>
        </w:tc>
      </w:tr>
      <w:tr w:rsidR="00A45B39" w:rsidRPr="009254CB" w14:paraId="405F03A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A5" w14:textId="77777777" w:rsidR="00A45B39" w:rsidRPr="009254CB" w:rsidRDefault="00A45B39" w:rsidP="00832792">
            <w:pPr>
              <w:pStyle w:val="tvhtmlmktable1"/>
              <w:spacing w:before="0" w:beforeAutospacing="0" w:after="0" w:afterAutospacing="0"/>
            </w:pPr>
            <w:r w:rsidRPr="009254CB">
              <w:t>16.2.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A6" w14:textId="77777777" w:rsidR="00A45B39" w:rsidRPr="009254CB" w:rsidRDefault="00A45B39" w:rsidP="00832792">
            <w:pPr>
              <w:pStyle w:val="tvhtmlmktable1"/>
              <w:spacing w:before="0" w:beforeAutospacing="0" w:after="0" w:afterAutospacing="0"/>
            </w:pPr>
            <w:r w:rsidRPr="009254CB">
              <w:t>9.2.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A7" w14:textId="77777777" w:rsidR="00A45B39" w:rsidRPr="009254CB" w:rsidRDefault="00A45B39" w:rsidP="00832792">
            <w:pPr>
              <w:jc w:val="center"/>
            </w:pPr>
            <w:r w:rsidRPr="009254CB">
              <w:t>395350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A8" w14:textId="77777777" w:rsidR="00A45B39" w:rsidRPr="009254CB" w:rsidRDefault="00A45B39" w:rsidP="00832792">
            <w:pPr>
              <w:pStyle w:val="tvhtmlmktable1"/>
              <w:spacing w:before="0" w:beforeAutospacing="0" w:after="0" w:afterAutospacing="0"/>
              <w:jc w:val="center"/>
            </w:pPr>
            <w:r w:rsidRPr="009254CB">
              <w:t>607883</w:t>
            </w:r>
          </w:p>
        </w:tc>
      </w:tr>
      <w:tr w:rsidR="00A45B39" w:rsidRPr="009254CB" w14:paraId="405F03A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AA" w14:textId="77777777" w:rsidR="00A45B39" w:rsidRPr="009254CB" w:rsidRDefault="00A45B39" w:rsidP="00832792">
            <w:pPr>
              <w:pStyle w:val="tvhtmlmktable1"/>
              <w:spacing w:before="0" w:beforeAutospacing="0" w:after="0" w:afterAutospacing="0"/>
            </w:pPr>
            <w:r w:rsidRPr="009254CB">
              <w:t>16.3.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AB" w14:textId="77777777" w:rsidR="00A45B39" w:rsidRPr="009254CB" w:rsidRDefault="00A45B39" w:rsidP="00832792">
            <w:pPr>
              <w:pStyle w:val="tvhtmlmktable1"/>
              <w:spacing w:before="0" w:beforeAutospacing="0" w:after="0" w:afterAutospacing="0"/>
            </w:pPr>
            <w:r w:rsidRPr="009254CB">
              <w:t>9.3.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AC" w14:textId="77777777" w:rsidR="00A45B39" w:rsidRPr="009254CB" w:rsidRDefault="00A45B39" w:rsidP="00832792">
            <w:pPr>
              <w:jc w:val="center"/>
            </w:pPr>
            <w:r w:rsidRPr="009254CB">
              <w:t>395330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AD" w14:textId="77777777" w:rsidR="00A45B39" w:rsidRPr="009254CB" w:rsidRDefault="00A45B39" w:rsidP="00832792">
            <w:pPr>
              <w:pStyle w:val="tvhtmlmktable1"/>
              <w:spacing w:before="0" w:beforeAutospacing="0" w:after="0" w:afterAutospacing="0"/>
              <w:jc w:val="center"/>
            </w:pPr>
            <w:r w:rsidRPr="009254CB">
              <w:t>607893</w:t>
            </w:r>
          </w:p>
        </w:tc>
      </w:tr>
      <w:tr w:rsidR="00A45B39" w:rsidRPr="009254CB" w14:paraId="405F03B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AF" w14:textId="77777777" w:rsidR="00A45B39" w:rsidRPr="009254CB" w:rsidRDefault="00A45B39" w:rsidP="00832792">
            <w:pPr>
              <w:pStyle w:val="tvhtmlmktable1"/>
              <w:spacing w:before="0" w:beforeAutospacing="0" w:after="0" w:afterAutospacing="0"/>
            </w:pPr>
            <w:r w:rsidRPr="009254CB">
              <w:t>16.4.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B0" w14:textId="77777777" w:rsidR="00A45B39" w:rsidRPr="009254CB" w:rsidRDefault="00A45B39" w:rsidP="00832792">
            <w:pPr>
              <w:pStyle w:val="tvhtmlmktable1"/>
              <w:spacing w:before="0" w:beforeAutospacing="0" w:after="0" w:afterAutospacing="0"/>
            </w:pPr>
            <w:r w:rsidRPr="009254CB">
              <w:t>9.4.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B1" w14:textId="77777777" w:rsidR="00A45B39" w:rsidRPr="009254CB" w:rsidRDefault="00A45B39" w:rsidP="00832792">
            <w:pPr>
              <w:jc w:val="center"/>
            </w:pPr>
            <w:r w:rsidRPr="009254CB">
              <w:t>395260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B2" w14:textId="77777777" w:rsidR="00A45B39" w:rsidRPr="009254CB" w:rsidRDefault="00A45B39" w:rsidP="00832792">
            <w:pPr>
              <w:pStyle w:val="tvhtmlmktable1"/>
              <w:spacing w:before="0" w:beforeAutospacing="0" w:after="0" w:afterAutospacing="0"/>
              <w:jc w:val="center"/>
            </w:pPr>
            <w:r w:rsidRPr="009254CB">
              <w:t>607824</w:t>
            </w:r>
          </w:p>
        </w:tc>
      </w:tr>
      <w:tr w:rsidR="00A45B39" w:rsidRPr="009254CB" w14:paraId="405F03B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B4" w14:textId="77777777" w:rsidR="00A45B39" w:rsidRPr="009254CB" w:rsidRDefault="00A45B39" w:rsidP="00832792">
            <w:pPr>
              <w:pStyle w:val="tvhtmlmktable1"/>
              <w:spacing w:before="0" w:beforeAutospacing="0" w:after="0" w:afterAutospacing="0"/>
            </w:pPr>
            <w:r w:rsidRPr="009254CB">
              <w:t>16.5.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B5" w14:textId="77777777" w:rsidR="00A45B39" w:rsidRPr="009254CB" w:rsidRDefault="00A45B39" w:rsidP="00832792">
            <w:pPr>
              <w:pStyle w:val="tvhtmlmktable1"/>
              <w:spacing w:before="0" w:beforeAutospacing="0" w:after="0" w:afterAutospacing="0"/>
            </w:pPr>
            <w:r w:rsidRPr="009254CB">
              <w:t>9.5.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B6" w14:textId="77777777" w:rsidR="00A45B39" w:rsidRPr="009254CB" w:rsidRDefault="00A45B39" w:rsidP="00832792">
            <w:pPr>
              <w:jc w:val="center"/>
            </w:pPr>
            <w:r w:rsidRPr="009254CB">
              <w:t>395150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B7" w14:textId="77777777" w:rsidR="00A45B39" w:rsidRPr="009254CB" w:rsidRDefault="00A45B39" w:rsidP="00832792">
            <w:pPr>
              <w:pStyle w:val="tvhtmlmktable1"/>
              <w:spacing w:before="0" w:beforeAutospacing="0" w:after="0" w:afterAutospacing="0"/>
              <w:jc w:val="center"/>
            </w:pPr>
            <w:r w:rsidRPr="009254CB">
              <w:t>607849</w:t>
            </w:r>
          </w:p>
        </w:tc>
      </w:tr>
      <w:tr w:rsidR="00A45B39" w:rsidRPr="009254CB" w14:paraId="405F03B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B9" w14:textId="77777777" w:rsidR="00A45B39" w:rsidRPr="009254CB" w:rsidRDefault="00A45B39" w:rsidP="00832792">
            <w:pPr>
              <w:pStyle w:val="tvhtmlmktable1"/>
              <w:spacing w:before="0" w:beforeAutospacing="0" w:after="0" w:afterAutospacing="0"/>
            </w:pPr>
            <w:r w:rsidRPr="009254CB">
              <w:t>16.6.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BA" w14:textId="77777777" w:rsidR="00A45B39" w:rsidRPr="009254CB" w:rsidRDefault="00A45B39" w:rsidP="00832792">
            <w:pPr>
              <w:pStyle w:val="tvhtmlmktable1"/>
              <w:spacing w:before="0" w:beforeAutospacing="0" w:after="0" w:afterAutospacing="0"/>
            </w:pPr>
            <w:r w:rsidRPr="009254CB">
              <w:t>9.6.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BB" w14:textId="77777777" w:rsidR="00A45B39" w:rsidRPr="009254CB" w:rsidRDefault="00A45B39" w:rsidP="00832792">
            <w:pPr>
              <w:jc w:val="center"/>
            </w:pPr>
            <w:r w:rsidRPr="009254CB">
              <w:t>395140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BC" w14:textId="77777777" w:rsidR="00A45B39" w:rsidRPr="009254CB" w:rsidRDefault="00A45B39" w:rsidP="00832792">
            <w:pPr>
              <w:pStyle w:val="tvhtmlmktable1"/>
              <w:spacing w:before="0" w:beforeAutospacing="0" w:after="0" w:afterAutospacing="0"/>
              <w:jc w:val="center"/>
            </w:pPr>
            <w:r w:rsidRPr="009254CB">
              <w:t>607808</w:t>
            </w:r>
          </w:p>
        </w:tc>
      </w:tr>
      <w:tr w:rsidR="00A45B39" w:rsidRPr="009254CB" w14:paraId="405F03C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BE" w14:textId="77777777" w:rsidR="00A45B39" w:rsidRPr="009254CB" w:rsidRDefault="00A45B39" w:rsidP="00832792">
            <w:pPr>
              <w:pStyle w:val="tvhtmlmktable1"/>
              <w:spacing w:before="0" w:beforeAutospacing="0" w:after="0" w:afterAutospacing="0"/>
            </w:pPr>
            <w:r w:rsidRPr="009254CB">
              <w:t>16.7.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BF" w14:textId="77777777" w:rsidR="00A45B39" w:rsidRPr="009254CB" w:rsidRDefault="00A45B39" w:rsidP="00832792">
            <w:pPr>
              <w:pStyle w:val="tvhtmlmktable1"/>
              <w:spacing w:before="0" w:beforeAutospacing="0" w:after="0" w:afterAutospacing="0"/>
            </w:pPr>
            <w:r w:rsidRPr="009254CB">
              <w:t>9.7.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C0" w14:textId="77777777" w:rsidR="00A45B39" w:rsidRPr="009254CB" w:rsidRDefault="00A45B39" w:rsidP="00832792">
            <w:pPr>
              <w:jc w:val="center"/>
            </w:pPr>
            <w:r w:rsidRPr="009254CB">
              <w:t>395060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C1" w14:textId="77777777" w:rsidR="00A45B39" w:rsidRPr="009254CB" w:rsidRDefault="00A45B39" w:rsidP="00832792">
            <w:pPr>
              <w:pStyle w:val="tvhtmlmktable1"/>
              <w:spacing w:before="0" w:beforeAutospacing="0" w:after="0" w:afterAutospacing="0"/>
              <w:jc w:val="center"/>
            </w:pPr>
            <w:r w:rsidRPr="009254CB">
              <w:t>607708</w:t>
            </w:r>
          </w:p>
        </w:tc>
      </w:tr>
      <w:tr w:rsidR="00A45B39" w:rsidRPr="009254CB" w14:paraId="405F03C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C3" w14:textId="77777777" w:rsidR="00A45B39" w:rsidRPr="009254CB" w:rsidRDefault="00A45B39" w:rsidP="00832792">
            <w:pPr>
              <w:pStyle w:val="tvhtmlmktable1"/>
              <w:spacing w:before="0" w:beforeAutospacing="0" w:after="0" w:afterAutospacing="0"/>
            </w:pPr>
            <w:r w:rsidRPr="009254CB">
              <w:t>16.8.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C4" w14:textId="77777777" w:rsidR="00A45B39" w:rsidRPr="009254CB" w:rsidRDefault="00A45B39" w:rsidP="00832792">
            <w:pPr>
              <w:pStyle w:val="tvhtmlmktable1"/>
              <w:spacing w:before="0" w:beforeAutospacing="0" w:after="0" w:afterAutospacing="0"/>
            </w:pPr>
            <w:r w:rsidRPr="009254CB">
              <w:t>9.8.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C5" w14:textId="77777777" w:rsidR="00A45B39" w:rsidRPr="009254CB" w:rsidRDefault="00A45B39" w:rsidP="00832792">
            <w:pPr>
              <w:jc w:val="center"/>
            </w:pPr>
            <w:r w:rsidRPr="009254CB">
              <w:t>394920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C6" w14:textId="77777777" w:rsidR="00A45B39" w:rsidRPr="009254CB" w:rsidRDefault="00A45B39" w:rsidP="00832792">
            <w:pPr>
              <w:pStyle w:val="tvhtmlmktable1"/>
              <w:spacing w:before="0" w:beforeAutospacing="0" w:after="0" w:afterAutospacing="0"/>
              <w:jc w:val="center"/>
            </w:pPr>
            <w:r w:rsidRPr="009254CB">
              <w:t>607700</w:t>
            </w:r>
          </w:p>
        </w:tc>
      </w:tr>
      <w:tr w:rsidR="00A45B39" w:rsidRPr="009254CB" w14:paraId="405F03C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C8" w14:textId="77777777" w:rsidR="00A45B39" w:rsidRPr="009254CB" w:rsidRDefault="00A45B39" w:rsidP="00832792">
            <w:pPr>
              <w:pStyle w:val="tvhtmlmktable1"/>
              <w:spacing w:before="0" w:beforeAutospacing="0" w:after="0" w:afterAutospacing="0"/>
            </w:pPr>
            <w:r w:rsidRPr="009254CB">
              <w:t>16.9.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C9" w14:textId="77777777" w:rsidR="00A45B39" w:rsidRPr="009254CB" w:rsidRDefault="00A45B39" w:rsidP="00832792">
            <w:pPr>
              <w:pStyle w:val="tvhtmlmktable1"/>
              <w:spacing w:before="0" w:beforeAutospacing="0" w:after="0" w:afterAutospacing="0"/>
            </w:pPr>
            <w:r w:rsidRPr="009254CB">
              <w:t>9.9.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CA" w14:textId="77777777" w:rsidR="00A45B39" w:rsidRPr="009254CB" w:rsidRDefault="00A45B39" w:rsidP="00832792">
            <w:pPr>
              <w:jc w:val="center"/>
            </w:pPr>
            <w:r w:rsidRPr="009254CB">
              <w:t>394910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CB" w14:textId="77777777" w:rsidR="00A45B39" w:rsidRPr="009254CB" w:rsidRDefault="00A45B39" w:rsidP="00832792">
            <w:pPr>
              <w:pStyle w:val="tvhtmlmktable1"/>
              <w:spacing w:before="0" w:beforeAutospacing="0" w:after="0" w:afterAutospacing="0"/>
              <w:jc w:val="center"/>
            </w:pPr>
            <w:r w:rsidRPr="009254CB">
              <w:t>607890</w:t>
            </w:r>
          </w:p>
        </w:tc>
      </w:tr>
      <w:tr w:rsidR="00A45B39" w:rsidRPr="009254CB" w14:paraId="405F03D1"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CD" w14:textId="77777777" w:rsidR="00A45B39" w:rsidRPr="009254CB" w:rsidRDefault="00A45B39" w:rsidP="00832792">
            <w:pPr>
              <w:pStyle w:val="tvhtmlmktable1"/>
              <w:spacing w:before="0" w:beforeAutospacing="0" w:after="0" w:afterAutospacing="0"/>
            </w:pPr>
            <w:r w:rsidRPr="009254CB">
              <w:t>16.10.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CE" w14:textId="77777777" w:rsidR="00A45B39" w:rsidRPr="009254CB" w:rsidRDefault="00A45B39" w:rsidP="00832792">
            <w:pPr>
              <w:pStyle w:val="tvhtmlmktable1"/>
              <w:spacing w:before="0" w:beforeAutospacing="0" w:after="0" w:afterAutospacing="0"/>
            </w:pPr>
            <w:r w:rsidRPr="009254CB">
              <w:t>9.10.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CF" w14:textId="77777777" w:rsidR="00A45B39" w:rsidRPr="009254CB" w:rsidRDefault="00A45B39" w:rsidP="00832792">
            <w:pPr>
              <w:jc w:val="center"/>
            </w:pPr>
            <w:r w:rsidRPr="009254CB">
              <w:t>394770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D0" w14:textId="77777777" w:rsidR="00A45B39" w:rsidRPr="009254CB" w:rsidRDefault="00A45B39" w:rsidP="00832792">
            <w:pPr>
              <w:pStyle w:val="tvhtmlmktable1"/>
              <w:spacing w:before="0" w:beforeAutospacing="0" w:after="0" w:afterAutospacing="0"/>
              <w:jc w:val="center"/>
            </w:pPr>
            <w:r w:rsidRPr="009254CB">
              <w:t>608019</w:t>
            </w:r>
          </w:p>
        </w:tc>
      </w:tr>
      <w:tr w:rsidR="00A45B39" w:rsidRPr="009254CB" w14:paraId="405F03D6"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D2" w14:textId="77777777" w:rsidR="00A45B39" w:rsidRPr="009254CB" w:rsidRDefault="00A45B39" w:rsidP="00832792">
            <w:pPr>
              <w:pStyle w:val="tvhtmlmktable1"/>
              <w:spacing w:before="0" w:beforeAutospacing="0" w:after="0" w:afterAutospacing="0"/>
            </w:pPr>
            <w:r w:rsidRPr="009254CB">
              <w:t>16.11.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D3" w14:textId="77777777" w:rsidR="00A45B39" w:rsidRPr="009254CB" w:rsidRDefault="00A45B39" w:rsidP="00832792">
            <w:pPr>
              <w:pStyle w:val="tvhtmlmktable1"/>
              <w:spacing w:before="0" w:beforeAutospacing="0" w:after="0" w:afterAutospacing="0"/>
            </w:pPr>
            <w:r w:rsidRPr="009254CB">
              <w:t>9.11.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D4" w14:textId="77777777" w:rsidR="00A45B39" w:rsidRPr="009254CB" w:rsidRDefault="00A45B39" w:rsidP="00832792">
            <w:pPr>
              <w:jc w:val="center"/>
            </w:pPr>
            <w:r w:rsidRPr="009254CB">
              <w:t>394790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D5" w14:textId="77777777" w:rsidR="00A45B39" w:rsidRPr="009254CB" w:rsidRDefault="00A45B39" w:rsidP="00832792">
            <w:pPr>
              <w:pStyle w:val="tvhtmlmktable1"/>
              <w:spacing w:before="0" w:beforeAutospacing="0" w:after="0" w:afterAutospacing="0"/>
              <w:jc w:val="center"/>
            </w:pPr>
            <w:r w:rsidRPr="009254CB">
              <w:t>608082</w:t>
            </w:r>
          </w:p>
        </w:tc>
      </w:tr>
      <w:tr w:rsidR="00A45B39" w:rsidRPr="009254CB" w14:paraId="405F03DB"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D7" w14:textId="77777777" w:rsidR="00A45B39" w:rsidRPr="009254CB" w:rsidRDefault="00A45B39" w:rsidP="00832792">
            <w:pPr>
              <w:pStyle w:val="tvhtmlmktable1"/>
              <w:spacing w:before="0" w:beforeAutospacing="0" w:after="0" w:afterAutospacing="0"/>
            </w:pPr>
            <w:r w:rsidRPr="009254CB">
              <w:t>16.12.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D8" w14:textId="77777777" w:rsidR="00A45B39" w:rsidRPr="009254CB" w:rsidRDefault="00A45B39" w:rsidP="00832792">
            <w:pPr>
              <w:pStyle w:val="tvhtmlmktable1"/>
              <w:spacing w:before="0" w:beforeAutospacing="0" w:after="0" w:afterAutospacing="0"/>
            </w:pPr>
            <w:r w:rsidRPr="009254CB">
              <w:t>9.12.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D9" w14:textId="77777777" w:rsidR="00A45B39" w:rsidRPr="009254CB" w:rsidRDefault="00A45B39" w:rsidP="00832792">
            <w:pPr>
              <w:jc w:val="center"/>
            </w:pPr>
            <w:r w:rsidRPr="009254CB">
              <w:t>394860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DA" w14:textId="77777777" w:rsidR="00A45B39" w:rsidRPr="009254CB" w:rsidRDefault="00A45B39" w:rsidP="00832792">
            <w:pPr>
              <w:pStyle w:val="tvhtmlmktable1"/>
              <w:spacing w:before="0" w:beforeAutospacing="0" w:after="0" w:afterAutospacing="0"/>
              <w:jc w:val="center"/>
            </w:pPr>
            <w:r w:rsidRPr="009254CB">
              <w:t>608022</w:t>
            </w:r>
          </w:p>
        </w:tc>
      </w:tr>
      <w:tr w:rsidR="00A45B39" w:rsidRPr="009254CB" w14:paraId="405F03E0"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DC" w14:textId="77777777" w:rsidR="00A45B39" w:rsidRPr="009254CB" w:rsidRDefault="00A45B39" w:rsidP="00832792">
            <w:pPr>
              <w:pStyle w:val="tvhtmlmktable1"/>
              <w:spacing w:before="0" w:beforeAutospacing="0" w:after="0" w:afterAutospacing="0"/>
            </w:pPr>
            <w:r w:rsidRPr="009254CB">
              <w:t>16.13.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DD" w14:textId="77777777" w:rsidR="00A45B39" w:rsidRPr="009254CB" w:rsidRDefault="00A45B39" w:rsidP="00832792">
            <w:pPr>
              <w:pStyle w:val="tvhtmlmktable1"/>
              <w:spacing w:before="0" w:beforeAutospacing="0" w:after="0" w:afterAutospacing="0"/>
            </w:pPr>
            <w:r w:rsidRPr="009254CB">
              <w:t>9.13.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DE" w14:textId="77777777" w:rsidR="00A45B39" w:rsidRPr="009254CB" w:rsidRDefault="00A45B39" w:rsidP="00832792">
            <w:pPr>
              <w:jc w:val="center"/>
            </w:pPr>
            <w:r w:rsidRPr="009254CB">
              <w:t>395070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DF" w14:textId="77777777" w:rsidR="00A45B39" w:rsidRPr="009254CB" w:rsidRDefault="00A45B39" w:rsidP="00832792">
            <w:pPr>
              <w:pStyle w:val="tvhtmlmktable1"/>
              <w:spacing w:before="0" w:beforeAutospacing="0" w:after="0" w:afterAutospacing="0"/>
              <w:jc w:val="center"/>
            </w:pPr>
            <w:r w:rsidRPr="009254CB">
              <w:t>608095</w:t>
            </w:r>
          </w:p>
        </w:tc>
      </w:tr>
      <w:tr w:rsidR="00A45B39" w:rsidRPr="009254CB" w14:paraId="405F03E5"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E1" w14:textId="77777777" w:rsidR="00A45B39" w:rsidRPr="009254CB" w:rsidRDefault="00A45B39" w:rsidP="00832792">
            <w:pPr>
              <w:pStyle w:val="tvhtmlmktable1"/>
              <w:spacing w:before="0" w:beforeAutospacing="0" w:after="0" w:afterAutospacing="0"/>
            </w:pPr>
            <w:r w:rsidRPr="009254CB">
              <w:t>16.14.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E2" w14:textId="77777777" w:rsidR="00A45B39" w:rsidRPr="009254CB" w:rsidRDefault="00A45B39" w:rsidP="00832792">
            <w:pPr>
              <w:pStyle w:val="tvhtmlmktable1"/>
              <w:spacing w:before="0" w:beforeAutospacing="0" w:after="0" w:afterAutospacing="0"/>
            </w:pPr>
            <w:r w:rsidRPr="009254CB">
              <w:t>9.14.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E3" w14:textId="77777777" w:rsidR="00A45B39" w:rsidRPr="009254CB" w:rsidRDefault="00A45B39" w:rsidP="00832792">
            <w:pPr>
              <w:jc w:val="center"/>
            </w:pPr>
            <w:r w:rsidRPr="009254CB">
              <w:t>395180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E4" w14:textId="77777777" w:rsidR="00A45B39" w:rsidRPr="009254CB" w:rsidRDefault="00A45B39" w:rsidP="00832792">
            <w:pPr>
              <w:pStyle w:val="tvhtmlmktable1"/>
              <w:spacing w:before="0" w:beforeAutospacing="0" w:after="0" w:afterAutospacing="0"/>
              <w:jc w:val="center"/>
            </w:pPr>
            <w:r w:rsidRPr="009254CB">
              <w:t>608250</w:t>
            </w:r>
          </w:p>
        </w:tc>
      </w:tr>
      <w:tr w:rsidR="00A45B39" w:rsidRPr="009254CB" w14:paraId="405F03EA"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E6" w14:textId="77777777" w:rsidR="00A45B39" w:rsidRPr="009254CB" w:rsidRDefault="00A45B39" w:rsidP="00832792">
            <w:pPr>
              <w:pStyle w:val="tvhtmlmktable1"/>
              <w:spacing w:before="0" w:beforeAutospacing="0" w:after="0" w:afterAutospacing="0"/>
            </w:pPr>
            <w:r w:rsidRPr="009254CB">
              <w:t>16.15.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E7" w14:textId="77777777" w:rsidR="00A45B39" w:rsidRPr="009254CB" w:rsidRDefault="00A45B39" w:rsidP="00832792">
            <w:pPr>
              <w:pStyle w:val="tvhtmlmktable1"/>
              <w:spacing w:before="0" w:beforeAutospacing="0" w:after="0" w:afterAutospacing="0"/>
            </w:pPr>
            <w:r w:rsidRPr="009254CB">
              <w:t>9.15.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E8" w14:textId="77777777" w:rsidR="00A45B39" w:rsidRPr="009254CB" w:rsidRDefault="00A45B39" w:rsidP="00832792">
            <w:pPr>
              <w:jc w:val="center"/>
            </w:pPr>
            <w:r w:rsidRPr="009254CB">
              <w:t>395220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E9" w14:textId="77777777" w:rsidR="00A45B39" w:rsidRPr="009254CB" w:rsidRDefault="00A45B39" w:rsidP="00832792">
            <w:pPr>
              <w:pStyle w:val="tvhtmlmktable1"/>
              <w:spacing w:before="0" w:beforeAutospacing="0" w:after="0" w:afterAutospacing="0"/>
              <w:jc w:val="center"/>
            </w:pPr>
            <w:r w:rsidRPr="009254CB">
              <w:t>608193</w:t>
            </w:r>
          </w:p>
        </w:tc>
      </w:tr>
      <w:tr w:rsidR="00A45B39" w:rsidRPr="009254CB" w14:paraId="405F03E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EB" w14:textId="77777777" w:rsidR="00A45B39" w:rsidRPr="009254CB" w:rsidRDefault="00A45B39" w:rsidP="00832792">
            <w:pPr>
              <w:pStyle w:val="tvhtmlmktable1"/>
              <w:spacing w:before="0" w:beforeAutospacing="0" w:after="0" w:afterAutospacing="0"/>
            </w:pPr>
            <w:r w:rsidRPr="009254CB">
              <w:t>16.16.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EC" w14:textId="77777777" w:rsidR="00A45B39" w:rsidRPr="009254CB" w:rsidRDefault="00A45B39" w:rsidP="00832792">
            <w:pPr>
              <w:pStyle w:val="tvhtmlmktable1"/>
              <w:spacing w:before="0" w:beforeAutospacing="0" w:after="0" w:afterAutospacing="0"/>
            </w:pPr>
            <w:r w:rsidRPr="009254CB">
              <w:t>9.16.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ED" w14:textId="77777777" w:rsidR="00A45B39" w:rsidRPr="009254CB" w:rsidRDefault="00A45B39" w:rsidP="00832792">
            <w:pPr>
              <w:jc w:val="center"/>
            </w:pPr>
            <w:r w:rsidRPr="009254CB">
              <w:t>395230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EE" w14:textId="77777777" w:rsidR="00A45B39" w:rsidRPr="009254CB" w:rsidRDefault="00A45B39" w:rsidP="00832792">
            <w:pPr>
              <w:pStyle w:val="tvhtmlmktable1"/>
              <w:spacing w:before="0" w:beforeAutospacing="0" w:after="0" w:afterAutospacing="0"/>
              <w:jc w:val="center"/>
            </w:pPr>
            <w:r w:rsidRPr="009254CB">
              <w:t>608129</w:t>
            </w:r>
          </w:p>
        </w:tc>
      </w:tr>
      <w:tr w:rsidR="00A45B39" w:rsidRPr="009254CB" w14:paraId="405F03F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F0" w14:textId="77777777" w:rsidR="00A45B39" w:rsidRPr="009254CB" w:rsidRDefault="00A45B39" w:rsidP="00832792">
            <w:pPr>
              <w:pStyle w:val="tvhtmlmktable1"/>
              <w:spacing w:before="0" w:beforeAutospacing="0" w:after="0" w:afterAutospacing="0"/>
            </w:pPr>
            <w:r w:rsidRPr="009254CB">
              <w:t>16.17.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F1" w14:textId="77777777" w:rsidR="00A45B39" w:rsidRPr="009254CB" w:rsidRDefault="00A45B39" w:rsidP="00832792">
            <w:pPr>
              <w:pStyle w:val="tvhtmlmktable1"/>
              <w:spacing w:before="0" w:beforeAutospacing="0" w:after="0" w:afterAutospacing="0"/>
            </w:pPr>
            <w:r w:rsidRPr="009254CB">
              <w:t>9.17.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F2" w14:textId="77777777" w:rsidR="00A45B39" w:rsidRPr="009254CB" w:rsidRDefault="00A45B39" w:rsidP="00832792">
            <w:pPr>
              <w:jc w:val="center"/>
            </w:pPr>
            <w:r w:rsidRPr="009254CB">
              <w:t>395310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F3" w14:textId="77777777" w:rsidR="00A45B39" w:rsidRPr="009254CB" w:rsidRDefault="00A45B39" w:rsidP="00832792">
            <w:pPr>
              <w:pStyle w:val="tvhtmlmktable1"/>
              <w:spacing w:before="0" w:beforeAutospacing="0" w:after="0" w:afterAutospacing="0"/>
              <w:jc w:val="center"/>
            </w:pPr>
            <w:r w:rsidRPr="009254CB">
              <w:t>608343</w:t>
            </w:r>
          </w:p>
        </w:tc>
      </w:tr>
      <w:tr w:rsidR="00A45B39" w:rsidRPr="009254CB" w14:paraId="405F03F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F5" w14:textId="77777777" w:rsidR="00A45B39" w:rsidRPr="009254CB" w:rsidRDefault="00A45B39" w:rsidP="00832792">
            <w:pPr>
              <w:pStyle w:val="tvhtmlmktable1"/>
              <w:spacing w:before="0" w:beforeAutospacing="0" w:after="0" w:afterAutospacing="0"/>
            </w:pPr>
            <w:r w:rsidRPr="009254CB">
              <w:t>16.18.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F6" w14:textId="77777777" w:rsidR="00A45B39" w:rsidRPr="009254CB" w:rsidRDefault="00A45B39" w:rsidP="00832792">
            <w:pPr>
              <w:pStyle w:val="tvhtmlmktable1"/>
              <w:spacing w:before="0" w:beforeAutospacing="0" w:after="0" w:afterAutospacing="0"/>
            </w:pPr>
            <w:r w:rsidRPr="009254CB">
              <w:t>9.18.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F7" w14:textId="77777777" w:rsidR="00A45B39" w:rsidRPr="009254CB" w:rsidRDefault="00A45B39" w:rsidP="00832792">
            <w:pPr>
              <w:jc w:val="center"/>
            </w:pPr>
            <w:r w:rsidRPr="009254CB">
              <w:t>395210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F8" w14:textId="77777777" w:rsidR="00A45B39" w:rsidRPr="009254CB" w:rsidRDefault="00A45B39" w:rsidP="00832792">
            <w:pPr>
              <w:pStyle w:val="tvhtmlmktable1"/>
              <w:spacing w:before="0" w:beforeAutospacing="0" w:after="0" w:afterAutospacing="0"/>
              <w:jc w:val="center"/>
            </w:pPr>
            <w:r w:rsidRPr="009254CB">
              <w:t>608416</w:t>
            </w:r>
          </w:p>
        </w:tc>
      </w:tr>
      <w:tr w:rsidR="00A45B39" w:rsidRPr="009254CB" w14:paraId="405F03F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FA" w14:textId="77777777" w:rsidR="00A45B39" w:rsidRPr="009254CB" w:rsidRDefault="00A45B39" w:rsidP="00832792">
            <w:pPr>
              <w:pStyle w:val="tvhtmlmktable1"/>
              <w:spacing w:before="0" w:beforeAutospacing="0" w:after="0" w:afterAutospacing="0"/>
            </w:pPr>
            <w:r w:rsidRPr="009254CB">
              <w:t>16.19.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FB" w14:textId="77777777" w:rsidR="00A45B39" w:rsidRPr="009254CB" w:rsidRDefault="00A45B39" w:rsidP="00832792">
            <w:pPr>
              <w:pStyle w:val="tvhtmlmktable1"/>
              <w:spacing w:before="0" w:beforeAutospacing="0" w:after="0" w:afterAutospacing="0"/>
            </w:pPr>
            <w:r w:rsidRPr="009254CB">
              <w:t>9.19.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3FC" w14:textId="77777777" w:rsidR="00A45B39" w:rsidRPr="009254CB" w:rsidRDefault="00A45B39" w:rsidP="00832792">
            <w:pPr>
              <w:jc w:val="center"/>
            </w:pPr>
            <w:r w:rsidRPr="009254CB">
              <w:t>395210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3FD" w14:textId="77777777" w:rsidR="00A45B39" w:rsidRPr="009254CB" w:rsidRDefault="00A45B39" w:rsidP="00832792">
            <w:pPr>
              <w:pStyle w:val="tvhtmlmktable1"/>
              <w:spacing w:before="0" w:beforeAutospacing="0" w:after="0" w:afterAutospacing="0"/>
              <w:jc w:val="center"/>
            </w:pPr>
            <w:r w:rsidRPr="009254CB">
              <w:t>608413</w:t>
            </w:r>
          </w:p>
        </w:tc>
      </w:tr>
      <w:tr w:rsidR="00A45B39" w:rsidRPr="009254CB" w14:paraId="405F040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3FF" w14:textId="77777777" w:rsidR="00A45B39" w:rsidRPr="009254CB" w:rsidRDefault="00A45B39" w:rsidP="00832792">
            <w:pPr>
              <w:pStyle w:val="tvhtmlmktable1"/>
              <w:spacing w:before="0" w:beforeAutospacing="0" w:after="0" w:afterAutospacing="0"/>
            </w:pPr>
            <w:r w:rsidRPr="009254CB">
              <w:lastRenderedPageBreak/>
              <w:t>16.20.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00" w14:textId="77777777" w:rsidR="00A45B39" w:rsidRPr="009254CB" w:rsidRDefault="00A45B39" w:rsidP="00832792">
            <w:pPr>
              <w:pStyle w:val="tvhtmlmktable1"/>
              <w:spacing w:before="0" w:beforeAutospacing="0" w:after="0" w:afterAutospacing="0"/>
            </w:pPr>
            <w:r w:rsidRPr="009254CB">
              <w:t>9.20.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01" w14:textId="77777777" w:rsidR="00A45B39" w:rsidRPr="009254CB" w:rsidRDefault="00A45B39" w:rsidP="00832792">
            <w:pPr>
              <w:jc w:val="center"/>
            </w:pPr>
            <w:r w:rsidRPr="009254CB">
              <w:t>393690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02" w14:textId="77777777" w:rsidR="00A45B39" w:rsidRPr="009254CB" w:rsidRDefault="00A45B39" w:rsidP="00832792">
            <w:pPr>
              <w:pStyle w:val="tvhtmlmktable1"/>
              <w:spacing w:before="0" w:beforeAutospacing="0" w:after="0" w:afterAutospacing="0"/>
              <w:jc w:val="center"/>
            </w:pPr>
            <w:r w:rsidRPr="009254CB">
              <w:t>608137</w:t>
            </w:r>
          </w:p>
        </w:tc>
      </w:tr>
      <w:tr w:rsidR="00A45B39" w:rsidRPr="009254CB" w14:paraId="405F040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04" w14:textId="77777777" w:rsidR="00A45B39" w:rsidRPr="009254CB" w:rsidRDefault="00A45B39" w:rsidP="00832792">
            <w:pPr>
              <w:pStyle w:val="tvhtmlmktable1"/>
              <w:spacing w:before="0" w:beforeAutospacing="0" w:after="0" w:afterAutospacing="0"/>
            </w:pPr>
            <w:r w:rsidRPr="009254CB">
              <w:t>16.21.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05" w14:textId="77777777" w:rsidR="00A45B39" w:rsidRPr="009254CB" w:rsidRDefault="00A45B39" w:rsidP="00832792">
            <w:pPr>
              <w:pStyle w:val="tvhtmlmktable1"/>
              <w:spacing w:before="0" w:beforeAutospacing="0" w:after="0" w:afterAutospacing="0"/>
            </w:pPr>
            <w:r w:rsidRPr="009254CB">
              <w:t>9.21.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06" w14:textId="77777777" w:rsidR="00A45B39" w:rsidRPr="009254CB" w:rsidRDefault="00A45B39" w:rsidP="00832792">
            <w:pPr>
              <w:jc w:val="center"/>
            </w:pPr>
            <w:r w:rsidRPr="009254CB">
              <w:t>393620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07" w14:textId="77777777" w:rsidR="00A45B39" w:rsidRPr="009254CB" w:rsidRDefault="00A45B39" w:rsidP="00832792">
            <w:pPr>
              <w:pStyle w:val="tvhtmlmktable1"/>
              <w:spacing w:before="0" w:beforeAutospacing="0" w:after="0" w:afterAutospacing="0"/>
              <w:jc w:val="center"/>
            </w:pPr>
            <w:r w:rsidRPr="009254CB">
              <w:t>607795</w:t>
            </w:r>
          </w:p>
        </w:tc>
      </w:tr>
      <w:tr w:rsidR="00A45B39" w:rsidRPr="009254CB" w14:paraId="405F040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09" w14:textId="77777777" w:rsidR="00A45B39" w:rsidRPr="009254CB" w:rsidRDefault="00A45B39" w:rsidP="00832792">
            <w:pPr>
              <w:pStyle w:val="tvhtmlmktable1"/>
              <w:spacing w:before="0" w:beforeAutospacing="0" w:after="0" w:afterAutospacing="0"/>
            </w:pPr>
            <w:r w:rsidRPr="009254CB">
              <w:t>16.22.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0A" w14:textId="77777777" w:rsidR="00A45B39" w:rsidRPr="009254CB" w:rsidRDefault="00A45B39" w:rsidP="00832792">
            <w:pPr>
              <w:pStyle w:val="tvhtmlmktable1"/>
              <w:spacing w:before="0" w:beforeAutospacing="0" w:after="0" w:afterAutospacing="0"/>
            </w:pPr>
            <w:r w:rsidRPr="009254CB">
              <w:t>9.22.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0B" w14:textId="77777777" w:rsidR="00A45B39" w:rsidRPr="009254CB" w:rsidRDefault="00A45B39" w:rsidP="00832792">
            <w:pPr>
              <w:jc w:val="center"/>
            </w:pPr>
            <w:r w:rsidRPr="009254CB">
              <w:t>393720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0C" w14:textId="77777777" w:rsidR="00A45B39" w:rsidRPr="009254CB" w:rsidRDefault="00A45B39" w:rsidP="00832792">
            <w:pPr>
              <w:pStyle w:val="tvhtmlmktable1"/>
              <w:spacing w:before="0" w:beforeAutospacing="0" w:after="0" w:afterAutospacing="0"/>
              <w:jc w:val="center"/>
            </w:pPr>
            <w:r w:rsidRPr="009254CB">
              <w:t>607696</w:t>
            </w:r>
          </w:p>
        </w:tc>
      </w:tr>
      <w:tr w:rsidR="00A45B39" w:rsidRPr="009254CB" w14:paraId="405F041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0E" w14:textId="77777777" w:rsidR="00A45B39" w:rsidRPr="009254CB" w:rsidRDefault="00A45B39" w:rsidP="00832792">
            <w:pPr>
              <w:pStyle w:val="tvhtmlmktable1"/>
              <w:spacing w:before="0" w:beforeAutospacing="0" w:after="0" w:afterAutospacing="0"/>
            </w:pPr>
            <w:r w:rsidRPr="009254CB">
              <w:t>16.23.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0F" w14:textId="77777777" w:rsidR="00A45B39" w:rsidRPr="009254CB" w:rsidRDefault="00A45B39" w:rsidP="00832792">
            <w:pPr>
              <w:pStyle w:val="tvhtmlmktable1"/>
              <w:spacing w:before="0" w:beforeAutospacing="0" w:after="0" w:afterAutospacing="0"/>
            </w:pPr>
            <w:r w:rsidRPr="009254CB">
              <w:t>9.23.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10" w14:textId="77777777" w:rsidR="00A45B39" w:rsidRPr="009254CB" w:rsidRDefault="00A45B39" w:rsidP="00832792">
            <w:pPr>
              <w:jc w:val="center"/>
            </w:pPr>
            <w:r w:rsidRPr="009254CB">
              <w:t>393800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11" w14:textId="77777777" w:rsidR="00A45B39" w:rsidRPr="009254CB" w:rsidRDefault="00A45B39" w:rsidP="00832792">
            <w:pPr>
              <w:pStyle w:val="tvhtmlmktable1"/>
              <w:spacing w:before="0" w:beforeAutospacing="0" w:after="0" w:afterAutospacing="0"/>
              <w:jc w:val="center"/>
            </w:pPr>
            <w:r w:rsidRPr="009254CB">
              <w:t>607630</w:t>
            </w:r>
          </w:p>
        </w:tc>
      </w:tr>
      <w:tr w:rsidR="00A45B39" w:rsidRPr="009254CB" w14:paraId="405F041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13" w14:textId="77777777" w:rsidR="00A45B39" w:rsidRPr="009254CB" w:rsidRDefault="00A45B39" w:rsidP="00832792">
            <w:pPr>
              <w:pStyle w:val="tvhtmlmktable1"/>
              <w:spacing w:before="0" w:beforeAutospacing="0" w:after="0" w:afterAutospacing="0"/>
            </w:pPr>
            <w:r w:rsidRPr="009254CB">
              <w:t>16.24.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14" w14:textId="77777777" w:rsidR="00A45B39" w:rsidRPr="009254CB" w:rsidRDefault="00A45B39" w:rsidP="00832792">
            <w:pPr>
              <w:pStyle w:val="tvhtmlmktable1"/>
              <w:spacing w:before="0" w:beforeAutospacing="0" w:after="0" w:afterAutospacing="0"/>
            </w:pPr>
            <w:r w:rsidRPr="009254CB">
              <w:t>9.24.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15" w14:textId="77777777" w:rsidR="00A45B39" w:rsidRPr="009254CB" w:rsidRDefault="00A45B39" w:rsidP="00832792">
            <w:pPr>
              <w:jc w:val="center"/>
            </w:pPr>
            <w:r w:rsidRPr="009254CB">
              <w:t>393830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16" w14:textId="77777777" w:rsidR="00A45B39" w:rsidRPr="009254CB" w:rsidRDefault="00A45B39" w:rsidP="00832792">
            <w:pPr>
              <w:pStyle w:val="tvhtmlmktable1"/>
              <w:spacing w:before="0" w:beforeAutospacing="0" w:after="0" w:afterAutospacing="0"/>
              <w:jc w:val="center"/>
            </w:pPr>
            <w:r w:rsidRPr="009254CB">
              <w:t>607656</w:t>
            </w:r>
          </w:p>
        </w:tc>
      </w:tr>
      <w:tr w:rsidR="00A45B39" w:rsidRPr="009254CB" w14:paraId="405F041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18" w14:textId="77777777" w:rsidR="00A45B39" w:rsidRPr="009254CB" w:rsidRDefault="00A45B39" w:rsidP="00832792">
            <w:pPr>
              <w:pStyle w:val="tvhtmlmktable1"/>
              <w:spacing w:before="0" w:beforeAutospacing="0" w:after="0" w:afterAutospacing="0"/>
            </w:pPr>
            <w:r w:rsidRPr="009254CB">
              <w:t>16.25.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19" w14:textId="77777777" w:rsidR="00A45B39" w:rsidRPr="009254CB" w:rsidRDefault="00A45B39" w:rsidP="00832792">
            <w:pPr>
              <w:pStyle w:val="tvhtmlmktable1"/>
              <w:spacing w:before="0" w:beforeAutospacing="0" w:after="0" w:afterAutospacing="0"/>
            </w:pPr>
            <w:r w:rsidRPr="009254CB">
              <w:t>9.25.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1A" w14:textId="77777777" w:rsidR="00A45B39" w:rsidRPr="009254CB" w:rsidRDefault="00A45B39" w:rsidP="00832792">
            <w:pPr>
              <w:jc w:val="center"/>
            </w:pPr>
            <w:r w:rsidRPr="009254CB">
              <w:t>393830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1B" w14:textId="77777777" w:rsidR="00A45B39" w:rsidRPr="009254CB" w:rsidRDefault="00A45B39" w:rsidP="00832792">
            <w:pPr>
              <w:pStyle w:val="tvhtmlmktable1"/>
              <w:spacing w:before="0" w:beforeAutospacing="0" w:after="0" w:afterAutospacing="0"/>
              <w:jc w:val="center"/>
            </w:pPr>
            <w:r w:rsidRPr="009254CB">
              <w:t>607674</w:t>
            </w:r>
          </w:p>
        </w:tc>
      </w:tr>
      <w:tr w:rsidR="00A45B39" w:rsidRPr="009254CB" w14:paraId="405F0421"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1D" w14:textId="77777777" w:rsidR="00A45B39" w:rsidRPr="009254CB" w:rsidRDefault="00A45B39" w:rsidP="00832792">
            <w:pPr>
              <w:pStyle w:val="tvhtmlmktable1"/>
              <w:spacing w:before="0" w:beforeAutospacing="0" w:after="0" w:afterAutospacing="0"/>
            </w:pPr>
            <w:r w:rsidRPr="009254CB">
              <w:t>16.26.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1E" w14:textId="77777777" w:rsidR="00A45B39" w:rsidRPr="009254CB" w:rsidRDefault="00A45B39" w:rsidP="00832792">
            <w:pPr>
              <w:pStyle w:val="tvhtmlmktable1"/>
              <w:spacing w:before="0" w:beforeAutospacing="0" w:after="0" w:afterAutospacing="0"/>
            </w:pPr>
            <w:r w:rsidRPr="009254CB">
              <w:t>9.26.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1F" w14:textId="77777777" w:rsidR="00A45B39" w:rsidRPr="009254CB" w:rsidRDefault="00A45B39" w:rsidP="00832792">
            <w:pPr>
              <w:jc w:val="center"/>
            </w:pPr>
            <w:r w:rsidRPr="009254CB">
              <w:t>393870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20" w14:textId="77777777" w:rsidR="00A45B39" w:rsidRPr="009254CB" w:rsidRDefault="00A45B39" w:rsidP="00832792">
            <w:pPr>
              <w:pStyle w:val="tvhtmlmktable1"/>
              <w:spacing w:before="0" w:beforeAutospacing="0" w:after="0" w:afterAutospacing="0"/>
              <w:jc w:val="center"/>
            </w:pPr>
            <w:r w:rsidRPr="009254CB">
              <w:t>607688</w:t>
            </w:r>
          </w:p>
        </w:tc>
      </w:tr>
      <w:tr w:rsidR="00A45B39" w:rsidRPr="009254CB" w14:paraId="405F0426"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22" w14:textId="77777777" w:rsidR="00A45B39" w:rsidRPr="009254CB" w:rsidRDefault="00A45B39" w:rsidP="00832792">
            <w:pPr>
              <w:pStyle w:val="tvhtmlmktable1"/>
              <w:spacing w:before="0" w:beforeAutospacing="0" w:after="0" w:afterAutospacing="0"/>
            </w:pPr>
            <w:r w:rsidRPr="009254CB">
              <w:t>16.27.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23" w14:textId="77777777" w:rsidR="00A45B39" w:rsidRPr="009254CB" w:rsidRDefault="00A45B39" w:rsidP="00832792">
            <w:pPr>
              <w:pStyle w:val="tvhtmlmktable1"/>
              <w:spacing w:before="0" w:beforeAutospacing="0" w:after="0" w:afterAutospacing="0"/>
            </w:pPr>
            <w:r w:rsidRPr="009254CB">
              <w:t>9.27.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24" w14:textId="77777777" w:rsidR="00A45B39" w:rsidRPr="009254CB" w:rsidRDefault="00A45B39" w:rsidP="00832792">
            <w:pPr>
              <w:jc w:val="center"/>
            </w:pPr>
            <w:r w:rsidRPr="009254CB">
              <w:t>393920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25" w14:textId="77777777" w:rsidR="00A45B39" w:rsidRPr="009254CB" w:rsidRDefault="00A45B39" w:rsidP="00832792">
            <w:pPr>
              <w:pStyle w:val="tvhtmlmktable1"/>
              <w:spacing w:before="0" w:beforeAutospacing="0" w:after="0" w:afterAutospacing="0"/>
              <w:jc w:val="center"/>
            </w:pPr>
            <w:r w:rsidRPr="009254CB">
              <w:t>607730</w:t>
            </w:r>
          </w:p>
        </w:tc>
      </w:tr>
      <w:tr w:rsidR="00A45B39" w:rsidRPr="009254CB" w14:paraId="405F042B"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27" w14:textId="77777777" w:rsidR="00A45B39" w:rsidRPr="009254CB" w:rsidRDefault="00A45B39" w:rsidP="00832792">
            <w:pPr>
              <w:pStyle w:val="tvhtmlmktable1"/>
              <w:spacing w:before="0" w:beforeAutospacing="0" w:after="0" w:afterAutospacing="0"/>
            </w:pPr>
            <w:r w:rsidRPr="009254CB">
              <w:t>16.28.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28" w14:textId="77777777" w:rsidR="00A45B39" w:rsidRPr="009254CB" w:rsidRDefault="00A45B39" w:rsidP="00832792">
            <w:pPr>
              <w:pStyle w:val="tvhtmlmktable1"/>
              <w:spacing w:before="0" w:beforeAutospacing="0" w:after="0" w:afterAutospacing="0"/>
            </w:pPr>
            <w:r w:rsidRPr="009254CB">
              <w:t>9.28.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29" w14:textId="77777777" w:rsidR="00A45B39" w:rsidRPr="009254CB" w:rsidRDefault="00A45B39" w:rsidP="00832792">
            <w:pPr>
              <w:jc w:val="center"/>
            </w:pPr>
            <w:r w:rsidRPr="009254CB">
              <w:t>393970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2A" w14:textId="77777777" w:rsidR="00A45B39" w:rsidRPr="009254CB" w:rsidRDefault="00A45B39" w:rsidP="00832792">
            <w:pPr>
              <w:pStyle w:val="tvhtmlmktable1"/>
              <w:spacing w:before="0" w:beforeAutospacing="0" w:after="0" w:afterAutospacing="0"/>
              <w:jc w:val="center"/>
            </w:pPr>
            <w:r w:rsidRPr="009254CB">
              <w:t>607780</w:t>
            </w:r>
          </w:p>
        </w:tc>
      </w:tr>
      <w:tr w:rsidR="00A45B39" w:rsidRPr="009254CB" w14:paraId="405F0430"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2C" w14:textId="77777777" w:rsidR="00A45B39" w:rsidRPr="009254CB" w:rsidRDefault="00A45B39" w:rsidP="00832792">
            <w:pPr>
              <w:pStyle w:val="tvhtmlmktable1"/>
              <w:spacing w:before="0" w:beforeAutospacing="0" w:after="0" w:afterAutospacing="0"/>
            </w:pPr>
            <w:r w:rsidRPr="009254CB">
              <w:t>16.29.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2D" w14:textId="77777777" w:rsidR="00A45B39" w:rsidRPr="009254CB" w:rsidRDefault="00A45B39" w:rsidP="00832792">
            <w:pPr>
              <w:pStyle w:val="tvhtmlmktable1"/>
              <w:spacing w:before="0" w:beforeAutospacing="0" w:after="0" w:afterAutospacing="0"/>
            </w:pPr>
            <w:r w:rsidRPr="009254CB">
              <w:t>9.29.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2E" w14:textId="77777777" w:rsidR="00A45B39" w:rsidRPr="009254CB" w:rsidRDefault="00A45B39" w:rsidP="00832792">
            <w:pPr>
              <w:jc w:val="center"/>
            </w:pPr>
            <w:r w:rsidRPr="009254CB">
              <w:t>393940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2F" w14:textId="77777777" w:rsidR="00A45B39" w:rsidRPr="009254CB" w:rsidRDefault="00A45B39" w:rsidP="00832792">
            <w:pPr>
              <w:pStyle w:val="tvhtmlmktable1"/>
              <w:spacing w:before="0" w:beforeAutospacing="0" w:after="0" w:afterAutospacing="0"/>
              <w:jc w:val="center"/>
            </w:pPr>
            <w:r w:rsidRPr="009254CB">
              <w:t>607819</w:t>
            </w:r>
          </w:p>
        </w:tc>
      </w:tr>
      <w:tr w:rsidR="00A45B39" w:rsidRPr="009254CB" w14:paraId="405F0435"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31" w14:textId="77777777" w:rsidR="00A45B39" w:rsidRPr="009254CB" w:rsidRDefault="00A45B39" w:rsidP="00832792">
            <w:pPr>
              <w:pStyle w:val="tvhtmlmktable1"/>
              <w:spacing w:before="0" w:beforeAutospacing="0" w:after="0" w:afterAutospacing="0"/>
            </w:pPr>
            <w:r w:rsidRPr="009254CB">
              <w:t>16.30.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32" w14:textId="77777777" w:rsidR="00A45B39" w:rsidRPr="009254CB" w:rsidRDefault="00A45B39" w:rsidP="00832792">
            <w:pPr>
              <w:pStyle w:val="tvhtmlmktable1"/>
              <w:spacing w:before="0" w:beforeAutospacing="0" w:after="0" w:afterAutospacing="0"/>
            </w:pPr>
            <w:r w:rsidRPr="009254CB">
              <w:t>9.30.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33" w14:textId="77777777" w:rsidR="00A45B39" w:rsidRPr="009254CB" w:rsidRDefault="00A45B39" w:rsidP="00832792">
            <w:pPr>
              <w:jc w:val="center"/>
            </w:pPr>
            <w:r w:rsidRPr="009254CB">
              <w:t>393950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34" w14:textId="77777777" w:rsidR="00A45B39" w:rsidRPr="009254CB" w:rsidRDefault="00A45B39" w:rsidP="00832792">
            <w:pPr>
              <w:pStyle w:val="tvhtmlmktable1"/>
              <w:spacing w:before="0" w:beforeAutospacing="0" w:after="0" w:afterAutospacing="0"/>
              <w:jc w:val="center"/>
            </w:pPr>
            <w:r w:rsidRPr="009254CB">
              <w:t>607845</w:t>
            </w:r>
          </w:p>
        </w:tc>
      </w:tr>
      <w:tr w:rsidR="00A45B39" w:rsidRPr="009254CB" w14:paraId="405F043A"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36" w14:textId="77777777" w:rsidR="00A45B39" w:rsidRPr="009254CB" w:rsidRDefault="00A45B39" w:rsidP="00832792">
            <w:pPr>
              <w:pStyle w:val="tvhtmlmktable1"/>
              <w:spacing w:before="0" w:beforeAutospacing="0" w:after="0" w:afterAutospacing="0"/>
            </w:pPr>
            <w:r w:rsidRPr="009254CB">
              <w:t>16.31.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37" w14:textId="77777777" w:rsidR="00A45B39" w:rsidRPr="009254CB" w:rsidRDefault="00A45B39" w:rsidP="00832792">
            <w:pPr>
              <w:pStyle w:val="tvhtmlmktable1"/>
              <w:spacing w:before="0" w:beforeAutospacing="0" w:after="0" w:afterAutospacing="0"/>
            </w:pPr>
            <w:r w:rsidRPr="009254CB">
              <w:t>9.31.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38" w14:textId="77777777" w:rsidR="00A45B39" w:rsidRPr="009254CB" w:rsidRDefault="00A45B39" w:rsidP="00832792">
            <w:pPr>
              <w:jc w:val="center"/>
            </w:pPr>
            <w:r w:rsidRPr="009254CB">
              <w:t>393980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39" w14:textId="77777777" w:rsidR="00A45B39" w:rsidRPr="009254CB" w:rsidRDefault="00A45B39" w:rsidP="00832792">
            <w:pPr>
              <w:pStyle w:val="tvhtmlmktable1"/>
              <w:spacing w:before="0" w:beforeAutospacing="0" w:after="0" w:afterAutospacing="0"/>
              <w:jc w:val="center"/>
            </w:pPr>
            <w:r w:rsidRPr="009254CB">
              <w:t>607839</w:t>
            </w:r>
          </w:p>
        </w:tc>
      </w:tr>
      <w:tr w:rsidR="00A45B39" w:rsidRPr="009254CB" w14:paraId="405F043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3B" w14:textId="77777777" w:rsidR="00A45B39" w:rsidRPr="009254CB" w:rsidRDefault="00A45B39" w:rsidP="00832792">
            <w:pPr>
              <w:pStyle w:val="tvhtmlmktable1"/>
              <w:spacing w:before="0" w:beforeAutospacing="0" w:after="0" w:afterAutospacing="0"/>
            </w:pPr>
            <w:r w:rsidRPr="009254CB">
              <w:t>16.32.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3C" w14:textId="77777777" w:rsidR="00A45B39" w:rsidRPr="009254CB" w:rsidRDefault="00A45B39" w:rsidP="00832792">
            <w:pPr>
              <w:pStyle w:val="tvhtmlmktable1"/>
              <w:spacing w:before="0" w:beforeAutospacing="0" w:after="0" w:afterAutospacing="0"/>
            </w:pPr>
            <w:r w:rsidRPr="009254CB">
              <w:t>9.32.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3D" w14:textId="77777777" w:rsidR="00A45B39" w:rsidRPr="009254CB" w:rsidRDefault="00A45B39" w:rsidP="00832792">
            <w:pPr>
              <w:jc w:val="center"/>
            </w:pPr>
            <w:r w:rsidRPr="009254CB">
              <w:t>394020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3E" w14:textId="77777777" w:rsidR="00A45B39" w:rsidRPr="009254CB" w:rsidRDefault="00A45B39" w:rsidP="00832792">
            <w:pPr>
              <w:pStyle w:val="tvhtmlmktable1"/>
              <w:spacing w:before="0" w:beforeAutospacing="0" w:after="0" w:afterAutospacing="0"/>
              <w:jc w:val="center"/>
            </w:pPr>
            <w:r w:rsidRPr="009254CB">
              <w:t>607880</w:t>
            </w:r>
          </w:p>
        </w:tc>
      </w:tr>
      <w:tr w:rsidR="00A45B39" w:rsidRPr="009254CB" w14:paraId="405F044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40" w14:textId="77777777" w:rsidR="00A45B39" w:rsidRPr="009254CB" w:rsidRDefault="00A45B39" w:rsidP="00832792">
            <w:pPr>
              <w:pStyle w:val="tvhtmlmktable1"/>
              <w:spacing w:before="0" w:beforeAutospacing="0" w:after="0" w:afterAutospacing="0"/>
            </w:pPr>
            <w:r w:rsidRPr="009254CB">
              <w:t>16.33.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41" w14:textId="77777777" w:rsidR="00A45B39" w:rsidRPr="009254CB" w:rsidRDefault="00A45B39" w:rsidP="00832792">
            <w:pPr>
              <w:pStyle w:val="tvhtmlmktable1"/>
              <w:spacing w:before="0" w:beforeAutospacing="0" w:after="0" w:afterAutospacing="0"/>
            </w:pPr>
            <w:r w:rsidRPr="009254CB">
              <w:t>9.33.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42" w14:textId="77777777" w:rsidR="00A45B39" w:rsidRPr="009254CB" w:rsidRDefault="00A45B39" w:rsidP="00832792">
            <w:pPr>
              <w:jc w:val="center"/>
            </w:pPr>
            <w:r w:rsidRPr="009254CB">
              <w:t>393990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43" w14:textId="77777777" w:rsidR="00A45B39" w:rsidRPr="009254CB" w:rsidRDefault="00A45B39" w:rsidP="00832792">
            <w:pPr>
              <w:pStyle w:val="tvhtmlmktable1"/>
              <w:spacing w:before="0" w:beforeAutospacing="0" w:after="0" w:afterAutospacing="0"/>
              <w:jc w:val="center"/>
            </w:pPr>
            <w:r w:rsidRPr="009254CB">
              <w:t>607903</w:t>
            </w:r>
          </w:p>
        </w:tc>
      </w:tr>
      <w:tr w:rsidR="00A45B39" w:rsidRPr="009254CB" w14:paraId="405F044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45" w14:textId="77777777" w:rsidR="00A45B39" w:rsidRPr="009254CB" w:rsidRDefault="00A45B39" w:rsidP="00832792">
            <w:pPr>
              <w:pStyle w:val="tvhtmlmktable1"/>
              <w:spacing w:before="0" w:beforeAutospacing="0" w:after="0" w:afterAutospacing="0"/>
            </w:pPr>
            <w:r w:rsidRPr="009254CB">
              <w:t>16.34.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46" w14:textId="77777777" w:rsidR="00A45B39" w:rsidRPr="009254CB" w:rsidRDefault="00A45B39" w:rsidP="00832792">
            <w:pPr>
              <w:pStyle w:val="tvhtmlmktable1"/>
              <w:spacing w:before="0" w:beforeAutospacing="0" w:after="0" w:afterAutospacing="0"/>
            </w:pPr>
            <w:r w:rsidRPr="009254CB">
              <w:t>9.34.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47" w14:textId="77777777" w:rsidR="00A45B39" w:rsidRPr="009254CB" w:rsidRDefault="00A45B39" w:rsidP="00832792">
            <w:pPr>
              <w:jc w:val="center"/>
            </w:pPr>
            <w:r w:rsidRPr="009254CB">
              <w:t>394000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48" w14:textId="77777777" w:rsidR="00A45B39" w:rsidRPr="009254CB" w:rsidRDefault="00A45B39" w:rsidP="00832792">
            <w:pPr>
              <w:pStyle w:val="tvhtmlmktable1"/>
              <w:spacing w:before="0" w:beforeAutospacing="0" w:after="0" w:afterAutospacing="0"/>
              <w:jc w:val="center"/>
            </w:pPr>
            <w:r w:rsidRPr="009254CB">
              <w:t>607918</w:t>
            </w:r>
          </w:p>
        </w:tc>
      </w:tr>
      <w:tr w:rsidR="00A45B39" w:rsidRPr="009254CB" w14:paraId="405F044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4A" w14:textId="77777777" w:rsidR="00A45B39" w:rsidRPr="009254CB" w:rsidRDefault="00A45B39" w:rsidP="00832792">
            <w:pPr>
              <w:pStyle w:val="tvhtmlmktable1"/>
              <w:spacing w:before="0" w:beforeAutospacing="0" w:after="0" w:afterAutospacing="0"/>
            </w:pPr>
            <w:r w:rsidRPr="009254CB">
              <w:t>16.35.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4B" w14:textId="77777777" w:rsidR="00A45B39" w:rsidRPr="009254CB" w:rsidRDefault="00A45B39" w:rsidP="00832792">
            <w:pPr>
              <w:pStyle w:val="tvhtmlmktable1"/>
              <w:spacing w:before="0" w:beforeAutospacing="0" w:after="0" w:afterAutospacing="0"/>
            </w:pPr>
            <w:r w:rsidRPr="009254CB">
              <w:t>9.35.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4C" w14:textId="77777777" w:rsidR="00A45B39" w:rsidRPr="009254CB" w:rsidRDefault="00A45B39" w:rsidP="00832792">
            <w:pPr>
              <w:jc w:val="center"/>
            </w:pPr>
            <w:r w:rsidRPr="009254CB">
              <w:t>394030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4D" w14:textId="77777777" w:rsidR="00A45B39" w:rsidRPr="009254CB" w:rsidRDefault="00A45B39" w:rsidP="00832792">
            <w:pPr>
              <w:pStyle w:val="tvhtmlmktable1"/>
              <w:spacing w:before="0" w:beforeAutospacing="0" w:after="0" w:afterAutospacing="0"/>
              <w:jc w:val="center"/>
            </w:pPr>
            <w:r w:rsidRPr="009254CB">
              <w:t>607931</w:t>
            </w:r>
          </w:p>
        </w:tc>
      </w:tr>
      <w:tr w:rsidR="00A45B39" w:rsidRPr="009254CB" w14:paraId="405F045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4F" w14:textId="77777777" w:rsidR="00A45B39" w:rsidRPr="009254CB" w:rsidRDefault="00A45B39" w:rsidP="00832792">
            <w:pPr>
              <w:pStyle w:val="tvhtmlmktable1"/>
              <w:spacing w:before="0" w:beforeAutospacing="0" w:after="0" w:afterAutospacing="0"/>
            </w:pPr>
            <w:r w:rsidRPr="009254CB">
              <w:t>16.36.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50" w14:textId="77777777" w:rsidR="00A45B39" w:rsidRPr="009254CB" w:rsidRDefault="00A45B39" w:rsidP="00832792">
            <w:pPr>
              <w:pStyle w:val="tvhtmlmktable1"/>
              <w:spacing w:before="0" w:beforeAutospacing="0" w:after="0" w:afterAutospacing="0"/>
            </w:pPr>
            <w:r w:rsidRPr="009254CB">
              <w:t>9.36.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51" w14:textId="77777777" w:rsidR="00A45B39" w:rsidRPr="009254CB" w:rsidRDefault="00A45B39" w:rsidP="00832792">
            <w:pPr>
              <w:jc w:val="center"/>
            </w:pPr>
            <w:r w:rsidRPr="009254CB">
              <w:t>394060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52" w14:textId="77777777" w:rsidR="00A45B39" w:rsidRPr="009254CB" w:rsidRDefault="00A45B39" w:rsidP="00832792">
            <w:pPr>
              <w:pStyle w:val="tvhtmlmktable1"/>
              <w:spacing w:before="0" w:beforeAutospacing="0" w:after="0" w:afterAutospacing="0"/>
              <w:jc w:val="center"/>
            </w:pPr>
            <w:r w:rsidRPr="009254CB">
              <w:t>607915</w:t>
            </w:r>
          </w:p>
        </w:tc>
      </w:tr>
      <w:tr w:rsidR="00A45B39" w:rsidRPr="009254CB" w14:paraId="405F045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54" w14:textId="77777777" w:rsidR="00A45B39" w:rsidRPr="009254CB" w:rsidRDefault="00A45B39" w:rsidP="00832792">
            <w:pPr>
              <w:pStyle w:val="tvhtmlmktable1"/>
              <w:spacing w:before="0" w:beforeAutospacing="0" w:after="0" w:afterAutospacing="0"/>
            </w:pPr>
            <w:r w:rsidRPr="009254CB">
              <w:t>16.37.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55" w14:textId="77777777" w:rsidR="00A45B39" w:rsidRPr="009254CB" w:rsidRDefault="00A45B39" w:rsidP="00832792">
            <w:pPr>
              <w:pStyle w:val="tvhtmlmktable1"/>
              <w:spacing w:before="0" w:beforeAutospacing="0" w:after="0" w:afterAutospacing="0"/>
            </w:pPr>
            <w:r w:rsidRPr="009254CB">
              <w:t>9.37.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56" w14:textId="77777777" w:rsidR="00A45B39" w:rsidRPr="009254CB" w:rsidRDefault="00A45B39" w:rsidP="00832792">
            <w:pPr>
              <w:jc w:val="center"/>
            </w:pPr>
            <w:r w:rsidRPr="009254CB">
              <w:t>394060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57" w14:textId="77777777" w:rsidR="00A45B39" w:rsidRPr="009254CB" w:rsidRDefault="00A45B39" w:rsidP="00832792">
            <w:pPr>
              <w:pStyle w:val="tvhtmlmktable1"/>
              <w:spacing w:before="0" w:beforeAutospacing="0" w:after="0" w:afterAutospacing="0"/>
              <w:jc w:val="center"/>
            </w:pPr>
            <w:r w:rsidRPr="009254CB">
              <w:t>607896</w:t>
            </w:r>
          </w:p>
        </w:tc>
      </w:tr>
      <w:tr w:rsidR="00A45B39" w:rsidRPr="009254CB" w14:paraId="405F045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59" w14:textId="77777777" w:rsidR="00A45B39" w:rsidRPr="009254CB" w:rsidRDefault="00A45B39" w:rsidP="00832792">
            <w:pPr>
              <w:pStyle w:val="tvhtmlmktable1"/>
              <w:spacing w:before="0" w:beforeAutospacing="0" w:after="0" w:afterAutospacing="0"/>
            </w:pPr>
            <w:r w:rsidRPr="009254CB">
              <w:t>16.38.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5A" w14:textId="77777777" w:rsidR="00A45B39" w:rsidRPr="009254CB" w:rsidRDefault="00A45B39" w:rsidP="00832792">
            <w:pPr>
              <w:pStyle w:val="tvhtmlmktable1"/>
              <w:spacing w:before="0" w:beforeAutospacing="0" w:after="0" w:afterAutospacing="0"/>
            </w:pPr>
            <w:r w:rsidRPr="009254CB">
              <w:t>9.38.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5B" w14:textId="77777777" w:rsidR="00A45B39" w:rsidRPr="009254CB" w:rsidRDefault="00A45B39" w:rsidP="00832792">
            <w:pPr>
              <w:jc w:val="center"/>
            </w:pPr>
            <w:r w:rsidRPr="009254CB">
              <w:t>394020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5C" w14:textId="77777777" w:rsidR="00A45B39" w:rsidRPr="009254CB" w:rsidRDefault="00A45B39" w:rsidP="00832792">
            <w:pPr>
              <w:pStyle w:val="tvhtmlmktable1"/>
              <w:spacing w:before="0" w:beforeAutospacing="0" w:after="0" w:afterAutospacing="0"/>
              <w:jc w:val="center"/>
            </w:pPr>
            <w:r w:rsidRPr="009254CB">
              <w:t>607828</w:t>
            </w:r>
          </w:p>
        </w:tc>
      </w:tr>
      <w:tr w:rsidR="00A45B39" w:rsidRPr="009254CB" w14:paraId="405F046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5E" w14:textId="77777777" w:rsidR="00A45B39" w:rsidRPr="009254CB" w:rsidRDefault="00A45B39" w:rsidP="00832792">
            <w:pPr>
              <w:pStyle w:val="tvhtmlmktable1"/>
              <w:spacing w:before="0" w:beforeAutospacing="0" w:after="0" w:afterAutospacing="0"/>
            </w:pPr>
            <w:r w:rsidRPr="009254CB">
              <w:t>16.39.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5F" w14:textId="77777777" w:rsidR="00A45B39" w:rsidRPr="009254CB" w:rsidRDefault="00A45B39" w:rsidP="00832792">
            <w:pPr>
              <w:pStyle w:val="tvhtmlmktable1"/>
              <w:spacing w:before="0" w:beforeAutospacing="0" w:after="0" w:afterAutospacing="0"/>
            </w:pPr>
            <w:r w:rsidRPr="009254CB">
              <w:t>9.39.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60" w14:textId="77777777" w:rsidR="00A45B39" w:rsidRPr="009254CB" w:rsidRDefault="00A45B39" w:rsidP="00832792">
            <w:pPr>
              <w:jc w:val="center"/>
            </w:pPr>
            <w:r w:rsidRPr="009254CB">
              <w:t>394300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61" w14:textId="77777777" w:rsidR="00A45B39" w:rsidRPr="009254CB" w:rsidRDefault="00A45B39" w:rsidP="00832792">
            <w:pPr>
              <w:pStyle w:val="tvhtmlmktable1"/>
              <w:spacing w:before="0" w:beforeAutospacing="0" w:after="0" w:afterAutospacing="0"/>
              <w:jc w:val="center"/>
            </w:pPr>
            <w:r w:rsidRPr="009254CB">
              <w:t>608123</w:t>
            </w:r>
          </w:p>
        </w:tc>
      </w:tr>
    </w:tbl>
    <w:p w14:paraId="405F0463" w14:textId="77777777" w:rsidR="00A45B39" w:rsidRPr="009254CB" w:rsidRDefault="00A45B39" w:rsidP="00832792">
      <w:pPr>
        <w:pStyle w:val="tvhtmlmktable1"/>
        <w:spacing w:before="0" w:beforeAutospacing="0" w:after="0" w:afterAutospacing="0"/>
        <w:rPr>
          <w:sz w:val="28"/>
          <w:szCs w:val="28"/>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F0464" w14:textId="77777777" w:rsidR="00A45B39" w:rsidRPr="009254CB" w:rsidRDefault="00A45B39" w:rsidP="00832792">
      <w:pPr>
        <w:pStyle w:val="tvhtmlmktable1"/>
        <w:spacing w:before="0" w:beforeAutospacing="0" w:after="0" w:afterAutospacing="0"/>
        <w:rPr>
          <w:sz w:val="28"/>
          <w:szCs w:val="28"/>
        </w:rPr>
      </w:pPr>
    </w:p>
    <w:p w14:paraId="405F0465" w14:textId="77777777" w:rsidR="00A45B39" w:rsidRDefault="00A45B39" w:rsidP="00BC062C">
      <w:pPr>
        <w:pStyle w:val="tvhtmlmktable1"/>
        <w:spacing w:before="0" w:beforeAutospacing="0" w:after="0" w:afterAutospacing="0"/>
        <w:ind w:firstLine="709"/>
        <w:rPr>
          <w:sz w:val="28"/>
          <w:szCs w:val="28"/>
        </w:rPr>
      </w:pPr>
      <w:r w:rsidRPr="009254CB">
        <w:rPr>
          <w:sz w:val="28"/>
          <w:szCs w:val="28"/>
        </w:rPr>
        <w:t>17. Dabas parka zonas 10.daļas ārējo robežu koordinātas:</w:t>
      </w:r>
    </w:p>
    <w:p w14:paraId="389C106C" w14:textId="77777777" w:rsidR="00BC062C" w:rsidRPr="009254CB" w:rsidRDefault="00BC062C" w:rsidP="00BC062C">
      <w:pPr>
        <w:pStyle w:val="tvhtmlmktable1"/>
        <w:spacing w:before="0" w:beforeAutospacing="0" w:after="0" w:afterAutospacing="0"/>
        <w:ind w:firstLine="709"/>
        <w:rPr>
          <w:sz w:val="28"/>
          <w:szCs w:val="28"/>
        </w:rPr>
      </w:pPr>
    </w:p>
    <w:p w14:paraId="405F0466"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499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67"/>
        <w:gridCol w:w="1148"/>
        <w:gridCol w:w="1148"/>
        <w:gridCol w:w="1145"/>
      </w:tblGrid>
      <w:tr w:rsidR="00A45B39" w:rsidRPr="009254CB" w14:paraId="405F046B"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67"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68" w14:textId="77777777" w:rsidR="00A45B39" w:rsidRPr="009254CB" w:rsidRDefault="00A45B39" w:rsidP="00832792">
            <w:pPr>
              <w:pStyle w:val="tvhtmlmktable1"/>
              <w:spacing w:before="0" w:beforeAutospacing="0" w:after="0" w:afterAutospacing="0"/>
              <w:jc w:val="center"/>
            </w:pPr>
            <w:r w:rsidRPr="009254CB">
              <w:t>Koordinātu punkti</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69" w14:textId="77777777" w:rsidR="00A45B39" w:rsidRPr="009254CB" w:rsidRDefault="00A45B39" w:rsidP="00832792">
            <w:pPr>
              <w:jc w:val="center"/>
            </w:pPr>
            <w:r w:rsidRPr="009254CB">
              <w:t>x koordināta</w:t>
            </w:r>
          </w:p>
        </w:tc>
        <w:tc>
          <w:tcPr>
            <w:tcW w:w="1351" w:type="pct"/>
            <w:tcBorders>
              <w:top w:val="outset" w:sz="6" w:space="0" w:color="000000"/>
              <w:left w:val="outset" w:sz="6" w:space="0" w:color="000000"/>
              <w:bottom w:val="outset" w:sz="6" w:space="0" w:color="000000"/>
              <w:right w:val="outset" w:sz="6" w:space="0" w:color="000000"/>
            </w:tcBorders>
            <w:vAlign w:val="center"/>
          </w:tcPr>
          <w:p w14:paraId="405F046A"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F0470"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6C" w14:textId="77777777" w:rsidR="00A45B39" w:rsidRPr="009254CB" w:rsidRDefault="00A45B39" w:rsidP="00832792">
            <w:pPr>
              <w:pStyle w:val="tvhtmlmktable1"/>
              <w:spacing w:before="0" w:beforeAutospacing="0" w:after="0" w:afterAutospacing="0"/>
            </w:pPr>
            <w:r w:rsidRPr="009254CB">
              <w:t>17.1.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6D" w14:textId="77777777" w:rsidR="00A45B39" w:rsidRPr="009254CB" w:rsidRDefault="00A45B39" w:rsidP="00832792">
            <w:pPr>
              <w:pStyle w:val="tvhtmlmktable1"/>
              <w:spacing w:before="0" w:beforeAutospacing="0" w:after="0" w:afterAutospacing="0"/>
            </w:pPr>
            <w:r w:rsidRPr="009254CB">
              <w:t>10.1.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6E" w14:textId="77777777" w:rsidR="00A45B39" w:rsidRPr="009254CB" w:rsidRDefault="00A45B39" w:rsidP="00832792">
            <w:pPr>
              <w:jc w:val="center"/>
            </w:pPr>
            <w:r w:rsidRPr="009254CB">
              <w:t>395260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6F" w14:textId="77777777" w:rsidR="00A45B39" w:rsidRPr="009254CB" w:rsidRDefault="00A45B39" w:rsidP="00832792">
            <w:pPr>
              <w:pStyle w:val="tvhtmlmktable1"/>
              <w:spacing w:before="0" w:beforeAutospacing="0" w:after="0" w:afterAutospacing="0"/>
              <w:jc w:val="center"/>
            </w:pPr>
            <w:r w:rsidRPr="009254CB">
              <w:t>608827</w:t>
            </w:r>
          </w:p>
        </w:tc>
      </w:tr>
      <w:tr w:rsidR="00A45B39" w:rsidRPr="009254CB" w14:paraId="405F0475"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71" w14:textId="77777777" w:rsidR="00A45B39" w:rsidRPr="009254CB" w:rsidRDefault="00A45B39" w:rsidP="00832792">
            <w:pPr>
              <w:pStyle w:val="tvhtmlmktable1"/>
              <w:spacing w:before="0" w:beforeAutospacing="0" w:after="0" w:afterAutospacing="0"/>
            </w:pPr>
            <w:r w:rsidRPr="009254CB">
              <w:t>17.2.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72" w14:textId="77777777" w:rsidR="00A45B39" w:rsidRPr="009254CB" w:rsidRDefault="00A45B39" w:rsidP="00832792">
            <w:pPr>
              <w:pStyle w:val="tvhtmlmktable1"/>
              <w:spacing w:before="0" w:beforeAutospacing="0" w:after="0" w:afterAutospacing="0"/>
            </w:pPr>
            <w:r w:rsidRPr="009254CB">
              <w:t>10.2.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73" w14:textId="77777777" w:rsidR="00A45B39" w:rsidRPr="009254CB" w:rsidRDefault="00A45B39" w:rsidP="00832792">
            <w:pPr>
              <w:jc w:val="center"/>
            </w:pPr>
            <w:r w:rsidRPr="009254CB">
              <w:t>395270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74" w14:textId="77777777" w:rsidR="00A45B39" w:rsidRPr="009254CB" w:rsidRDefault="00A45B39" w:rsidP="00832792">
            <w:pPr>
              <w:pStyle w:val="tvhtmlmktable1"/>
              <w:spacing w:before="0" w:beforeAutospacing="0" w:after="0" w:afterAutospacing="0"/>
              <w:jc w:val="center"/>
            </w:pPr>
            <w:r w:rsidRPr="009254CB">
              <w:t>608828</w:t>
            </w:r>
          </w:p>
        </w:tc>
      </w:tr>
      <w:tr w:rsidR="00A45B39" w:rsidRPr="009254CB" w14:paraId="405F047A"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76" w14:textId="77777777" w:rsidR="00A45B39" w:rsidRPr="009254CB" w:rsidRDefault="00A45B39" w:rsidP="00832792">
            <w:pPr>
              <w:pStyle w:val="tvhtmlmktable1"/>
              <w:spacing w:before="0" w:beforeAutospacing="0" w:after="0" w:afterAutospacing="0"/>
            </w:pPr>
            <w:r w:rsidRPr="009254CB">
              <w:t>17.3.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77" w14:textId="77777777" w:rsidR="00A45B39" w:rsidRPr="009254CB" w:rsidRDefault="00A45B39" w:rsidP="00832792">
            <w:pPr>
              <w:pStyle w:val="tvhtmlmktable1"/>
              <w:spacing w:before="0" w:beforeAutospacing="0" w:after="0" w:afterAutospacing="0"/>
            </w:pPr>
            <w:r w:rsidRPr="009254CB">
              <w:t>10.3.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78" w14:textId="77777777" w:rsidR="00A45B39" w:rsidRPr="009254CB" w:rsidRDefault="00A45B39" w:rsidP="00832792">
            <w:pPr>
              <w:jc w:val="center"/>
            </w:pPr>
            <w:r w:rsidRPr="009254CB">
              <w:t>395300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79" w14:textId="77777777" w:rsidR="00A45B39" w:rsidRPr="009254CB" w:rsidRDefault="00A45B39" w:rsidP="00832792">
            <w:pPr>
              <w:pStyle w:val="tvhtmlmktable1"/>
              <w:spacing w:before="0" w:beforeAutospacing="0" w:after="0" w:afterAutospacing="0"/>
              <w:jc w:val="center"/>
            </w:pPr>
            <w:r w:rsidRPr="009254CB">
              <w:t>608817</w:t>
            </w:r>
          </w:p>
        </w:tc>
      </w:tr>
      <w:tr w:rsidR="00A45B39" w:rsidRPr="009254CB" w14:paraId="405F047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7B" w14:textId="77777777" w:rsidR="00A45B39" w:rsidRPr="009254CB" w:rsidRDefault="00A45B39" w:rsidP="00832792">
            <w:pPr>
              <w:pStyle w:val="tvhtmlmktable1"/>
              <w:spacing w:before="0" w:beforeAutospacing="0" w:after="0" w:afterAutospacing="0"/>
            </w:pPr>
            <w:r w:rsidRPr="009254CB">
              <w:t>17.4.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7C" w14:textId="77777777" w:rsidR="00A45B39" w:rsidRPr="009254CB" w:rsidRDefault="00A45B39" w:rsidP="00832792">
            <w:pPr>
              <w:pStyle w:val="tvhtmlmktable1"/>
              <w:spacing w:before="0" w:beforeAutospacing="0" w:after="0" w:afterAutospacing="0"/>
            </w:pPr>
            <w:r w:rsidRPr="009254CB">
              <w:t>10.4.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7D" w14:textId="77777777" w:rsidR="00A45B39" w:rsidRPr="009254CB" w:rsidRDefault="00A45B39" w:rsidP="00832792">
            <w:pPr>
              <w:jc w:val="center"/>
            </w:pPr>
            <w:r w:rsidRPr="009254CB">
              <w:t>395300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7E" w14:textId="77777777" w:rsidR="00A45B39" w:rsidRPr="009254CB" w:rsidRDefault="00A45B39" w:rsidP="00832792">
            <w:pPr>
              <w:pStyle w:val="tvhtmlmktable1"/>
              <w:spacing w:before="0" w:beforeAutospacing="0" w:after="0" w:afterAutospacing="0"/>
              <w:jc w:val="center"/>
            </w:pPr>
            <w:r w:rsidRPr="009254CB">
              <w:t>608761</w:t>
            </w:r>
          </w:p>
        </w:tc>
      </w:tr>
      <w:tr w:rsidR="00A45B39" w:rsidRPr="009254CB" w14:paraId="405F048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80" w14:textId="77777777" w:rsidR="00A45B39" w:rsidRPr="009254CB" w:rsidRDefault="00A45B39" w:rsidP="00832792">
            <w:pPr>
              <w:pStyle w:val="tvhtmlmktable1"/>
              <w:spacing w:before="0" w:beforeAutospacing="0" w:after="0" w:afterAutospacing="0"/>
            </w:pPr>
            <w:r w:rsidRPr="009254CB">
              <w:t>17.5.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81" w14:textId="77777777" w:rsidR="00A45B39" w:rsidRPr="009254CB" w:rsidRDefault="00A45B39" w:rsidP="00832792">
            <w:pPr>
              <w:pStyle w:val="tvhtmlmktable1"/>
              <w:spacing w:before="0" w:beforeAutospacing="0" w:after="0" w:afterAutospacing="0"/>
            </w:pPr>
            <w:r w:rsidRPr="009254CB">
              <w:t>10.5.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82" w14:textId="77777777" w:rsidR="00A45B39" w:rsidRPr="009254CB" w:rsidRDefault="00A45B39" w:rsidP="00832792">
            <w:pPr>
              <w:jc w:val="center"/>
            </w:pPr>
            <w:r w:rsidRPr="009254CB">
              <w:t>395350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83" w14:textId="77777777" w:rsidR="00A45B39" w:rsidRPr="009254CB" w:rsidRDefault="00A45B39" w:rsidP="00832792">
            <w:pPr>
              <w:pStyle w:val="tvhtmlmktable1"/>
              <w:spacing w:before="0" w:beforeAutospacing="0" w:after="0" w:afterAutospacing="0"/>
              <w:jc w:val="center"/>
            </w:pPr>
            <w:r w:rsidRPr="009254CB">
              <w:t>608811</w:t>
            </w:r>
          </w:p>
        </w:tc>
      </w:tr>
      <w:tr w:rsidR="00A45B39" w:rsidRPr="009254CB" w14:paraId="405F048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85" w14:textId="77777777" w:rsidR="00A45B39" w:rsidRPr="009254CB" w:rsidRDefault="00A45B39" w:rsidP="00832792">
            <w:pPr>
              <w:pStyle w:val="tvhtmlmktable1"/>
              <w:spacing w:before="0" w:beforeAutospacing="0" w:after="0" w:afterAutospacing="0"/>
            </w:pPr>
            <w:r w:rsidRPr="009254CB">
              <w:t>17.6.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86" w14:textId="77777777" w:rsidR="00A45B39" w:rsidRPr="009254CB" w:rsidRDefault="00A45B39" w:rsidP="00832792">
            <w:pPr>
              <w:pStyle w:val="tvhtmlmktable1"/>
              <w:spacing w:before="0" w:beforeAutospacing="0" w:after="0" w:afterAutospacing="0"/>
            </w:pPr>
            <w:r w:rsidRPr="009254CB">
              <w:t>10.6.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87" w14:textId="77777777" w:rsidR="00A45B39" w:rsidRPr="009254CB" w:rsidRDefault="00A45B39" w:rsidP="00832792">
            <w:pPr>
              <w:jc w:val="center"/>
            </w:pPr>
            <w:r w:rsidRPr="009254CB">
              <w:t>395390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88" w14:textId="77777777" w:rsidR="00A45B39" w:rsidRPr="009254CB" w:rsidRDefault="00A45B39" w:rsidP="00832792">
            <w:pPr>
              <w:pStyle w:val="tvhtmlmktable1"/>
              <w:spacing w:before="0" w:beforeAutospacing="0" w:after="0" w:afterAutospacing="0"/>
              <w:jc w:val="center"/>
            </w:pPr>
            <w:r w:rsidRPr="009254CB">
              <w:t>608824</w:t>
            </w:r>
          </w:p>
        </w:tc>
      </w:tr>
      <w:tr w:rsidR="00A45B39" w:rsidRPr="009254CB" w14:paraId="405F048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8A" w14:textId="77777777" w:rsidR="00A45B39" w:rsidRPr="009254CB" w:rsidRDefault="00A45B39" w:rsidP="00832792">
            <w:pPr>
              <w:pStyle w:val="tvhtmlmktable1"/>
              <w:spacing w:before="0" w:beforeAutospacing="0" w:after="0" w:afterAutospacing="0"/>
            </w:pPr>
            <w:r w:rsidRPr="009254CB">
              <w:t>17.7.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8B" w14:textId="77777777" w:rsidR="00A45B39" w:rsidRPr="009254CB" w:rsidRDefault="00A45B39" w:rsidP="00832792">
            <w:pPr>
              <w:pStyle w:val="tvhtmlmktable1"/>
              <w:spacing w:before="0" w:beforeAutospacing="0" w:after="0" w:afterAutospacing="0"/>
            </w:pPr>
            <w:r w:rsidRPr="009254CB">
              <w:t>10.7.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8C" w14:textId="77777777" w:rsidR="00A45B39" w:rsidRPr="009254CB" w:rsidRDefault="00A45B39" w:rsidP="00832792">
            <w:pPr>
              <w:jc w:val="center"/>
            </w:pPr>
            <w:r w:rsidRPr="009254CB">
              <w:t>395360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8D" w14:textId="77777777" w:rsidR="00A45B39" w:rsidRPr="009254CB" w:rsidRDefault="00A45B39" w:rsidP="00832792">
            <w:pPr>
              <w:pStyle w:val="tvhtmlmktable1"/>
              <w:spacing w:before="0" w:beforeAutospacing="0" w:after="0" w:afterAutospacing="0"/>
              <w:jc w:val="center"/>
            </w:pPr>
            <w:r w:rsidRPr="009254CB">
              <w:t>608896</w:t>
            </w:r>
          </w:p>
        </w:tc>
      </w:tr>
      <w:tr w:rsidR="00A45B39" w:rsidRPr="009254CB" w14:paraId="405F049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8F" w14:textId="77777777" w:rsidR="00A45B39" w:rsidRPr="009254CB" w:rsidRDefault="00A45B39" w:rsidP="00832792">
            <w:pPr>
              <w:pStyle w:val="tvhtmlmktable1"/>
              <w:spacing w:before="0" w:beforeAutospacing="0" w:after="0" w:afterAutospacing="0"/>
            </w:pPr>
            <w:r w:rsidRPr="009254CB">
              <w:t>17.8.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90" w14:textId="77777777" w:rsidR="00A45B39" w:rsidRPr="009254CB" w:rsidRDefault="00A45B39" w:rsidP="00832792">
            <w:pPr>
              <w:pStyle w:val="tvhtmlmktable1"/>
              <w:spacing w:before="0" w:beforeAutospacing="0" w:after="0" w:afterAutospacing="0"/>
            </w:pPr>
            <w:r w:rsidRPr="009254CB">
              <w:t>10.8.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91" w14:textId="77777777" w:rsidR="00A45B39" w:rsidRPr="009254CB" w:rsidRDefault="00A45B39" w:rsidP="00832792">
            <w:pPr>
              <w:jc w:val="center"/>
            </w:pPr>
            <w:r w:rsidRPr="009254CB">
              <w:t>395340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92" w14:textId="77777777" w:rsidR="00A45B39" w:rsidRPr="009254CB" w:rsidRDefault="00A45B39" w:rsidP="00832792">
            <w:pPr>
              <w:pStyle w:val="tvhtmlmktable1"/>
              <w:spacing w:before="0" w:beforeAutospacing="0" w:after="0" w:afterAutospacing="0"/>
              <w:jc w:val="center"/>
            </w:pPr>
            <w:r w:rsidRPr="009254CB">
              <w:t>608999</w:t>
            </w:r>
          </w:p>
        </w:tc>
      </w:tr>
      <w:tr w:rsidR="00A45B39" w:rsidRPr="009254CB" w14:paraId="405F049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94" w14:textId="77777777" w:rsidR="00A45B39" w:rsidRPr="009254CB" w:rsidRDefault="00A45B39" w:rsidP="00832792">
            <w:pPr>
              <w:pStyle w:val="tvhtmlmktable1"/>
              <w:spacing w:before="0" w:beforeAutospacing="0" w:after="0" w:afterAutospacing="0"/>
            </w:pPr>
            <w:r w:rsidRPr="009254CB">
              <w:t>17.9.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95" w14:textId="77777777" w:rsidR="00A45B39" w:rsidRPr="009254CB" w:rsidRDefault="00A45B39" w:rsidP="00832792">
            <w:pPr>
              <w:pStyle w:val="tvhtmlmktable1"/>
              <w:spacing w:before="0" w:beforeAutospacing="0" w:after="0" w:afterAutospacing="0"/>
            </w:pPr>
            <w:r w:rsidRPr="009254CB">
              <w:t>10.9.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96" w14:textId="77777777" w:rsidR="00A45B39" w:rsidRPr="009254CB" w:rsidRDefault="00A45B39" w:rsidP="00832792">
            <w:pPr>
              <w:jc w:val="center"/>
            </w:pPr>
            <w:r w:rsidRPr="009254CB">
              <w:t>395360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97" w14:textId="77777777" w:rsidR="00A45B39" w:rsidRPr="009254CB" w:rsidRDefault="00A45B39" w:rsidP="00832792">
            <w:pPr>
              <w:pStyle w:val="tvhtmlmktable1"/>
              <w:spacing w:before="0" w:beforeAutospacing="0" w:after="0" w:afterAutospacing="0"/>
              <w:jc w:val="center"/>
            </w:pPr>
            <w:r w:rsidRPr="009254CB">
              <w:t>609021</w:t>
            </w:r>
          </w:p>
        </w:tc>
      </w:tr>
      <w:tr w:rsidR="00A45B39" w:rsidRPr="009254CB" w14:paraId="405F049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99" w14:textId="77777777" w:rsidR="00A45B39" w:rsidRPr="009254CB" w:rsidRDefault="00A45B39" w:rsidP="00832792">
            <w:pPr>
              <w:pStyle w:val="tvhtmlmktable1"/>
              <w:spacing w:before="0" w:beforeAutospacing="0" w:after="0" w:afterAutospacing="0"/>
            </w:pPr>
            <w:r w:rsidRPr="009254CB">
              <w:t>17.10.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9A" w14:textId="77777777" w:rsidR="00A45B39" w:rsidRPr="009254CB" w:rsidRDefault="00A45B39" w:rsidP="00832792">
            <w:pPr>
              <w:pStyle w:val="tvhtmlmktable1"/>
              <w:spacing w:before="0" w:beforeAutospacing="0" w:after="0" w:afterAutospacing="0"/>
            </w:pPr>
            <w:r w:rsidRPr="009254CB">
              <w:t>10.10.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9B" w14:textId="77777777" w:rsidR="00A45B39" w:rsidRPr="009254CB" w:rsidRDefault="00A45B39" w:rsidP="00832792">
            <w:pPr>
              <w:jc w:val="center"/>
            </w:pPr>
            <w:r w:rsidRPr="009254CB">
              <w:t>395370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9C" w14:textId="77777777" w:rsidR="00A45B39" w:rsidRPr="009254CB" w:rsidRDefault="00A45B39" w:rsidP="00832792">
            <w:pPr>
              <w:pStyle w:val="tvhtmlmktable1"/>
              <w:spacing w:before="0" w:beforeAutospacing="0" w:after="0" w:afterAutospacing="0"/>
              <w:jc w:val="center"/>
            </w:pPr>
            <w:r w:rsidRPr="009254CB">
              <w:t>609062</w:t>
            </w:r>
          </w:p>
        </w:tc>
      </w:tr>
      <w:tr w:rsidR="00A45B39" w:rsidRPr="009254CB" w14:paraId="405F04A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9E" w14:textId="77777777" w:rsidR="00A45B39" w:rsidRPr="009254CB" w:rsidRDefault="00A45B39" w:rsidP="00832792">
            <w:pPr>
              <w:pStyle w:val="tvhtmlmktable1"/>
              <w:spacing w:before="0" w:beforeAutospacing="0" w:after="0" w:afterAutospacing="0"/>
            </w:pPr>
            <w:r w:rsidRPr="009254CB">
              <w:t>17.11.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9F" w14:textId="77777777" w:rsidR="00A45B39" w:rsidRPr="009254CB" w:rsidRDefault="00A45B39" w:rsidP="00832792">
            <w:pPr>
              <w:pStyle w:val="tvhtmlmktable1"/>
              <w:spacing w:before="0" w:beforeAutospacing="0" w:after="0" w:afterAutospacing="0"/>
            </w:pPr>
            <w:r w:rsidRPr="009254CB">
              <w:t>10.11.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A0" w14:textId="77777777" w:rsidR="00A45B39" w:rsidRPr="009254CB" w:rsidRDefault="00A45B39" w:rsidP="00832792">
            <w:pPr>
              <w:jc w:val="center"/>
            </w:pPr>
            <w:r w:rsidRPr="009254CB">
              <w:t>395410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A1" w14:textId="77777777" w:rsidR="00A45B39" w:rsidRPr="009254CB" w:rsidRDefault="00A45B39" w:rsidP="00832792">
            <w:pPr>
              <w:pStyle w:val="tvhtmlmktable1"/>
              <w:spacing w:before="0" w:beforeAutospacing="0" w:after="0" w:afterAutospacing="0"/>
              <w:jc w:val="center"/>
            </w:pPr>
            <w:r w:rsidRPr="009254CB">
              <w:t>609064</w:t>
            </w:r>
          </w:p>
        </w:tc>
      </w:tr>
      <w:tr w:rsidR="00A45B39" w:rsidRPr="009254CB" w14:paraId="405F04A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A3" w14:textId="77777777" w:rsidR="00A45B39" w:rsidRPr="009254CB" w:rsidRDefault="00A45B39" w:rsidP="00832792">
            <w:pPr>
              <w:pStyle w:val="tvhtmlmktable1"/>
              <w:spacing w:before="0" w:beforeAutospacing="0" w:after="0" w:afterAutospacing="0"/>
            </w:pPr>
            <w:r w:rsidRPr="009254CB">
              <w:t>17.12.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A4" w14:textId="77777777" w:rsidR="00A45B39" w:rsidRPr="009254CB" w:rsidRDefault="00A45B39" w:rsidP="00832792">
            <w:pPr>
              <w:pStyle w:val="tvhtmlmktable1"/>
              <w:spacing w:before="0" w:beforeAutospacing="0" w:after="0" w:afterAutospacing="0"/>
            </w:pPr>
            <w:r w:rsidRPr="009254CB">
              <w:t>10.12.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A5" w14:textId="77777777" w:rsidR="00A45B39" w:rsidRPr="009254CB" w:rsidRDefault="00A45B39" w:rsidP="00832792">
            <w:pPr>
              <w:jc w:val="center"/>
            </w:pPr>
            <w:r w:rsidRPr="009254CB">
              <w:t>395430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A6" w14:textId="77777777" w:rsidR="00A45B39" w:rsidRPr="009254CB" w:rsidRDefault="00A45B39" w:rsidP="00832792">
            <w:pPr>
              <w:pStyle w:val="tvhtmlmktable1"/>
              <w:spacing w:before="0" w:beforeAutospacing="0" w:after="0" w:afterAutospacing="0"/>
              <w:jc w:val="center"/>
            </w:pPr>
            <w:r w:rsidRPr="009254CB">
              <w:t>609101</w:t>
            </w:r>
          </w:p>
        </w:tc>
      </w:tr>
      <w:tr w:rsidR="00A45B39" w:rsidRPr="009254CB" w14:paraId="405F04A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A8" w14:textId="77777777" w:rsidR="00A45B39" w:rsidRPr="009254CB" w:rsidRDefault="00A45B39" w:rsidP="00832792">
            <w:pPr>
              <w:pStyle w:val="tvhtmlmktable1"/>
              <w:spacing w:before="0" w:beforeAutospacing="0" w:after="0" w:afterAutospacing="0"/>
            </w:pPr>
            <w:r w:rsidRPr="009254CB">
              <w:t>17.13.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A9" w14:textId="77777777" w:rsidR="00A45B39" w:rsidRPr="009254CB" w:rsidRDefault="00A45B39" w:rsidP="00832792">
            <w:pPr>
              <w:pStyle w:val="tvhtmlmktable1"/>
              <w:spacing w:before="0" w:beforeAutospacing="0" w:after="0" w:afterAutospacing="0"/>
            </w:pPr>
            <w:r w:rsidRPr="009254CB">
              <w:t>10.13.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AA" w14:textId="77777777" w:rsidR="00A45B39" w:rsidRPr="009254CB" w:rsidRDefault="00A45B39" w:rsidP="00832792">
            <w:pPr>
              <w:jc w:val="center"/>
            </w:pPr>
            <w:r w:rsidRPr="009254CB">
              <w:t>395520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AB" w14:textId="77777777" w:rsidR="00A45B39" w:rsidRPr="009254CB" w:rsidRDefault="00A45B39" w:rsidP="00832792">
            <w:pPr>
              <w:pStyle w:val="tvhtmlmktable1"/>
              <w:spacing w:before="0" w:beforeAutospacing="0" w:after="0" w:afterAutospacing="0"/>
              <w:jc w:val="center"/>
            </w:pPr>
            <w:r w:rsidRPr="009254CB">
              <w:t>609036</w:t>
            </w:r>
          </w:p>
        </w:tc>
      </w:tr>
      <w:tr w:rsidR="00A45B39" w:rsidRPr="009254CB" w14:paraId="405F04B1"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AD" w14:textId="77777777" w:rsidR="00A45B39" w:rsidRPr="009254CB" w:rsidRDefault="00A45B39" w:rsidP="00832792">
            <w:pPr>
              <w:pStyle w:val="tvhtmlmktable1"/>
              <w:spacing w:before="0" w:beforeAutospacing="0" w:after="0" w:afterAutospacing="0"/>
            </w:pPr>
            <w:r w:rsidRPr="009254CB">
              <w:t>17.14.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AE" w14:textId="77777777" w:rsidR="00A45B39" w:rsidRPr="009254CB" w:rsidRDefault="00A45B39" w:rsidP="00832792">
            <w:pPr>
              <w:pStyle w:val="tvhtmlmktable1"/>
              <w:spacing w:before="0" w:beforeAutospacing="0" w:after="0" w:afterAutospacing="0"/>
            </w:pPr>
            <w:r w:rsidRPr="009254CB">
              <w:t>10.14.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AF" w14:textId="77777777" w:rsidR="00A45B39" w:rsidRPr="009254CB" w:rsidRDefault="00A45B39" w:rsidP="00832792">
            <w:pPr>
              <w:jc w:val="center"/>
            </w:pPr>
            <w:r w:rsidRPr="009254CB">
              <w:t>395540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B0" w14:textId="77777777" w:rsidR="00A45B39" w:rsidRPr="009254CB" w:rsidRDefault="00A45B39" w:rsidP="00832792">
            <w:pPr>
              <w:pStyle w:val="tvhtmlmktable1"/>
              <w:spacing w:before="0" w:beforeAutospacing="0" w:after="0" w:afterAutospacing="0"/>
              <w:jc w:val="center"/>
            </w:pPr>
            <w:r w:rsidRPr="009254CB">
              <w:t>609048</w:t>
            </w:r>
          </w:p>
        </w:tc>
      </w:tr>
      <w:tr w:rsidR="00A45B39" w:rsidRPr="009254CB" w14:paraId="405F04B6"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B2" w14:textId="77777777" w:rsidR="00A45B39" w:rsidRPr="009254CB" w:rsidRDefault="00A45B39" w:rsidP="00832792">
            <w:pPr>
              <w:pStyle w:val="tvhtmlmktable1"/>
              <w:spacing w:before="0" w:beforeAutospacing="0" w:after="0" w:afterAutospacing="0"/>
            </w:pPr>
            <w:r w:rsidRPr="009254CB">
              <w:t>17.15.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B3" w14:textId="77777777" w:rsidR="00A45B39" w:rsidRPr="009254CB" w:rsidRDefault="00A45B39" w:rsidP="00832792">
            <w:pPr>
              <w:pStyle w:val="tvhtmlmktable1"/>
              <w:spacing w:before="0" w:beforeAutospacing="0" w:after="0" w:afterAutospacing="0"/>
            </w:pPr>
            <w:r w:rsidRPr="009254CB">
              <w:t>10.15.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B4" w14:textId="77777777" w:rsidR="00A45B39" w:rsidRPr="009254CB" w:rsidRDefault="00A45B39" w:rsidP="00832792">
            <w:pPr>
              <w:jc w:val="center"/>
            </w:pPr>
            <w:r w:rsidRPr="009254CB">
              <w:t>395560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B5" w14:textId="77777777" w:rsidR="00A45B39" w:rsidRPr="009254CB" w:rsidRDefault="00A45B39" w:rsidP="00832792">
            <w:pPr>
              <w:pStyle w:val="tvhtmlmktable1"/>
              <w:spacing w:before="0" w:beforeAutospacing="0" w:after="0" w:afterAutospacing="0"/>
              <w:jc w:val="center"/>
            </w:pPr>
            <w:r w:rsidRPr="009254CB">
              <w:t>609044</w:t>
            </w:r>
          </w:p>
        </w:tc>
      </w:tr>
      <w:tr w:rsidR="00A45B39" w:rsidRPr="009254CB" w14:paraId="405F04BB"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B7" w14:textId="77777777" w:rsidR="00A45B39" w:rsidRPr="009254CB" w:rsidRDefault="00A45B39" w:rsidP="00832792">
            <w:pPr>
              <w:pStyle w:val="tvhtmlmktable1"/>
              <w:spacing w:before="0" w:beforeAutospacing="0" w:after="0" w:afterAutospacing="0"/>
            </w:pPr>
            <w:r w:rsidRPr="009254CB">
              <w:lastRenderedPageBreak/>
              <w:t>17.16.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B8" w14:textId="77777777" w:rsidR="00A45B39" w:rsidRPr="009254CB" w:rsidRDefault="00A45B39" w:rsidP="00832792">
            <w:pPr>
              <w:pStyle w:val="tvhtmlmktable1"/>
              <w:spacing w:before="0" w:beforeAutospacing="0" w:after="0" w:afterAutospacing="0"/>
            </w:pPr>
            <w:r w:rsidRPr="009254CB">
              <w:t>10.16.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B9" w14:textId="77777777" w:rsidR="00A45B39" w:rsidRPr="009254CB" w:rsidRDefault="00A45B39" w:rsidP="00832792">
            <w:pPr>
              <w:jc w:val="center"/>
            </w:pPr>
            <w:r w:rsidRPr="009254CB">
              <w:t>395560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BA" w14:textId="77777777" w:rsidR="00A45B39" w:rsidRPr="009254CB" w:rsidRDefault="00A45B39" w:rsidP="00832792">
            <w:pPr>
              <w:pStyle w:val="tvhtmlmktable1"/>
              <w:spacing w:before="0" w:beforeAutospacing="0" w:after="0" w:afterAutospacing="0"/>
              <w:jc w:val="center"/>
            </w:pPr>
            <w:r w:rsidRPr="009254CB">
              <w:t>609024</w:t>
            </w:r>
          </w:p>
        </w:tc>
      </w:tr>
      <w:tr w:rsidR="00A45B39" w:rsidRPr="009254CB" w14:paraId="405F04C0"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BC" w14:textId="77777777" w:rsidR="00A45B39" w:rsidRPr="009254CB" w:rsidRDefault="00A45B39" w:rsidP="00832792">
            <w:pPr>
              <w:pStyle w:val="tvhtmlmktable1"/>
              <w:spacing w:before="0" w:beforeAutospacing="0" w:after="0" w:afterAutospacing="0"/>
            </w:pPr>
            <w:r w:rsidRPr="009254CB">
              <w:t>17.17.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BD" w14:textId="77777777" w:rsidR="00A45B39" w:rsidRPr="009254CB" w:rsidRDefault="00A45B39" w:rsidP="00832792">
            <w:pPr>
              <w:pStyle w:val="tvhtmlmktable1"/>
              <w:spacing w:before="0" w:beforeAutospacing="0" w:after="0" w:afterAutospacing="0"/>
            </w:pPr>
            <w:r w:rsidRPr="009254CB">
              <w:t>10.17.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BE" w14:textId="77777777" w:rsidR="00A45B39" w:rsidRPr="009254CB" w:rsidRDefault="00A45B39" w:rsidP="00832792">
            <w:pPr>
              <w:jc w:val="center"/>
            </w:pPr>
            <w:r w:rsidRPr="009254CB">
              <w:t>395580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BF" w14:textId="77777777" w:rsidR="00A45B39" w:rsidRPr="009254CB" w:rsidRDefault="00A45B39" w:rsidP="00832792">
            <w:pPr>
              <w:pStyle w:val="tvhtmlmktable1"/>
              <w:spacing w:before="0" w:beforeAutospacing="0" w:after="0" w:afterAutospacing="0"/>
              <w:jc w:val="center"/>
            </w:pPr>
            <w:r w:rsidRPr="009254CB">
              <w:t>609022</w:t>
            </w:r>
          </w:p>
        </w:tc>
      </w:tr>
      <w:tr w:rsidR="00A45B39" w:rsidRPr="009254CB" w14:paraId="405F04C5"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C1" w14:textId="77777777" w:rsidR="00A45B39" w:rsidRPr="009254CB" w:rsidRDefault="00A45B39" w:rsidP="00832792">
            <w:pPr>
              <w:pStyle w:val="tvhtmlmktable1"/>
              <w:spacing w:before="0" w:beforeAutospacing="0" w:after="0" w:afterAutospacing="0"/>
            </w:pPr>
            <w:r w:rsidRPr="009254CB">
              <w:t>17.18.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C2" w14:textId="77777777" w:rsidR="00A45B39" w:rsidRPr="009254CB" w:rsidRDefault="00A45B39" w:rsidP="00832792">
            <w:pPr>
              <w:pStyle w:val="tvhtmlmktable1"/>
              <w:spacing w:before="0" w:beforeAutospacing="0" w:after="0" w:afterAutospacing="0"/>
            </w:pPr>
            <w:r w:rsidRPr="009254CB">
              <w:t>10.18.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C3" w14:textId="77777777" w:rsidR="00A45B39" w:rsidRPr="009254CB" w:rsidRDefault="00A45B39" w:rsidP="00832792">
            <w:pPr>
              <w:jc w:val="center"/>
            </w:pPr>
            <w:r w:rsidRPr="009254CB">
              <w:t>395570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C4" w14:textId="77777777" w:rsidR="00A45B39" w:rsidRPr="009254CB" w:rsidRDefault="00A45B39" w:rsidP="00832792">
            <w:pPr>
              <w:pStyle w:val="tvhtmlmktable1"/>
              <w:spacing w:before="0" w:beforeAutospacing="0" w:after="0" w:afterAutospacing="0"/>
              <w:jc w:val="center"/>
            </w:pPr>
            <w:r w:rsidRPr="009254CB">
              <w:t>609080</w:t>
            </w:r>
          </w:p>
        </w:tc>
      </w:tr>
      <w:tr w:rsidR="00A45B39" w:rsidRPr="009254CB" w14:paraId="405F04CA"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C6" w14:textId="77777777" w:rsidR="00A45B39" w:rsidRPr="009254CB" w:rsidRDefault="00A45B39" w:rsidP="00832792">
            <w:pPr>
              <w:pStyle w:val="tvhtmlmktable1"/>
              <w:spacing w:before="0" w:beforeAutospacing="0" w:after="0" w:afterAutospacing="0"/>
            </w:pPr>
            <w:r w:rsidRPr="009254CB">
              <w:t>17.19.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C7" w14:textId="77777777" w:rsidR="00A45B39" w:rsidRPr="009254CB" w:rsidRDefault="00A45B39" w:rsidP="00832792">
            <w:pPr>
              <w:pStyle w:val="tvhtmlmktable1"/>
              <w:spacing w:before="0" w:beforeAutospacing="0" w:after="0" w:afterAutospacing="0"/>
            </w:pPr>
            <w:r w:rsidRPr="009254CB">
              <w:t>10.19.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C8" w14:textId="77777777" w:rsidR="00A45B39" w:rsidRPr="009254CB" w:rsidRDefault="00A45B39" w:rsidP="00832792">
            <w:pPr>
              <w:jc w:val="center"/>
            </w:pPr>
            <w:r w:rsidRPr="009254CB">
              <w:t>395500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C9" w14:textId="77777777" w:rsidR="00A45B39" w:rsidRPr="009254CB" w:rsidRDefault="00A45B39" w:rsidP="00832792">
            <w:pPr>
              <w:pStyle w:val="tvhtmlmktable1"/>
              <w:spacing w:before="0" w:beforeAutospacing="0" w:after="0" w:afterAutospacing="0"/>
              <w:jc w:val="center"/>
            </w:pPr>
            <w:r w:rsidRPr="009254CB">
              <w:t>609111</w:t>
            </w:r>
          </w:p>
        </w:tc>
      </w:tr>
      <w:tr w:rsidR="00A45B39" w:rsidRPr="009254CB" w14:paraId="405F04C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CB" w14:textId="77777777" w:rsidR="00A45B39" w:rsidRPr="009254CB" w:rsidRDefault="00A45B39" w:rsidP="00832792">
            <w:pPr>
              <w:pStyle w:val="tvhtmlmktable1"/>
              <w:spacing w:before="0" w:beforeAutospacing="0" w:after="0" w:afterAutospacing="0"/>
            </w:pPr>
            <w:r w:rsidRPr="009254CB">
              <w:t>17.20.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CC" w14:textId="77777777" w:rsidR="00A45B39" w:rsidRPr="009254CB" w:rsidRDefault="00A45B39" w:rsidP="00832792">
            <w:pPr>
              <w:pStyle w:val="tvhtmlmktable1"/>
              <w:spacing w:before="0" w:beforeAutospacing="0" w:after="0" w:afterAutospacing="0"/>
            </w:pPr>
            <w:r w:rsidRPr="009254CB">
              <w:t>10.20.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CD" w14:textId="77777777" w:rsidR="00A45B39" w:rsidRPr="009254CB" w:rsidRDefault="00A45B39" w:rsidP="00832792">
            <w:pPr>
              <w:jc w:val="center"/>
            </w:pPr>
            <w:r w:rsidRPr="009254CB">
              <w:t>395500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CE" w14:textId="77777777" w:rsidR="00A45B39" w:rsidRPr="009254CB" w:rsidRDefault="00A45B39" w:rsidP="00832792">
            <w:pPr>
              <w:pStyle w:val="tvhtmlmktable1"/>
              <w:spacing w:before="0" w:beforeAutospacing="0" w:after="0" w:afterAutospacing="0"/>
              <w:jc w:val="center"/>
            </w:pPr>
            <w:r w:rsidRPr="009254CB">
              <w:t>609139</w:t>
            </w:r>
          </w:p>
        </w:tc>
      </w:tr>
      <w:tr w:rsidR="00A45B39" w:rsidRPr="009254CB" w14:paraId="405F04D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D0" w14:textId="77777777" w:rsidR="00A45B39" w:rsidRPr="009254CB" w:rsidRDefault="00A45B39" w:rsidP="00832792">
            <w:pPr>
              <w:pStyle w:val="tvhtmlmktable1"/>
              <w:spacing w:before="0" w:beforeAutospacing="0" w:after="0" w:afterAutospacing="0"/>
            </w:pPr>
            <w:r w:rsidRPr="009254CB">
              <w:t>17.21.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D1" w14:textId="77777777" w:rsidR="00A45B39" w:rsidRPr="009254CB" w:rsidRDefault="00A45B39" w:rsidP="00832792">
            <w:pPr>
              <w:pStyle w:val="tvhtmlmktable1"/>
              <w:spacing w:before="0" w:beforeAutospacing="0" w:after="0" w:afterAutospacing="0"/>
            </w:pPr>
            <w:r w:rsidRPr="009254CB">
              <w:t>10.21.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D2" w14:textId="77777777" w:rsidR="00A45B39" w:rsidRPr="009254CB" w:rsidRDefault="00A45B39" w:rsidP="00832792">
            <w:pPr>
              <w:jc w:val="center"/>
            </w:pPr>
            <w:r w:rsidRPr="009254CB">
              <w:t>395410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D3" w14:textId="77777777" w:rsidR="00A45B39" w:rsidRPr="009254CB" w:rsidRDefault="00A45B39" w:rsidP="00832792">
            <w:pPr>
              <w:pStyle w:val="tvhtmlmktable1"/>
              <w:spacing w:before="0" w:beforeAutospacing="0" w:after="0" w:afterAutospacing="0"/>
              <w:jc w:val="center"/>
            </w:pPr>
            <w:r w:rsidRPr="009254CB">
              <w:t>609195</w:t>
            </w:r>
          </w:p>
        </w:tc>
      </w:tr>
      <w:tr w:rsidR="00A45B39" w:rsidRPr="009254CB" w14:paraId="405F04D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D5" w14:textId="77777777" w:rsidR="00A45B39" w:rsidRPr="009254CB" w:rsidRDefault="00A45B39" w:rsidP="00832792">
            <w:pPr>
              <w:pStyle w:val="tvhtmlmktable1"/>
              <w:spacing w:before="0" w:beforeAutospacing="0" w:after="0" w:afterAutospacing="0"/>
            </w:pPr>
            <w:r w:rsidRPr="009254CB">
              <w:t>17.22.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D6" w14:textId="77777777" w:rsidR="00A45B39" w:rsidRPr="009254CB" w:rsidRDefault="00A45B39" w:rsidP="00832792">
            <w:pPr>
              <w:pStyle w:val="tvhtmlmktable1"/>
              <w:spacing w:before="0" w:beforeAutospacing="0" w:after="0" w:afterAutospacing="0"/>
            </w:pPr>
            <w:r w:rsidRPr="009254CB">
              <w:t>10.22.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D7" w14:textId="77777777" w:rsidR="00A45B39" w:rsidRPr="009254CB" w:rsidRDefault="00A45B39" w:rsidP="00832792">
            <w:pPr>
              <w:jc w:val="center"/>
            </w:pPr>
            <w:r w:rsidRPr="009254CB">
              <w:t>395300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D8" w14:textId="77777777" w:rsidR="00A45B39" w:rsidRPr="009254CB" w:rsidRDefault="00A45B39" w:rsidP="00832792">
            <w:pPr>
              <w:pStyle w:val="tvhtmlmktable1"/>
              <w:spacing w:before="0" w:beforeAutospacing="0" w:after="0" w:afterAutospacing="0"/>
              <w:jc w:val="center"/>
            </w:pPr>
            <w:r w:rsidRPr="009254CB">
              <w:t>609215</w:t>
            </w:r>
          </w:p>
        </w:tc>
      </w:tr>
      <w:tr w:rsidR="00A45B39" w:rsidRPr="009254CB" w14:paraId="405F04D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DA" w14:textId="77777777" w:rsidR="00A45B39" w:rsidRPr="009254CB" w:rsidRDefault="00A45B39" w:rsidP="00832792">
            <w:pPr>
              <w:pStyle w:val="tvhtmlmktable1"/>
              <w:spacing w:before="0" w:beforeAutospacing="0" w:after="0" w:afterAutospacing="0"/>
            </w:pPr>
            <w:r w:rsidRPr="009254CB">
              <w:t>17.23.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DB" w14:textId="77777777" w:rsidR="00A45B39" w:rsidRPr="009254CB" w:rsidRDefault="00A45B39" w:rsidP="00832792">
            <w:pPr>
              <w:pStyle w:val="tvhtmlmktable1"/>
              <w:spacing w:before="0" w:beforeAutospacing="0" w:after="0" w:afterAutospacing="0"/>
            </w:pPr>
            <w:r w:rsidRPr="009254CB">
              <w:t>10.23.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DC" w14:textId="77777777" w:rsidR="00A45B39" w:rsidRPr="009254CB" w:rsidRDefault="00A45B39" w:rsidP="00832792">
            <w:pPr>
              <w:jc w:val="center"/>
            </w:pPr>
            <w:r w:rsidRPr="009254CB">
              <w:t>395250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DD" w14:textId="77777777" w:rsidR="00A45B39" w:rsidRPr="009254CB" w:rsidRDefault="00A45B39" w:rsidP="00832792">
            <w:pPr>
              <w:pStyle w:val="tvhtmlmktable1"/>
              <w:spacing w:before="0" w:beforeAutospacing="0" w:after="0" w:afterAutospacing="0"/>
              <w:jc w:val="center"/>
            </w:pPr>
            <w:r w:rsidRPr="009254CB">
              <w:t>609390</w:t>
            </w:r>
          </w:p>
        </w:tc>
      </w:tr>
      <w:tr w:rsidR="00A45B39" w:rsidRPr="009254CB" w14:paraId="405F04E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DF" w14:textId="77777777" w:rsidR="00A45B39" w:rsidRPr="009254CB" w:rsidRDefault="00A45B39" w:rsidP="00832792">
            <w:pPr>
              <w:pStyle w:val="tvhtmlmktable1"/>
              <w:spacing w:before="0" w:beforeAutospacing="0" w:after="0" w:afterAutospacing="0"/>
            </w:pPr>
            <w:r w:rsidRPr="009254CB">
              <w:t>17.24.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E0" w14:textId="77777777" w:rsidR="00A45B39" w:rsidRPr="009254CB" w:rsidRDefault="00A45B39" w:rsidP="00832792">
            <w:pPr>
              <w:pStyle w:val="tvhtmlmktable1"/>
              <w:spacing w:before="0" w:beforeAutospacing="0" w:after="0" w:afterAutospacing="0"/>
            </w:pPr>
            <w:r w:rsidRPr="009254CB">
              <w:t>10.24.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E1" w14:textId="77777777" w:rsidR="00A45B39" w:rsidRPr="009254CB" w:rsidRDefault="00A45B39" w:rsidP="00832792">
            <w:pPr>
              <w:jc w:val="center"/>
            </w:pPr>
            <w:r w:rsidRPr="009254CB">
              <w:t>395300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E2" w14:textId="77777777" w:rsidR="00A45B39" w:rsidRPr="009254CB" w:rsidRDefault="00A45B39" w:rsidP="00832792">
            <w:pPr>
              <w:pStyle w:val="tvhtmlmktable1"/>
              <w:spacing w:before="0" w:beforeAutospacing="0" w:after="0" w:afterAutospacing="0"/>
              <w:jc w:val="center"/>
            </w:pPr>
            <w:r w:rsidRPr="009254CB">
              <w:t>609401</w:t>
            </w:r>
          </w:p>
        </w:tc>
      </w:tr>
      <w:tr w:rsidR="00A45B39" w:rsidRPr="009254CB" w14:paraId="405F04E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E4" w14:textId="77777777" w:rsidR="00A45B39" w:rsidRPr="009254CB" w:rsidRDefault="00A45B39" w:rsidP="00832792">
            <w:pPr>
              <w:pStyle w:val="tvhtmlmktable1"/>
              <w:spacing w:before="0" w:beforeAutospacing="0" w:after="0" w:afterAutospacing="0"/>
            </w:pPr>
            <w:r w:rsidRPr="009254CB">
              <w:t>17.25.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E5" w14:textId="77777777" w:rsidR="00A45B39" w:rsidRPr="009254CB" w:rsidRDefault="00A45B39" w:rsidP="00832792">
            <w:pPr>
              <w:pStyle w:val="tvhtmlmktable1"/>
              <w:spacing w:before="0" w:beforeAutospacing="0" w:after="0" w:afterAutospacing="0"/>
            </w:pPr>
            <w:r w:rsidRPr="009254CB">
              <w:t>10.25.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E6" w14:textId="77777777" w:rsidR="00A45B39" w:rsidRPr="009254CB" w:rsidRDefault="00A45B39" w:rsidP="00832792">
            <w:pPr>
              <w:jc w:val="center"/>
            </w:pPr>
            <w:r w:rsidRPr="009254CB">
              <w:t>395280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E7" w14:textId="77777777" w:rsidR="00A45B39" w:rsidRPr="009254CB" w:rsidRDefault="00A45B39" w:rsidP="00832792">
            <w:pPr>
              <w:pStyle w:val="tvhtmlmktable1"/>
              <w:spacing w:before="0" w:beforeAutospacing="0" w:after="0" w:afterAutospacing="0"/>
              <w:jc w:val="center"/>
            </w:pPr>
            <w:r w:rsidRPr="009254CB">
              <w:t>609422</w:t>
            </w:r>
          </w:p>
        </w:tc>
      </w:tr>
      <w:tr w:rsidR="00A45B39" w:rsidRPr="009254CB" w14:paraId="405F04E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E9" w14:textId="77777777" w:rsidR="00A45B39" w:rsidRPr="009254CB" w:rsidRDefault="00A45B39" w:rsidP="00832792">
            <w:pPr>
              <w:pStyle w:val="tvhtmlmktable1"/>
              <w:spacing w:before="0" w:beforeAutospacing="0" w:after="0" w:afterAutospacing="0"/>
            </w:pPr>
            <w:r w:rsidRPr="009254CB">
              <w:t>17.26.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EA" w14:textId="77777777" w:rsidR="00A45B39" w:rsidRPr="009254CB" w:rsidRDefault="00A45B39" w:rsidP="00832792">
            <w:pPr>
              <w:pStyle w:val="tvhtmlmktable1"/>
              <w:spacing w:before="0" w:beforeAutospacing="0" w:after="0" w:afterAutospacing="0"/>
            </w:pPr>
            <w:r w:rsidRPr="009254CB">
              <w:t>10.26.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EB" w14:textId="77777777" w:rsidR="00A45B39" w:rsidRPr="009254CB" w:rsidRDefault="00A45B39" w:rsidP="00832792">
            <w:pPr>
              <w:jc w:val="center"/>
            </w:pPr>
            <w:r w:rsidRPr="009254CB">
              <w:t>395380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EC" w14:textId="77777777" w:rsidR="00A45B39" w:rsidRPr="009254CB" w:rsidRDefault="00A45B39" w:rsidP="00832792">
            <w:pPr>
              <w:pStyle w:val="tvhtmlmktable1"/>
              <w:spacing w:before="0" w:beforeAutospacing="0" w:after="0" w:afterAutospacing="0"/>
              <w:jc w:val="center"/>
            </w:pPr>
            <w:r w:rsidRPr="009254CB">
              <w:t>609445</w:t>
            </w:r>
          </w:p>
        </w:tc>
      </w:tr>
      <w:tr w:rsidR="00A45B39" w:rsidRPr="009254CB" w14:paraId="405F04F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EE" w14:textId="77777777" w:rsidR="00A45B39" w:rsidRPr="009254CB" w:rsidRDefault="00A45B39" w:rsidP="00832792">
            <w:pPr>
              <w:pStyle w:val="tvhtmlmktable1"/>
              <w:spacing w:before="0" w:beforeAutospacing="0" w:after="0" w:afterAutospacing="0"/>
            </w:pPr>
            <w:r w:rsidRPr="009254CB">
              <w:t>17.27.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EF" w14:textId="77777777" w:rsidR="00A45B39" w:rsidRPr="009254CB" w:rsidRDefault="00A45B39" w:rsidP="00832792">
            <w:pPr>
              <w:pStyle w:val="tvhtmlmktable1"/>
              <w:spacing w:before="0" w:beforeAutospacing="0" w:after="0" w:afterAutospacing="0"/>
            </w:pPr>
            <w:r w:rsidRPr="009254CB">
              <w:t>10.27.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F0" w14:textId="77777777" w:rsidR="00A45B39" w:rsidRPr="009254CB" w:rsidRDefault="00A45B39" w:rsidP="00832792">
            <w:pPr>
              <w:jc w:val="center"/>
            </w:pPr>
            <w:r w:rsidRPr="009254CB">
              <w:t>395480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F1" w14:textId="77777777" w:rsidR="00A45B39" w:rsidRPr="009254CB" w:rsidRDefault="00A45B39" w:rsidP="00832792">
            <w:pPr>
              <w:pStyle w:val="tvhtmlmktable1"/>
              <w:spacing w:before="0" w:beforeAutospacing="0" w:after="0" w:afterAutospacing="0"/>
              <w:jc w:val="center"/>
            </w:pPr>
            <w:r w:rsidRPr="009254CB">
              <w:t>609543</w:t>
            </w:r>
          </w:p>
        </w:tc>
      </w:tr>
      <w:tr w:rsidR="00A45B39" w:rsidRPr="009254CB" w14:paraId="405F04F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F3" w14:textId="77777777" w:rsidR="00A45B39" w:rsidRPr="009254CB" w:rsidRDefault="00A45B39" w:rsidP="00832792">
            <w:pPr>
              <w:pStyle w:val="tvhtmlmktable1"/>
              <w:spacing w:before="0" w:beforeAutospacing="0" w:after="0" w:afterAutospacing="0"/>
            </w:pPr>
            <w:r w:rsidRPr="009254CB">
              <w:t>17.28.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F4" w14:textId="77777777" w:rsidR="00A45B39" w:rsidRPr="009254CB" w:rsidRDefault="00A45B39" w:rsidP="00832792">
            <w:pPr>
              <w:pStyle w:val="tvhtmlmktable1"/>
              <w:spacing w:before="0" w:beforeAutospacing="0" w:after="0" w:afterAutospacing="0"/>
            </w:pPr>
            <w:r w:rsidRPr="009254CB">
              <w:t>10.28.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F5" w14:textId="77777777" w:rsidR="00A45B39" w:rsidRPr="009254CB" w:rsidRDefault="00A45B39" w:rsidP="00832792">
            <w:pPr>
              <w:jc w:val="center"/>
            </w:pPr>
            <w:r w:rsidRPr="009254CB">
              <w:t>395480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F6" w14:textId="77777777" w:rsidR="00A45B39" w:rsidRPr="009254CB" w:rsidRDefault="00A45B39" w:rsidP="00832792">
            <w:pPr>
              <w:pStyle w:val="tvhtmlmktable1"/>
              <w:spacing w:before="0" w:beforeAutospacing="0" w:after="0" w:afterAutospacing="0"/>
              <w:jc w:val="center"/>
            </w:pPr>
            <w:r w:rsidRPr="009254CB">
              <w:t>609575</w:t>
            </w:r>
          </w:p>
        </w:tc>
      </w:tr>
      <w:tr w:rsidR="00A45B39" w:rsidRPr="009254CB" w14:paraId="405F04F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F8" w14:textId="77777777" w:rsidR="00A45B39" w:rsidRPr="009254CB" w:rsidRDefault="00A45B39" w:rsidP="00832792">
            <w:pPr>
              <w:pStyle w:val="tvhtmlmktable1"/>
              <w:spacing w:before="0" w:beforeAutospacing="0" w:after="0" w:afterAutospacing="0"/>
            </w:pPr>
            <w:r w:rsidRPr="009254CB">
              <w:t>17.29.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F9" w14:textId="77777777" w:rsidR="00A45B39" w:rsidRPr="009254CB" w:rsidRDefault="00A45B39" w:rsidP="00832792">
            <w:pPr>
              <w:pStyle w:val="tvhtmlmktable1"/>
              <w:spacing w:before="0" w:beforeAutospacing="0" w:after="0" w:afterAutospacing="0"/>
            </w:pPr>
            <w:r w:rsidRPr="009254CB">
              <w:t>10.29.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FA" w14:textId="77777777" w:rsidR="00A45B39" w:rsidRPr="009254CB" w:rsidRDefault="00A45B39" w:rsidP="00832792">
            <w:pPr>
              <w:jc w:val="center"/>
            </w:pPr>
            <w:r w:rsidRPr="009254CB">
              <w:t>395130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4FB" w14:textId="77777777" w:rsidR="00A45B39" w:rsidRPr="009254CB" w:rsidRDefault="00A45B39" w:rsidP="00832792">
            <w:pPr>
              <w:pStyle w:val="tvhtmlmktable1"/>
              <w:spacing w:before="0" w:beforeAutospacing="0" w:after="0" w:afterAutospacing="0"/>
              <w:jc w:val="center"/>
            </w:pPr>
            <w:r w:rsidRPr="009254CB">
              <w:t>609499</w:t>
            </w:r>
          </w:p>
        </w:tc>
      </w:tr>
      <w:tr w:rsidR="00A45B39" w:rsidRPr="009254CB" w14:paraId="405F0501"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4FD" w14:textId="77777777" w:rsidR="00A45B39" w:rsidRPr="009254CB" w:rsidRDefault="00A45B39" w:rsidP="00832792">
            <w:pPr>
              <w:pStyle w:val="tvhtmlmktable1"/>
              <w:spacing w:before="0" w:beforeAutospacing="0" w:after="0" w:afterAutospacing="0"/>
            </w:pPr>
            <w:r w:rsidRPr="009254CB">
              <w:t>17.30.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FE" w14:textId="77777777" w:rsidR="00A45B39" w:rsidRPr="009254CB" w:rsidRDefault="00A45B39" w:rsidP="00832792">
            <w:pPr>
              <w:pStyle w:val="tvhtmlmktable1"/>
              <w:spacing w:before="0" w:beforeAutospacing="0" w:after="0" w:afterAutospacing="0"/>
            </w:pPr>
            <w:r w:rsidRPr="009254CB">
              <w:t>10.30.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4FF" w14:textId="77777777" w:rsidR="00A45B39" w:rsidRPr="009254CB" w:rsidRDefault="00A45B39" w:rsidP="00832792">
            <w:pPr>
              <w:jc w:val="center"/>
            </w:pPr>
            <w:r w:rsidRPr="009254CB">
              <w:t>395150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00" w14:textId="77777777" w:rsidR="00A45B39" w:rsidRPr="009254CB" w:rsidRDefault="00A45B39" w:rsidP="00832792">
            <w:pPr>
              <w:pStyle w:val="tvhtmlmktable1"/>
              <w:spacing w:before="0" w:beforeAutospacing="0" w:after="0" w:afterAutospacing="0"/>
              <w:jc w:val="center"/>
            </w:pPr>
            <w:r w:rsidRPr="009254CB">
              <w:t>609368</w:t>
            </w:r>
          </w:p>
        </w:tc>
      </w:tr>
      <w:tr w:rsidR="00A45B39" w:rsidRPr="009254CB" w14:paraId="405F0506"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02" w14:textId="77777777" w:rsidR="00A45B39" w:rsidRPr="009254CB" w:rsidRDefault="00A45B39" w:rsidP="00832792">
            <w:pPr>
              <w:pStyle w:val="tvhtmlmktable1"/>
              <w:spacing w:before="0" w:beforeAutospacing="0" w:after="0" w:afterAutospacing="0"/>
            </w:pPr>
            <w:r w:rsidRPr="009254CB">
              <w:t>17.31.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03" w14:textId="77777777" w:rsidR="00A45B39" w:rsidRPr="009254CB" w:rsidRDefault="00A45B39" w:rsidP="00832792">
            <w:pPr>
              <w:pStyle w:val="tvhtmlmktable1"/>
              <w:spacing w:before="0" w:beforeAutospacing="0" w:after="0" w:afterAutospacing="0"/>
            </w:pPr>
            <w:r w:rsidRPr="009254CB">
              <w:t>10.31.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04" w14:textId="77777777" w:rsidR="00A45B39" w:rsidRPr="009254CB" w:rsidRDefault="00A45B39" w:rsidP="00832792">
            <w:pPr>
              <w:jc w:val="center"/>
            </w:pPr>
            <w:r w:rsidRPr="009254CB">
              <w:t>395140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05" w14:textId="77777777" w:rsidR="00A45B39" w:rsidRPr="009254CB" w:rsidRDefault="00A45B39" w:rsidP="00832792">
            <w:pPr>
              <w:pStyle w:val="tvhtmlmktable1"/>
              <w:spacing w:before="0" w:beforeAutospacing="0" w:after="0" w:afterAutospacing="0"/>
              <w:jc w:val="center"/>
            </w:pPr>
            <w:r w:rsidRPr="009254CB">
              <w:t>609367</w:t>
            </w:r>
          </w:p>
        </w:tc>
      </w:tr>
    </w:tbl>
    <w:p w14:paraId="405F0507" w14:textId="77777777" w:rsidR="00A45B39" w:rsidRPr="009254CB" w:rsidRDefault="00A45B39" w:rsidP="00832792">
      <w:pPr>
        <w:pStyle w:val="tvhtmlmktable1"/>
        <w:spacing w:before="0" w:beforeAutospacing="0" w:after="0" w:afterAutospacing="0"/>
        <w:rPr>
          <w:sz w:val="28"/>
          <w:szCs w:val="28"/>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F0508" w14:textId="77777777" w:rsidR="00A45B39" w:rsidRPr="009254CB" w:rsidRDefault="00A45B39" w:rsidP="00832792">
      <w:pPr>
        <w:pStyle w:val="tvhtmlmktable1"/>
        <w:spacing w:before="0" w:beforeAutospacing="0" w:after="0" w:afterAutospacing="0"/>
        <w:rPr>
          <w:sz w:val="28"/>
          <w:szCs w:val="28"/>
        </w:rPr>
      </w:pPr>
      <w:r w:rsidRPr="009254CB">
        <w:rPr>
          <w:sz w:val="28"/>
          <w:szCs w:val="28"/>
        </w:rPr>
        <w:lastRenderedPageBreak/>
        <w:t> </w:t>
      </w:r>
    </w:p>
    <w:p w14:paraId="405F0509" w14:textId="77777777" w:rsidR="00A45B39" w:rsidRDefault="00A45B39" w:rsidP="00BC062C">
      <w:pPr>
        <w:pStyle w:val="tvhtmlmktable1"/>
        <w:spacing w:before="0" w:beforeAutospacing="0" w:after="0" w:afterAutospacing="0"/>
        <w:ind w:firstLine="709"/>
        <w:rPr>
          <w:sz w:val="28"/>
          <w:szCs w:val="28"/>
        </w:rPr>
      </w:pPr>
      <w:r w:rsidRPr="009254CB">
        <w:rPr>
          <w:sz w:val="28"/>
          <w:szCs w:val="28"/>
        </w:rPr>
        <w:lastRenderedPageBreak/>
        <w:t>18. Dabas parka zonas 11.daļas ārējo robežu koordinātas:</w:t>
      </w:r>
    </w:p>
    <w:p w14:paraId="28139097" w14:textId="77777777" w:rsidR="00BC062C" w:rsidRPr="009254CB" w:rsidRDefault="00BC062C" w:rsidP="00BC062C">
      <w:pPr>
        <w:pStyle w:val="tvhtmlmktable1"/>
        <w:spacing w:before="0" w:beforeAutospacing="0" w:after="0" w:afterAutospacing="0"/>
        <w:ind w:firstLine="709"/>
        <w:rPr>
          <w:sz w:val="28"/>
          <w:szCs w:val="28"/>
        </w:rPr>
      </w:pPr>
    </w:p>
    <w:p w14:paraId="405F050A"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499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67"/>
        <w:gridCol w:w="1148"/>
        <w:gridCol w:w="1148"/>
        <w:gridCol w:w="1145"/>
      </w:tblGrid>
      <w:tr w:rsidR="00A45B39" w:rsidRPr="009254CB" w14:paraId="405F050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0B"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0C" w14:textId="77777777" w:rsidR="00A45B39" w:rsidRPr="009254CB" w:rsidRDefault="00A45B39" w:rsidP="00832792">
            <w:pPr>
              <w:pStyle w:val="tvhtmlmktable1"/>
              <w:spacing w:before="0" w:beforeAutospacing="0" w:after="0" w:afterAutospacing="0"/>
              <w:jc w:val="center"/>
            </w:pPr>
            <w:r w:rsidRPr="009254CB">
              <w:t>Koordinātu punkti</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0D" w14:textId="77777777" w:rsidR="00A45B39" w:rsidRPr="009254CB" w:rsidRDefault="00A45B39" w:rsidP="00832792">
            <w:pPr>
              <w:jc w:val="center"/>
            </w:pPr>
            <w:r w:rsidRPr="009254CB">
              <w:t>x koordināta</w:t>
            </w:r>
          </w:p>
        </w:tc>
        <w:tc>
          <w:tcPr>
            <w:tcW w:w="1351" w:type="pct"/>
            <w:tcBorders>
              <w:top w:val="outset" w:sz="6" w:space="0" w:color="000000"/>
              <w:left w:val="outset" w:sz="6" w:space="0" w:color="000000"/>
              <w:bottom w:val="outset" w:sz="6" w:space="0" w:color="000000"/>
              <w:right w:val="outset" w:sz="6" w:space="0" w:color="000000"/>
            </w:tcBorders>
            <w:vAlign w:val="center"/>
          </w:tcPr>
          <w:p w14:paraId="405F050E"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F051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10" w14:textId="77777777" w:rsidR="00A45B39" w:rsidRPr="009254CB" w:rsidRDefault="00A45B39" w:rsidP="00832792">
            <w:pPr>
              <w:pStyle w:val="tvhtmlmktable1"/>
              <w:spacing w:before="0" w:beforeAutospacing="0" w:after="0" w:afterAutospacing="0"/>
            </w:pPr>
            <w:r w:rsidRPr="009254CB">
              <w:t>18.1.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11" w14:textId="77777777" w:rsidR="00A45B39" w:rsidRPr="009254CB" w:rsidRDefault="00A45B39" w:rsidP="00832792">
            <w:pPr>
              <w:pStyle w:val="tvhtmlmktable1"/>
              <w:spacing w:before="0" w:beforeAutospacing="0" w:after="0" w:afterAutospacing="0"/>
            </w:pPr>
            <w:r w:rsidRPr="009254CB">
              <w:t>11.1.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12" w14:textId="77777777" w:rsidR="00A45B39" w:rsidRPr="009254CB" w:rsidRDefault="00A45B39" w:rsidP="00832792">
            <w:pPr>
              <w:jc w:val="center"/>
            </w:pPr>
            <w:r w:rsidRPr="009254CB">
              <w:t>396120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13" w14:textId="77777777" w:rsidR="00A45B39" w:rsidRPr="009254CB" w:rsidRDefault="00A45B39" w:rsidP="00832792">
            <w:pPr>
              <w:pStyle w:val="tvhtmlmktable1"/>
              <w:spacing w:before="0" w:beforeAutospacing="0" w:after="0" w:afterAutospacing="0"/>
              <w:jc w:val="center"/>
            </w:pPr>
            <w:r w:rsidRPr="009254CB">
              <w:t>609110</w:t>
            </w:r>
          </w:p>
        </w:tc>
      </w:tr>
      <w:tr w:rsidR="00A45B39" w:rsidRPr="009254CB" w14:paraId="405F051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15" w14:textId="77777777" w:rsidR="00A45B39" w:rsidRPr="009254CB" w:rsidRDefault="00A45B39" w:rsidP="00832792">
            <w:pPr>
              <w:pStyle w:val="tvhtmlmktable1"/>
              <w:spacing w:before="0" w:beforeAutospacing="0" w:after="0" w:afterAutospacing="0"/>
            </w:pPr>
            <w:r w:rsidRPr="009254CB">
              <w:t>18.2.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16" w14:textId="77777777" w:rsidR="00A45B39" w:rsidRPr="009254CB" w:rsidRDefault="00A45B39" w:rsidP="00832792">
            <w:pPr>
              <w:pStyle w:val="tvhtmlmktable1"/>
              <w:spacing w:before="0" w:beforeAutospacing="0" w:after="0" w:afterAutospacing="0"/>
            </w:pPr>
            <w:r w:rsidRPr="009254CB">
              <w:t>11.2.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17" w14:textId="77777777" w:rsidR="00A45B39" w:rsidRPr="009254CB" w:rsidRDefault="00A45B39" w:rsidP="00832792">
            <w:pPr>
              <w:jc w:val="center"/>
            </w:pPr>
            <w:r w:rsidRPr="009254CB">
              <w:t>396010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18" w14:textId="77777777" w:rsidR="00A45B39" w:rsidRPr="009254CB" w:rsidRDefault="00A45B39" w:rsidP="00832792">
            <w:pPr>
              <w:pStyle w:val="tvhtmlmktable1"/>
              <w:spacing w:before="0" w:beforeAutospacing="0" w:after="0" w:afterAutospacing="0"/>
              <w:jc w:val="center"/>
            </w:pPr>
            <w:r w:rsidRPr="009254CB">
              <w:t>609692</w:t>
            </w:r>
          </w:p>
        </w:tc>
      </w:tr>
      <w:tr w:rsidR="00A45B39" w:rsidRPr="009254CB" w14:paraId="405F051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1A" w14:textId="77777777" w:rsidR="00A45B39" w:rsidRPr="009254CB" w:rsidRDefault="00A45B39" w:rsidP="00832792">
            <w:pPr>
              <w:pStyle w:val="tvhtmlmktable1"/>
              <w:spacing w:before="0" w:beforeAutospacing="0" w:after="0" w:afterAutospacing="0"/>
            </w:pPr>
            <w:r w:rsidRPr="009254CB">
              <w:t>18.3.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1B" w14:textId="77777777" w:rsidR="00A45B39" w:rsidRPr="009254CB" w:rsidRDefault="00A45B39" w:rsidP="00832792">
            <w:pPr>
              <w:pStyle w:val="tvhtmlmktable1"/>
              <w:spacing w:before="0" w:beforeAutospacing="0" w:after="0" w:afterAutospacing="0"/>
            </w:pPr>
            <w:r w:rsidRPr="009254CB">
              <w:t>11.3.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1C" w14:textId="77777777" w:rsidR="00A45B39" w:rsidRPr="009254CB" w:rsidRDefault="00A45B39" w:rsidP="00832792">
            <w:pPr>
              <w:jc w:val="center"/>
            </w:pPr>
            <w:r w:rsidRPr="009254CB">
              <w:t>395660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1D" w14:textId="77777777" w:rsidR="00A45B39" w:rsidRPr="009254CB" w:rsidRDefault="00A45B39" w:rsidP="00832792">
            <w:pPr>
              <w:pStyle w:val="tvhtmlmktable1"/>
              <w:spacing w:before="0" w:beforeAutospacing="0" w:after="0" w:afterAutospacing="0"/>
              <w:jc w:val="center"/>
            </w:pPr>
            <w:r w:rsidRPr="009254CB">
              <w:t>609616</w:t>
            </w:r>
          </w:p>
        </w:tc>
      </w:tr>
      <w:tr w:rsidR="00A45B39" w:rsidRPr="009254CB" w14:paraId="405F052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1F" w14:textId="77777777" w:rsidR="00A45B39" w:rsidRPr="009254CB" w:rsidRDefault="00A45B39" w:rsidP="00832792">
            <w:pPr>
              <w:pStyle w:val="tvhtmlmktable1"/>
              <w:spacing w:before="0" w:beforeAutospacing="0" w:after="0" w:afterAutospacing="0"/>
            </w:pPr>
            <w:r w:rsidRPr="009254CB">
              <w:t>18.4.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20" w14:textId="77777777" w:rsidR="00A45B39" w:rsidRPr="009254CB" w:rsidRDefault="00A45B39" w:rsidP="00832792">
            <w:pPr>
              <w:pStyle w:val="tvhtmlmktable1"/>
              <w:spacing w:before="0" w:beforeAutospacing="0" w:after="0" w:afterAutospacing="0"/>
            </w:pPr>
            <w:r w:rsidRPr="009254CB">
              <w:t>11.4.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21" w14:textId="77777777" w:rsidR="00A45B39" w:rsidRPr="009254CB" w:rsidRDefault="00A45B39" w:rsidP="00832792">
            <w:pPr>
              <w:jc w:val="center"/>
            </w:pPr>
            <w:r w:rsidRPr="009254CB">
              <w:t>395640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22" w14:textId="77777777" w:rsidR="00A45B39" w:rsidRPr="009254CB" w:rsidRDefault="00A45B39" w:rsidP="00832792">
            <w:pPr>
              <w:pStyle w:val="tvhtmlmktable1"/>
              <w:spacing w:before="0" w:beforeAutospacing="0" w:after="0" w:afterAutospacing="0"/>
              <w:jc w:val="center"/>
            </w:pPr>
            <w:r w:rsidRPr="009254CB">
              <w:t>609513</w:t>
            </w:r>
          </w:p>
        </w:tc>
      </w:tr>
      <w:tr w:rsidR="00A45B39" w:rsidRPr="009254CB" w14:paraId="405F052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24" w14:textId="77777777" w:rsidR="00A45B39" w:rsidRPr="009254CB" w:rsidRDefault="00A45B39" w:rsidP="00832792">
            <w:pPr>
              <w:pStyle w:val="tvhtmlmktable1"/>
              <w:spacing w:before="0" w:beforeAutospacing="0" w:after="0" w:afterAutospacing="0"/>
            </w:pPr>
            <w:r w:rsidRPr="009254CB">
              <w:t>18.5.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25" w14:textId="77777777" w:rsidR="00A45B39" w:rsidRPr="009254CB" w:rsidRDefault="00A45B39" w:rsidP="00832792">
            <w:pPr>
              <w:pStyle w:val="tvhtmlmktable1"/>
              <w:spacing w:before="0" w:beforeAutospacing="0" w:after="0" w:afterAutospacing="0"/>
            </w:pPr>
            <w:r w:rsidRPr="009254CB">
              <w:t>11.5.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26" w14:textId="77777777" w:rsidR="00A45B39" w:rsidRPr="009254CB" w:rsidRDefault="00A45B39" w:rsidP="00832792">
            <w:pPr>
              <w:jc w:val="center"/>
            </w:pPr>
            <w:r w:rsidRPr="009254CB">
              <w:t>395710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27" w14:textId="77777777" w:rsidR="00A45B39" w:rsidRPr="009254CB" w:rsidRDefault="00A45B39" w:rsidP="00832792">
            <w:pPr>
              <w:pStyle w:val="tvhtmlmktable1"/>
              <w:spacing w:before="0" w:beforeAutospacing="0" w:after="0" w:afterAutospacing="0"/>
              <w:jc w:val="center"/>
            </w:pPr>
            <w:r w:rsidRPr="009254CB">
              <w:t>609442</w:t>
            </w:r>
          </w:p>
        </w:tc>
      </w:tr>
      <w:tr w:rsidR="00A45B39" w:rsidRPr="009254CB" w14:paraId="405F052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29" w14:textId="77777777" w:rsidR="00A45B39" w:rsidRPr="009254CB" w:rsidRDefault="00A45B39" w:rsidP="00832792">
            <w:pPr>
              <w:pStyle w:val="tvhtmlmktable1"/>
              <w:spacing w:before="0" w:beforeAutospacing="0" w:after="0" w:afterAutospacing="0"/>
            </w:pPr>
            <w:r w:rsidRPr="009254CB">
              <w:t>18.6.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2A" w14:textId="77777777" w:rsidR="00A45B39" w:rsidRPr="009254CB" w:rsidRDefault="00A45B39" w:rsidP="00832792">
            <w:pPr>
              <w:pStyle w:val="tvhtmlmktable1"/>
              <w:spacing w:before="0" w:beforeAutospacing="0" w:after="0" w:afterAutospacing="0"/>
            </w:pPr>
            <w:r w:rsidRPr="009254CB">
              <w:t>11.6.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2B" w14:textId="77777777" w:rsidR="00A45B39" w:rsidRPr="009254CB" w:rsidRDefault="00A45B39" w:rsidP="00832792">
            <w:pPr>
              <w:jc w:val="center"/>
            </w:pPr>
            <w:r w:rsidRPr="009254CB">
              <w:t>395740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2C" w14:textId="77777777" w:rsidR="00A45B39" w:rsidRPr="009254CB" w:rsidRDefault="00A45B39" w:rsidP="00832792">
            <w:pPr>
              <w:pStyle w:val="tvhtmlmktable1"/>
              <w:spacing w:before="0" w:beforeAutospacing="0" w:after="0" w:afterAutospacing="0"/>
              <w:jc w:val="center"/>
            </w:pPr>
            <w:r w:rsidRPr="009254CB">
              <w:t>609441</w:t>
            </w:r>
          </w:p>
        </w:tc>
      </w:tr>
      <w:tr w:rsidR="00A45B39" w:rsidRPr="009254CB" w14:paraId="405F053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2E" w14:textId="77777777" w:rsidR="00A45B39" w:rsidRPr="009254CB" w:rsidRDefault="00A45B39" w:rsidP="00832792">
            <w:pPr>
              <w:pStyle w:val="tvhtmlmktable1"/>
              <w:spacing w:before="0" w:beforeAutospacing="0" w:after="0" w:afterAutospacing="0"/>
            </w:pPr>
            <w:r w:rsidRPr="009254CB">
              <w:t>18.7.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2F" w14:textId="77777777" w:rsidR="00A45B39" w:rsidRPr="009254CB" w:rsidRDefault="00A45B39" w:rsidP="00832792">
            <w:pPr>
              <w:pStyle w:val="tvhtmlmktable1"/>
              <w:spacing w:before="0" w:beforeAutospacing="0" w:after="0" w:afterAutospacing="0"/>
            </w:pPr>
            <w:r w:rsidRPr="009254CB">
              <w:t>11.7.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30" w14:textId="77777777" w:rsidR="00A45B39" w:rsidRPr="009254CB" w:rsidRDefault="00A45B39" w:rsidP="00832792">
            <w:pPr>
              <w:jc w:val="center"/>
            </w:pPr>
            <w:r w:rsidRPr="009254CB">
              <w:t>395760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31" w14:textId="77777777" w:rsidR="00A45B39" w:rsidRPr="009254CB" w:rsidRDefault="00A45B39" w:rsidP="00832792">
            <w:pPr>
              <w:pStyle w:val="tvhtmlmktable1"/>
              <w:spacing w:before="0" w:beforeAutospacing="0" w:after="0" w:afterAutospacing="0"/>
              <w:jc w:val="center"/>
            </w:pPr>
            <w:r w:rsidRPr="009254CB">
              <w:t>609413</w:t>
            </w:r>
          </w:p>
        </w:tc>
      </w:tr>
      <w:tr w:rsidR="00A45B39" w:rsidRPr="009254CB" w14:paraId="405F0537"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33" w14:textId="77777777" w:rsidR="00A45B39" w:rsidRPr="009254CB" w:rsidRDefault="00A45B39" w:rsidP="00832792">
            <w:pPr>
              <w:pStyle w:val="tvhtmlmktable1"/>
              <w:spacing w:before="0" w:beforeAutospacing="0" w:after="0" w:afterAutospacing="0"/>
            </w:pPr>
            <w:r w:rsidRPr="009254CB">
              <w:t>18.8.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34" w14:textId="77777777" w:rsidR="00A45B39" w:rsidRPr="009254CB" w:rsidRDefault="00A45B39" w:rsidP="00832792">
            <w:pPr>
              <w:pStyle w:val="tvhtmlmktable1"/>
              <w:spacing w:before="0" w:beforeAutospacing="0" w:after="0" w:afterAutospacing="0"/>
            </w:pPr>
            <w:r w:rsidRPr="009254CB">
              <w:t>11.8.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35" w14:textId="77777777" w:rsidR="00A45B39" w:rsidRPr="009254CB" w:rsidRDefault="00A45B39" w:rsidP="00832792">
            <w:pPr>
              <w:jc w:val="center"/>
            </w:pPr>
            <w:r w:rsidRPr="009254CB">
              <w:t>395770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36" w14:textId="77777777" w:rsidR="00A45B39" w:rsidRPr="009254CB" w:rsidRDefault="00A45B39" w:rsidP="00832792">
            <w:pPr>
              <w:pStyle w:val="tvhtmlmktable1"/>
              <w:spacing w:before="0" w:beforeAutospacing="0" w:after="0" w:afterAutospacing="0"/>
              <w:jc w:val="center"/>
            </w:pPr>
            <w:r w:rsidRPr="009254CB">
              <w:t>609372</w:t>
            </w:r>
          </w:p>
        </w:tc>
      </w:tr>
      <w:tr w:rsidR="00A45B39" w:rsidRPr="009254CB" w14:paraId="405F053C"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38" w14:textId="77777777" w:rsidR="00A45B39" w:rsidRPr="009254CB" w:rsidRDefault="00A45B39" w:rsidP="00832792">
            <w:pPr>
              <w:pStyle w:val="tvhtmlmktable1"/>
              <w:spacing w:before="0" w:beforeAutospacing="0" w:after="0" w:afterAutospacing="0"/>
            </w:pPr>
            <w:r w:rsidRPr="009254CB">
              <w:t>18.9.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39" w14:textId="77777777" w:rsidR="00A45B39" w:rsidRPr="009254CB" w:rsidRDefault="00A45B39" w:rsidP="00832792">
            <w:pPr>
              <w:pStyle w:val="tvhtmlmktable1"/>
              <w:spacing w:before="0" w:beforeAutospacing="0" w:after="0" w:afterAutospacing="0"/>
            </w:pPr>
            <w:r w:rsidRPr="009254CB">
              <w:t>11.9.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3A" w14:textId="77777777" w:rsidR="00A45B39" w:rsidRPr="009254CB" w:rsidRDefault="00A45B39" w:rsidP="00832792">
            <w:pPr>
              <w:jc w:val="center"/>
            </w:pPr>
            <w:r w:rsidRPr="009254CB">
              <w:t>395680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3B" w14:textId="77777777" w:rsidR="00A45B39" w:rsidRPr="009254CB" w:rsidRDefault="00A45B39" w:rsidP="00832792">
            <w:pPr>
              <w:pStyle w:val="tvhtmlmktable1"/>
              <w:spacing w:before="0" w:beforeAutospacing="0" w:after="0" w:afterAutospacing="0"/>
              <w:jc w:val="center"/>
            </w:pPr>
            <w:r w:rsidRPr="009254CB">
              <w:t>609358</w:t>
            </w:r>
          </w:p>
        </w:tc>
      </w:tr>
      <w:tr w:rsidR="00A45B39" w:rsidRPr="009254CB" w14:paraId="405F0541"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3D" w14:textId="77777777" w:rsidR="00A45B39" w:rsidRPr="009254CB" w:rsidRDefault="00A45B39" w:rsidP="00832792">
            <w:pPr>
              <w:pStyle w:val="tvhtmlmktable1"/>
              <w:spacing w:before="0" w:beforeAutospacing="0" w:after="0" w:afterAutospacing="0"/>
            </w:pPr>
            <w:r w:rsidRPr="009254CB">
              <w:t>18.10.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3E" w14:textId="77777777" w:rsidR="00A45B39" w:rsidRPr="009254CB" w:rsidRDefault="00A45B39" w:rsidP="00832792">
            <w:pPr>
              <w:pStyle w:val="tvhtmlmktable1"/>
              <w:spacing w:before="0" w:beforeAutospacing="0" w:after="0" w:afterAutospacing="0"/>
            </w:pPr>
            <w:r w:rsidRPr="009254CB">
              <w:t>11.10.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3F" w14:textId="77777777" w:rsidR="00A45B39" w:rsidRPr="009254CB" w:rsidRDefault="00A45B39" w:rsidP="00832792">
            <w:pPr>
              <w:jc w:val="center"/>
            </w:pPr>
            <w:r w:rsidRPr="009254CB">
              <w:t>395660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40" w14:textId="77777777" w:rsidR="00A45B39" w:rsidRPr="009254CB" w:rsidRDefault="00A45B39" w:rsidP="00832792">
            <w:pPr>
              <w:pStyle w:val="tvhtmlmktable1"/>
              <w:spacing w:before="0" w:beforeAutospacing="0" w:after="0" w:afterAutospacing="0"/>
              <w:jc w:val="center"/>
            </w:pPr>
            <w:r w:rsidRPr="009254CB">
              <w:t>609322</w:t>
            </w:r>
          </w:p>
        </w:tc>
      </w:tr>
      <w:tr w:rsidR="00A45B39" w:rsidRPr="009254CB" w14:paraId="405F0546"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42" w14:textId="77777777" w:rsidR="00A45B39" w:rsidRPr="009254CB" w:rsidRDefault="00A45B39" w:rsidP="00832792">
            <w:pPr>
              <w:pStyle w:val="tvhtmlmktable1"/>
              <w:spacing w:before="0" w:beforeAutospacing="0" w:after="0" w:afterAutospacing="0"/>
            </w:pPr>
            <w:r w:rsidRPr="009254CB">
              <w:t>18.11.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43" w14:textId="77777777" w:rsidR="00A45B39" w:rsidRPr="009254CB" w:rsidRDefault="00A45B39" w:rsidP="00832792">
            <w:pPr>
              <w:pStyle w:val="tvhtmlmktable1"/>
              <w:spacing w:before="0" w:beforeAutospacing="0" w:after="0" w:afterAutospacing="0"/>
            </w:pPr>
            <w:r w:rsidRPr="009254CB">
              <w:t>11.11.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44" w14:textId="77777777" w:rsidR="00A45B39" w:rsidRPr="009254CB" w:rsidRDefault="00A45B39" w:rsidP="00832792">
            <w:pPr>
              <w:jc w:val="center"/>
            </w:pPr>
            <w:r w:rsidRPr="009254CB">
              <w:t>395650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45" w14:textId="77777777" w:rsidR="00A45B39" w:rsidRPr="009254CB" w:rsidRDefault="00A45B39" w:rsidP="00832792">
            <w:pPr>
              <w:pStyle w:val="tvhtmlmktable1"/>
              <w:spacing w:before="0" w:beforeAutospacing="0" w:after="0" w:afterAutospacing="0"/>
              <w:jc w:val="center"/>
            </w:pPr>
            <w:r w:rsidRPr="009254CB">
              <w:t>609268</w:t>
            </w:r>
          </w:p>
        </w:tc>
      </w:tr>
      <w:tr w:rsidR="00A45B39" w:rsidRPr="009254CB" w14:paraId="405F054B"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47" w14:textId="77777777" w:rsidR="00A45B39" w:rsidRPr="009254CB" w:rsidRDefault="00A45B39" w:rsidP="00832792">
            <w:pPr>
              <w:pStyle w:val="tvhtmlmktable1"/>
              <w:spacing w:before="0" w:beforeAutospacing="0" w:after="0" w:afterAutospacing="0"/>
            </w:pPr>
            <w:r w:rsidRPr="009254CB">
              <w:lastRenderedPageBreak/>
              <w:t>18.12.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48" w14:textId="77777777" w:rsidR="00A45B39" w:rsidRPr="009254CB" w:rsidRDefault="00A45B39" w:rsidP="00832792">
            <w:pPr>
              <w:pStyle w:val="tvhtmlmktable1"/>
              <w:spacing w:before="0" w:beforeAutospacing="0" w:after="0" w:afterAutospacing="0"/>
            </w:pPr>
            <w:r w:rsidRPr="009254CB">
              <w:t>11.12.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49" w14:textId="77777777" w:rsidR="00A45B39" w:rsidRPr="009254CB" w:rsidRDefault="00A45B39" w:rsidP="00832792">
            <w:pPr>
              <w:jc w:val="center"/>
            </w:pPr>
            <w:r w:rsidRPr="009254CB">
              <w:t>395700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4A" w14:textId="77777777" w:rsidR="00A45B39" w:rsidRPr="009254CB" w:rsidRDefault="00A45B39" w:rsidP="00832792">
            <w:pPr>
              <w:pStyle w:val="tvhtmlmktable1"/>
              <w:spacing w:before="0" w:beforeAutospacing="0" w:after="0" w:afterAutospacing="0"/>
              <w:jc w:val="center"/>
            </w:pPr>
            <w:r w:rsidRPr="009254CB">
              <w:t>609235</w:t>
            </w:r>
          </w:p>
        </w:tc>
      </w:tr>
      <w:tr w:rsidR="00A45B39" w:rsidRPr="009254CB" w14:paraId="405F0550"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4C" w14:textId="77777777" w:rsidR="00A45B39" w:rsidRPr="009254CB" w:rsidRDefault="00A45B39" w:rsidP="00832792">
            <w:pPr>
              <w:pStyle w:val="tvhtmlmktable1"/>
              <w:spacing w:before="0" w:beforeAutospacing="0" w:after="0" w:afterAutospacing="0"/>
            </w:pPr>
            <w:r w:rsidRPr="009254CB">
              <w:t>18.13.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4D" w14:textId="77777777" w:rsidR="00A45B39" w:rsidRPr="009254CB" w:rsidRDefault="00A45B39" w:rsidP="00832792">
            <w:pPr>
              <w:pStyle w:val="tvhtmlmktable1"/>
              <w:spacing w:before="0" w:beforeAutospacing="0" w:after="0" w:afterAutospacing="0"/>
            </w:pPr>
            <w:r w:rsidRPr="009254CB">
              <w:t>11.13.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4E" w14:textId="77777777" w:rsidR="00A45B39" w:rsidRPr="009254CB" w:rsidRDefault="00A45B39" w:rsidP="00832792">
            <w:pPr>
              <w:jc w:val="center"/>
            </w:pPr>
            <w:r w:rsidRPr="009254CB">
              <w:t>395710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4F" w14:textId="77777777" w:rsidR="00A45B39" w:rsidRPr="009254CB" w:rsidRDefault="00A45B39" w:rsidP="00832792">
            <w:pPr>
              <w:pStyle w:val="tvhtmlmktable1"/>
              <w:spacing w:before="0" w:beforeAutospacing="0" w:after="0" w:afterAutospacing="0"/>
              <w:jc w:val="center"/>
            </w:pPr>
            <w:r w:rsidRPr="009254CB">
              <w:t>609205</w:t>
            </w:r>
          </w:p>
        </w:tc>
      </w:tr>
      <w:tr w:rsidR="00A45B39" w:rsidRPr="009254CB" w14:paraId="405F0555"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51" w14:textId="77777777" w:rsidR="00A45B39" w:rsidRPr="009254CB" w:rsidRDefault="00A45B39" w:rsidP="00832792">
            <w:pPr>
              <w:pStyle w:val="tvhtmlmktable1"/>
              <w:spacing w:before="0" w:beforeAutospacing="0" w:after="0" w:afterAutospacing="0"/>
            </w:pPr>
            <w:r w:rsidRPr="009254CB">
              <w:t>18.14.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52" w14:textId="77777777" w:rsidR="00A45B39" w:rsidRPr="009254CB" w:rsidRDefault="00A45B39" w:rsidP="00832792">
            <w:pPr>
              <w:pStyle w:val="tvhtmlmktable1"/>
              <w:spacing w:before="0" w:beforeAutospacing="0" w:after="0" w:afterAutospacing="0"/>
            </w:pPr>
            <w:r w:rsidRPr="009254CB">
              <w:t>11.14.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53" w14:textId="77777777" w:rsidR="00A45B39" w:rsidRPr="009254CB" w:rsidRDefault="00A45B39" w:rsidP="00832792">
            <w:pPr>
              <w:jc w:val="center"/>
            </w:pPr>
            <w:r w:rsidRPr="009254CB">
              <w:t>395760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54" w14:textId="77777777" w:rsidR="00A45B39" w:rsidRPr="009254CB" w:rsidRDefault="00A45B39" w:rsidP="00832792">
            <w:pPr>
              <w:pStyle w:val="tvhtmlmktable1"/>
              <w:spacing w:before="0" w:beforeAutospacing="0" w:after="0" w:afterAutospacing="0"/>
              <w:jc w:val="center"/>
            </w:pPr>
            <w:r w:rsidRPr="009254CB">
              <w:t>609186</w:t>
            </w:r>
          </w:p>
        </w:tc>
      </w:tr>
      <w:tr w:rsidR="00A45B39" w:rsidRPr="009254CB" w14:paraId="405F055A"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56" w14:textId="77777777" w:rsidR="00A45B39" w:rsidRPr="009254CB" w:rsidRDefault="00A45B39" w:rsidP="00832792">
            <w:pPr>
              <w:pStyle w:val="tvhtmlmktable1"/>
              <w:spacing w:before="0" w:beforeAutospacing="0" w:after="0" w:afterAutospacing="0"/>
            </w:pPr>
            <w:r w:rsidRPr="009254CB">
              <w:t>18.15.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57" w14:textId="77777777" w:rsidR="00A45B39" w:rsidRPr="009254CB" w:rsidRDefault="00A45B39" w:rsidP="00832792">
            <w:pPr>
              <w:pStyle w:val="tvhtmlmktable1"/>
              <w:spacing w:before="0" w:beforeAutospacing="0" w:after="0" w:afterAutospacing="0"/>
            </w:pPr>
            <w:r w:rsidRPr="009254CB">
              <w:t>11.15.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58" w14:textId="77777777" w:rsidR="00A45B39" w:rsidRPr="009254CB" w:rsidRDefault="00A45B39" w:rsidP="00832792">
            <w:pPr>
              <w:jc w:val="center"/>
            </w:pPr>
            <w:r w:rsidRPr="009254CB">
              <w:t>395810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59" w14:textId="77777777" w:rsidR="00A45B39" w:rsidRPr="009254CB" w:rsidRDefault="00A45B39" w:rsidP="00832792">
            <w:pPr>
              <w:pStyle w:val="tvhtmlmktable1"/>
              <w:spacing w:before="0" w:beforeAutospacing="0" w:after="0" w:afterAutospacing="0"/>
              <w:jc w:val="center"/>
            </w:pPr>
            <w:r w:rsidRPr="009254CB">
              <w:t>609134</w:t>
            </w:r>
          </w:p>
        </w:tc>
      </w:tr>
      <w:tr w:rsidR="00A45B39" w:rsidRPr="009254CB" w14:paraId="405F055F"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5B" w14:textId="77777777" w:rsidR="00A45B39" w:rsidRPr="009254CB" w:rsidRDefault="00A45B39" w:rsidP="00832792">
            <w:pPr>
              <w:pStyle w:val="tvhtmlmktable1"/>
              <w:spacing w:before="0" w:beforeAutospacing="0" w:after="0" w:afterAutospacing="0"/>
            </w:pPr>
            <w:r w:rsidRPr="009254CB">
              <w:t>18.16.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5C" w14:textId="77777777" w:rsidR="00A45B39" w:rsidRPr="009254CB" w:rsidRDefault="00A45B39" w:rsidP="00832792">
            <w:pPr>
              <w:pStyle w:val="tvhtmlmktable1"/>
              <w:spacing w:before="0" w:beforeAutospacing="0" w:after="0" w:afterAutospacing="0"/>
            </w:pPr>
            <w:r w:rsidRPr="009254CB">
              <w:t>11.16.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5D" w14:textId="77777777" w:rsidR="00A45B39" w:rsidRPr="009254CB" w:rsidRDefault="00A45B39" w:rsidP="00832792">
            <w:pPr>
              <w:jc w:val="center"/>
            </w:pPr>
            <w:r w:rsidRPr="009254CB">
              <w:t>395880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5E" w14:textId="77777777" w:rsidR="00A45B39" w:rsidRPr="009254CB" w:rsidRDefault="00A45B39" w:rsidP="00832792">
            <w:pPr>
              <w:pStyle w:val="tvhtmlmktable1"/>
              <w:spacing w:before="0" w:beforeAutospacing="0" w:after="0" w:afterAutospacing="0"/>
              <w:jc w:val="center"/>
            </w:pPr>
            <w:r w:rsidRPr="009254CB">
              <w:t>609101</w:t>
            </w:r>
          </w:p>
        </w:tc>
      </w:tr>
      <w:tr w:rsidR="00A45B39" w:rsidRPr="009254CB" w14:paraId="405F0564"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60" w14:textId="77777777" w:rsidR="00A45B39" w:rsidRPr="009254CB" w:rsidRDefault="00A45B39" w:rsidP="00832792">
            <w:pPr>
              <w:pStyle w:val="tvhtmlmktable1"/>
              <w:spacing w:before="0" w:beforeAutospacing="0" w:after="0" w:afterAutospacing="0"/>
            </w:pPr>
            <w:r w:rsidRPr="009254CB">
              <w:t>18.17.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61" w14:textId="77777777" w:rsidR="00A45B39" w:rsidRPr="009254CB" w:rsidRDefault="00A45B39" w:rsidP="00832792">
            <w:pPr>
              <w:pStyle w:val="tvhtmlmktable1"/>
              <w:spacing w:before="0" w:beforeAutospacing="0" w:after="0" w:afterAutospacing="0"/>
            </w:pPr>
            <w:r w:rsidRPr="009254CB">
              <w:t>11.17.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62" w14:textId="77777777" w:rsidR="00A45B39" w:rsidRPr="009254CB" w:rsidRDefault="00A45B39" w:rsidP="00832792">
            <w:pPr>
              <w:jc w:val="center"/>
            </w:pPr>
            <w:r w:rsidRPr="009254CB">
              <w:t>395900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63" w14:textId="77777777" w:rsidR="00A45B39" w:rsidRPr="009254CB" w:rsidRDefault="00A45B39" w:rsidP="00832792">
            <w:pPr>
              <w:pStyle w:val="tvhtmlmktable1"/>
              <w:spacing w:before="0" w:beforeAutospacing="0" w:after="0" w:afterAutospacing="0"/>
              <w:jc w:val="center"/>
            </w:pPr>
            <w:r w:rsidRPr="009254CB">
              <w:t>608930</w:t>
            </w:r>
          </w:p>
        </w:tc>
      </w:tr>
      <w:tr w:rsidR="00A45B39" w:rsidRPr="009254CB" w14:paraId="405F0569"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65" w14:textId="77777777" w:rsidR="00A45B39" w:rsidRPr="009254CB" w:rsidRDefault="00A45B39" w:rsidP="00832792">
            <w:pPr>
              <w:pStyle w:val="tvhtmlmktable1"/>
              <w:spacing w:before="0" w:beforeAutospacing="0" w:after="0" w:afterAutospacing="0"/>
            </w:pPr>
            <w:r w:rsidRPr="009254CB">
              <w:t>18.18.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66" w14:textId="77777777" w:rsidR="00A45B39" w:rsidRPr="009254CB" w:rsidRDefault="00A45B39" w:rsidP="00832792">
            <w:pPr>
              <w:pStyle w:val="tvhtmlmktable1"/>
              <w:spacing w:before="0" w:beforeAutospacing="0" w:after="0" w:afterAutospacing="0"/>
            </w:pPr>
            <w:r w:rsidRPr="009254CB">
              <w:t>11.18.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67" w14:textId="77777777" w:rsidR="00A45B39" w:rsidRPr="009254CB" w:rsidRDefault="00A45B39" w:rsidP="00832792">
            <w:pPr>
              <w:jc w:val="center"/>
            </w:pPr>
            <w:r w:rsidRPr="009254CB">
              <w:t>395980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68" w14:textId="77777777" w:rsidR="00A45B39" w:rsidRPr="009254CB" w:rsidRDefault="00A45B39" w:rsidP="00832792">
            <w:pPr>
              <w:pStyle w:val="tvhtmlmktable1"/>
              <w:spacing w:before="0" w:beforeAutospacing="0" w:after="0" w:afterAutospacing="0"/>
              <w:jc w:val="center"/>
            </w:pPr>
            <w:r w:rsidRPr="009254CB">
              <w:t>608892</w:t>
            </w:r>
          </w:p>
        </w:tc>
      </w:tr>
      <w:tr w:rsidR="00A45B39" w:rsidRPr="009254CB" w14:paraId="405F056E"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6A" w14:textId="77777777" w:rsidR="00A45B39" w:rsidRPr="009254CB" w:rsidRDefault="00A45B39" w:rsidP="00832792">
            <w:pPr>
              <w:pStyle w:val="tvhtmlmktable1"/>
              <w:spacing w:before="0" w:beforeAutospacing="0" w:after="0" w:afterAutospacing="0"/>
            </w:pPr>
            <w:r w:rsidRPr="009254CB">
              <w:t>18.19.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6B" w14:textId="77777777" w:rsidR="00A45B39" w:rsidRPr="009254CB" w:rsidRDefault="00A45B39" w:rsidP="00832792">
            <w:pPr>
              <w:pStyle w:val="tvhtmlmktable1"/>
              <w:spacing w:before="0" w:beforeAutospacing="0" w:after="0" w:afterAutospacing="0"/>
            </w:pPr>
            <w:r w:rsidRPr="009254CB">
              <w:t>11.19.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6C" w14:textId="77777777" w:rsidR="00A45B39" w:rsidRPr="009254CB" w:rsidRDefault="00A45B39" w:rsidP="00832792">
            <w:pPr>
              <w:jc w:val="center"/>
            </w:pPr>
            <w:r w:rsidRPr="009254CB">
              <w:t>396040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6D" w14:textId="77777777" w:rsidR="00A45B39" w:rsidRPr="009254CB" w:rsidRDefault="00A45B39" w:rsidP="00832792">
            <w:pPr>
              <w:pStyle w:val="tvhtmlmktable1"/>
              <w:spacing w:before="0" w:beforeAutospacing="0" w:after="0" w:afterAutospacing="0"/>
              <w:jc w:val="center"/>
            </w:pPr>
            <w:r w:rsidRPr="009254CB">
              <w:t>608914</w:t>
            </w:r>
          </w:p>
        </w:tc>
      </w:tr>
      <w:tr w:rsidR="00A45B39" w:rsidRPr="009254CB" w14:paraId="405F0573"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6F" w14:textId="77777777" w:rsidR="00A45B39" w:rsidRPr="009254CB" w:rsidRDefault="00A45B39" w:rsidP="00832792">
            <w:pPr>
              <w:pStyle w:val="tvhtmlmktable1"/>
              <w:spacing w:before="0" w:beforeAutospacing="0" w:after="0" w:afterAutospacing="0"/>
            </w:pPr>
            <w:r w:rsidRPr="009254CB">
              <w:t>18.20.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70" w14:textId="77777777" w:rsidR="00A45B39" w:rsidRPr="009254CB" w:rsidRDefault="00A45B39" w:rsidP="00832792">
            <w:pPr>
              <w:pStyle w:val="tvhtmlmktable1"/>
              <w:spacing w:before="0" w:beforeAutospacing="0" w:after="0" w:afterAutospacing="0"/>
            </w:pPr>
            <w:r w:rsidRPr="009254CB">
              <w:t>11.20.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71" w14:textId="77777777" w:rsidR="00A45B39" w:rsidRPr="009254CB" w:rsidRDefault="00A45B39" w:rsidP="00832792">
            <w:pPr>
              <w:jc w:val="center"/>
            </w:pPr>
            <w:r w:rsidRPr="009254CB">
              <w:t>396040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72" w14:textId="77777777" w:rsidR="00A45B39" w:rsidRPr="009254CB" w:rsidRDefault="00A45B39" w:rsidP="00832792">
            <w:pPr>
              <w:pStyle w:val="tvhtmlmktable1"/>
              <w:spacing w:before="0" w:beforeAutospacing="0" w:after="0" w:afterAutospacing="0"/>
              <w:jc w:val="center"/>
            </w:pPr>
            <w:r w:rsidRPr="009254CB">
              <w:t>608966</w:t>
            </w:r>
          </w:p>
        </w:tc>
      </w:tr>
      <w:tr w:rsidR="00A45B39" w:rsidRPr="009254CB" w14:paraId="405F0578"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74" w14:textId="77777777" w:rsidR="00A45B39" w:rsidRPr="009254CB" w:rsidRDefault="00A45B39" w:rsidP="00832792">
            <w:pPr>
              <w:pStyle w:val="tvhtmlmktable1"/>
              <w:spacing w:before="0" w:beforeAutospacing="0" w:after="0" w:afterAutospacing="0"/>
            </w:pPr>
            <w:r w:rsidRPr="009254CB">
              <w:t>18.21.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75" w14:textId="77777777" w:rsidR="00A45B39" w:rsidRPr="009254CB" w:rsidRDefault="00A45B39" w:rsidP="00832792">
            <w:pPr>
              <w:pStyle w:val="tvhtmlmktable1"/>
              <w:spacing w:before="0" w:beforeAutospacing="0" w:after="0" w:afterAutospacing="0"/>
            </w:pPr>
            <w:r w:rsidRPr="009254CB">
              <w:t>11.21.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76" w14:textId="77777777" w:rsidR="00A45B39" w:rsidRPr="009254CB" w:rsidRDefault="00A45B39" w:rsidP="00832792">
            <w:pPr>
              <w:jc w:val="center"/>
            </w:pPr>
            <w:r w:rsidRPr="009254CB">
              <w:t>396090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77" w14:textId="77777777" w:rsidR="00A45B39" w:rsidRPr="009254CB" w:rsidRDefault="00A45B39" w:rsidP="00832792">
            <w:pPr>
              <w:pStyle w:val="tvhtmlmktable1"/>
              <w:spacing w:before="0" w:beforeAutospacing="0" w:after="0" w:afterAutospacing="0"/>
              <w:jc w:val="center"/>
            </w:pPr>
            <w:r w:rsidRPr="009254CB">
              <w:t>609036</w:t>
            </w:r>
          </w:p>
        </w:tc>
      </w:tr>
      <w:tr w:rsidR="00A45B39" w:rsidRPr="009254CB" w14:paraId="405F057D"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79" w14:textId="77777777" w:rsidR="00A45B39" w:rsidRPr="009254CB" w:rsidRDefault="00A45B39" w:rsidP="00832792">
            <w:pPr>
              <w:pStyle w:val="tvhtmlmktable1"/>
              <w:spacing w:before="0" w:beforeAutospacing="0" w:after="0" w:afterAutospacing="0"/>
            </w:pPr>
            <w:r w:rsidRPr="009254CB">
              <w:t>18.22.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7A" w14:textId="77777777" w:rsidR="00A45B39" w:rsidRPr="009254CB" w:rsidRDefault="00A45B39" w:rsidP="00832792">
            <w:pPr>
              <w:pStyle w:val="tvhtmlmktable1"/>
              <w:spacing w:before="0" w:beforeAutospacing="0" w:after="0" w:afterAutospacing="0"/>
            </w:pPr>
            <w:r w:rsidRPr="009254CB">
              <w:t>11.22.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7B" w14:textId="77777777" w:rsidR="00A45B39" w:rsidRPr="009254CB" w:rsidRDefault="00A45B39" w:rsidP="00832792">
            <w:pPr>
              <w:jc w:val="center"/>
            </w:pPr>
            <w:r w:rsidRPr="009254CB">
              <w:t>396110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7C" w14:textId="77777777" w:rsidR="00A45B39" w:rsidRPr="009254CB" w:rsidRDefault="00A45B39" w:rsidP="00832792">
            <w:pPr>
              <w:pStyle w:val="tvhtmlmktable1"/>
              <w:spacing w:before="0" w:beforeAutospacing="0" w:after="0" w:afterAutospacing="0"/>
              <w:jc w:val="center"/>
            </w:pPr>
            <w:r w:rsidRPr="009254CB">
              <w:t>609072</w:t>
            </w:r>
          </w:p>
        </w:tc>
      </w:tr>
      <w:tr w:rsidR="00A45B39" w:rsidRPr="009254CB" w14:paraId="405F0582" w14:textId="77777777" w:rsidTr="00BC062C">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7E" w14:textId="77777777" w:rsidR="00A45B39" w:rsidRPr="009254CB" w:rsidRDefault="00A45B39" w:rsidP="00832792">
            <w:pPr>
              <w:pStyle w:val="tvhtmlmktable1"/>
              <w:spacing w:before="0" w:beforeAutospacing="0" w:after="0" w:afterAutospacing="0"/>
            </w:pPr>
            <w:r w:rsidRPr="009254CB">
              <w:t>18.23.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7F" w14:textId="77777777" w:rsidR="00A45B39" w:rsidRPr="009254CB" w:rsidRDefault="00A45B39" w:rsidP="00832792">
            <w:pPr>
              <w:pStyle w:val="tvhtmlmktable1"/>
              <w:spacing w:before="0" w:beforeAutospacing="0" w:after="0" w:afterAutospacing="0"/>
            </w:pPr>
            <w:r w:rsidRPr="009254CB">
              <w:t>11.23.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80" w14:textId="77777777" w:rsidR="00A45B39" w:rsidRPr="009254CB" w:rsidRDefault="00A45B39" w:rsidP="00832792">
            <w:pPr>
              <w:jc w:val="center"/>
            </w:pPr>
            <w:r w:rsidRPr="009254CB">
              <w:t>396120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81" w14:textId="77777777" w:rsidR="00A45B39" w:rsidRPr="009254CB" w:rsidRDefault="00A45B39" w:rsidP="00832792">
            <w:pPr>
              <w:pStyle w:val="tvhtmlmktable1"/>
              <w:spacing w:before="0" w:beforeAutospacing="0" w:after="0" w:afterAutospacing="0"/>
              <w:jc w:val="center"/>
            </w:pPr>
            <w:r w:rsidRPr="009254CB">
              <w:t>609098</w:t>
            </w:r>
          </w:p>
        </w:tc>
      </w:tr>
    </w:tbl>
    <w:p w14:paraId="405F0583" w14:textId="77777777" w:rsidR="00A45B39" w:rsidRPr="009254CB" w:rsidRDefault="00A45B39" w:rsidP="00832792">
      <w:pPr>
        <w:pStyle w:val="Heading4"/>
        <w:spacing w:before="0" w:after="0"/>
        <w:jc w:val="center"/>
        <w:rPr>
          <w:rStyle w:val="Strong"/>
          <w:b/>
          <w:bCs/>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0873BF92" w14:textId="77777777" w:rsidR="009E12B3" w:rsidRDefault="009E12B3" w:rsidP="00832792">
      <w:pPr>
        <w:pStyle w:val="Heading4"/>
        <w:spacing w:before="0" w:after="0"/>
        <w:jc w:val="center"/>
        <w:rPr>
          <w:rStyle w:val="Strong"/>
          <w:b/>
          <w:bCs/>
        </w:rPr>
      </w:pPr>
    </w:p>
    <w:p w14:paraId="405F0584" w14:textId="77777777" w:rsidR="00A45B39" w:rsidRDefault="00A45B39" w:rsidP="00832792">
      <w:pPr>
        <w:pStyle w:val="Heading4"/>
        <w:spacing w:before="0" w:after="0"/>
        <w:jc w:val="center"/>
        <w:rPr>
          <w:rStyle w:val="Strong"/>
          <w:b/>
          <w:bCs/>
          <w:lang w:val="lv-LV"/>
        </w:rPr>
      </w:pPr>
      <w:r w:rsidRPr="009254CB">
        <w:rPr>
          <w:rStyle w:val="Strong"/>
          <w:b/>
          <w:bCs/>
        </w:rPr>
        <w:t xml:space="preserve">IV. </w:t>
      </w:r>
      <w:r w:rsidRPr="009254CB">
        <w:rPr>
          <w:rStyle w:val="Strong"/>
          <w:b/>
          <w:bCs/>
          <w:lang w:val="lv-LV"/>
        </w:rPr>
        <w:t>Neitrālā zona</w:t>
      </w:r>
    </w:p>
    <w:p w14:paraId="5B88ECCC" w14:textId="77777777" w:rsidR="009E12B3" w:rsidRPr="009E12B3" w:rsidRDefault="009E12B3" w:rsidP="009E12B3">
      <w:pPr>
        <w:rPr>
          <w:lang w:val="lv-LV"/>
        </w:rPr>
      </w:pPr>
    </w:p>
    <w:p w14:paraId="405F0585" w14:textId="77777777" w:rsidR="00A45B39" w:rsidRDefault="00A45B39" w:rsidP="009E12B3">
      <w:pPr>
        <w:pStyle w:val="tvhtmlmktable1"/>
        <w:spacing w:before="0" w:beforeAutospacing="0" w:after="0" w:afterAutospacing="0"/>
        <w:ind w:firstLine="709"/>
        <w:rPr>
          <w:sz w:val="28"/>
          <w:szCs w:val="28"/>
        </w:rPr>
      </w:pPr>
      <w:r w:rsidRPr="009254CB">
        <w:rPr>
          <w:sz w:val="28"/>
          <w:szCs w:val="28"/>
        </w:rPr>
        <w:t>19. Neitrālās zonas 1.daļas ārējo robežu koordinātas:</w:t>
      </w:r>
    </w:p>
    <w:p w14:paraId="2EF1471F" w14:textId="77777777" w:rsidR="009E12B3" w:rsidRPr="009254CB" w:rsidRDefault="009E12B3" w:rsidP="009E12B3">
      <w:pPr>
        <w:pStyle w:val="tvhtmlmktable1"/>
        <w:spacing w:before="0" w:beforeAutospacing="0" w:after="0" w:afterAutospacing="0"/>
        <w:ind w:firstLine="709"/>
        <w:rPr>
          <w:sz w:val="28"/>
          <w:szCs w:val="28"/>
        </w:rPr>
      </w:pPr>
    </w:p>
    <w:p w14:paraId="405F0586"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499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67"/>
        <w:gridCol w:w="1148"/>
        <w:gridCol w:w="1148"/>
        <w:gridCol w:w="1145"/>
      </w:tblGrid>
      <w:tr w:rsidR="00A45B39" w:rsidRPr="009254CB" w14:paraId="405F058B"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87"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88" w14:textId="77777777" w:rsidR="00A45B39" w:rsidRPr="009254CB" w:rsidRDefault="00A45B39" w:rsidP="00832792">
            <w:pPr>
              <w:pStyle w:val="tvhtmlmktable1"/>
              <w:spacing w:before="0" w:beforeAutospacing="0" w:after="0" w:afterAutospacing="0"/>
              <w:jc w:val="center"/>
            </w:pPr>
            <w:r w:rsidRPr="009254CB">
              <w:t>Koordinātu punkti</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89" w14:textId="77777777" w:rsidR="00A45B39" w:rsidRPr="009254CB" w:rsidRDefault="00A45B39" w:rsidP="00832792">
            <w:pPr>
              <w:jc w:val="center"/>
            </w:pPr>
            <w:r w:rsidRPr="009254CB">
              <w:t>x koordināta</w:t>
            </w:r>
          </w:p>
        </w:tc>
        <w:tc>
          <w:tcPr>
            <w:tcW w:w="1351" w:type="pct"/>
            <w:tcBorders>
              <w:top w:val="outset" w:sz="6" w:space="0" w:color="000000"/>
              <w:left w:val="outset" w:sz="6" w:space="0" w:color="000000"/>
              <w:bottom w:val="outset" w:sz="6" w:space="0" w:color="000000"/>
              <w:right w:val="outset" w:sz="6" w:space="0" w:color="000000"/>
            </w:tcBorders>
            <w:vAlign w:val="center"/>
          </w:tcPr>
          <w:p w14:paraId="405F058A"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F0590"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8C" w14:textId="77777777" w:rsidR="00A45B39" w:rsidRPr="009254CB" w:rsidRDefault="00A45B39" w:rsidP="00832792">
            <w:pPr>
              <w:pStyle w:val="tvhtmlmktable1"/>
              <w:spacing w:before="0" w:beforeAutospacing="0" w:after="0" w:afterAutospacing="0"/>
            </w:pPr>
            <w:r w:rsidRPr="009254CB">
              <w:t>19.1.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8D" w14:textId="77777777" w:rsidR="00A45B39" w:rsidRPr="009254CB" w:rsidRDefault="00A45B39" w:rsidP="00832792">
            <w:pPr>
              <w:pStyle w:val="tvhtmlmktable1"/>
              <w:spacing w:before="0" w:beforeAutospacing="0" w:after="0" w:afterAutospacing="0"/>
            </w:pPr>
            <w:r w:rsidRPr="009254CB">
              <w:t>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8E" w14:textId="77777777" w:rsidR="00A45B39" w:rsidRPr="009254CB" w:rsidRDefault="00A45B39" w:rsidP="00832792">
            <w:pPr>
              <w:jc w:val="center"/>
            </w:pPr>
            <w:r w:rsidRPr="009254CB">
              <w:t>396610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8F" w14:textId="77777777" w:rsidR="00A45B39" w:rsidRPr="009254CB" w:rsidRDefault="00A45B39" w:rsidP="00832792">
            <w:pPr>
              <w:pStyle w:val="tvhtmlmktable1"/>
              <w:spacing w:before="0" w:beforeAutospacing="0" w:after="0" w:afterAutospacing="0"/>
              <w:jc w:val="center"/>
            </w:pPr>
            <w:r w:rsidRPr="009254CB">
              <w:t>603317</w:t>
            </w:r>
          </w:p>
        </w:tc>
      </w:tr>
      <w:tr w:rsidR="00A45B39" w:rsidRPr="009254CB" w14:paraId="405F0595"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91" w14:textId="77777777" w:rsidR="00A45B39" w:rsidRPr="009254CB" w:rsidRDefault="00A45B39" w:rsidP="00832792">
            <w:pPr>
              <w:pStyle w:val="tvhtmlmktable1"/>
              <w:spacing w:before="0" w:beforeAutospacing="0" w:after="0" w:afterAutospacing="0"/>
            </w:pPr>
            <w:r w:rsidRPr="009254CB">
              <w:t>19.2.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92" w14:textId="77777777" w:rsidR="00A45B39" w:rsidRPr="009254CB" w:rsidRDefault="00A45B39" w:rsidP="00832792">
            <w:pPr>
              <w:pStyle w:val="tvhtmlmktable1"/>
              <w:spacing w:before="0" w:beforeAutospacing="0" w:after="0" w:afterAutospacing="0"/>
            </w:pPr>
            <w:r w:rsidRPr="009254CB">
              <w:t>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93" w14:textId="77777777" w:rsidR="00A45B39" w:rsidRPr="009254CB" w:rsidRDefault="00A45B39" w:rsidP="00832792">
            <w:pPr>
              <w:jc w:val="center"/>
            </w:pPr>
            <w:r w:rsidRPr="009254CB">
              <w:t>397190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94" w14:textId="77777777" w:rsidR="00A45B39" w:rsidRPr="009254CB" w:rsidRDefault="00A45B39" w:rsidP="00832792">
            <w:pPr>
              <w:pStyle w:val="tvhtmlmktable1"/>
              <w:spacing w:before="0" w:beforeAutospacing="0" w:after="0" w:afterAutospacing="0"/>
              <w:jc w:val="center"/>
            </w:pPr>
            <w:r w:rsidRPr="009254CB">
              <w:t>603980</w:t>
            </w:r>
          </w:p>
        </w:tc>
      </w:tr>
      <w:tr w:rsidR="00A45B39" w:rsidRPr="009254CB" w14:paraId="405F059A"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96" w14:textId="77777777" w:rsidR="00A45B39" w:rsidRPr="009254CB" w:rsidRDefault="00A45B39" w:rsidP="00832792">
            <w:pPr>
              <w:pStyle w:val="tvhtmlmktable1"/>
              <w:spacing w:before="0" w:beforeAutospacing="0" w:after="0" w:afterAutospacing="0"/>
            </w:pPr>
            <w:r w:rsidRPr="009254CB">
              <w:t>19.3.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97" w14:textId="77777777" w:rsidR="00A45B39" w:rsidRPr="009254CB" w:rsidRDefault="00A45B39" w:rsidP="00832792">
            <w:pPr>
              <w:pStyle w:val="tvhtmlmktable1"/>
              <w:spacing w:before="0" w:beforeAutospacing="0" w:after="0" w:afterAutospacing="0"/>
            </w:pPr>
            <w:r w:rsidRPr="009254CB">
              <w:t>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98" w14:textId="77777777" w:rsidR="00A45B39" w:rsidRPr="009254CB" w:rsidRDefault="00A45B39" w:rsidP="00832792">
            <w:pPr>
              <w:jc w:val="center"/>
            </w:pPr>
            <w:r w:rsidRPr="009254CB">
              <w:t>397410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99" w14:textId="77777777" w:rsidR="00A45B39" w:rsidRPr="009254CB" w:rsidRDefault="00A45B39" w:rsidP="00832792">
            <w:pPr>
              <w:pStyle w:val="tvhtmlmktable1"/>
              <w:spacing w:before="0" w:beforeAutospacing="0" w:after="0" w:afterAutospacing="0"/>
              <w:jc w:val="center"/>
            </w:pPr>
            <w:r w:rsidRPr="009254CB">
              <w:t>603773</w:t>
            </w:r>
          </w:p>
        </w:tc>
      </w:tr>
      <w:tr w:rsidR="00A45B39" w:rsidRPr="009254CB" w14:paraId="405F059F"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9B" w14:textId="77777777" w:rsidR="00A45B39" w:rsidRPr="009254CB" w:rsidRDefault="00A45B39" w:rsidP="00832792">
            <w:pPr>
              <w:pStyle w:val="tvhtmlmktable1"/>
              <w:spacing w:before="0" w:beforeAutospacing="0" w:after="0" w:afterAutospacing="0"/>
            </w:pPr>
            <w:r w:rsidRPr="009254CB">
              <w:t>19.4.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9C" w14:textId="77777777" w:rsidR="00A45B39" w:rsidRPr="009254CB" w:rsidRDefault="00A45B39" w:rsidP="00832792">
            <w:pPr>
              <w:pStyle w:val="tvhtmlmktable1"/>
              <w:spacing w:before="0" w:beforeAutospacing="0" w:after="0" w:afterAutospacing="0"/>
            </w:pPr>
            <w:r w:rsidRPr="009254CB">
              <w:t>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9D" w14:textId="77777777" w:rsidR="00A45B39" w:rsidRPr="009254CB" w:rsidRDefault="00A45B39" w:rsidP="00832792">
            <w:pPr>
              <w:jc w:val="center"/>
            </w:pPr>
            <w:r w:rsidRPr="009254CB">
              <w:t>398080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9E" w14:textId="77777777" w:rsidR="00A45B39" w:rsidRPr="009254CB" w:rsidRDefault="00A45B39" w:rsidP="00832792">
            <w:pPr>
              <w:pStyle w:val="tvhtmlmktable1"/>
              <w:spacing w:before="0" w:beforeAutospacing="0" w:after="0" w:afterAutospacing="0"/>
              <w:jc w:val="center"/>
            </w:pPr>
            <w:r w:rsidRPr="009254CB">
              <w:t>604520</w:t>
            </w:r>
          </w:p>
        </w:tc>
      </w:tr>
      <w:tr w:rsidR="00A45B39" w:rsidRPr="009254CB" w14:paraId="405F05A4"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A0" w14:textId="77777777" w:rsidR="00A45B39" w:rsidRPr="009254CB" w:rsidRDefault="00A45B39" w:rsidP="00832792">
            <w:pPr>
              <w:pStyle w:val="tvhtmlmktable1"/>
              <w:spacing w:before="0" w:beforeAutospacing="0" w:after="0" w:afterAutospacing="0"/>
            </w:pPr>
            <w:r w:rsidRPr="009254CB">
              <w:t>19.5.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A1" w14:textId="77777777" w:rsidR="00A45B39" w:rsidRPr="009254CB" w:rsidRDefault="00A45B39" w:rsidP="00832792">
            <w:pPr>
              <w:pStyle w:val="tvhtmlmktable1"/>
              <w:spacing w:before="0" w:beforeAutospacing="0" w:after="0" w:afterAutospacing="0"/>
            </w:pPr>
            <w:r w:rsidRPr="009254CB">
              <w:t>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A2" w14:textId="77777777" w:rsidR="00A45B39" w:rsidRPr="009254CB" w:rsidRDefault="00A45B39" w:rsidP="00832792">
            <w:pPr>
              <w:jc w:val="center"/>
            </w:pPr>
            <w:r w:rsidRPr="009254CB">
              <w:t>397860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A3" w14:textId="77777777" w:rsidR="00A45B39" w:rsidRPr="009254CB" w:rsidRDefault="00A45B39" w:rsidP="00832792">
            <w:pPr>
              <w:pStyle w:val="tvhtmlmktable1"/>
              <w:spacing w:before="0" w:beforeAutospacing="0" w:after="0" w:afterAutospacing="0"/>
              <w:jc w:val="center"/>
            </w:pPr>
            <w:r w:rsidRPr="009254CB">
              <w:t>604743</w:t>
            </w:r>
          </w:p>
        </w:tc>
      </w:tr>
      <w:tr w:rsidR="00A45B39" w:rsidRPr="009254CB" w14:paraId="405F05A9"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A5" w14:textId="77777777" w:rsidR="00A45B39" w:rsidRPr="009254CB" w:rsidRDefault="00A45B39" w:rsidP="00832792">
            <w:pPr>
              <w:pStyle w:val="tvhtmlmktable1"/>
              <w:spacing w:before="0" w:beforeAutospacing="0" w:after="0" w:afterAutospacing="0"/>
            </w:pPr>
            <w:r w:rsidRPr="009254CB">
              <w:t>19.6.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A6" w14:textId="77777777" w:rsidR="00A45B39" w:rsidRPr="009254CB" w:rsidRDefault="00A45B39" w:rsidP="00832792">
            <w:pPr>
              <w:pStyle w:val="tvhtmlmktable1"/>
              <w:spacing w:before="0" w:beforeAutospacing="0" w:after="0" w:afterAutospacing="0"/>
            </w:pPr>
            <w:r w:rsidRPr="009254CB">
              <w:t>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A7" w14:textId="77777777" w:rsidR="00A45B39" w:rsidRPr="009254CB" w:rsidRDefault="00A45B39" w:rsidP="00832792">
            <w:pPr>
              <w:jc w:val="center"/>
            </w:pPr>
            <w:r w:rsidRPr="009254CB">
              <w:t>397830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A8" w14:textId="77777777" w:rsidR="00A45B39" w:rsidRPr="009254CB" w:rsidRDefault="00A45B39" w:rsidP="00832792">
            <w:pPr>
              <w:pStyle w:val="tvhtmlmktable1"/>
              <w:spacing w:before="0" w:beforeAutospacing="0" w:after="0" w:afterAutospacing="0"/>
              <w:jc w:val="center"/>
            </w:pPr>
            <w:r w:rsidRPr="009254CB">
              <w:t>604774</w:t>
            </w:r>
          </w:p>
        </w:tc>
      </w:tr>
      <w:tr w:rsidR="00A45B39" w:rsidRPr="009254CB" w14:paraId="405F05AE"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AA" w14:textId="77777777" w:rsidR="00A45B39" w:rsidRPr="009254CB" w:rsidRDefault="00A45B39" w:rsidP="00832792">
            <w:pPr>
              <w:pStyle w:val="tvhtmlmktable1"/>
              <w:spacing w:before="0" w:beforeAutospacing="0" w:after="0" w:afterAutospacing="0"/>
            </w:pPr>
            <w:r w:rsidRPr="009254CB">
              <w:t>19.7.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AB" w14:textId="77777777" w:rsidR="00A45B39" w:rsidRPr="009254CB" w:rsidRDefault="00A45B39" w:rsidP="00832792">
            <w:pPr>
              <w:pStyle w:val="tvhtmlmktable1"/>
              <w:spacing w:before="0" w:beforeAutospacing="0" w:after="0" w:afterAutospacing="0"/>
            </w:pPr>
            <w:r w:rsidRPr="009254CB">
              <w:t>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AC" w14:textId="77777777" w:rsidR="00A45B39" w:rsidRPr="009254CB" w:rsidRDefault="00A45B39" w:rsidP="00832792">
            <w:pPr>
              <w:jc w:val="center"/>
            </w:pPr>
            <w:r w:rsidRPr="009254CB">
              <w:t>397670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AD" w14:textId="77777777" w:rsidR="00A45B39" w:rsidRPr="009254CB" w:rsidRDefault="00A45B39" w:rsidP="00832792">
            <w:pPr>
              <w:pStyle w:val="tvhtmlmktable1"/>
              <w:spacing w:before="0" w:beforeAutospacing="0" w:after="0" w:afterAutospacing="0"/>
              <w:jc w:val="center"/>
            </w:pPr>
            <w:r w:rsidRPr="009254CB">
              <w:t>604931</w:t>
            </w:r>
          </w:p>
        </w:tc>
      </w:tr>
      <w:tr w:rsidR="00A45B39" w:rsidRPr="009254CB" w14:paraId="405F05B3"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AF" w14:textId="77777777" w:rsidR="00A45B39" w:rsidRPr="009254CB" w:rsidRDefault="00A45B39" w:rsidP="00832792">
            <w:pPr>
              <w:pStyle w:val="tvhtmlmktable1"/>
              <w:spacing w:before="0" w:beforeAutospacing="0" w:after="0" w:afterAutospacing="0"/>
            </w:pPr>
            <w:r w:rsidRPr="009254CB">
              <w:t>19.8.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B0" w14:textId="77777777" w:rsidR="00A45B39" w:rsidRPr="009254CB" w:rsidRDefault="00A45B39" w:rsidP="00832792">
            <w:pPr>
              <w:pStyle w:val="tvhtmlmktable1"/>
              <w:spacing w:before="0" w:beforeAutospacing="0" w:after="0" w:afterAutospacing="0"/>
            </w:pPr>
            <w:r w:rsidRPr="009254CB">
              <w:t>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B1" w14:textId="77777777" w:rsidR="00A45B39" w:rsidRPr="009254CB" w:rsidRDefault="00A45B39" w:rsidP="00832792">
            <w:pPr>
              <w:jc w:val="center"/>
            </w:pPr>
            <w:r w:rsidRPr="009254CB">
              <w:t>397630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B2" w14:textId="77777777" w:rsidR="00A45B39" w:rsidRPr="009254CB" w:rsidRDefault="00A45B39" w:rsidP="00832792">
            <w:pPr>
              <w:pStyle w:val="tvhtmlmktable1"/>
              <w:spacing w:before="0" w:beforeAutospacing="0" w:after="0" w:afterAutospacing="0"/>
              <w:jc w:val="center"/>
            </w:pPr>
            <w:r w:rsidRPr="009254CB">
              <w:t>604963</w:t>
            </w:r>
          </w:p>
        </w:tc>
      </w:tr>
      <w:tr w:rsidR="00A45B39" w:rsidRPr="009254CB" w14:paraId="405F05B8"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B4" w14:textId="77777777" w:rsidR="00A45B39" w:rsidRPr="009254CB" w:rsidRDefault="00A45B39" w:rsidP="00832792">
            <w:pPr>
              <w:pStyle w:val="tvhtmlmktable1"/>
              <w:spacing w:before="0" w:beforeAutospacing="0" w:after="0" w:afterAutospacing="0"/>
            </w:pPr>
            <w:r w:rsidRPr="009254CB">
              <w:t>19.9.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B5" w14:textId="77777777" w:rsidR="00A45B39" w:rsidRPr="009254CB" w:rsidRDefault="00A45B39" w:rsidP="00832792">
            <w:pPr>
              <w:pStyle w:val="tvhtmlmktable1"/>
              <w:spacing w:before="0" w:beforeAutospacing="0" w:after="0" w:afterAutospacing="0"/>
            </w:pPr>
            <w:r w:rsidRPr="009254CB">
              <w:t>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B6" w14:textId="77777777" w:rsidR="00A45B39" w:rsidRPr="009254CB" w:rsidRDefault="00A45B39" w:rsidP="00832792">
            <w:pPr>
              <w:jc w:val="center"/>
            </w:pPr>
            <w:r w:rsidRPr="009254CB">
              <w:t>396890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B7" w14:textId="77777777" w:rsidR="00A45B39" w:rsidRPr="009254CB" w:rsidRDefault="00A45B39" w:rsidP="00832792">
            <w:pPr>
              <w:pStyle w:val="tvhtmlmktable1"/>
              <w:spacing w:before="0" w:beforeAutospacing="0" w:after="0" w:afterAutospacing="0"/>
              <w:jc w:val="center"/>
            </w:pPr>
            <w:r w:rsidRPr="009254CB">
              <w:t>605674</w:t>
            </w:r>
          </w:p>
        </w:tc>
      </w:tr>
      <w:tr w:rsidR="00A45B39" w:rsidRPr="009254CB" w14:paraId="405F05BD"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B9" w14:textId="77777777" w:rsidR="00A45B39" w:rsidRPr="009254CB" w:rsidRDefault="00A45B39" w:rsidP="00832792">
            <w:pPr>
              <w:pStyle w:val="tvhtmlmktable1"/>
              <w:spacing w:before="0" w:beforeAutospacing="0" w:after="0" w:afterAutospacing="0"/>
            </w:pPr>
            <w:r w:rsidRPr="009254CB">
              <w:t>19.10.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BA" w14:textId="77777777" w:rsidR="00A45B39" w:rsidRPr="009254CB" w:rsidRDefault="00A45B39" w:rsidP="00832792">
            <w:pPr>
              <w:pStyle w:val="tvhtmlmktable1"/>
              <w:spacing w:before="0" w:beforeAutospacing="0" w:after="0" w:afterAutospacing="0"/>
            </w:pPr>
            <w:r w:rsidRPr="009254CB">
              <w:t>1.10.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BB" w14:textId="77777777" w:rsidR="00A45B39" w:rsidRPr="009254CB" w:rsidRDefault="00A45B39" w:rsidP="00832792">
            <w:pPr>
              <w:jc w:val="center"/>
            </w:pPr>
            <w:r w:rsidRPr="009254CB">
              <w:t>396860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BC" w14:textId="77777777" w:rsidR="00A45B39" w:rsidRPr="009254CB" w:rsidRDefault="00A45B39" w:rsidP="00832792">
            <w:pPr>
              <w:pStyle w:val="tvhtmlmktable1"/>
              <w:spacing w:before="0" w:beforeAutospacing="0" w:after="0" w:afterAutospacing="0"/>
              <w:jc w:val="center"/>
            </w:pPr>
            <w:r w:rsidRPr="009254CB">
              <w:t>605702</w:t>
            </w:r>
          </w:p>
        </w:tc>
      </w:tr>
      <w:tr w:rsidR="00A45B39" w:rsidRPr="009254CB" w14:paraId="405F05C2"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BE" w14:textId="77777777" w:rsidR="00A45B39" w:rsidRPr="009254CB" w:rsidRDefault="00A45B39" w:rsidP="00832792">
            <w:pPr>
              <w:pStyle w:val="tvhtmlmktable1"/>
              <w:spacing w:before="0" w:beforeAutospacing="0" w:after="0" w:afterAutospacing="0"/>
            </w:pPr>
            <w:r w:rsidRPr="009254CB">
              <w:t>19.11.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BF" w14:textId="77777777" w:rsidR="00A45B39" w:rsidRPr="009254CB" w:rsidRDefault="00A45B39" w:rsidP="00832792">
            <w:pPr>
              <w:pStyle w:val="tvhtmlmktable1"/>
              <w:spacing w:before="0" w:beforeAutospacing="0" w:after="0" w:afterAutospacing="0"/>
            </w:pPr>
            <w:r w:rsidRPr="009254CB">
              <w:t>1.11.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C0" w14:textId="77777777" w:rsidR="00A45B39" w:rsidRPr="009254CB" w:rsidRDefault="00A45B39" w:rsidP="00832792">
            <w:pPr>
              <w:jc w:val="center"/>
            </w:pPr>
            <w:r w:rsidRPr="009254CB">
              <w:t>396120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C1" w14:textId="77777777" w:rsidR="00A45B39" w:rsidRPr="009254CB" w:rsidRDefault="00A45B39" w:rsidP="00832792">
            <w:pPr>
              <w:pStyle w:val="tvhtmlmktable1"/>
              <w:spacing w:before="0" w:beforeAutospacing="0" w:after="0" w:afterAutospacing="0"/>
              <w:jc w:val="center"/>
            </w:pPr>
            <w:r w:rsidRPr="009254CB">
              <w:t>606413</w:t>
            </w:r>
          </w:p>
        </w:tc>
      </w:tr>
      <w:tr w:rsidR="00A45B39" w:rsidRPr="009254CB" w14:paraId="405F05C7"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C3" w14:textId="77777777" w:rsidR="00A45B39" w:rsidRPr="009254CB" w:rsidRDefault="00A45B39" w:rsidP="00832792">
            <w:pPr>
              <w:pStyle w:val="tvhtmlmktable1"/>
              <w:spacing w:before="0" w:beforeAutospacing="0" w:after="0" w:afterAutospacing="0"/>
            </w:pPr>
            <w:r w:rsidRPr="009254CB">
              <w:t>19.12.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C4" w14:textId="77777777" w:rsidR="00A45B39" w:rsidRPr="009254CB" w:rsidRDefault="00A45B39" w:rsidP="00832792">
            <w:pPr>
              <w:pStyle w:val="tvhtmlmktable1"/>
              <w:spacing w:before="0" w:beforeAutospacing="0" w:after="0" w:afterAutospacing="0"/>
            </w:pPr>
            <w:r w:rsidRPr="009254CB">
              <w:t>1.12.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C5" w14:textId="77777777" w:rsidR="00A45B39" w:rsidRPr="009254CB" w:rsidRDefault="00A45B39" w:rsidP="00832792">
            <w:pPr>
              <w:jc w:val="center"/>
            </w:pPr>
            <w:r w:rsidRPr="009254CB">
              <w:t>395620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C6" w14:textId="77777777" w:rsidR="00A45B39" w:rsidRPr="009254CB" w:rsidRDefault="00A45B39" w:rsidP="00832792">
            <w:pPr>
              <w:pStyle w:val="tvhtmlmktable1"/>
              <w:spacing w:before="0" w:beforeAutospacing="0" w:after="0" w:afterAutospacing="0"/>
              <w:jc w:val="center"/>
            </w:pPr>
            <w:r w:rsidRPr="009254CB">
              <w:t>605888</w:t>
            </w:r>
          </w:p>
        </w:tc>
      </w:tr>
      <w:tr w:rsidR="00A45B39" w:rsidRPr="009254CB" w14:paraId="405F05CC"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C8" w14:textId="77777777" w:rsidR="00A45B39" w:rsidRPr="009254CB" w:rsidRDefault="00A45B39" w:rsidP="00832792">
            <w:pPr>
              <w:pStyle w:val="tvhtmlmktable1"/>
              <w:spacing w:before="0" w:beforeAutospacing="0" w:after="0" w:afterAutospacing="0"/>
            </w:pPr>
            <w:r w:rsidRPr="009254CB">
              <w:t>19.13.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C9" w14:textId="77777777" w:rsidR="00A45B39" w:rsidRPr="009254CB" w:rsidRDefault="00A45B39" w:rsidP="00832792">
            <w:pPr>
              <w:pStyle w:val="tvhtmlmktable1"/>
              <w:spacing w:before="0" w:beforeAutospacing="0" w:after="0" w:afterAutospacing="0"/>
            </w:pPr>
            <w:r w:rsidRPr="009254CB">
              <w:t>1.13.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CA" w14:textId="77777777" w:rsidR="00A45B39" w:rsidRPr="009254CB" w:rsidRDefault="00A45B39" w:rsidP="00832792">
            <w:pPr>
              <w:jc w:val="center"/>
            </w:pPr>
            <w:r w:rsidRPr="009254CB">
              <w:t>395590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CB" w14:textId="77777777" w:rsidR="00A45B39" w:rsidRPr="009254CB" w:rsidRDefault="00A45B39" w:rsidP="00832792">
            <w:pPr>
              <w:pStyle w:val="tvhtmlmktable1"/>
              <w:spacing w:before="0" w:beforeAutospacing="0" w:after="0" w:afterAutospacing="0"/>
              <w:jc w:val="center"/>
            </w:pPr>
            <w:r w:rsidRPr="009254CB">
              <w:t>605916</w:t>
            </w:r>
          </w:p>
        </w:tc>
      </w:tr>
      <w:tr w:rsidR="00A45B39" w:rsidRPr="009254CB" w14:paraId="405F05D1"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CD" w14:textId="77777777" w:rsidR="00A45B39" w:rsidRPr="009254CB" w:rsidRDefault="00A45B39" w:rsidP="00832792">
            <w:pPr>
              <w:pStyle w:val="tvhtmlmktable1"/>
              <w:spacing w:before="0" w:beforeAutospacing="0" w:after="0" w:afterAutospacing="0"/>
            </w:pPr>
            <w:r w:rsidRPr="009254CB">
              <w:t>19.14.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CE" w14:textId="77777777" w:rsidR="00A45B39" w:rsidRPr="009254CB" w:rsidRDefault="00A45B39" w:rsidP="00832792">
            <w:pPr>
              <w:pStyle w:val="tvhtmlmktable1"/>
              <w:spacing w:before="0" w:beforeAutospacing="0" w:after="0" w:afterAutospacing="0"/>
            </w:pPr>
            <w:r w:rsidRPr="009254CB">
              <w:t>1.14.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CF" w14:textId="77777777" w:rsidR="00A45B39" w:rsidRPr="009254CB" w:rsidRDefault="00A45B39" w:rsidP="00832792">
            <w:pPr>
              <w:jc w:val="center"/>
            </w:pPr>
            <w:r w:rsidRPr="009254CB">
              <w:t>394720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D0" w14:textId="77777777" w:rsidR="00A45B39" w:rsidRPr="009254CB" w:rsidRDefault="00A45B39" w:rsidP="00832792">
            <w:pPr>
              <w:pStyle w:val="tvhtmlmktable1"/>
              <w:spacing w:before="0" w:beforeAutospacing="0" w:after="0" w:afterAutospacing="0"/>
              <w:jc w:val="center"/>
            </w:pPr>
            <w:r w:rsidRPr="009254CB">
              <w:t>605011</w:t>
            </w:r>
          </w:p>
        </w:tc>
      </w:tr>
      <w:tr w:rsidR="00A45B39" w:rsidRPr="009254CB" w14:paraId="405F05D6"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D2" w14:textId="77777777" w:rsidR="00A45B39" w:rsidRPr="009254CB" w:rsidRDefault="00A45B39" w:rsidP="00832792">
            <w:pPr>
              <w:pStyle w:val="tvhtmlmktable1"/>
              <w:spacing w:before="0" w:beforeAutospacing="0" w:after="0" w:afterAutospacing="0"/>
            </w:pPr>
            <w:r w:rsidRPr="009254CB">
              <w:t>19.15.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D3" w14:textId="77777777" w:rsidR="00A45B39" w:rsidRPr="009254CB" w:rsidRDefault="00A45B39" w:rsidP="00832792">
            <w:pPr>
              <w:pStyle w:val="tvhtmlmktable1"/>
              <w:spacing w:before="0" w:beforeAutospacing="0" w:after="0" w:afterAutospacing="0"/>
            </w:pPr>
            <w:r w:rsidRPr="009254CB">
              <w:t>1.15.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D4" w14:textId="77777777" w:rsidR="00A45B39" w:rsidRPr="009254CB" w:rsidRDefault="00A45B39" w:rsidP="00832792">
            <w:pPr>
              <w:jc w:val="center"/>
            </w:pPr>
            <w:r w:rsidRPr="009254CB">
              <w:t>394700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D5" w14:textId="77777777" w:rsidR="00A45B39" w:rsidRPr="009254CB" w:rsidRDefault="00A45B39" w:rsidP="00832792">
            <w:pPr>
              <w:pStyle w:val="tvhtmlmktable1"/>
              <w:spacing w:before="0" w:beforeAutospacing="0" w:after="0" w:afterAutospacing="0"/>
              <w:jc w:val="center"/>
            </w:pPr>
            <w:r w:rsidRPr="009254CB">
              <w:t>604987</w:t>
            </w:r>
          </w:p>
        </w:tc>
      </w:tr>
      <w:tr w:rsidR="00A45B39" w:rsidRPr="009254CB" w14:paraId="405F05DB"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D7" w14:textId="77777777" w:rsidR="00A45B39" w:rsidRPr="009254CB" w:rsidRDefault="00A45B39" w:rsidP="00832792">
            <w:pPr>
              <w:pStyle w:val="tvhtmlmktable1"/>
              <w:spacing w:before="0" w:beforeAutospacing="0" w:after="0" w:afterAutospacing="0"/>
            </w:pPr>
            <w:r w:rsidRPr="009254CB">
              <w:t>19.16.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D8" w14:textId="77777777" w:rsidR="00A45B39" w:rsidRPr="009254CB" w:rsidRDefault="00A45B39" w:rsidP="00832792">
            <w:pPr>
              <w:pStyle w:val="tvhtmlmktable1"/>
              <w:spacing w:before="0" w:beforeAutospacing="0" w:after="0" w:afterAutospacing="0"/>
            </w:pPr>
            <w:r w:rsidRPr="009254CB">
              <w:t>1.16.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D9" w14:textId="77777777" w:rsidR="00A45B39" w:rsidRPr="009254CB" w:rsidRDefault="00A45B39" w:rsidP="00832792">
            <w:pPr>
              <w:jc w:val="center"/>
            </w:pPr>
            <w:r w:rsidRPr="009254CB">
              <w:t>395980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DA" w14:textId="77777777" w:rsidR="00A45B39" w:rsidRPr="009254CB" w:rsidRDefault="00A45B39" w:rsidP="00832792">
            <w:pPr>
              <w:pStyle w:val="tvhtmlmktable1"/>
              <w:spacing w:before="0" w:beforeAutospacing="0" w:after="0" w:afterAutospacing="0"/>
              <w:jc w:val="center"/>
            </w:pPr>
            <w:r w:rsidRPr="009254CB">
              <w:t>603786</w:t>
            </w:r>
          </w:p>
        </w:tc>
      </w:tr>
      <w:tr w:rsidR="00A45B39" w:rsidRPr="009254CB" w14:paraId="405F05E0"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DC" w14:textId="77777777" w:rsidR="00A45B39" w:rsidRPr="009254CB" w:rsidRDefault="00A45B39" w:rsidP="00832792">
            <w:pPr>
              <w:pStyle w:val="tvhtmlmktable1"/>
              <w:spacing w:before="0" w:beforeAutospacing="0" w:after="0" w:afterAutospacing="0"/>
            </w:pPr>
            <w:r w:rsidRPr="009254CB">
              <w:t>19.17.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DD" w14:textId="77777777" w:rsidR="00A45B39" w:rsidRPr="009254CB" w:rsidRDefault="00A45B39" w:rsidP="00832792">
            <w:pPr>
              <w:pStyle w:val="tvhtmlmktable1"/>
              <w:spacing w:before="0" w:beforeAutospacing="0" w:after="0" w:afterAutospacing="0"/>
            </w:pPr>
            <w:r w:rsidRPr="009254CB">
              <w:t>1.17.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DE" w14:textId="77777777" w:rsidR="00A45B39" w:rsidRPr="009254CB" w:rsidRDefault="00A45B39" w:rsidP="00832792">
            <w:pPr>
              <w:jc w:val="center"/>
            </w:pPr>
            <w:r w:rsidRPr="009254CB">
              <w:t>396010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DF" w14:textId="77777777" w:rsidR="00A45B39" w:rsidRPr="009254CB" w:rsidRDefault="00A45B39" w:rsidP="00832792">
            <w:pPr>
              <w:pStyle w:val="tvhtmlmktable1"/>
              <w:spacing w:before="0" w:beforeAutospacing="0" w:after="0" w:afterAutospacing="0"/>
              <w:jc w:val="center"/>
            </w:pPr>
            <w:r w:rsidRPr="009254CB">
              <w:t>603787</w:t>
            </w:r>
          </w:p>
        </w:tc>
      </w:tr>
      <w:tr w:rsidR="00A45B39" w:rsidRPr="009254CB" w14:paraId="405F05E5"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E1" w14:textId="77777777" w:rsidR="00A45B39" w:rsidRPr="009254CB" w:rsidRDefault="00A45B39" w:rsidP="00832792">
            <w:pPr>
              <w:pStyle w:val="tvhtmlmktable1"/>
              <w:spacing w:before="0" w:beforeAutospacing="0" w:after="0" w:afterAutospacing="0"/>
            </w:pPr>
            <w:r w:rsidRPr="009254CB">
              <w:lastRenderedPageBreak/>
              <w:t>19.18.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E2" w14:textId="77777777" w:rsidR="00A45B39" w:rsidRPr="009254CB" w:rsidRDefault="00A45B39" w:rsidP="00832792">
            <w:pPr>
              <w:pStyle w:val="tvhtmlmktable1"/>
              <w:spacing w:before="0" w:beforeAutospacing="0" w:after="0" w:afterAutospacing="0"/>
            </w:pPr>
            <w:r w:rsidRPr="009254CB">
              <w:t>1.18.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E3" w14:textId="77777777" w:rsidR="00A45B39" w:rsidRPr="009254CB" w:rsidRDefault="00A45B39" w:rsidP="00832792">
            <w:pPr>
              <w:jc w:val="center"/>
            </w:pPr>
            <w:r w:rsidRPr="009254CB">
              <w:t>397180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E4" w14:textId="77777777" w:rsidR="00A45B39" w:rsidRPr="009254CB" w:rsidRDefault="00A45B39" w:rsidP="00832792">
            <w:pPr>
              <w:pStyle w:val="tvhtmlmktable1"/>
              <w:spacing w:before="0" w:beforeAutospacing="0" w:after="0" w:afterAutospacing="0"/>
              <w:jc w:val="center"/>
            </w:pPr>
            <w:r w:rsidRPr="009254CB">
              <w:t>604508</w:t>
            </w:r>
          </w:p>
        </w:tc>
      </w:tr>
      <w:tr w:rsidR="00A45B39" w:rsidRPr="009254CB" w14:paraId="405F05EA"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E6" w14:textId="77777777" w:rsidR="00A45B39" w:rsidRPr="009254CB" w:rsidRDefault="00A45B39" w:rsidP="00832792">
            <w:pPr>
              <w:pStyle w:val="tvhtmlmktable1"/>
              <w:spacing w:before="0" w:beforeAutospacing="0" w:after="0" w:afterAutospacing="0"/>
            </w:pPr>
            <w:r w:rsidRPr="009254CB">
              <w:t>19.19.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E7" w14:textId="77777777" w:rsidR="00A45B39" w:rsidRPr="009254CB" w:rsidRDefault="00A45B39" w:rsidP="00832792">
            <w:pPr>
              <w:pStyle w:val="tvhtmlmktable1"/>
              <w:spacing w:before="0" w:beforeAutospacing="0" w:after="0" w:afterAutospacing="0"/>
            </w:pPr>
            <w:r w:rsidRPr="009254CB">
              <w:t>1.19.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E8" w14:textId="77777777" w:rsidR="00A45B39" w:rsidRPr="009254CB" w:rsidRDefault="00A45B39" w:rsidP="00832792">
            <w:pPr>
              <w:jc w:val="center"/>
            </w:pPr>
            <w:r w:rsidRPr="009254CB">
              <w:t>397270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E9" w14:textId="77777777" w:rsidR="00A45B39" w:rsidRPr="009254CB" w:rsidRDefault="00A45B39" w:rsidP="00832792">
            <w:pPr>
              <w:pStyle w:val="tvhtmlmktable1"/>
              <w:spacing w:before="0" w:beforeAutospacing="0" w:after="0" w:afterAutospacing="0"/>
              <w:jc w:val="center"/>
            </w:pPr>
            <w:r w:rsidRPr="009254CB">
              <w:t>604603</w:t>
            </w:r>
          </w:p>
        </w:tc>
      </w:tr>
      <w:tr w:rsidR="00A45B39" w:rsidRPr="009254CB" w14:paraId="405F05EF"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EB" w14:textId="77777777" w:rsidR="00A45B39" w:rsidRPr="009254CB" w:rsidRDefault="00A45B39" w:rsidP="00832792">
            <w:pPr>
              <w:pStyle w:val="tvhtmlmktable1"/>
              <w:spacing w:before="0" w:beforeAutospacing="0" w:after="0" w:afterAutospacing="0"/>
            </w:pPr>
            <w:r w:rsidRPr="009254CB">
              <w:t>19.20.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EC" w14:textId="77777777" w:rsidR="00A45B39" w:rsidRPr="009254CB" w:rsidRDefault="00A45B39" w:rsidP="00832792">
            <w:pPr>
              <w:pStyle w:val="tvhtmlmktable1"/>
              <w:spacing w:before="0" w:beforeAutospacing="0" w:after="0" w:afterAutospacing="0"/>
            </w:pPr>
            <w:r w:rsidRPr="009254CB">
              <w:t>1.20.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ED" w14:textId="77777777" w:rsidR="00A45B39" w:rsidRPr="009254CB" w:rsidRDefault="00A45B39" w:rsidP="00832792">
            <w:pPr>
              <w:jc w:val="center"/>
            </w:pPr>
            <w:r w:rsidRPr="009254CB">
              <w:t>397310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EE" w14:textId="77777777" w:rsidR="00A45B39" w:rsidRPr="009254CB" w:rsidRDefault="00A45B39" w:rsidP="00832792">
            <w:pPr>
              <w:pStyle w:val="tvhtmlmktable1"/>
              <w:spacing w:before="0" w:beforeAutospacing="0" w:after="0" w:afterAutospacing="0"/>
              <w:jc w:val="center"/>
            </w:pPr>
            <w:r w:rsidRPr="009254CB">
              <w:t>604559</w:t>
            </w:r>
          </w:p>
        </w:tc>
      </w:tr>
      <w:tr w:rsidR="00A45B39" w:rsidRPr="009254CB" w14:paraId="405F05F4"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F0" w14:textId="77777777" w:rsidR="00A45B39" w:rsidRPr="009254CB" w:rsidRDefault="00A45B39" w:rsidP="00832792">
            <w:pPr>
              <w:pStyle w:val="tvhtmlmktable1"/>
              <w:spacing w:before="0" w:beforeAutospacing="0" w:after="0" w:afterAutospacing="0"/>
            </w:pPr>
            <w:r w:rsidRPr="009254CB">
              <w:t>19.21.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F1" w14:textId="77777777" w:rsidR="00A45B39" w:rsidRPr="009254CB" w:rsidRDefault="00A45B39" w:rsidP="00832792">
            <w:pPr>
              <w:pStyle w:val="tvhtmlmktable1"/>
              <w:spacing w:before="0" w:beforeAutospacing="0" w:after="0" w:afterAutospacing="0"/>
            </w:pPr>
            <w:r w:rsidRPr="009254CB">
              <w:t>1.21.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F2" w14:textId="77777777" w:rsidR="00A45B39" w:rsidRPr="009254CB" w:rsidRDefault="00A45B39" w:rsidP="00832792">
            <w:pPr>
              <w:jc w:val="center"/>
            </w:pPr>
            <w:r w:rsidRPr="009254CB">
              <w:t>397440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F3" w14:textId="77777777" w:rsidR="00A45B39" w:rsidRPr="009254CB" w:rsidRDefault="00A45B39" w:rsidP="00832792">
            <w:pPr>
              <w:pStyle w:val="tvhtmlmktable1"/>
              <w:spacing w:before="0" w:beforeAutospacing="0" w:after="0" w:afterAutospacing="0"/>
              <w:jc w:val="center"/>
            </w:pPr>
            <w:r w:rsidRPr="009254CB">
              <w:t>604692</w:t>
            </w:r>
          </w:p>
        </w:tc>
      </w:tr>
      <w:tr w:rsidR="00A45B39" w:rsidRPr="009254CB" w14:paraId="405F05F9"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F5" w14:textId="77777777" w:rsidR="00A45B39" w:rsidRPr="009254CB" w:rsidRDefault="00A45B39" w:rsidP="00832792">
            <w:pPr>
              <w:pStyle w:val="tvhtmlmktable1"/>
              <w:spacing w:before="0" w:beforeAutospacing="0" w:after="0" w:afterAutospacing="0"/>
            </w:pPr>
            <w:r w:rsidRPr="009254CB">
              <w:t>19.22.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F6" w14:textId="77777777" w:rsidR="00A45B39" w:rsidRPr="009254CB" w:rsidRDefault="00A45B39" w:rsidP="00832792">
            <w:pPr>
              <w:pStyle w:val="tvhtmlmktable1"/>
              <w:spacing w:before="0" w:beforeAutospacing="0" w:after="0" w:afterAutospacing="0"/>
            </w:pPr>
            <w:r w:rsidRPr="009254CB">
              <w:t>1.22.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F7" w14:textId="77777777" w:rsidR="00A45B39" w:rsidRPr="009254CB" w:rsidRDefault="00A45B39" w:rsidP="00832792">
            <w:pPr>
              <w:jc w:val="center"/>
            </w:pPr>
            <w:r w:rsidRPr="009254CB">
              <w:t>397240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F8" w14:textId="77777777" w:rsidR="00A45B39" w:rsidRPr="009254CB" w:rsidRDefault="00A45B39" w:rsidP="00832792">
            <w:pPr>
              <w:pStyle w:val="tvhtmlmktable1"/>
              <w:spacing w:before="0" w:beforeAutospacing="0" w:after="0" w:afterAutospacing="0"/>
              <w:jc w:val="center"/>
            </w:pPr>
            <w:r w:rsidRPr="009254CB">
              <w:t>604849</w:t>
            </w:r>
          </w:p>
        </w:tc>
      </w:tr>
      <w:tr w:rsidR="00A45B39" w:rsidRPr="009254CB" w14:paraId="405F05FE"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FA" w14:textId="77777777" w:rsidR="00A45B39" w:rsidRPr="009254CB" w:rsidRDefault="00A45B39" w:rsidP="00832792">
            <w:pPr>
              <w:pStyle w:val="tvhtmlmktable1"/>
              <w:spacing w:before="0" w:beforeAutospacing="0" w:after="0" w:afterAutospacing="0"/>
            </w:pPr>
            <w:r w:rsidRPr="009254CB">
              <w:t>19.23.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FB" w14:textId="77777777" w:rsidR="00A45B39" w:rsidRPr="009254CB" w:rsidRDefault="00A45B39" w:rsidP="00832792">
            <w:pPr>
              <w:pStyle w:val="tvhtmlmktable1"/>
              <w:spacing w:before="0" w:beforeAutospacing="0" w:after="0" w:afterAutospacing="0"/>
            </w:pPr>
            <w:r w:rsidRPr="009254CB">
              <w:t>1.23.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5FC" w14:textId="77777777" w:rsidR="00A45B39" w:rsidRPr="009254CB" w:rsidRDefault="00A45B39" w:rsidP="00832792">
            <w:pPr>
              <w:jc w:val="center"/>
            </w:pPr>
            <w:r w:rsidRPr="009254CB">
              <w:t>397120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5FD" w14:textId="77777777" w:rsidR="00A45B39" w:rsidRPr="009254CB" w:rsidRDefault="00A45B39" w:rsidP="00832792">
            <w:pPr>
              <w:pStyle w:val="tvhtmlmktable1"/>
              <w:spacing w:before="0" w:beforeAutospacing="0" w:after="0" w:afterAutospacing="0"/>
              <w:jc w:val="center"/>
            </w:pPr>
            <w:r w:rsidRPr="009254CB">
              <w:t>604740</w:t>
            </w:r>
          </w:p>
        </w:tc>
      </w:tr>
      <w:tr w:rsidR="00A45B39" w:rsidRPr="009254CB" w14:paraId="405F0603"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5FF" w14:textId="77777777" w:rsidR="00A45B39" w:rsidRPr="009254CB" w:rsidRDefault="00A45B39" w:rsidP="00832792">
            <w:pPr>
              <w:pStyle w:val="tvhtmlmktable1"/>
              <w:spacing w:before="0" w:beforeAutospacing="0" w:after="0" w:afterAutospacing="0"/>
            </w:pPr>
            <w:r w:rsidRPr="009254CB">
              <w:t>19.24.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00" w14:textId="77777777" w:rsidR="00A45B39" w:rsidRPr="009254CB" w:rsidRDefault="00A45B39" w:rsidP="00832792">
            <w:pPr>
              <w:pStyle w:val="tvhtmlmktable1"/>
              <w:spacing w:before="0" w:beforeAutospacing="0" w:after="0" w:afterAutospacing="0"/>
            </w:pPr>
            <w:r w:rsidRPr="009254CB">
              <w:t>1.24.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01" w14:textId="77777777" w:rsidR="00A45B39" w:rsidRPr="009254CB" w:rsidRDefault="00A45B39" w:rsidP="00832792">
            <w:pPr>
              <w:jc w:val="center"/>
            </w:pPr>
            <w:r w:rsidRPr="009254CB">
              <w:t>397140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02" w14:textId="77777777" w:rsidR="00A45B39" w:rsidRPr="009254CB" w:rsidRDefault="00A45B39" w:rsidP="00832792">
            <w:pPr>
              <w:pStyle w:val="tvhtmlmktable1"/>
              <w:spacing w:before="0" w:beforeAutospacing="0" w:after="0" w:afterAutospacing="0"/>
              <w:jc w:val="center"/>
            </w:pPr>
            <w:r w:rsidRPr="009254CB">
              <w:t>604726</w:t>
            </w:r>
          </w:p>
        </w:tc>
      </w:tr>
      <w:tr w:rsidR="00A45B39" w:rsidRPr="009254CB" w14:paraId="405F0608"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604" w14:textId="77777777" w:rsidR="00A45B39" w:rsidRPr="009254CB" w:rsidRDefault="00A45B39" w:rsidP="00832792">
            <w:pPr>
              <w:pStyle w:val="tvhtmlmktable1"/>
              <w:spacing w:before="0" w:beforeAutospacing="0" w:after="0" w:afterAutospacing="0"/>
            </w:pPr>
            <w:r w:rsidRPr="009254CB">
              <w:t>19.25.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05" w14:textId="77777777" w:rsidR="00A45B39" w:rsidRPr="009254CB" w:rsidRDefault="00A45B39" w:rsidP="00832792">
            <w:pPr>
              <w:pStyle w:val="tvhtmlmktable1"/>
              <w:spacing w:before="0" w:beforeAutospacing="0" w:after="0" w:afterAutospacing="0"/>
            </w:pPr>
            <w:r w:rsidRPr="009254CB">
              <w:t>1.25.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06" w14:textId="77777777" w:rsidR="00A45B39" w:rsidRPr="009254CB" w:rsidRDefault="00A45B39" w:rsidP="00832792">
            <w:pPr>
              <w:jc w:val="center"/>
            </w:pPr>
            <w:r w:rsidRPr="009254CB">
              <w:t>397040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07" w14:textId="77777777" w:rsidR="00A45B39" w:rsidRPr="009254CB" w:rsidRDefault="00A45B39" w:rsidP="00832792">
            <w:pPr>
              <w:pStyle w:val="tvhtmlmktable1"/>
              <w:spacing w:before="0" w:beforeAutospacing="0" w:after="0" w:afterAutospacing="0"/>
              <w:jc w:val="center"/>
            </w:pPr>
            <w:r w:rsidRPr="009254CB">
              <w:t>604616</w:t>
            </w:r>
          </w:p>
        </w:tc>
      </w:tr>
      <w:tr w:rsidR="00A45B39" w:rsidRPr="009254CB" w14:paraId="405F060D"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609" w14:textId="77777777" w:rsidR="00A45B39" w:rsidRPr="009254CB" w:rsidRDefault="00A45B39" w:rsidP="00832792">
            <w:pPr>
              <w:pStyle w:val="tvhtmlmktable1"/>
              <w:spacing w:before="0" w:beforeAutospacing="0" w:after="0" w:afterAutospacing="0"/>
            </w:pPr>
            <w:r w:rsidRPr="009254CB">
              <w:t>19.26.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0A" w14:textId="77777777" w:rsidR="00A45B39" w:rsidRPr="009254CB" w:rsidRDefault="00A45B39" w:rsidP="00832792">
            <w:pPr>
              <w:pStyle w:val="tvhtmlmktable1"/>
              <w:spacing w:before="0" w:beforeAutospacing="0" w:after="0" w:afterAutospacing="0"/>
            </w:pPr>
            <w:r w:rsidRPr="009254CB">
              <w:t>1.26.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0B" w14:textId="77777777" w:rsidR="00A45B39" w:rsidRPr="009254CB" w:rsidRDefault="00A45B39" w:rsidP="00832792">
            <w:pPr>
              <w:jc w:val="center"/>
            </w:pPr>
            <w:r w:rsidRPr="009254CB">
              <w:t>395790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0C" w14:textId="77777777" w:rsidR="00A45B39" w:rsidRPr="009254CB" w:rsidRDefault="00A45B39" w:rsidP="00832792">
            <w:pPr>
              <w:pStyle w:val="tvhtmlmktable1"/>
              <w:spacing w:before="0" w:beforeAutospacing="0" w:after="0" w:afterAutospacing="0"/>
              <w:jc w:val="center"/>
            </w:pPr>
            <w:r w:rsidRPr="009254CB">
              <w:t>604624</w:t>
            </w:r>
          </w:p>
        </w:tc>
      </w:tr>
      <w:tr w:rsidR="00A45B39" w:rsidRPr="009254CB" w14:paraId="405F0612"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60E" w14:textId="77777777" w:rsidR="00A45B39" w:rsidRPr="009254CB" w:rsidRDefault="00A45B39" w:rsidP="00832792">
            <w:pPr>
              <w:pStyle w:val="tvhtmlmktable1"/>
              <w:spacing w:before="0" w:beforeAutospacing="0" w:after="0" w:afterAutospacing="0"/>
            </w:pPr>
            <w:r w:rsidRPr="009254CB">
              <w:t>19.27.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0F" w14:textId="77777777" w:rsidR="00A45B39" w:rsidRPr="009254CB" w:rsidRDefault="00A45B39" w:rsidP="00832792">
            <w:pPr>
              <w:pStyle w:val="tvhtmlmktable1"/>
              <w:spacing w:before="0" w:beforeAutospacing="0" w:after="0" w:afterAutospacing="0"/>
            </w:pPr>
            <w:r w:rsidRPr="009254CB">
              <w:t>1.27.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10" w14:textId="77777777" w:rsidR="00A45B39" w:rsidRPr="009254CB" w:rsidRDefault="00A45B39" w:rsidP="00832792">
            <w:pPr>
              <w:jc w:val="center"/>
            </w:pPr>
            <w:r w:rsidRPr="009254CB">
              <w:t>396080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11" w14:textId="77777777" w:rsidR="00A45B39" w:rsidRPr="009254CB" w:rsidRDefault="00A45B39" w:rsidP="00832792">
            <w:pPr>
              <w:pStyle w:val="tvhtmlmktable1"/>
              <w:spacing w:before="0" w:beforeAutospacing="0" w:after="0" w:afterAutospacing="0"/>
              <w:jc w:val="center"/>
            </w:pPr>
            <w:r w:rsidRPr="009254CB">
              <w:t>604988</w:t>
            </w:r>
          </w:p>
        </w:tc>
      </w:tr>
      <w:tr w:rsidR="00A45B39" w:rsidRPr="009254CB" w14:paraId="405F0617"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613" w14:textId="77777777" w:rsidR="00A45B39" w:rsidRPr="009254CB" w:rsidRDefault="00A45B39" w:rsidP="00832792">
            <w:pPr>
              <w:pStyle w:val="tvhtmlmktable1"/>
              <w:spacing w:before="0" w:beforeAutospacing="0" w:after="0" w:afterAutospacing="0"/>
            </w:pPr>
            <w:r w:rsidRPr="009254CB">
              <w:t>19.28.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14" w14:textId="77777777" w:rsidR="00A45B39" w:rsidRPr="009254CB" w:rsidRDefault="00A45B39" w:rsidP="00832792">
            <w:pPr>
              <w:pStyle w:val="tvhtmlmktable1"/>
              <w:spacing w:before="0" w:beforeAutospacing="0" w:after="0" w:afterAutospacing="0"/>
            </w:pPr>
            <w:r w:rsidRPr="009254CB">
              <w:t>1.28.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15" w14:textId="77777777" w:rsidR="00A45B39" w:rsidRPr="009254CB" w:rsidRDefault="00A45B39" w:rsidP="00832792">
            <w:pPr>
              <w:jc w:val="center"/>
            </w:pPr>
            <w:r w:rsidRPr="009254CB">
              <w:t>396160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16" w14:textId="77777777" w:rsidR="00A45B39" w:rsidRPr="009254CB" w:rsidRDefault="00A45B39" w:rsidP="00832792">
            <w:pPr>
              <w:pStyle w:val="tvhtmlmktable1"/>
              <w:spacing w:before="0" w:beforeAutospacing="0" w:after="0" w:afterAutospacing="0"/>
              <w:jc w:val="center"/>
            </w:pPr>
            <w:r w:rsidRPr="009254CB">
              <w:t>604961</w:t>
            </w:r>
          </w:p>
        </w:tc>
      </w:tr>
      <w:tr w:rsidR="00A45B39" w:rsidRPr="009254CB" w14:paraId="405F061C"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618" w14:textId="77777777" w:rsidR="00A45B39" w:rsidRPr="009254CB" w:rsidRDefault="00A45B39" w:rsidP="00832792">
            <w:pPr>
              <w:pStyle w:val="tvhtmlmktable1"/>
              <w:spacing w:before="0" w:beforeAutospacing="0" w:after="0" w:afterAutospacing="0"/>
            </w:pPr>
            <w:r w:rsidRPr="009254CB">
              <w:t>19.29.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19" w14:textId="77777777" w:rsidR="00A45B39" w:rsidRPr="009254CB" w:rsidRDefault="00A45B39" w:rsidP="00832792">
            <w:pPr>
              <w:pStyle w:val="tvhtmlmktable1"/>
              <w:spacing w:before="0" w:beforeAutospacing="0" w:after="0" w:afterAutospacing="0"/>
            </w:pPr>
            <w:r w:rsidRPr="009254CB">
              <w:t>1.29.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1A" w14:textId="77777777" w:rsidR="00A45B39" w:rsidRPr="009254CB" w:rsidRDefault="00A45B39" w:rsidP="00832792">
            <w:pPr>
              <w:jc w:val="center"/>
            </w:pPr>
            <w:r w:rsidRPr="009254CB">
              <w:t>396280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1B" w14:textId="77777777" w:rsidR="00A45B39" w:rsidRPr="009254CB" w:rsidRDefault="00A45B39" w:rsidP="00832792">
            <w:pPr>
              <w:pStyle w:val="tvhtmlmktable1"/>
              <w:spacing w:before="0" w:beforeAutospacing="0" w:after="0" w:afterAutospacing="0"/>
              <w:jc w:val="center"/>
            </w:pPr>
            <w:r w:rsidRPr="009254CB">
              <w:t>605082</w:t>
            </w:r>
          </w:p>
        </w:tc>
      </w:tr>
      <w:tr w:rsidR="00A45B39" w:rsidRPr="009254CB" w14:paraId="405F0621"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61D" w14:textId="77777777" w:rsidR="00A45B39" w:rsidRPr="009254CB" w:rsidRDefault="00A45B39" w:rsidP="00832792">
            <w:pPr>
              <w:pStyle w:val="tvhtmlmktable1"/>
              <w:spacing w:before="0" w:beforeAutospacing="0" w:after="0" w:afterAutospacing="0"/>
            </w:pPr>
            <w:r w:rsidRPr="009254CB">
              <w:t>19.30.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1E" w14:textId="77777777" w:rsidR="00A45B39" w:rsidRPr="009254CB" w:rsidRDefault="00A45B39" w:rsidP="00832792">
            <w:pPr>
              <w:pStyle w:val="tvhtmlmktable1"/>
              <w:spacing w:before="0" w:beforeAutospacing="0" w:after="0" w:afterAutospacing="0"/>
            </w:pPr>
            <w:r w:rsidRPr="009254CB">
              <w:t>1.30.</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1F" w14:textId="77777777" w:rsidR="00A45B39" w:rsidRPr="009254CB" w:rsidRDefault="00A45B39" w:rsidP="00832792">
            <w:pPr>
              <w:jc w:val="center"/>
            </w:pPr>
            <w:r w:rsidRPr="009254CB">
              <w:t>396220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20" w14:textId="77777777" w:rsidR="00A45B39" w:rsidRPr="009254CB" w:rsidRDefault="00A45B39" w:rsidP="00832792">
            <w:pPr>
              <w:pStyle w:val="tvhtmlmktable1"/>
              <w:spacing w:before="0" w:beforeAutospacing="0" w:after="0" w:afterAutospacing="0"/>
              <w:jc w:val="center"/>
            </w:pPr>
            <w:r w:rsidRPr="009254CB">
              <w:t>605207</w:t>
            </w:r>
          </w:p>
        </w:tc>
      </w:tr>
      <w:tr w:rsidR="00A45B39" w:rsidRPr="009254CB" w14:paraId="405F0626"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622" w14:textId="77777777" w:rsidR="00A45B39" w:rsidRPr="009254CB" w:rsidRDefault="00A45B39" w:rsidP="00832792">
            <w:pPr>
              <w:pStyle w:val="tvhtmlmktable1"/>
              <w:spacing w:before="0" w:beforeAutospacing="0" w:after="0" w:afterAutospacing="0"/>
            </w:pPr>
            <w:r w:rsidRPr="009254CB">
              <w:t>19.31.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23" w14:textId="77777777" w:rsidR="00A45B39" w:rsidRPr="009254CB" w:rsidRDefault="00A45B39" w:rsidP="00832792">
            <w:pPr>
              <w:pStyle w:val="tvhtmlmktable1"/>
              <w:spacing w:before="0" w:beforeAutospacing="0" w:after="0" w:afterAutospacing="0"/>
            </w:pPr>
            <w:r w:rsidRPr="009254CB">
              <w:t>1.31.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24" w14:textId="77777777" w:rsidR="00A45B39" w:rsidRPr="009254CB" w:rsidRDefault="00A45B39" w:rsidP="00832792">
            <w:pPr>
              <w:jc w:val="center"/>
            </w:pPr>
            <w:r w:rsidRPr="009254CB">
              <w:t>395980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25" w14:textId="77777777" w:rsidR="00A45B39" w:rsidRPr="009254CB" w:rsidRDefault="00A45B39" w:rsidP="00832792">
            <w:pPr>
              <w:pStyle w:val="tvhtmlmktable1"/>
              <w:spacing w:before="0" w:beforeAutospacing="0" w:after="0" w:afterAutospacing="0"/>
              <w:jc w:val="center"/>
            </w:pPr>
            <w:r w:rsidRPr="009254CB">
              <w:t>605432</w:t>
            </w:r>
          </w:p>
        </w:tc>
      </w:tr>
      <w:tr w:rsidR="00A45B39" w:rsidRPr="009254CB" w14:paraId="405F062B"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627" w14:textId="77777777" w:rsidR="00A45B39" w:rsidRPr="009254CB" w:rsidRDefault="00A45B39" w:rsidP="00832792">
            <w:pPr>
              <w:pStyle w:val="tvhtmlmktable1"/>
              <w:spacing w:before="0" w:beforeAutospacing="0" w:after="0" w:afterAutospacing="0"/>
            </w:pPr>
            <w:r w:rsidRPr="009254CB">
              <w:t>19.32.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28" w14:textId="77777777" w:rsidR="00A45B39" w:rsidRPr="009254CB" w:rsidRDefault="00A45B39" w:rsidP="00832792">
            <w:pPr>
              <w:pStyle w:val="tvhtmlmktable1"/>
              <w:spacing w:before="0" w:beforeAutospacing="0" w:after="0" w:afterAutospacing="0"/>
            </w:pPr>
            <w:r w:rsidRPr="009254CB">
              <w:t>1.32.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29" w14:textId="77777777" w:rsidR="00A45B39" w:rsidRPr="009254CB" w:rsidRDefault="00A45B39" w:rsidP="00832792">
            <w:pPr>
              <w:jc w:val="center"/>
            </w:pPr>
            <w:r w:rsidRPr="009254CB">
              <w:t>395830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2A" w14:textId="77777777" w:rsidR="00A45B39" w:rsidRPr="009254CB" w:rsidRDefault="00A45B39" w:rsidP="00832792">
            <w:pPr>
              <w:pStyle w:val="tvhtmlmktable1"/>
              <w:spacing w:before="0" w:beforeAutospacing="0" w:after="0" w:afterAutospacing="0"/>
              <w:jc w:val="center"/>
            </w:pPr>
            <w:r w:rsidRPr="009254CB">
              <w:t>605275</w:t>
            </w:r>
          </w:p>
        </w:tc>
      </w:tr>
      <w:tr w:rsidR="00A45B39" w:rsidRPr="009254CB" w14:paraId="405F0630"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62C" w14:textId="77777777" w:rsidR="00A45B39" w:rsidRPr="009254CB" w:rsidRDefault="00A45B39" w:rsidP="00832792">
            <w:pPr>
              <w:pStyle w:val="tvhtmlmktable1"/>
              <w:spacing w:before="0" w:beforeAutospacing="0" w:after="0" w:afterAutospacing="0"/>
            </w:pPr>
            <w:r w:rsidRPr="009254CB">
              <w:t>19.33.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2D" w14:textId="77777777" w:rsidR="00A45B39" w:rsidRPr="009254CB" w:rsidRDefault="00A45B39" w:rsidP="00832792">
            <w:pPr>
              <w:pStyle w:val="tvhtmlmktable1"/>
              <w:spacing w:before="0" w:beforeAutospacing="0" w:after="0" w:afterAutospacing="0"/>
            </w:pPr>
            <w:r w:rsidRPr="009254CB">
              <w:t>1.33.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2E" w14:textId="77777777" w:rsidR="00A45B39" w:rsidRPr="009254CB" w:rsidRDefault="00A45B39" w:rsidP="00832792">
            <w:pPr>
              <w:jc w:val="center"/>
            </w:pPr>
            <w:r w:rsidRPr="009254CB">
              <w:t>395780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2F" w14:textId="77777777" w:rsidR="00A45B39" w:rsidRPr="009254CB" w:rsidRDefault="00A45B39" w:rsidP="00832792">
            <w:pPr>
              <w:pStyle w:val="tvhtmlmktable1"/>
              <w:spacing w:before="0" w:beforeAutospacing="0" w:after="0" w:afterAutospacing="0"/>
              <w:jc w:val="center"/>
            </w:pPr>
            <w:r w:rsidRPr="009254CB">
              <w:t>605317</w:t>
            </w:r>
          </w:p>
        </w:tc>
      </w:tr>
      <w:tr w:rsidR="00A45B39" w:rsidRPr="009254CB" w14:paraId="405F0635" w14:textId="77777777" w:rsidTr="009E12B3">
        <w:trPr>
          <w:trHeight w:val="60"/>
        </w:trPr>
        <w:tc>
          <w:tcPr>
            <w:tcW w:w="904" w:type="pct"/>
            <w:tcBorders>
              <w:top w:val="outset" w:sz="6" w:space="0" w:color="000000"/>
              <w:left w:val="outset" w:sz="6" w:space="0" w:color="000000"/>
              <w:bottom w:val="outset" w:sz="6" w:space="0" w:color="000000"/>
              <w:right w:val="outset" w:sz="6" w:space="0" w:color="000000"/>
            </w:tcBorders>
            <w:vAlign w:val="center"/>
          </w:tcPr>
          <w:p w14:paraId="405F0631" w14:textId="77777777" w:rsidR="00A45B39" w:rsidRPr="009254CB" w:rsidRDefault="00A45B39" w:rsidP="00832792">
            <w:pPr>
              <w:pStyle w:val="tvhtmlmktable1"/>
              <w:spacing w:before="0" w:beforeAutospacing="0" w:after="0" w:afterAutospacing="0"/>
            </w:pPr>
            <w:r w:rsidRPr="009254CB">
              <w:t>19.34.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32" w14:textId="77777777" w:rsidR="00A45B39" w:rsidRPr="009254CB" w:rsidRDefault="00A45B39" w:rsidP="00832792">
            <w:pPr>
              <w:pStyle w:val="tvhtmlmktable1"/>
              <w:spacing w:before="0" w:beforeAutospacing="0" w:after="0" w:afterAutospacing="0"/>
            </w:pPr>
            <w:r w:rsidRPr="009254CB">
              <w:t>1.34.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33" w14:textId="77777777" w:rsidR="00A45B39" w:rsidRPr="009254CB" w:rsidRDefault="00A45B39" w:rsidP="00832792">
            <w:pPr>
              <w:jc w:val="center"/>
            </w:pPr>
            <w:r w:rsidRPr="009254CB">
              <w:t>395440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34" w14:textId="77777777" w:rsidR="00A45B39" w:rsidRPr="009254CB" w:rsidRDefault="00A45B39" w:rsidP="00832792">
            <w:pPr>
              <w:pStyle w:val="tvhtmlmktable1"/>
              <w:spacing w:before="0" w:beforeAutospacing="0" w:after="0" w:afterAutospacing="0"/>
              <w:jc w:val="center"/>
            </w:pPr>
            <w:r w:rsidRPr="009254CB">
              <w:t>604961</w:t>
            </w:r>
          </w:p>
        </w:tc>
      </w:tr>
    </w:tbl>
    <w:p w14:paraId="405F0636" w14:textId="77777777" w:rsidR="00A45B39" w:rsidRPr="009254CB" w:rsidRDefault="00A45B39" w:rsidP="00832792">
      <w:pPr>
        <w:pStyle w:val="tvhtmlmktable1"/>
        <w:spacing w:before="0" w:beforeAutospacing="0" w:after="0" w:afterAutospacing="0"/>
        <w:rPr>
          <w:sz w:val="28"/>
          <w:szCs w:val="28"/>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F0637" w14:textId="77777777" w:rsidR="00A45B39" w:rsidRPr="009254CB" w:rsidRDefault="00A45B39" w:rsidP="00832792">
      <w:pPr>
        <w:pStyle w:val="tvhtmlmktable1"/>
        <w:spacing w:before="0" w:beforeAutospacing="0" w:after="0" w:afterAutospacing="0"/>
        <w:rPr>
          <w:sz w:val="28"/>
          <w:szCs w:val="28"/>
        </w:rPr>
      </w:pPr>
    </w:p>
    <w:p w14:paraId="1C14A317" w14:textId="77777777" w:rsidR="00DE26E1" w:rsidRDefault="00DE26E1">
      <w:pPr>
        <w:spacing w:after="200" w:line="276" w:lineRule="auto"/>
        <w:rPr>
          <w:sz w:val="28"/>
          <w:szCs w:val="28"/>
          <w:lang w:val="lv-LV" w:eastAsia="lv-LV"/>
        </w:rPr>
      </w:pPr>
      <w:r>
        <w:rPr>
          <w:sz w:val="28"/>
          <w:szCs w:val="28"/>
        </w:rPr>
        <w:br w:type="page"/>
      </w:r>
    </w:p>
    <w:p w14:paraId="405F0638" w14:textId="132F63CE" w:rsidR="00A45B39" w:rsidRDefault="00A45B39" w:rsidP="009E12B3">
      <w:pPr>
        <w:pStyle w:val="tvhtmlmktable1"/>
        <w:spacing w:before="0" w:beforeAutospacing="0" w:after="0" w:afterAutospacing="0"/>
        <w:ind w:firstLine="709"/>
        <w:rPr>
          <w:sz w:val="28"/>
          <w:szCs w:val="28"/>
        </w:rPr>
      </w:pPr>
      <w:r w:rsidRPr="009254CB">
        <w:rPr>
          <w:sz w:val="28"/>
          <w:szCs w:val="28"/>
        </w:rPr>
        <w:lastRenderedPageBreak/>
        <w:t>20. Neitrālās zonas 2.daļas ārējo robežu koordinātas:</w:t>
      </w:r>
    </w:p>
    <w:p w14:paraId="55642FC5" w14:textId="77777777" w:rsidR="009E12B3" w:rsidRPr="009254CB" w:rsidRDefault="009E12B3" w:rsidP="009E12B3">
      <w:pPr>
        <w:pStyle w:val="tvhtmlmktable1"/>
        <w:spacing w:before="0" w:beforeAutospacing="0" w:after="0" w:afterAutospacing="0"/>
        <w:ind w:firstLine="709"/>
        <w:rPr>
          <w:sz w:val="28"/>
          <w:szCs w:val="28"/>
        </w:rPr>
      </w:pPr>
    </w:p>
    <w:p w14:paraId="405F0639" w14:textId="77777777" w:rsidR="00A45B39" w:rsidRPr="009254CB" w:rsidRDefault="00A45B39" w:rsidP="00832792">
      <w:pPr>
        <w:pStyle w:val="tvhtmlmktable1"/>
        <w:spacing w:before="0" w:beforeAutospacing="0" w:after="0" w:afterAutospacing="0"/>
        <w:jc w:val="center"/>
        <w:sectPr w:rsidR="00A45B39" w:rsidRPr="009254CB" w:rsidSect="00BC062C">
          <w:type w:val="continuous"/>
          <w:pgSz w:w="11906" w:h="16838"/>
          <w:pgMar w:top="1418" w:right="1134" w:bottom="1134" w:left="1701" w:header="709" w:footer="550" w:gutter="0"/>
          <w:cols w:space="708"/>
          <w:titlePg/>
          <w:docGrid w:linePitch="360"/>
        </w:sectPr>
      </w:pPr>
    </w:p>
    <w:tbl>
      <w:tblPr>
        <w:tblW w:w="4996"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67"/>
        <w:gridCol w:w="1148"/>
        <w:gridCol w:w="1148"/>
        <w:gridCol w:w="1145"/>
      </w:tblGrid>
      <w:tr w:rsidR="00A45B39" w:rsidRPr="009254CB" w14:paraId="405F063E" w14:textId="77777777" w:rsidTr="009E12B3">
        <w:trPr>
          <w:trHeight w:val="60"/>
        </w:trPr>
        <w:tc>
          <w:tcPr>
            <w:tcW w:w="903" w:type="pct"/>
            <w:tcBorders>
              <w:top w:val="outset" w:sz="6" w:space="0" w:color="000000"/>
              <w:left w:val="outset" w:sz="6" w:space="0" w:color="000000"/>
              <w:bottom w:val="outset" w:sz="6" w:space="0" w:color="000000"/>
              <w:right w:val="outset" w:sz="6" w:space="0" w:color="000000"/>
            </w:tcBorders>
            <w:vAlign w:val="center"/>
          </w:tcPr>
          <w:p w14:paraId="405F063A" w14:textId="77777777" w:rsidR="00A45B39" w:rsidRPr="009254CB" w:rsidRDefault="00A45B39" w:rsidP="00832792">
            <w:pPr>
              <w:pStyle w:val="tvhtmlmktable1"/>
              <w:spacing w:before="0" w:beforeAutospacing="0" w:after="0" w:afterAutospacing="0"/>
              <w:jc w:val="center"/>
            </w:pPr>
            <w:r w:rsidRPr="009254CB">
              <w:lastRenderedPageBreak/>
              <w:t>Nr.</w:t>
            </w:r>
            <w:r w:rsidRPr="009254CB">
              <w:br/>
              <w:t>p.k.</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3B" w14:textId="77777777" w:rsidR="00A45B39" w:rsidRPr="009254CB" w:rsidRDefault="00A45B39" w:rsidP="00832792">
            <w:pPr>
              <w:pStyle w:val="tvhtmlmktable1"/>
              <w:spacing w:before="0" w:beforeAutospacing="0" w:after="0" w:afterAutospacing="0"/>
              <w:jc w:val="center"/>
            </w:pPr>
            <w:r w:rsidRPr="009254CB">
              <w:t>Koordinātu punkti</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3C" w14:textId="77777777" w:rsidR="00A45B39" w:rsidRPr="009254CB" w:rsidRDefault="00A45B39" w:rsidP="00832792">
            <w:pPr>
              <w:pStyle w:val="tvhtmlmktable1"/>
              <w:spacing w:before="0" w:beforeAutospacing="0" w:after="0" w:afterAutospacing="0"/>
              <w:jc w:val="center"/>
            </w:pPr>
            <w:r w:rsidRPr="009254CB">
              <w:t>x koordināta</w:t>
            </w:r>
          </w:p>
        </w:tc>
        <w:tc>
          <w:tcPr>
            <w:tcW w:w="1351" w:type="pct"/>
            <w:tcBorders>
              <w:top w:val="outset" w:sz="6" w:space="0" w:color="000000"/>
              <w:left w:val="outset" w:sz="6" w:space="0" w:color="000000"/>
              <w:bottom w:val="outset" w:sz="6" w:space="0" w:color="000000"/>
              <w:right w:val="outset" w:sz="6" w:space="0" w:color="000000"/>
            </w:tcBorders>
            <w:vAlign w:val="center"/>
          </w:tcPr>
          <w:p w14:paraId="405F063D" w14:textId="77777777" w:rsidR="00A45B39" w:rsidRPr="009254CB" w:rsidRDefault="00A45B39" w:rsidP="00832792">
            <w:pPr>
              <w:pStyle w:val="tvhtmlmktable1"/>
              <w:spacing w:before="0" w:beforeAutospacing="0" w:after="0" w:afterAutospacing="0"/>
              <w:jc w:val="center"/>
            </w:pPr>
            <w:r w:rsidRPr="009254CB">
              <w:t>y koordināta</w:t>
            </w:r>
          </w:p>
        </w:tc>
      </w:tr>
      <w:tr w:rsidR="00A45B39" w:rsidRPr="009254CB" w14:paraId="405F0643" w14:textId="77777777" w:rsidTr="009E12B3">
        <w:trPr>
          <w:trHeight w:val="60"/>
        </w:trPr>
        <w:tc>
          <w:tcPr>
            <w:tcW w:w="903" w:type="pct"/>
            <w:tcBorders>
              <w:top w:val="outset" w:sz="6" w:space="0" w:color="000000"/>
              <w:left w:val="outset" w:sz="6" w:space="0" w:color="000000"/>
              <w:bottom w:val="outset" w:sz="6" w:space="0" w:color="000000"/>
              <w:right w:val="outset" w:sz="6" w:space="0" w:color="000000"/>
            </w:tcBorders>
            <w:vAlign w:val="center"/>
          </w:tcPr>
          <w:p w14:paraId="405F063F" w14:textId="77777777" w:rsidR="00A45B39" w:rsidRPr="009254CB" w:rsidRDefault="00A45B39" w:rsidP="00832792">
            <w:pPr>
              <w:pStyle w:val="tvhtmlmktable1"/>
              <w:spacing w:before="0" w:beforeAutospacing="0" w:after="0" w:afterAutospacing="0"/>
            </w:pPr>
            <w:r w:rsidRPr="009254CB">
              <w:t>20.1.</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40" w14:textId="77777777" w:rsidR="00A45B39" w:rsidRPr="009254CB" w:rsidRDefault="00A45B39" w:rsidP="00832792">
            <w:pPr>
              <w:pStyle w:val="tvhtmlmktable1"/>
              <w:spacing w:before="0" w:beforeAutospacing="0" w:after="0" w:afterAutospacing="0"/>
            </w:pPr>
            <w:r w:rsidRPr="009254CB">
              <w:t>2.1.</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F0641" w14:textId="77777777" w:rsidR="00A45B39" w:rsidRPr="009254CB" w:rsidRDefault="00A45B39" w:rsidP="00832792">
            <w:pPr>
              <w:pStyle w:val="tvhtmlmktable1"/>
              <w:spacing w:before="0" w:beforeAutospacing="0" w:after="0" w:afterAutospacing="0"/>
              <w:jc w:val="center"/>
            </w:pPr>
            <w:r w:rsidRPr="009254CB">
              <w:t>401720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42" w14:textId="77777777" w:rsidR="00A45B39" w:rsidRPr="009254CB" w:rsidRDefault="00A45B39" w:rsidP="00832792">
            <w:pPr>
              <w:pStyle w:val="tvhtmlmktable1"/>
              <w:spacing w:before="0" w:beforeAutospacing="0" w:after="0" w:afterAutospacing="0"/>
              <w:jc w:val="center"/>
            </w:pPr>
            <w:r w:rsidRPr="009254CB">
              <w:t>607332</w:t>
            </w:r>
          </w:p>
        </w:tc>
      </w:tr>
      <w:tr w:rsidR="00A45B39" w:rsidRPr="009254CB" w14:paraId="405F0648" w14:textId="77777777" w:rsidTr="009E12B3">
        <w:trPr>
          <w:trHeight w:val="60"/>
        </w:trPr>
        <w:tc>
          <w:tcPr>
            <w:tcW w:w="903" w:type="pct"/>
            <w:tcBorders>
              <w:top w:val="outset" w:sz="6" w:space="0" w:color="000000"/>
              <w:left w:val="outset" w:sz="6" w:space="0" w:color="000000"/>
              <w:bottom w:val="outset" w:sz="6" w:space="0" w:color="000000"/>
              <w:right w:val="outset" w:sz="6" w:space="0" w:color="000000"/>
            </w:tcBorders>
            <w:vAlign w:val="center"/>
          </w:tcPr>
          <w:p w14:paraId="405F0644" w14:textId="77777777" w:rsidR="00A45B39" w:rsidRPr="009254CB" w:rsidRDefault="00A45B39" w:rsidP="00832792">
            <w:pPr>
              <w:pStyle w:val="tvhtmlmktable1"/>
              <w:spacing w:before="0" w:beforeAutospacing="0" w:after="0" w:afterAutospacing="0"/>
            </w:pPr>
            <w:r w:rsidRPr="009254CB">
              <w:t>20.2.</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45" w14:textId="77777777" w:rsidR="00A45B39" w:rsidRPr="009254CB" w:rsidRDefault="00A45B39" w:rsidP="00832792">
            <w:pPr>
              <w:pStyle w:val="tvhtmlmktable1"/>
              <w:spacing w:before="0" w:beforeAutospacing="0" w:after="0" w:afterAutospacing="0"/>
            </w:pPr>
            <w:r w:rsidRPr="009254CB">
              <w:t>2.2.</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F0646" w14:textId="77777777" w:rsidR="00A45B39" w:rsidRPr="009254CB" w:rsidRDefault="00A45B39" w:rsidP="00832792">
            <w:pPr>
              <w:pStyle w:val="tvhtmlmktable1"/>
              <w:spacing w:before="0" w:beforeAutospacing="0" w:after="0" w:afterAutospacing="0"/>
              <w:jc w:val="center"/>
            </w:pPr>
            <w:r w:rsidRPr="009254CB">
              <w:t>401820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47" w14:textId="77777777" w:rsidR="00A45B39" w:rsidRPr="009254CB" w:rsidRDefault="00A45B39" w:rsidP="00832792">
            <w:pPr>
              <w:pStyle w:val="tvhtmlmktable1"/>
              <w:spacing w:before="0" w:beforeAutospacing="0" w:after="0" w:afterAutospacing="0"/>
              <w:jc w:val="center"/>
            </w:pPr>
            <w:r w:rsidRPr="009254CB">
              <w:t>607376</w:t>
            </w:r>
          </w:p>
        </w:tc>
      </w:tr>
      <w:tr w:rsidR="00A45B39" w:rsidRPr="009254CB" w14:paraId="405F064D" w14:textId="77777777" w:rsidTr="009E12B3">
        <w:trPr>
          <w:trHeight w:val="60"/>
        </w:trPr>
        <w:tc>
          <w:tcPr>
            <w:tcW w:w="903" w:type="pct"/>
            <w:tcBorders>
              <w:top w:val="outset" w:sz="6" w:space="0" w:color="000000"/>
              <w:left w:val="outset" w:sz="6" w:space="0" w:color="000000"/>
              <w:bottom w:val="outset" w:sz="6" w:space="0" w:color="000000"/>
              <w:right w:val="outset" w:sz="6" w:space="0" w:color="000000"/>
            </w:tcBorders>
            <w:vAlign w:val="center"/>
          </w:tcPr>
          <w:p w14:paraId="405F0649" w14:textId="77777777" w:rsidR="00A45B39" w:rsidRPr="009254CB" w:rsidRDefault="00A45B39" w:rsidP="00832792">
            <w:pPr>
              <w:pStyle w:val="tvhtmlmktable1"/>
              <w:spacing w:before="0" w:beforeAutospacing="0" w:after="0" w:afterAutospacing="0"/>
            </w:pPr>
            <w:r w:rsidRPr="009254CB">
              <w:t>20.3.</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4A" w14:textId="77777777" w:rsidR="00A45B39" w:rsidRPr="009254CB" w:rsidRDefault="00A45B39" w:rsidP="00832792">
            <w:pPr>
              <w:pStyle w:val="tvhtmlmktable1"/>
              <w:spacing w:before="0" w:beforeAutospacing="0" w:after="0" w:afterAutospacing="0"/>
            </w:pPr>
            <w:r w:rsidRPr="009254CB">
              <w:t>2.3.</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F064B" w14:textId="77777777" w:rsidR="00A45B39" w:rsidRPr="009254CB" w:rsidRDefault="00A45B39" w:rsidP="00832792">
            <w:pPr>
              <w:pStyle w:val="tvhtmlmktable1"/>
              <w:spacing w:before="0" w:beforeAutospacing="0" w:after="0" w:afterAutospacing="0"/>
              <w:jc w:val="center"/>
            </w:pPr>
            <w:r w:rsidRPr="009254CB">
              <w:t>401870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4C" w14:textId="77777777" w:rsidR="00A45B39" w:rsidRPr="009254CB" w:rsidRDefault="00A45B39" w:rsidP="00832792">
            <w:pPr>
              <w:pStyle w:val="tvhtmlmktable1"/>
              <w:spacing w:before="0" w:beforeAutospacing="0" w:after="0" w:afterAutospacing="0"/>
              <w:jc w:val="center"/>
            </w:pPr>
            <w:r w:rsidRPr="009254CB">
              <w:t>607382</w:t>
            </w:r>
          </w:p>
        </w:tc>
      </w:tr>
      <w:tr w:rsidR="00A45B39" w:rsidRPr="009254CB" w14:paraId="405F0652" w14:textId="77777777" w:rsidTr="009E12B3">
        <w:trPr>
          <w:trHeight w:val="60"/>
        </w:trPr>
        <w:tc>
          <w:tcPr>
            <w:tcW w:w="903" w:type="pct"/>
            <w:tcBorders>
              <w:top w:val="outset" w:sz="6" w:space="0" w:color="000000"/>
              <w:left w:val="outset" w:sz="6" w:space="0" w:color="000000"/>
              <w:bottom w:val="outset" w:sz="6" w:space="0" w:color="000000"/>
              <w:right w:val="outset" w:sz="6" w:space="0" w:color="000000"/>
            </w:tcBorders>
            <w:vAlign w:val="center"/>
          </w:tcPr>
          <w:p w14:paraId="405F064E" w14:textId="77777777" w:rsidR="00A45B39" w:rsidRPr="009254CB" w:rsidRDefault="00A45B39" w:rsidP="00832792">
            <w:pPr>
              <w:pStyle w:val="tvhtmlmktable1"/>
              <w:spacing w:before="0" w:beforeAutospacing="0" w:after="0" w:afterAutospacing="0"/>
            </w:pPr>
            <w:r w:rsidRPr="009254CB">
              <w:t>20.4.</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4F" w14:textId="77777777" w:rsidR="00A45B39" w:rsidRPr="009254CB" w:rsidRDefault="00A45B39" w:rsidP="00832792">
            <w:pPr>
              <w:pStyle w:val="tvhtmlmktable1"/>
              <w:spacing w:before="0" w:beforeAutospacing="0" w:after="0" w:afterAutospacing="0"/>
            </w:pPr>
            <w:r w:rsidRPr="009254CB">
              <w:t>2.4.</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F0650" w14:textId="77777777" w:rsidR="00A45B39" w:rsidRPr="009254CB" w:rsidRDefault="00A45B39" w:rsidP="00832792">
            <w:pPr>
              <w:pStyle w:val="tvhtmlmktable1"/>
              <w:spacing w:before="0" w:beforeAutospacing="0" w:after="0" w:afterAutospacing="0"/>
              <w:jc w:val="center"/>
            </w:pPr>
            <w:r w:rsidRPr="009254CB">
              <w:t>401960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51" w14:textId="77777777" w:rsidR="00A45B39" w:rsidRPr="009254CB" w:rsidRDefault="00A45B39" w:rsidP="00832792">
            <w:pPr>
              <w:pStyle w:val="tvhtmlmktable1"/>
              <w:spacing w:before="0" w:beforeAutospacing="0" w:after="0" w:afterAutospacing="0"/>
              <w:jc w:val="center"/>
            </w:pPr>
            <w:r w:rsidRPr="009254CB">
              <w:t>607410</w:t>
            </w:r>
          </w:p>
        </w:tc>
      </w:tr>
      <w:tr w:rsidR="00A45B39" w:rsidRPr="009254CB" w14:paraId="405F0657" w14:textId="77777777" w:rsidTr="009E12B3">
        <w:trPr>
          <w:trHeight w:val="60"/>
        </w:trPr>
        <w:tc>
          <w:tcPr>
            <w:tcW w:w="903" w:type="pct"/>
            <w:tcBorders>
              <w:top w:val="outset" w:sz="6" w:space="0" w:color="000000"/>
              <w:left w:val="outset" w:sz="6" w:space="0" w:color="000000"/>
              <w:bottom w:val="outset" w:sz="6" w:space="0" w:color="000000"/>
              <w:right w:val="outset" w:sz="6" w:space="0" w:color="000000"/>
            </w:tcBorders>
            <w:vAlign w:val="center"/>
          </w:tcPr>
          <w:p w14:paraId="405F0653" w14:textId="77777777" w:rsidR="00A45B39" w:rsidRPr="009254CB" w:rsidRDefault="00A45B39" w:rsidP="00832792">
            <w:pPr>
              <w:pStyle w:val="tvhtmlmktable1"/>
              <w:spacing w:before="0" w:beforeAutospacing="0" w:after="0" w:afterAutospacing="0"/>
            </w:pPr>
            <w:r w:rsidRPr="009254CB">
              <w:lastRenderedPageBreak/>
              <w:t>20.5.</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54" w14:textId="77777777" w:rsidR="00A45B39" w:rsidRPr="009254CB" w:rsidRDefault="00A45B39" w:rsidP="00832792">
            <w:pPr>
              <w:pStyle w:val="tvhtmlmktable1"/>
              <w:spacing w:before="0" w:beforeAutospacing="0" w:after="0" w:afterAutospacing="0"/>
            </w:pPr>
            <w:r w:rsidRPr="009254CB">
              <w:t>2.5.</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F0655" w14:textId="77777777" w:rsidR="00A45B39" w:rsidRPr="009254CB" w:rsidRDefault="00A45B39" w:rsidP="00832792">
            <w:pPr>
              <w:pStyle w:val="tvhtmlmktable1"/>
              <w:spacing w:before="0" w:beforeAutospacing="0" w:after="0" w:afterAutospacing="0"/>
              <w:jc w:val="center"/>
            </w:pPr>
            <w:r w:rsidRPr="009254CB">
              <w:t>402000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56" w14:textId="77777777" w:rsidR="00A45B39" w:rsidRPr="009254CB" w:rsidRDefault="00A45B39" w:rsidP="00832792">
            <w:pPr>
              <w:pStyle w:val="tvhtmlmktable1"/>
              <w:spacing w:before="0" w:beforeAutospacing="0" w:after="0" w:afterAutospacing="0"/>
              <w:jc w:val="center"/>
            </w:pPr>
            <w:r w:rsidRPr="009254CB">
              <w:t>607447</w:t>
            </w:r>
          </w:p>
        </w:tc>
      </w:tr>
      <w:tr w:rsidR="00A45B39" w:rsidRPr="009254CB" w14:paraId="405F065C" w14:textId="77777777" w:rsidTr="009E12B3">
        <w:trPr>
          <w:trHeight w:val="60"/>
        </w:trPr>
        <w:tc>
          <w:tcPr>
            <w:tcW w:w="903" w:type="pct"/>
            <w:tcBorders>
              <w:top w:val="outset" w:sz="6" w:space="0" w:color="000000"/>
              <w:left w:val="outset" w:sz="6" w:space="0" w:color="000000"/>
              <w:bottom w:val="outset" w:sz="6" w:space="0" w:color="000000"/>
              <w:right w:val="outset" w:sz="6" w:space="0" w:color="000000"/>
            </w:tcBorders>
            <w:vAlign w:val="center"/>
          </w:tcPr>
          <w:p w14:paraId="405F0658" w14:textId="77777777" w:rsidR="00A45B39" w:rsidRPr="009254CB" w:rsidRDefault="00A45B39" w:rsidP="00832792">
            <w:pPr>
              <w:pStyle w:val="tvhtmlmktable1"/>
              <w:spacing w:before="0" w:beforeAutospacing="0" w:after="0" w:afterAutospacing="0"/>
            </w:pPr>
            <w:r w:rsidRPr="009254CB">
              <w:t>20.6.</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59" w14:textId="77777777" w:rsidR="00A45B39" w:rsidRPr="009254CB" w:rsidRDefault="00A45B39" w:rsidP="00832792">
            <w:pPr>
              <w:pStyle w:val="tvhtmlmktable1"/>
              <w:spacing w:before="0" w:beforeAutospacing="0" w:after="0" w:afterAutospacing="0"/>
            </w:pPr>
            <w:r w:rsidRPr="009254CB">
              <w:t>2.6.</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F065A" w14:textId="77777777" w:rsidR="00A45B39" w:rsidRPr="009254CB" w:rsidRDefault="00A45B39" w:rsidP="00832792">
            <w:pPr>
              <w:pStyle w:val="tvhtmlmktable1"/>
              <w:spacing w:before="0" w:beforeAutospacing="0" w:after="0" w:afterAutospacing="0"/>
              <w:jc w:val="center"/>
            </w:pPr>
            <w:r w:rsidRPr="009254CB">
              <w:t>402140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5B" w14:textId="77777777" w:rsidR="00A45B39" w:rsidRPr="009254CB" w:rsidRDefault="00A45B39" w:rsidP="00832792">
            <w:pPr>
              <w:pStyle w:val="tvhtmlmktable1"/>
              <w:spacing w:before="0" w:beforeAutospacing="0" w:after="0" w:afterAutospacing="0"/>
              <w:jc w:val="center"/>
            </w:pPr>
            <w:r w:rsidRPr="009254CB">
              <w:t>607943</w:t>
            </w:r>
          </w:p>
        </w:tc>
      </w:tr>
      <w:tr w:rsidR="00A45B39" w:rsidRPr="009254CB" w14:paraId="405F0661" w14:textId="77777777" w:rsidTr="009E12B3">
        <w:trPr>
          <w:trHeight w:val="60"/>
        </w:trPr>
        <w:tc>
          <w:tcPr>
            <w:tcW w:w="903" w:type="pct"/>
            <w:tcBorders>
              <w:top w:val="outset" w:sz="6" w:space="0" w:color="000000"/>
              <w:left w:val="outset" w:sz="6" w:space="0" w:color="000000"/>
              <w:bottom w:val="outset" w:sz="6" w:space="0" w:color="000000"/>
              <w:right w:val="outset" w:sz="6" w:space="0" w:color="000000"/>
            </w:tcBorders>
            <w:vAlign w:val="center"/>
          </w:tcPr>
          <w:p w14:paraId="405F065D" w14:textId="77777777" w:rsidR="00A45B39" w:rsidRPr="009254CB" w:rsidRDefault="00A45B39" w:rsidP="00832792">
            <w:pPr>
              <w:pStyle w:val="tvhtmlmktable1"/>
              <w:spacing w:before="0" w:beforeAutospacing="0" w:after="0" w:afterAutospacing="0"/>
            </w:pPr>
            <w:r w:rsidRPr="009254CB">
              <w:t>20.7.</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5E" w14:textId="77777777" w:rsidR="00A45B39" w:rsidRPr="009254CB" w:rsidRDefault="00A45B39" w:rsidP="00832792">
            <w:pPr>
              <w:pStyle w:val="tvhtmlmktable1"/>
              <w:spacing w:before="0" w:beforeAutospacing="0" w:after="0" w:afterAutospacing="0"/>
            </w:pPr>
            <w:r w:rsidRPr="009254CB">
              <w:t>2.7.</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F065F" w14:textId="77777777" w:rsidR="00A45B39" w:rsidRPr="009254CB" w:rsidRDefault="00A45B39" w:rsidP="00832792">
            <w:pPr>
              <w:pStyle w:val="tvhtmlmktable1"/>
              <w:spacing w:before="0" w:beforeAutospacing="0" w:after="0" w:afterAutospacing="0"/>
              <w:jc w:val="center"/>
            </w:pPr>
            <w:r w:rsidRPr="009254CB">
              <w:t>401910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60" w14:textId="77777777" w:rsidR="00A45B39" w:rsidRPr="009254CB" w:rsidRDefault="00A45B39" w:rsidP="00832792">
            <w:pPr>
              <w:pStyle w:val="tvhtmlmktable1"/>
              <w:spacing w:before="0" w:beforeAutospacing="0" w:after="0" w:afterAutospacing="0"/>
              <w:jc w:val="center"/>
            </w:pPr>
            <w:r w:rsidRPr="009254CB">
              <w:t>607992</w:t>
            </w:r>
          </w:p>
        </w:tc>
      </w:tr>
      <w:tr w:rsidR="00A45B39" w:rsidRPr="009254CB" w14:paraId="405F0666" w14:textId="77777777" w:rsidTr="009E12B3">
        <w:trPr>
          <w:trHeight w:val="60"/>
        </w:trPr>
        <w:tc>
          <w:tcPr>
            <w:tcW w:w="903" w:type="pct"/>
            <w:tcBorders>
              <w:top w:val="outset" w:sz="6" w:space="0" w:color="000000"/>
              <w:left w:val="outset" w:sz="6" w:space="0" w:color="000000"/>
              <w:bottom w:val="outset" w:sz="6" w:space="0" w:color="000000"/>
              <w:right w:val="outset" w:sz="6" w:space="0" w:color="000000"/>
            </w:tcBorders>
            <w:vAlign w:val="center"/>
          </w:tcPr>
          <w:p w14:paraId="405F0662" w14:textId="77777777" w:rsidR="00A45B39" w:rsidRPr="009254CB" w:rsidRDefault="00A45B39" w:rsidP="00832792">
            <w:pPr>
              <w:pStyle w:val="tvhtmlmktable1"/>
              <w:spacing w:before="0" w:beforeAutospacing="0" w:after="0" w:afterAutospacing="0"/>
            </w:pPr>
            <w:r w:rsidRPr="009254CB">
              <w:t>20.8.</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63" w14:textId="77777777" w:rsidR="00A45B39" w:rsidRPr="009254CB" w:rsidRDefault="00A45B39" w:rsidP="00832792">
            <w:pPr>
              <w:pStyle w:val="tvhtmlmktable1"/>
              <w:spacing w:before="0" w:beforeAutospacing="0" w:after="0" w:afterAutospacing="0"/>
            </w:pPr>
            <w:r w:rsidRPr="009254CB">
              <w:t>2.8.</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F0664" w14:textId="77777777" w:rsidR="00A45B39" w:rsidRPr="009254CB" w:rsidRDefault="00A45B39" w:rsidP="00832792">
            <w:pPr>
              <w:pStyle w:val="tvhtmlmktable1"/>
              <w:spacing w:before="0" w:beforeAutospacing="0" w:after="0" w:afterAutospacing="0"/>
              <w:jc w:val="center"/>
            </w:pPr>
            <w:r w:rsidRPr="009254CB">
              <w:t>401920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65" w14:textId="77777777" w:rsidR="00A45B39" w:rsidRPr="009254CB" w:rsidRDefault="00A45B39" w:rsidP="00832792">
            <w:pPr>
              <w:pStyle w:val="tvhtmlmktable1"/>
              <w:spacing w:before="0" w:beforeAutospacing="0" w:after="0" w:afterAutospacing="0"/>
              <w:jc w:val="center"/>
            </w:pPr>
            <w:r w:rsidRPr="009254CB">
              <w:t>607718</w:t>
            </w:r>
          </w:p>
        </w:tc>
      </w:tr>
      <w:tr w:rsidR="00A45B39" w:rsidRPr="009254CB" w14:paraId="405F066B" w14:textId="77777777" w:rsidTr="009E12B3">
        <w:trPr>
          <w:trHeight w:val="60"/>
        </w:trPr>
        <w:tc>
          <w:tcPr>
            <w:tcW w:w="903" w:type="pct"/>
            <w:tcBorders>
              <w:top w:val="outset" w:sz="6" w:space="0" w:color="000000"/>
              <w:left w:val="outset" w:sz="6" w:space="0" w:color="000000"/>
              <w:bottom w:val="outset" w:sz="6" w:space="0" w:color="000000"/>
              <w:right w:val="outset" w:sz="6" w:space="0" w:color="000000"/>
            </w:tcBorders>
            <w:vAlign w:val="center"/>
          </w:tcPr>
          <w:p w14:paraId="405F0667" w14:textId="77777777" w:rsidR="00A45B39" w:rsidRPr="009254CB" w:rsidRDefault="00A45B39" w:rsidP="00832792">
            <w:pPr>
              <w:pStyle w:val="tvhtmlmktable1"/>
              <w:spacing w:before="0" w:beforeAutospacing="0" w:after="0" w:afterAutospacing="0"/>
            </w:pPr>
            <w:r w:rsidRPr="009254CB">
              <w:t>20.9.</w:t>
            </w:r>
          </w:p>
        </w:tc>
        <w:tc>
          <w:tcPr>
            <w:tcW w:w="1354" w:type="pct"/>
            <w:tcBorders>
              <w:top w:val="outset" w:sz="6" w:space="0" w:color="000000"/>
              <w:left w:val="outset" w:sz="6" w:space="0" w:color="000000"/>
              <w:bottom w:val="outset" w:sz="6" w:space="0" w:color="000000"/>
              <w:right w:val="outset" w:sz="6" w:space="0" w:color="000000"/>
            </w:tcBorders>
            <w:vAlign w:val="center"/>
          </w:tcPr>
          <w:p w14:paraId="405F0668" w14:textId="77777777" w:rsidR="00A45B39" w:rsidRPr="009254CB" w:rsidRDefault="00A45B39" w:rsidP="00832792">
            <w:pPr>
              <w:pStyle w:val="tvhtmlmktable1"/>
              <w:spacing w:before="0" w:beforeAutospacing="0" w:after="0" w:afterAutospacing="0"/>
            </w:pPr>
            <w:r w:rsidRPr="009254CB">
              <w:t>2.9.</w:t>
            </w:r>
          </w:p>
        </w:tc>
        <w:tc>
          <w:tcPr>
            <w:tcW w:w="1354" w:type="pct"/>
            <w:tcBorders>
              <w:top w:val="outset" w:sz="6" w:space="0" w:color="000000"/>
              <w:left w:val="outset" w:sz="6" w:space="0" w:color="000000"/>
              <w:bottom w:val="outset" w:sz="6" w:space="0" w:color="000000"/>
              <w:right w:val="outset" w:sz="6" w:space="0" w:color="000000"/>
            </w:tcBorders>
            <w:vAlign w:val="bottom"/>
          </w:tcPr>
          <w:p w14:paraId="405F0669" w14:textId="77777777" w:rsidR="00A45B39" w:rsidRPr="009254CB" w:rsidRDefault="00A45B39" w:rsidP="00832792">
            <w:pPr>
              <w:pStyle w:val="tvhtmlmktable1"/>
              <w:spacing w:before="0" w:beforeAutospacing="0" w:after="0" w:afterAutospacing="0"/>
              <w:jc w:val="center"/>
            </w:pPr>
            <w:r w:rsidRPr="009254CB">
              <w:t>401810</w:t>
            </w:r>
          </w:p>
        </w:tc>
        <w:tc>
          <w:tcPr>
            <w:tcW w:w="1351" w:type="pct"/>
            <w:tcBorders>
              <w:top w:val="outset" w:sz="6" w:space="0" w:color="000000"/>
              <w:left w:val="outset" w:sz="6" w:space="0" w:color="000000"/>
              <w:bottom w:val="outset" w:sz="6" w:space="0" w:color="000000"/>
              <w:right w:val="outset" w:sz="6" w:space="0" w:color="000000"/>
            </w:tcBorders>
            <w:vAlign w:val="bottom"/>
          </w:tcPr>
          <w:p w14:paraId="405F066A" w14:textId="77777777" w:rsidR="00A45B39" w:rsidRPr="009254CB" w:rsidRDefault="00A45B39" w:rsidP="00832792">
            <w:pPr>
              <w:pStyle w:val="tvhtmlmktable1"/>
              <w:spacing w:before="0" w:beforeAutospacing="0" w:after="0" w:afterAutospacing="0"/>
              <w:jc w:val="center"/>
            </w:pPr>
            <w:r w:rsidRPr="009254CB">
              <w:t>607704</w:t>
            </w:r>
          </w:p>
        </w:tc>
      </w:tr>
    </w:tbl>
    <w:p w14:paraId="405F066C" w14:textId="77777777" w:rsidR="00A45B39" w:rsidRPr="009254CB" w:rsidRDefault="00A45B39" w:rsidP="00832792">
      <w:pPr>
        <w:pStyle w:val="tvhtmlmktable1"/>
        <w:spacing w:before="0" w:beforeAutospacing="0" w:after="0" w:afterAutospacing="0"/>
        <w:jc w:val="both"/>
        <w:rPr>
          <w:sz w:val="28"/>
          <w:szCs w:val="28"/>
        </w:rPr>
        <w:sectPr w:rsidR="00A45B39" w:rsidRPr="009254CB" w:rsidSect="00BC062C">
          <w:type w:val="continuous"/>
          <w:pgSz w:w="11906" w:h="16838"/>
          <w:pgMar w:top="1418" w:right="1134" w:bottom="1134" w:left="1701" w:header="709" w:footer="550" w:gutter="0"/>
          <w:cols w:num="2" w:space="708" w:equalWidth="0">
            <w:col w:w="4181" w:space="708"/>
            <w:col w:w="4181"/>
          </w:cols>
          <w:titlePg/>
          <w:docGrid w:linePitch="360"/>
        </w:sectPr>
      </w:pPr>
    </w:p>
    <w:p w14:paraId="405F066D" w14:textId="77777777" w:rsidR="00A45B39" w:rsidRPr="009254CB" w:rsidRDefault="00A45B39" w:rsidP="00832792">
      <w:pPr>
        <w:pStyle w:val="tvhtmlmktable1"/>
        <w:spacing w:before="0" w:beforeAutospacing="0" w:after="0" w:afterAutospacing="0"/>
        <w:jc w:val="both"/>
        <w:rPr>
          <w:sz w:val="28"/>
          <w:szCs w:val="28"/>
        </w:rPr>
      </w:pPr>
    </w:p>
    <w:p w14:paraId="405F066E" w14:textId="0EEF83D5" w:rsidR="00A45B39" w:rsidRPr="009E12B3" w:rsidRDefault="00A45B39" w:rsidP="009E12B3">
      <w:pPr>
        <w:pStyle w:val="tvhtmlmktable1"/>
        <w:spacing w:before="0" w:beforeAutospacing="0" w:after="0" w:afterAutospacing="0"/>
        <w:ind w:firstLine="709"/>
        <w:jc w:val="both"/>
        <w:rPr>
          <w:szCs w:val="28"/>
        </w:rPr>
      </w:pPr>
      <w:r w:rsidRPr="009E12B3">
        <w:rPr>
          <w:szCs w:val="28"/>
        </w:rPr>
        <w:t>Piezīme. Dabas lieguma funkcionālo zonu robežpunktu koordinātas ir</w:t>
      </w:r>
      <w:r w:rsidRPr="009E12B3">
        <w:rPr>
          <w:sz w:val="22"/>
        </w:rPr>
        <w:t xml:space="preserve"> </w:t>
      </w:r>
      <w:r w:rsidRPr="009E12B3">
        <w:rPr>
          <w:szCs w:val="28"/>
        </w:rPr>
        <w:t>norādītas Latvijas koordinātu sistēmā LKS-92 TM un noapaļotas līdz 1 metram. Shēma un robežpunktu koordinātas sastādītas bez robežpunktu uzmērīšanas dabā. Līdz precīzai robežu uzmērīšanai dabā pieļaujamas robežu novirzes no šajos noteikumos aprakstītajām robežām izmantotās kartes mēroga noteiktības robežās atbilstoši dabā esošajām faktiskajām robežām.</w:t>
      </w:r>
      <w:r w:rsidR="00832792" w:rsidRPr="009E12B3">
        <w:rPr>
          <w:szCs w:val="28"/>
        </w:rPr>
        <w:t>"</w:t>
      </w:r>
    </w:p>
    <w:p w14:paraId="7F898A87" w14:textId="77777777" w:rsidR="009E12B3" w:rsidRPr="009254CB" w:rsidRDefault="009E12B3" w:rsidP="00832792">
      <w:pPr>
        <w:pStyle w:val="tvhtmlmktable1"/>
        <w:spacing w:before="0" w:beforeAutospacing="0" w:after="0" w:afterAutospacing="0"/>
        <w:jc w:val="both"/>
        <w:rPr>
          <w:sz w:val="28"/>
          <w:szCs w:val="28"/>
        </w:rPr>
      </w:pPr>
    </w:p>
    <w:p w14:paraId="405F066F" w14:textId="567E3565" w:rsidR="00A45B39" w:rsidRPr="009254CB" w:rsidRDefault="00DD2FA4" w:rsidP="00832792">
      <w:pPr>
        <w:ind w:firstLine="540"/>
        <w:jc w:val="both"/>
        <w:rPr>
          <w:sz w:val="28"/>
          <w:szCs w:val="28"/>
          <w:lang w:val="lv-LV"/>
        </w:rPr>
      </w:pPr>
      <w:r>
        <w:rPr>
          <w:sz w:val="28"/>
          <w:szCs w:val="28"/>
          <w:lang w:val="lv-LV"/>
        </w:rPr>
        <w:t>32</w:t>
      </w:r>
      <w:r w:rsidR="00A45B39" w:rsidRPr="009254CB">
        <w:rPr>
          <w:sz w:val="28"/>
          <w:szCs w:val="28"/>
          <w:lang w:val="lv-LV"/>
        </w:rPr>
        <w:t xml:space="preserve">. Aizstāt 3.pielikuma 4.punktā vārdus </w:t>
      </w:r>
      <w:r w:rsidR="00832792">
        <w:rPr>
          <w:sz w:val="28"/>
          <w:szCs w:val="28"/>
          <w:lang w:val="lv-LV"/>
        </w:rPr>
        <w:t>"</w:t>
      </w:r>
      <w:r w:rsidR="00A45B39" w:rsidRPr="009254CB">
        <w:rPr>
          <w:sz w:val="28"/>
          <w:szCs w:val="28"/>
          <w:lang w:val="lv-LV"/>
        </w:rPr>
        <w:t>Ziemeļvidzemes biosfēras rezervāta administrācija</w:t>
      </w:r>
      <w:r w:rsidR="00832792">
        <w:rPr>
          <w:sz w:val="28"/>
          <w:szCs w:val="28"/>
          <w:lang w:val="lv-LV"/>
        </w:rPr>
        <w:t>"</w:t>
      </w:r>
      <w:r w:rsidR="00A45B39" w:rsidRPr="009254CB">
        <w:rPr>
          <w:sz w:val="28"/>
          <w:szCs w:val="28"/>
          <w:lang w:val="lv-LV"/>
        </w:rPr>
        <w:t xml:space="preserve"> ar vārdiem </w:t>
      </w:r>
      <w:r w:rsidR="00832792">
        <w:rPr>
          <w:sz w:val="28"/>
          <w:szCs w:val="28"/>
          <w:lang w:val="lv-LV"/>
        </w:rPr>
        <w:t>"</w:t>
      </w:r>
      <w:r w:rsidR="00A45B39" w:rsidRPr="009254CB">
        <w:rPr>
          <w:sz w:val="28"/>
          <w:szCs w:val="28"/>
          <w:lang w:val="lv-LV"/>
        </w:rPr>
        <w:t>Dabas aizsardzības pārvalde</w:t>
      </w:r>
      <w:r w:rsidR="00832792">
        <w:rPr>
          <w:sz w:val="28"/>
          <w:szCs w:val="28"/>
          <w:lang w:val="lv-LV"/>
        </w:rPr>
        <w:t>"</w:t>
      </w:r>
      <w:r w:rsidR="00A45B39" w:rsidRPr="009254CB">
        <w:rPr>
          <w:sz w:val="28"/>
          <w:szCs w:val="28"/>
          <w:lang w:val="lv-LV"/>
        </w:rPr>
        <w:t>.</w:t>
      </w:r>
    </w:p>
    <w:p w14:paraId="405F0670" w14:textId="77777777" w:rsidR="00A45B39" w:rsidRPr="009254CB" w:rsidRDefault="00A45B39" w:rsidP="00832792">
      <w:pPr>
        <w:jc w:val="both"/>
        <w:rPr>
          <w:sz w:val="28"/>
          <w:szCs w:val="28"/>
          <w:lang w:val="lv-LV"/>
        </w:rPr>
      </w:pPr>
    </w:p>
    <w:p w14:paraId="405F0671" w14:textId="77777777" w:rsidR="00A45B39" w:rsidRDefault="00A45B39" w:rsidP="00832792">
      <w:pPr>
        <w:jc w:val="both"/>
        <w:rPr>
          <w:sz w:val="28"/>
          <w:szCs w:val="28"/>
          <w:lang w:val="lv-LV"/>
        </w:rPr>
      </w:pPr>
    </w:p>
    <w:p w14:paraId="5A9467CF" w14:textId="77777777" w:rsidR="009E12B3" w:rsidRPr="009254CB" w:rsidRDefault="009E12B3" w:rsidP="00832792">
      <w:pPr>
        <w:jc w:val="both"/>
        <w:rPr>
          <w:sz w:val="28"/>
          <w:szCs w:val="28"/>
          <w:lang w:val="lv-LV"/>
        </w:rPr>
      </w:pPr>
    </w:p>
    <w:p w14:paraId="405F0672" w14:textId="23E1726C" w:rsidR="00A45B39" w:rsidRPr="009254CB" w:rsidRDefault="00A45B39" w:rsidP="00832792">
      <w:pPr>
        <w:tabs>
          <w:tab w:val="left" w:pos="6804"/>
        </w:tabs>
        <w:ind w:firstLine="540"/>
        <w:jc w:val="both"/>
        <w:rPr>
          <w:color w:val="000000"/>
          <w:sz w:val="28"/>
          <w:szCs w:val="28"/>
          <w:lang w:val="lv-LV"/>
        </w:rPr>
      </w:pPr>
      <w:r w:rsidRPr="009254CB">
        <w:rPr>
          <w:color w:val="000000"/>
          <w:sz w:val="28"/>
          <w:szCs w:val="28"/>
          <w:lang w:val="lv-LV"/>
        </w:rPr>
        <w:t>Ministru prezidents</w:t>
      </w:r>
      <w:r w:rsidRPr="009254CB">
        <w:rPr>
          <w:color w:val="000000"/>
          <w:sz w:val="28"/>
          <w:szCs w:val="28"/>
          <w:lang w:val="lv-LV"/>
        </w:rPr>
        <w:tab/>
        <w:t>V.Dombrovskis</w:t>
      </w:r>
    </w:p>
    <w:p w14:paraId="0A5F5954" w14:textId="77777777" w:rsidR="009E12B3" w:rsidRDefault="009E12B3" w:rsidP="00832792">
      <w:pPr>
        <w:tabs>
          <w:tab w:val="left" w:pos="6804"/>
        </w:tabs>
        <w:ind w:firstLine="720"/>
        <w:jc w:val="both"/>
        <w:rPr>
          <w:color w:val="000000"/>
          <w:sz w:val="28"/>
          <w:szCs w:val="28"/>
          <w:lang w:val="lv-LV"/>
        </w:rPr>
      </w:pPr>
    </w:p>
    <w:p w14:paraId="06F298ED" w14:textId="77777777" w:rsidR="009E12B3" w:rsidRDefault="009E12B3" w:rsidP="00832792">
      <w:pPr>
        <w:tabs>
          <w:tab w:val="left" w:pos="6804"/>
        </w:tabs>
        <w:ind w:firstLine="720"/>
        <w:jc w:val="both"/>
        <w:rPr>
          <w:color w:val="000000"/>
          <w:sz w:val="28"/>
          <w:szCs w:val="28"/>
          <w:lang w:val="lv-LV"/>
        </w:rPr>
      </w:pPr>
    </w:p>
    <w:p w14:paraId="405F0673" w14:textId="77777777" w:rsidR="00A45B39" w:rsidRPr="009254CB" w:rsidRDefault="00A45B39" w:rsidP="00832792">
      <w:pPr>
        <w:tabs>
          <w:tab w:val="left" w:pos="6804"/>
        </w:tabs>
        <w:ind w:firstLine="720"/>
        <w:jc w:val="both"/>
        <w:rPr>
          <w:color w:val="000000"/>
          <w:sz w:val="28"/>
          <w:szCs w:val="28"/>
          <w:lang w:val="lv-LV"/>
        </w:rPr>
      </w:pPr>
      <w:r w:rsidRPr="009254CB">
        <w:rPr>
          <w:color w:val="000000"/>
          <w:sz w:val="28"/>
          <w:szCs w:val="28"/>
          <w:lang w:val="lv-LV"/>
        </w:rPr>
        <w:tab/>
      </w:r>
    </w:p>
    <w:p w14:paraId="405F0674" w14:textId="77777777" w:rsidR="00A45B39" w:rsidRPr="009254CB" w:rsidRDefault="00A45B39" w:rsidP="00832792">
      <w:pPr>
        <w:tabs>
          <w:tab w:val="left" w:pos="6804"/>
        </w:tabs>
        <w:ind w:firstLine="539"/>
        <w:jc w:val="both"/>
        <w:rPr>
          <w:color w:val="000000"/>
          <w:sz w:val="28"/>
          <w:szCs w:val="28"/>
          <w:lang w:val="lv-LV"/>
        </w:rPr>
      </w:pPr>
      <w:r w:rsidRPr="009254CB">
        <w:rPr>
          <w:color w:val="000000"/>
          <w:sz w:val="28"/>
          <w:szCs w:val="28"/>
          <w:lang w:val="lv-LV"/>
        </w:rPr>
        <w:t xml:space="preserve">Vides aizsardzības un </w:t>
      </w:r>
    </w:p>
    <w:p w14:paraId="405F0675" w14:textId="6D556622" w:rsidR="00A45B39" w:rsidRPr="009254CB" w:rsidRDefault="00A45B39" w:rsidP="00832792">
      <w:pPr>
        <w:tabs>
          <w:tab w:val="left" w:pos="6804"/>
        </w:tabs>
        <w:ind w:firstLine="539"/>
        <w:jc w:val="both"/>
        <w:rPr>
          <w:color w:val="000000"/>
          <w:sz w:val="28"/>
          <w:szCs w:val="28"/>
          <w:lang w:val="lv-LV"/>
        </w:rPr>
      </w:pPr>
      <w:r w:rsidRPr="009254CB">
        <w:rPr>
          <w:color w:val="000000"/>
          <w:sz w:val="28"/>
          <w:szCs w:val="28"/>
          <w:lang w:val="lv-LV"/>
        </w:rPr>
        <w:t>reģionālās attīstības ministrs</w:t>
      </w:r>
      <w:r w:rsidRPr="009254CB">
        <w:rPr>
          <w:color w:val="000000"/>
          <w:sz w:val="28"/>
          <w:szCs w:val="28"/>
          <w:lang w:val="lv-LV"/>
        </w:rPr>
        <w:tab/>
        <w:t>E.Sprūdžs</w:t>
      </w:r>
    </w:p>
    <w:p w14:paraId="405F0689" w14:textId="77777777" w:rsidR="00875E5D" w:rsidRPr="00A45B39" w:rsidRDefault="00875E5D" w:rsidP="00832792">
      <w:pPr>
        <w:rPr>
          <w:lang w:val="lv-LV"/>
        </w:rPr>
      </w:pPr>
    </w:p>
    <w:sectPr w:rsidR="00875E5D" w:rsidRPr="00A45B39" w:rsidSect="00BC062C">
      <w:type w:val="continuous"/>
      <w:pgSz w:w="11906" w:h="16838"/>
      <w:pgMar w:top="1418" w:right="1134" w:bottom="1134" w:left="1701"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F0694" w14:textId="77777777" w:rsidR="00C1295B" w:rsidRDefault="00C1295B">
      <w:r>
        <w:separator/>
      </w:r>
    </w:p>
  </w:endnote>
  <w:endnote w:type="continuationSeparator" w:id="0">
    <w:p w14:paraId="405F0696" w14:textId="77777777" w:rsidR="00C1295B" w:rsidRDefault="00C1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EA801" w14:textId="77777777" w:rsidR="00C1295B" w:rsidRPr="00832792" w:rsidRDefault="00C1295B" w:rsidP="00832792">
    <w:pPr>
      <w:pStyle w:val="Footer"/>
      <w:jc w:val="both"/>
      <w:rPr>
        <w:sz w:val="16"/>
        <w:szCs w:val="16"/>
        <w:lang w:val="lv-LV"/>
      </w:rPr>
    </w:pPr>
    <w:r w:rsidRPr="00832792">
      <w:rPr>
        <w:sz w:val="16"/>
        <w:szCs w:val="16"/>
        <w:lang w:val="lv-LV"/>
      </w:rPr>
      <w:t>N1974_2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068F" w14:textId="599ABF4A" w:rsidR="00C1295B" w:rsidRPr="00832792" w:rsidRDefault="00C1295B" w:rsidP="00BC062C">
    <w:pPr>
      <w:pStyle w:val="Footer"/>
      <w:jc w:val="both"/>
      <w:rPr>
        <w:sz w:val="16"/>
        <w:szCs w:val="16"/>
        <w:lang w:val="lv-LV"/>
      </w:rPr>
    </w:pPr>
    <w:r w:rsidRPr="00832792">
      <w:rPr>
        <w:sz w:val="16"/>
        <w:szCs w:val="16"/>
        <w:lang w:val="lv-LV"/>
      </w:rPr>
      <w:t>N1974_2</w:t>
    </w:r>
    <w:r w:rsidR="00DD2FA4">
      <w:rPr>
        <w:sz w:val="16"/>
        <w:szCs w:val="16"/>
        <w:lang w:val="lv-LV"/>
      </w:rPr>
      <w:t xml:space="preserve"> v_sk. = </w:t>
    </w:r>
    <w:r w:rsidR="00DD2FA4">
      <w:rPr>
        <w:sz w:val="16"/>
        <w:szCs w:val="16"/>
        <w:lang w:val="lv-LV"/>
      </w:rPr>
      <w:fldChar w:fldCharType="begin"/>
    </w:r>
    <w:r w:rsidR="00DD2FA4">
      <w:rPr>
        <w:sz w:val="16"/>
        <w:szCs w:val="16"/>
        <w:lang w:val="lv-LV"/>
      </w:rPr>
      <w:instrText xml:space="preserve"> NUMWORDS  \* MERGEFORMAT </w:instrText>
    </w:r>
    <w:r w:rsidR="00DD2FA4">
      <w:rPr>
        <w:sz w:val="16"/>
        <w:szCs w:val="16"/>
        <w:lang w:val="lv-LV"/>
      </w:rPr>
      <w:fldChar w:fldCharType="separate"/>
    </w:r>
    <w:r w:rsidR="008A3537">
      <w:rPr>
        <w:noProof/>
        <w:sz w:val="16"/>
        <w:szCs w:val="16"/>
        <w:lang w:val="lv-LV"/>
      </w:rPr>
      <w:t>4538</w:t>
    </w:r>
    <w:r w:rsidR="00DD2FA4">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F0690" w14:textId="77777777" w:rsidR="00C1295B" w:rsidRDefault="00C1295B">
      <w:r>
        <w:separator/>
      </w:r>
    </w:p>
  </w:footnote>
  <w:footnote w:type="continuationSeparator" w:id="0">
    <w:p w14:paraId="405F0692" w14:textId="77777777" w:rsidR="00C1295B" w:rsidRDefault="00C1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068A" w14:textId="77777777" w:rsidR="00C1295B" w:rsidRDefault="00C1295B" w:rsidP="00BC06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F068B" w14:textId="77777777" w:rsidR="00C1295B" w:rsidRDefault="00C12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068C" w14:textId="77777777" w:rsidR="00C1295B" w:rsidRDefault="00C1295B" w:rsidP="00BC06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7B0">
      <w:rPr>
        <w:rStyle w:val="PageNumber"/>
        <w:noProof/>
      </w:rPr>
      <w:t>2</w:t>
    </w:r>
    <w:r>
      <w:rPr>
        <w:rStyle w:val="PageNumber"/>
      </w:rPr>
      <w:fldChar w:fldCharType="end"/>
    </w:r>
  </w:p>
  <w:p w14:paraId="405F068D" w14:textId="77777777" w:rsidR="00C1295B" w:rsidRDefault="00C12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D8B9" w14:textId="4509E7F1" w:rsidR="00C1295B" w:rsidRPr="00832792" w:rsidRDefault="00C1295B">
    <w:pPr>
      <w:pStyle w:val="Header"/>
      <w:rPr>
        <w:lang w:val="lv-LV"/>
      </w:rPr>
    </w:pPr>
    <w:r>
      <w:rPr>
        <w:noProof/>
        <w:lang w:val="lv-LV" w:eastAsia="lv-LV"/>
      </w:rPr>
      <w:drawing>
        <wp:inline distT="0" distB="0" distL="0" distR="0" wp14:anchorId="7FA96CA2" wp14:editId="26D7EF73">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59E"/>
    <w:multiLevelType w:val="hybridMultilevel"/>
    <w:tmpl w:val="04FA2870"/>
    <w:lvl w:ilvl="0" w:tplc="FC4ED68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0FFF5A8B"/>
    <w:multiLevelType w:val="hybridMultilevel"/>
    <w:tmpl w:val="99A4BA86"/>
    <w:lvl w:ilvl="0" w:tplc="06BE1A1A">
      <w:start w:val="1"/>
      <w:numFmt w:val="decimal"/>
      <w:lvlText w:val="%1."/>
      <w:lvlJc w:val="left"/>
      <w:pPr>
        <w:tabs>
          <w:tab w:val="num" w:pos="1470"/>
        </w:tabs>
        <w:ind w:left="1470" w:hanging="93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
    <w:nsid w:val="276B7464"/>
    <w:multiLevelType w:val="hybridMultilevel"/>
    <w:tmpl w:val="763C6130"/>
    <w:lvl w:ilvl="0" w:tplc="F1D877AA">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710E7288"/>
    <w:multiLevelType w:val="multilevel"/>
    <w:tmpl w:val="5050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D1225A"/>
    <w:multiLevelType w:val="hybridMultilevel"/>
    <w:tmpl w:val="A3E294D6"/>
    <w:lvl w:ilvl="0" w:tplc="CDE6705A">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5B39"/>
    <w:rsid w:val="003B6EE8"/>
    <w:rsid w:val="003C1126"/>
    <w:rsid w:val="006D07B0"/>
    <w:rsid w:val="00832792"/>
    <w:rsid w:val="00875E5D"/>
    <w:rsid w:val="008A3537"/>
    <w:rsid w:val="00996E96"/>
    <w:rsid w:val="009A4703"/>
    <w:rsid w:val="009E12B3"/>
    <w:rsid w:val="00A45B39"/>
    <w:rsid w:val="00B64746"/>
    <w:rsid w:val="00BC062C"/>
    <w:rsid w:val="00C1295B"/>
    <w:rsid w:val="00DD2FA4"/>
    <w:rsid w:val="00DE26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3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45B39"/>
    <w:pPr>
      <w:keepNext/>
      <w:jc w:val="right"/>
      <w:outlineLvl w:val="0"/>
    </w:pPr>
    <w:rPr>
      <w:bCs/>
      <w:sz w:val="28"/>
      <w:lang w:val="lv-LV"/>
    </w:rPr>
  </w:style>
  <w:style w:type="paragraph" w:styleId="Heading2">
    <w:name w:val="heading 2"/>
    <w:basedOn w:val="Normal"/>
    <w:next w:val="Normal"/>
    <w:link w:val="Heading2Char"/>
    <w:qFormat/>
    <w:rsid w:val="00A45B39"/>
    <w:pPr>
      <w:keepNext/>
      <w:jc w:val="center"/>
      <w:outlineLvl w:val="1"/>
    </w:pPr>
    <w:rPr>
      <w:bCs/>
      <w:caps/>
      <w:sz w:val="28"/>
      <w:lang w:val="lv-LV"/>
    </w:rPr>
  </w:style>
  <w:style w:type="paragraph" w:styleId="Heading4">
    <w:name w:val="heading 4"/>
    <w:basedOn w:val="Normal"/>
    <w:next w:val="Normal"/>
    <w:link w:val="Heading4Char"/>
    <w:qFormat/>
    <w:rsid w:val="00A45B39"/>
    <w:pPr>
      <w:keepNext/>
      <w:spacing w:before="240" w:after="60"/>
      <w:outlineLvl w:val="3"/>
    </w:pPr>
    <w:rPr>
      <w:b/>
      <w:bCs/>
      <w:sz w:val="28"/>
      <w:szCs w:val="28"/>
    </w:rPr>
  </w:style>
  <w:style w:type="paragraph" w:styleId="Heading5">
    <w:name w:val="heading 5"/>
    <w:basedOn w:val="Normal"/>
    <w:next w:val="Normal"/>
    <w:link w:val="Heading5Char"/>
    <w:qFormat/>
    <w:rsid w:val="00A45B39"/>
    <w:pPr>
      <w:keepNext/>
      <w:ind w:right="72" w:firstLine="720"/>
      <w:jc w:val="right"/>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B39"/>
    <w:rPr>
      <w:rFonts w:ascii="Times New Roman" w:eastAsia="Times New Roman" w:hAnsi="Times New Roman" w:cs="Times New Roman"/>
      <w:bCs/>
      <w:sz w:val="28"/>
      <w:szCs w:val="24"/>
    </w:rPr>
  </w:style>
  <w:style w:type="character" w:customStyle="1" w:styleId="Heading2Char">
    <w:name w:val="Heading 2 Char"/>
    <w:basedOn w:val="DefaultParagraphFont"/>
    <w:link w:val="Heading2"/>
    <w:rsid w:val="00A45B39"/>
    <w:rPr>
      <w:rFonts w:ascii="Times New Roman" w:eastAsia="Times New Roman" w:hAnsi="Times New Roman" w:cs="Times New Roman"/>
      <w:bCs/>
      <w:caps/>
      <w:sz w:val="28"/>
      <w:szCs w:val="24"/>
    </w:rPr>
  </w:style>
  <w:style w:type="character" w:customStyle="1" w:styleId="Heading4Char">
    <w:name w:val="Heading 4 Char"/>
    <w:basedOn w:val="DefaultParagraphFont"/>
    <w:link w:val="Heading4"/>
    <w:rsid w:val="00A45B3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A45B39"/>
    <w:rPr>
      <w:rFonts w:ascii="Times New Roman" w:eastAsia="Times New Roman" w:hAnsi="Times New Roman" w:cs="Times New Roman"/>
      <w:sz w:val="28"/>
      <w:szCs w:val="24"/>
    </w:rPr>
  </w:style>
  <w:style w:type="paragraph" w:styleId="BodyTextIndent2">
    <w:name w:val="Body Text Indent 2"/>
    <w:basedOn w:val="Normal"/>
    <w:link w:val="BodyTextIndent2Char"/>
    <w:rsid w:val="00A45B39"/>
    <w:pPr>
      <w:ind w:firstLine="720"/>
      <w:jc w:val="both"/>
    </w:pPr>
    <w:rPr>
      <w:sz w:val="28"/>
      <w:lang w:val="lv-LV"/>
    </w:rPr>
  </w:style>
  <w:style w:type="character" w:customStyle="1" w:styleId="BodyTextIndent2Char">
    <w:name w:val="Body Text Indent 2 Char"/>
    <w:basedOn w:val="DefaultParagraphFont"/>
    <w:link w:val="BodyTextIndent2"/>
    <w:rsid w:val="00A45B39"/>
    <w:rPr>
      <w:rFonts w:ascii="Times New Roman" w:eastAsia="Times New Roman" w:hAnsi="Times New Roman" w:cs="Times New Roman"/>
      <w:sz w:val="28"/>
      <w:szCs w:val="24"/>
    </w:rPr>
  </w:style>
  <w:style w:type="paragraph" w:styleId="BodyTextIndent3">
    <w:name w:val="Body Text Indent 3"/>
    <w:basedOn w:val="Normal"/>
    <w:link w:val="BodyTextIndent3Char"/>
    <w:rsid w:val="00A45B39"/>
    <w:pPr>
      <w:ind w:right="-109" w:firstLine="720"/>
      <w:jc w:val="both"/>
    </w:pPr>
    <w:rPr>
      <w:sz w:val="28"/>
      <w:lang w:val="lv-LV"/>
    </w:rPr>
  </w:style>
  <w:style w:type="character" w:customStyle="1" w:styleId="BodyTextIndent3Char">
    <w:name w:val="Body Text Indent 3 Char"/>
    <w:basedOn w:val="DefaultParagraphFont"/>
    <w:link w:val="BodyTextIndent3"/>
    <w:rsid w:val="00A45B39"/>
    <w:rPr>
      <w:rFonts w:ascii="Times New Roman" w:eastAsia="Times New Roman" w:hAnsi="Times New Roman" w:cs="Times New Roman"/>
      <w:sz w:val="28"/>
      <w:szCs w:val="24"/>
    </w:rPr>
  </w:style>
  <w:style w:type="table" w:styleId="TableGrid">
    <w:name w:val="Table Grid"/>
    <w:basedOn w:val="TableNormal"/>
    <w:rsid w:val="00A45B3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5B39"/>
    <w:rPr>
      <w:color w:val="0000FF"/>
      <w:u w:val="single"/>
    </w:rPr>
  </w:style>
  <w:style w:type="paragraph" w:styleId="NormalWeb">
    <w:name w:val="Normal (Web)"/>
    <w:basedOn w:val="Normal"/>
    <w:rsid w:val="00A45B39"/>
    <w:pPr>
      <w:spacing w:before="100" w:beforeAutospacing="1" w:after="100" w:afterAutospacing="1"/>
    </w:pPr>
    <w:rPr>
      <w:lang w:val="lv-LV" w:eastAsia="lv-LV"/>
    </w:rPr>
  </w:style>
  <w:style w:type="paragraph" w:customStyle="1" w:styleId="naiskr">
    <w:name w:val="naiskr"/>
    <w:basedOn w:val="Normal"/>
    <w:rsid w:val="00A45B39"/>
    <w:pPr>
      <w:spacing w:before="75" w:after="75"/>
    </w:pPr>
    <w:rPr>
      <w:lang w:val="lv-LV" w:eastAsia="lv-LV"/>
    </w:rPr>
  </w:style>
  <w:style w:type="paragraph" w:styleId="Header">
    <w:name w:val="header"/>
    <w:basedOn w:val="Normal"/>
    <w:link w:val="HeaderChar"/>
    <w:rsid w:val="00A45B39"/>
    <w:pPr>
      <w:tabs>
        <w:tab w:val="center" w:pos="4153"/>
        <w:tab w:val="right" w:pos="8306"/>
      </w:tabs>
    </w:pPr>
  </w:style>
  <w:style w:type="character" w:customStyle="1" w:styleId="HeaderChar">
    <w:name w:val="Header Char"/>
    <w:basedOn w:val="DefaultParagraphFont"/>
    <w:link w:val="Header"/>
    <w:rsid w:val="00A45B39"/>
    <w:rPr>
      <w:rFonts w:ascii="Times New Roman" w:eastAsia="Times New Roman" w:hAnsi="Times New Roman" w:cs="Times New Roman"/>
      <w:sz w:val="24"/>
      <w:szCs w:val="24"/>
      <w:lang w:val="en-GB"/>
    </w:rPr>
  </w:style>
  <w:style w:type="paragraph" w:styleId="Footer">
    <w:name w:val="footer"/>
    <w:basedOn w:val="Normal"/>
    <w:link w:val="FooterChar"/>
    <w:rsid w:val="00A45B39"/>
    <w:pPr>
      <w:tabs>
        <w:tab w:val="center" w:pos="4153"/>
        <w:tab w:val="right" w:pos="8306"/>
      </w:tabs>
    </w:pPr>
  </w:style>
  <w:style w:type="character" w:customStyle="1" w:styleId="FooterChar">
    <w:name w:val="Footer Char"/>
    <w:basedOn w:val="DefaultParagraphFont"/>
    <w:link w:val="Footer"/>
    <w:rsid w:val="00A45B39"/>
    <w:rPr>
      <w:rFonts w:ascii="Times New Roman" w:eastAsia="Times New Roman" w:hAnsi="Times New Roman" w:cs="Times New Roman"/>
      <w:sz w:val="24"/>
      <w:szCs w:val="24"/>
      <w:lang w:val="en-GB"/>
    </w:rPr>
  </w:style>
  <w:style w:type="character" w:styleId="PageNumber">
    <w:name w:val="page number"/>
    <w:basedOn w:val="DefaultParagraphFont"/>
    <w:rsid w:val="00A45B39"/>
  </w:style>
  <w:style w:type="paragraph" w:styleId="BalloonText">
    <w:name w:val="Balloon Text"/>
    <w:basedOn w:val="Normal"/>
    <w:link w:val="BalloonTextChar"/>
    <w:semiHidden/>
    <w:rsid w:val="00A45B39"/>
    <w:rPr>
      <w:rFonts w:ascii="Tahoma" w:hAnsi="Tahoma" w:cs="Tahoma"/>
      <w:sz w:val="16"/>
      <w:szCs w:val="16"/>
    </w:rPr>
  </w:style>
  <w:style w:type="character" w:customStyle="1" w:styleId="BalloonTextChar">
    <w:name w:val="Balloon Text Char"/>
    <w:basedOn w:val="DefaultParagraphFont"/>
    <w:link w:val="BalloonText"/>
    <w:semiHidden/>
    <w:rsid w:val="00A45B39"/>
    <w:rPr>
      <w:rFonts w:ascii="Tahoma" w:eastAsia="Times New Roman" w:hAnsi="Tahoma" w:cs="Tahoma"/>
      <w:sz w:val="16"/>
      <w:szCs w:val="16"/>
      <w:lang w:val="en-GB"/>
    </w:rPr>
  </w:style>
  <w:style w:type="paragraph" w:customStyle="1" w:styleId="naisf">
    <w:name w:val="naisf"/>
    <w:basedOn w:val="Normal"/>
    <w:rsid w:val="00A45B39"/>
    <w:pPr>
      <w:spacing w:before="75" w:after="75"/>
      <w:ind w:firstLine="375"/>
      <w:jc w:val="both"/>
    </w:pPr>
    <w:rPr>
      <w:lang w:val="lv-LV" w:eastAsia="lv-LV"/>
    </w:rPr>
  </w:style>
  <w:style w:type="paragraph" w:styleId="ListParagraph">
    <w:name w:val="List Paragraph"/>
    <w:basedOn w:val="Normal"/>
    <w:qFormat/>
    <w:rsid w:val="00A45B39"/>
    <w:pPr>
      <w:spacing w:after="200" w:line="276" w:lineRule="auto"/>
      <w:ind w:left="720"/>
      <w:contextualSpacing/>
    </w:pPr>
    <w:rPr>
      <w:rFonts w:ascii="Calibri" w:eastAsia="Calibri" w:hAnsi="Calibri"/>
      <w:sz w:val="22"/>
      <w:szCs w:val="22"/>
      <w:lang w:val="lv-LV"/>
    </w:rPr>
  </w:style>
  <w:style w:type="paragraph" w:customStyle="1" w:styleId="naislab">
    <w:name w:val="naislab"/>
    <w:basedOn w:val="Normal"/>
    <w:rsid w:val="00A45B39"/>
    <w:pPr>
      <w:spacing w:before="75" w:after="75"/>
      <w:jc w:val="right"/>
    </w:pPr>
    <w:rPr>
      <w:lang w:val="lv-LV" w:eastAsia="lv-LV"/>
    </w:rPr>
  </w:style>
  <w:style w:type="character" w:styleId="Strong">
    <w:name w:val="Strong"/>
    <w:basedOn w:val="DefaultParagraphFont"/>
    <w:qFormat/>
    <w:rsid w:val="00A45B39"/>
    <w:rPr>
      <w:b/>
      <w:bCs/>
    </w:rPr>
  </w:style>
  <w:style w:type="paragraph" w:customStyle="1" w:styleId="tvhtmlmktable1">
    <w:name w:val="tv_html mk_table1"/>
    <w:basedOn w:val="Normal"/>
    <w:rsid w:val="00A45B39"/>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41319">
      <w:bodyDiv w:val="1"/>
      <w:marLeft w:val="0"/>
      <w:marRight w:val="0"/>
      <w:marTop w:val="0"/>
      <w:marBottom w:val="0"/>
      <w:divBdr>
        <w:top w:val="none" w:sz="0" w:space="0" w:color="auto"/>
        <w:left w:val="none" w:sz="0" w:space="0" w:color="auto"/>
        <w:bottom w:val="none" w:sz="0" w:space="0" w:color="auto"/>
        <w:right w:val="none" w:sz="0" w:space="0" w:color="auto"/>
      </w:divBdr>
    </w:div>
    <w:div w:id="14840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50B2-7FC9-4E15-ABE3-1672D049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21118</Words>
  <Characters>12038</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aleksandras</dc:creator>
  <cp:lastModifiedBy>Leontīne Babkina</cp:lastModifiedBy>
  <cp:revision>11</cp:revision>
  <cp:lastPrinted>2012-10-09T05:41:00Z</cp:lastPrinted>
  <dcterms:created xsi:type="dcterms:W3CDTF">2012-08-24T08:39:00Z</dcterms:created>
  <dcterms:modified xsi:type="dcterms:W3CDTF">2012-10-24T08:25:00Z</dcterms:modified>
</cp:coreProperties>
</file>