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2AB3D" w14:textId="77777777" w:rsidR="008B2F7C" w:rsidRPr="008B2F7C" w:rsidRDefault="008B2F7C" w:rsidP="008B2F7C">
      <w:pPr>
        <w:pStyle w:val="Nosaukums"/>
        <w:tabs>
          <w:tab w:val="left" w:pos="8364"/>
        </w:tabs>
        <w:jc w:val="right"/>
        <w:rPr>
          <w:b w:val="0"/>
          <w:i/>
          <w:sz w:val="24"/>
        </w:rPr>
      </w:pPr>
      <w:bookmarkStart w:id="0" w:name="536948"/>
      <w:bookmarkEnd w:id="0"/>
      <w:r w:rsidRPr="008B2F7C">
        <w:rPr>
          <w:b w:val="0"/>
          <w:i/>
          <w:sz w:val="24"/>
        </w:rPr>
        <w:t>Projekts</w:t>
      </w:r>
    </w:p>
    <w:p w14:paraId="064FF3A5" w14:textId="77777777" w:rsidR="008B2F7C" w:rsidRPr="008B2F7C" w:rsidRDefault="008B2F7C" w:rsidP="008B2F7C">
      <w:pPr>
        <w:pStyle w:val="Nosaukums"/>
        <w:jc w:val="right"/>
        <w:rPr>
          <w:b w:val="0"/>
          <w:i/>
          <w:sz w:val="24"/>
        </w:rPr>
      </w:pPr>
    </w:p>
    <w:p w14:paraId="4442A20F" w14:textId="77777777" w:rsidR="008B2F7C" w:rsidRPr="008B2F7C" w:rsidRDefault="008B2F7C" w:rsidP="008B2F7C">
      <w:pPr>
        <w:pStyle w:val="Nosaukums"/>
        <w:jc w:val="right"/>
        <w:rPr>
          <w:b w:val="0"/>
          <w:bCs/>
          <w:i/>
          <w:iCs/>
          <w:sz w:val="24"/>
        </w:rPr>
      </w:pPr>
    </w:p>
    <w:p w14:paraId="4B4FFE3A" w14:textId="77777777" w:rsidR="008B2F7C" w:rsidRPr="008B2F7C" w:rsidRDefault="008B2F7C" w:rsidP="008B2F7C">
      <w:pPr>
        <w:pStyle w:val="Nosaukums"/>
        <w:jc w:val="right"/>
        <w:rPr>
          <w:b w:val="0"/>
          <w:bCs/>
          <w:i/>
          <w:iCs/>
          <w:sz w:val="24"/>
        </w:rPr>
      </w:pPr>
      <w:r w:rsidRPr="008B2F7C">
        <w:rPr>
          <w:b w:val="0"/>
          <w:bCs/>
          <w:i/>
          <w:iCs/>
          <w:sz w:val="24"/>
        </w:rPr>
        <w:t>(Ministru kabineta</w:t>
      </w:r>
    </w:p>
    <w:p w14:paraId="56D8DCAC" w14:textId="6E60B8A5" w:rsidR="008B2F7C" w:rsidRPr="008B2F7C" w:rsidRDefault="008B2F7C" w:rsidP="008B2F7C">
      <w:pPr>
        <w:pStyle w:val="Nosaukums"/>
        <w:jc w:val="right"/>
        <w:rPr>
          <w:b w:val="0"/>
          <w:bCs/>
          <w:i/>
          <w:iCs/>
          <w:sz w:val="24"/>
        </w:rPr>
      </w:pPr>
      <w:r w:rsidRPr="008B2F7C">
        <w:rPr>
          <w:b w:val="0"/>
          <w:bCs/>
          <w:i/>
          <w:iCs/>
          <w:sz w:val="24"/>
        </w:rPr>
        <w:t>201</w:t>
      </w:r>
      <w:r w:rsidR="00631677">
        <w:rPr>
          <w:b w:val="0"/>
          <w:bCs/>
          <w:i/>
          <w:iCs/>
          <w:sz w:val="24"/>
        </w:rPr>
        <w:t>7</w:t>
      </w:r>
      <w:r w:rsidRPr="008B2F7C">
        <w:rPr>
          <w:b w:val="0"/>
          <w:bCs/>
          <w:i/>
          <w:iCs/>
          <w:sz w:val="24"/>
        </w:rPr>
        <w:t>. gada __._______</w:t>
      </w:r>
    </w:p>
    <w:p w14:paraId="58969803" w14:textId="77777777" w:rsidR="008B2F7C" w:rsidRPr="008B2F7C" w:rsidRDefault="008B2F7C" w:rsidP="008B2F7C">
      <w:pPr>
        <w:pStyle w:val="Nosaukums"/>
        <w:jc w:val="right"/>
        <w:rPr>
          <w:b w:val="0"/>
          <w:i/>
          <w:sz w:val="24"/>
        </w:rPr>
      </w:pPr>
      <w:r w:rsidRPr="008B2F7C">
        <w:rPr>
          <w:b w:val="0"/>
          <w:i/>
          <w:sz w:val="24"/>
        </w:rPr>
        <w:t>rīkojums Nr.___)</w:t>
      </w:r>
    </w:p>
    <w:p w14:paraId="245289A7" w14:textId="77777777" w:rsidR="00DF6A13" w:rsidRPr="008C19F2" w:rsidRDefault="00DF6A13" w:rsidP="008C19F2">
      <w:pPr>
        <w:spacing w:after="0" w:line="240" w:lineRule="auto"/>
        <w:jc w:val="center"/>
        <w:rPr>
          <w:rFonts w:ascii="Times New Roman" w:eastAsia="Times New Roman" w:hAnsi="Times New Roman" w:cs="Times New Roman"/>
          <w:b/>
          <w:bCs/>
          <w:color w:val="414142"/>
          <w:sz w:val="24"/>
          <w:szCs w:val="24"/>
          <w:lang w:eastAsia="lv-LV"/>
        </w:rPr>
      </w:pPr>
    </w:p>
    <w:p w14:paraId="0D7787FD" w14:textId="77777777" w:rsidR="00DF6A13" w:rsidRPr="008C19F2" w:rsidRDefault="00DF6A13" w:rsidP="008C19F2">
      <w:pPr>
        <w:spacing w:after="0" w:line="240" w:lineRule="auto"/>
        <w:jc w:val="center"/>
        <w:rPr>
          <w:rFonts w:ascii="Times New Roman" w:eastAsia="Times New Roman" w:hAnsi="Times New Roman" w:cs="Times New Roman"/>
          <w:b/>
          <w:bCs/>
          <w:color w:val="414142"/>
          <w:sz w:val="24"/>
          <w:szCs w:val="24"/>
          <w:lang w:eastAsia="lv-LV"/>
        </w:rPr>
      </w:pPr>
    </w:p>
    <w:p w14:paraId="3DA8B0DA" w14:textId="77777777" w:rsidR="00DF6A13" w:rsidRPr="008C19F2" w:rsidRDefault="00DF6A13" w:rsidP="008C19F2">
      <w:pPr>
        <w:spacing w:after="0" w:line="240" w:lineRule="auto"/>
        <w:jc w:val="center"/>
        <w:rPr>
          <w:rFonts w:ascii="Times New Roman" w:eastAsia="Times New Roman" w:hAnsi="Times New Roman" w:cs="Times New Roman"/>
          <w:b/>
          <w:bCs/>
          <w:color w:val="414142"/>
          <w:sz w:val="24"/>
          <w:szCs w:val="24"/>
          <w:lang w:eastAsia="lv-LV"/>
        </w:rPr>
      </w:pPr>
    </w:p>
    <w:p w14:paraId="0B958107" w14:textId="77777777" w:rsidR="000A4DDC" w:rsidRDefault="000A4DDC" w:rsidP="008C19F2">
      <w:pPr>
        <w:spacing w:after="0" w:line="240" w:lineRule="auto"/>
        <w:jc w:val="center"/>
        <w:rPr>
          <w:rFonts w:ascii="Times New Roman" w:eastAsia="Times New Roman" w:hAnsi="Times New Roman" w:cs="Times New Roman"/>
          <w:b/>
          <w:bCs/>
          <w:color w:val="000000" w:themeColor="text1"/>
          <w:sz w:val="24"/>
          <w:szCs w:val="24"/>
          <w:lang w:eastAsia="lv-LV"/>
        </w:rPr>
      </w:pPr>
    </w:p>
    <w:p w14:paraId="01839741" w14:textId="77777777" w:rsidR="008C19F2" w:rsidRDefault="008C19F2" w:rsidP="008C19F2">
      <w:pPr>
        <w:spacing w:after="0" w:line="240" w:lineRule="auto"/>
        <w:jc w:val="center"/>
        <w:rPr>
          <w:rFonts w:ascii="Times New Roman" w:eastAsia="Times New Roman" w:hAnsi="Times New Roman" w:cs="Times New Roman"/>
          <w:b/>
          <w:bCs/>
          <w:color w:val="000000" w:themeColor="text1"/>
          <w:sz w:val="24"/>
          <w:szCs w:val="24"/>
          <w:lang w:eastAsia="lv-LV"/>
        </w:rPr>
      </w:pPr>
    </w:p>
    <w:p w14:paraId="304E4473" w14:textId="77777777" w:rsidR="008C19F2" w:rsidRPr="008C19F2" w:rsidRDefault="008C19F2" w:rsidP="008C19F2">
      <w:pPr>
        <w:spacing w:after="0" w:line="240" w:lineRule="auto"/>
        <w:jc w:val="center"/>
        <w:rPr>
          <w:rFonts w:ascii="Times New Roman" w:eastAsia="Times New Roman" w:hAnsi="Times New Roman" w:cs="Times New Roman"/>
          <w:b/>
          <w:bCs/>
          <w:color w:val="000000" w:themeColor="text1"/>
          <w:sz w:val="24"/>
          <w:szCs w:val="24"/>
          <w:lang w:eastAsia="lv-LV"/>
        </w:rPr>
      </w:pPr>
    </w:p>
    <w:p w14:paraId="45A4AD38" w14:textId="77777777" w:rsidR="000A4DDC" w:rsidRPr="008C19F2" w:rsidRDefault="000A4DDC" w:rsidP="008C19F2">
      <w:pPr>
        <w:spacing w:after="0" w:line="240" w:lineRule="auto"/>
        <w:jc w:val="center"/>
        <w:rPr>
          <w:rFonts w:ascii="Times New Roman" w:eastAsia="Times New Roman" w:hAnsi="Times New Roman" w:cs="Times New Roman"/>
          <w:b/>
          <w:bCs/>
          <w:color w:val="000000" w:themeColor="text1"/>
          <w:sz w:val="24"/>
          <w:szCs w:val="24"/>
          <w:lang w:eastAsia="lv-LV"/>
        </w:rPr>
      </w:pPr>
      <w:bookmarkStart w:id="1" w:name="_GoBack"/>
      <w:bookmarkEnd w:id="1"/>
    </w:p>
    <w:p w14:paraId="59962096" w14:textId="77777777" w:rsidR="000A4DDC" w:rsidRPr="008C19F2" w:rsidRDefault="000A4DDC" w:rsidP="008C19F2">
      <w:pPr>
        <w:spacing w:after="0" w:line="240" w:lineRule="auto"/>
        <w:jc w:val="center"/>
        <w:rPr>
          <w:rFonts w:ascii="Times New Roman" w:eastAsia="Times New Roman" w:hAnsi="Times New Roman" w:cs="Times New Roman"/>
          <w:b/>
          <w:bCs/>
          <w:color w:val="000000" w:themeColor="text1"/>
          <w:sz w:val="24"/>
          <w:szCs w:val="24"/>
          <w:lang w:eastAsia="lv-LV"/>
        </w:rPr>
      </w:pPr>
    </w:p>
    <w:p w14:paraId="6F6CF78D" w14:textId="77777777" w:rsidR="000A4DDC" w:rsidRPr="008C19F2" w:rsidRDefault="000A4DDC" w:rsidP="008C19F2">
      <w:pPr>
        <w:spacing w:after="0" w:line="240" w:lineRule="auto"/>
        <w:jc w:val="center"/>
        <w:rPr>
          <w:rFonts w:ascii="Times New Roman" w:eastAsia="Times New Roman" w:hAnsi="Times New Roman" w:cs="Times New Roman"/>
          <w:b/>
          <w:bCs/>
          <w:color w:val="000000" w:themeColor="text1"/>
          <w:sz w:val="24"/>
          <w:szCs w:val="24"/>
          <w:lang w:eastAsia="lv-LV"/>
        </w:rPr>
      </w:pPr>
    </w:p>
    <w:p w14:paraId="4261CCFD" w14:textId="77777777" w:rsidR="007A57B8" w:rsidRPr="003E361D" w:rsidRDefault="007A57B8" w:rsidP="0040333A">
      <w:pPr>
        <w:spacing w:after="0" w:line="240" w:lineRule="auto"/>
        <w:jc w:val="center"/>
        <w:rPr>
          <w:rFonts w:ascii="Times New Roman" w:eastAsia="Times New Roman" w:hAnsi="Times New Roman" w:cs="Times New Roman"/>
          <w:b/>
          <w:bCs/>
          <w:color w:val="000000" w:themeColor="text1"/>
          <w:sz w:val="24"/>
          <w:szCs w:val="24"/>
          <w:lang w:eastAsia="lv-LV"/>
        </w:rPr>
      </w:pPr>
      <w:r w:rsidRPr="003E361D">
        <w:rPr>
          <w:rFonts w:ascii="Times New Roman" w:eastAsia="Times New Roman" w:hAnsi="Times New Roman" w:cs="Times New Roman"/>
          <w:b/>
          <w:bCs/>
          <w:color w:val="000000" w:themeColor="text1"/>
          <w:sz w:val="24"/>
          <w:szCs w:val="24"/>
          <w:lang w:eastAsia="lv-LV"/>
        </w:rPr>
        <w:t>Konceptuāls ziņojums</w:t>
      </w:r>
    </w:p>
    <w:p w14:paraId="3D01EDFC" w14:textId="77777777" w:rsidR="00732542" w:rsidRPr="003E361D" w:rsidRDefault="00732542" w:rsidP="009B3654">
      <w:pPr>
        <w:spacing w:after="0" w:line="240" w:lineRule="auto"/>
        <w:ind w:firstLine="709"/>
        <w:jc w:val="center"/>
        <w:rPr>
          <w:rFonts w:ascii="Times New Roman" w:eastAsia="Times New Roman" w:hAnsi="Times New Roman" w:cs="Times New Roman"/>
          <w:b/>
          <w:bCs/>
          <w:color w:val="000000" w:themeColor="text1"/>
          <w:sz w:val="24"/>
          <w:szCs w:val="24"/>
          <w:lang w:eastAsia="lv-LV"/>
        </w:rPr>
      </w:pPr>
    </w:p>
    <w:p w14:paraId="0E13C1DA" w14:textId="77777777" w:rsidR="00DF6A13" w:rsidRPr="003E361D" w:rsidRDefault="00DF6A13" w:rsidP="009B3654">
      <w:pPr>
        <w:spacing w:after="0" w:line="240" w:lineRule="auto"/>
        <w:ind w:firstLine="709"/>
        <w:jc w:val="center"/>
        <w:rPr>
          <w:rFonts w:ascii="Times New Roman" w:eastAsia="Times New Roman" w:hAnsi="Times New Roman" w:cs="Times New Roman"/>
          <w:b/>
          <w:bCs/>
          <w:color w:val="414142"/>
          <w:sz w:val="24"/>
          <w:szCs w:val="24"/>
          <w:lang w:eastAsia="lv-LV"/>
        </w:rPr>
      </w:pPr>
    </w:p>
    <w:p w14:paraId="270091DA" w14:textId="77777777" w:rsidR="000A4DDC" w:rsidRDefault="00732542" w:rsidP="000A4DDC">
      <w:pPr>
        <w:spacing w:after="0" w:line="240" w:lineRule="auto"/>
        <w:jc w:val="center"/>
        <w:rPr>
          <w:rFonts w:ascii="Times New Roman" w:hAnsi="Times New Roman" w:cs="Times New Roman"/>
          <w:b/>
          <w:sz w:val="24"/>
          <w:szCs w:val="24"/>
        </w:rPr>
      </w:pPr>
      <w:r w:rsidRPr="003E361D">
        <w:rPr>
          <w:rFonts w:ascii="Times New Roman" w:hAnsi="Times New Roman" w:cs="Times New Roman"/>
          <w:b/>
          <w:sz w:val="24"/>
          <w:szCs w:val="24"/>
        </w:rPr>
        <w:t>Ministra noteikumu institūta ieviešanas izvērtējums</w:t>
      </w:r>
    </w:p>
    <w:p w14:paraId="5BE820E0" w14:textId="77777777" w:rsidR="000A4DDC" w:rsidRDefault="000A4DDC">
      <w:pPr>
        <w:rPr>
          <w:rFonts w:ascii="Times New Roman" w:hAnsi="Times New Roman" w:cs="Times New Roman"/>
          <w:b/>
          <w:sz w:val="24"/>
          <w:szCs w:val="24"/>
        </w:rPr>
      </w:pPr>
      <w:r>
        <w:rPr>
          <w:rFonts w:ascii="Times New Roman" w:hAnsi="Times New Roman" w:cs="Times New Roman"/>
          <w:b/>
          <w:sz w:val="24"/>
          <w:szCs w:val="24"/>
        </w:rPr>
        <w:br w:type="page"/>
      </w:r>
    </w:p>
    <w:p w14:paraId="7342128E" w14:textId="77777777" w:rsidR="007D4212" w:rsidRPr="001E120F" w:rsidRDefault="0067162C" w:rsidP="00780959">
      <w:pPr>
        <w:spacing w:after="0" w:line="240" w:lineRule="auto"/>
        <w:jc w:val="center"/>
        <w:rPr>
          <w:rFonts w:ascii="Times New Roman" w:eastAsia="Times New Roman" w:hAnsi="Times New Roman" w:cs="Times New Roman"/>
          <w:b/>
          <w:bCs/>
          <w:sz w:val="24"/>
          <w:szCs w:val="24"/>
          <w:lang w:eastAsia="lv-LV"/>
        </w:rPr>
      </w:pPr>
      <w:r w:rsidRPr="001E120F">
        <w:rPr>
          <w:rFonts w:ascii="Times New Roman" w:eastAsia="Times New Roman" w:hAnsi="Times New Roman" w:cs="Times New Roman"/>
          <w:b/>
          <w:bCs/>
          <w:sz w:val="24"/>
          <w:szCs w:val="24"/>
          <w:lang w:eastAsia="lv-LV"/>
        </w:rPr>
        <w:lastRenderedPageBreak/>
        <w:t>1</w:t>
      </w:r>
      <w:r w:rsidR="007D4212" w:rsidRPr="001E120F">
        <w:rPr>
          <w:rFonts w:ascii="Times New Roman" w:eastAsia="Times New Roman" w:hAnsi="Times New Roman" w:cs="Times New Roman"/>
          <w:b/>
          <w:bCs/>
          <w:sz w:val="24"/>
          <w:szCs w:val="24"/>
          <w:lang w:eastAsia="lv-LV"/>
        </w:rPr>
        <w:t>. Konceptuālā ziņojuma kopsavilkums</w:t>
      </w:r>
    </w:p>
    <w:p w14:paraId="3EF47F58" w14:textId="77777777" w:rsidR="00156047" w:rsidRPr="001E120F" w:rsidRDefault="00156047" w:rsidP="009B3654">
      <w:pPr>
        <w:spacing w:after="0" w:line="240" w:lineRule="auto"/>
        <w:ind w:firstLine="709"/>
        <w:jc w:val="center"/>
        <w:rPr>
          <w:rFonts w:ascii="Times New Roman" w:eastAsia="Times New Roman" w:hAnsi="Times New Roman" w:cs="Times New Roman"/>
          <w:b/>
          <w:bCs/>
          <w:sz w:val="24"/>
          <w:szCs w:val="24"/>
          <w:lang w:eastAsia="lv-LV"/>
        </w:rPr>
      </w:pPr>
    </w:p>
    <w:p w14:paraId="44C61F8C" w14:textId="02737677" w:rsidR="00D44849" w:rsidRPr="001E120F" w:rsidRDefault="00FA500B" w:rsidP="009B3654">
      <w:pPr>
        <w:spacing w:after="0" w:line="240" w:lineRule="auto"/>
        <w:ind w:firstLine="709"/>
        <w:jc w:val="both"/>
        <w:rPr>
          <w:rFonts w:ascii="Times New Roman" w:hAnsi="Times New Roman" w:cs="Times New Roman"/>
          <w:sz w:val="24"/>
          <w:szCs w:val="24"/>
        </w:rPr>
      </w:pPr>
      <w:r w:rsidRPr="001E120F">
        <w:rPr>
          <w:rFonts w:ascii="Times New Roman" w:eastAsia="Times New Roman" w:hAnsi="Times New Roman" w:cs="Times New Roman"/>
          <w:sz w:val="24"/>
          <w:szCs w:val="24"/>
          <w:lang w:eastAsia="lv-LV"/>
        </w:rPr>
        <w:t xml:space="preserve">Konceptuālais ziņojums </w:t>
      </w:r>
      <w:proofErr w:type="gramStart"/>
      <w:r w:rsidRPr="001E120F">
        <w:rPr>
          <w:rFonts w:ascii="Times New Roman" w:eastAsia="Times New Roman" w:hAnsi="Times New Roman" w:cs="Times New Roman"/>
          <w:sz w:val="24"/>
          <w:szCs w:val="24"/>
          <w:lang w:eastAsia="lv-LV"/>
        </w:rPr>
        <w:t xml:space="preserve">izstrādāts </w:t>
      </w:r>
      <w:r w:rsidR="00D44849" w:rsidRPr="001E120F">
        <w:rPr>
          <w:rFonts w:ascii="Times New Roman" w:eastAsia="Times New Roman" w:hAnsi="Times New Roman" w:cs="Times New Roman"/>
          <w:sz w:val="24"/>
          <w:szCs w:val="24"/>
          <w:lang w:eastAsia="lv-LV"/>
        </w:rPr>
        <w:t xml:space="preserve">saskaņā ar Ministru kabineta 2014. gada 26. augusta </w:t>
      </w:r>
      <w:r w:rsidR="001F1CF6">
        <w:rPr>
          <w:rFonts w:ascii="Times New Roman" w:eastAsia="Times New Roman" w:hAnsi="Times New Roman" w:cs="Times New Roman"/>
          <w:sz w:val="24"/>
          <w:szCs w:val="24"/>
          <w:lang w:eastAsia="lv-LV"/>
        </w:rPr>
        <w:t>sēdes</w:t>
      </w:r>
      <w:proofErr w:type="gramEnd"/>
      <w:r w:rsidR="001F1CF6">
        <w:rPr>
          <w:rFonts w:ascii="Times New Roman" w:eastAsia="Times New Roman" w:hAnsi="Times New Roman" w:cs="Times New Roman"/>
          <w:sz w:val="24"/>
          <w:szCs w:val="24"/>
          <w:lang w:eastAsia="lv-LV"/>
        </w:rPr>
        <w:t xml:space="preserve"> protokola </w:t>
      </w:r>
      <w:r w:rsidR="00D44849" w:rsidRPr="001E120F">
        <w:rPr>
          <w:rFonts w:ascii="Times New Roman" w:eastAsia="Times New Roman" w:hAnsi="Times New Roman" w:cs="Times New Roman"/>
          <w:sz w:val="24"/>
          <w:szCs w:val="24"/>
          <w:lang w:eastAsia="lv-LV"/>
        </w:rPr>
        <w:t xml:space="preserve">Nr. 45 45. § 12. punktu, kas </w:t>
      </w:r>
      <w:r w:rsidR="004D784E" w:rsidRPr="001E120F">
        <w:rPr>
          <w:rFonts w:ascii="Times New Roman" w:eastAsia="Times New Roman" w:hAnsi="Times New Roman" w:cs="Times New Roman"/>
          <w:sz w:val="24"/>
          <w:szCs w:val="24"/>
          <w:lang w:eastAsia="lv-LV"/>
        </w:rPr>
        <w:t>uzdod</w:t>
      </w:r>
      <w:r w:rsidR="00D44849" w:rsidRPr="001E120F">
        <w:rPr>
          <w:rFonts w:ascii="Times New Roman" w:eastAsia="Times New Roman" w:hAnsi="Times New Roman" w:cs="Times New Roman"/>
          <w:sz w:val="24"/>
          <w:szCs w:val="24"/>
          <w:lang w:eastAsia="lv-LV"/>
        </w:rPr>
        <w:t xml:space="preserve"> </w:t>
      </w:r>
      <w:r w:rsidR="00D44849" w:rsidRPr="001E120F">
        <w:rPr>
          <w:rStyle w:val="spelle"/>
          <w:rFonts w:ascii="Times New Roman" w:hAnsi="Times New Roman" w:cs="Times New Roman"/>
          <w:sz w:val="24"/>
          <w:szCs w:val="24"/>
        </w:rPr>
        <w:t>Tieslietu ministrijai sadarbībā ar citām ministrijām, Valsts kanceleju, kā arī</w:t>
      </w:r>
      <w:r w:rsidR="00864745" w:rsidRPr="001E120F">
        <w:rPr>
          <w:rStyle w:val="spelle"/>
          <w:rFonts w:ascii="Times New Roman" w:hAnsi="Times New Roman" w:cs="Times New Roman"/>
          <w:sz w:val="24"/>
          <w:szCs w:val="24"/>
        </w:rPr>
        <w:t>,</w:t>
      </w:r>
      <w:r w:rsidR="00D44849" w:rsidRPr="001E120F">
        <w:rPr>
          <w:rStyle w:val="spelle"/>
          <w:rFonts w:ascii="Times New Roman" w:hAnsi="Times New Roman" w:cs="Times New Roman"/>
          <w:sz w:val="24"/>
          <w:szCs w:val="24"/>
        </w:rPr>
        <w:t xml:space="preserve"> konsultējoties ar Saeimas Juridisko biroju, līdz 2016.</w:t>
      </w:r>
      <w:r w:rsidR="004D784E" w:rsidRPr="001E120F">
        <w:rPr>
          <w:rStyle w:val="spelle"/>
          <w:rFonts w:ascii="Times New Roman" w:hAnsi="Times New Roman" w:cs="Times New Roman"/>
          <w:sz w:val="24"/>
          <w:szCs w:val="24"/>
        </w:rPr>
        <w:t> </w:t>
      </w:r>
      <w:r w:rsidR="00D44849" w:rsidRPr="001E120F">
        <w:rPr>
          <w:rStyle w:val="spelle"/>
          <w:rFonts w:ascii="Times New Roman" w:hAnsi="Times New Roman" w:cs="Times New Roman"/>
          <w:sz w:val="24"/>
          <w:szCs w:val="24"/>
        </w:rPr>
        <w:t>gada 31.</w:t>
      </w:r>
      <w:r w:rsidR="004D784E" w:rsidRPr="001E120F">
        <w:rPr>
          <w:rStyle w:val="spelle"/>
          <w:rFonts w:ascii="Times New Roman" w:hAnsi="Times New Roman" w:cs="Times New Roman"/>
          <w:sz w:val="24"/>
          <w:szCs w:val="24"/>
        </w:rPr>
        <w:t> </w:t>
      </w:r>
      <w:r w:rsidR="00D44849" w:rsidRPr="001E120F">
        <w:rPr>
          <w:rStyle w:val="spelle"/>
          <w:rFonts w:ascii="Times New Roman" w:hAnsi="Times New Roman" w:cs="Times New Roman"/>
          <w:sz w:val="24"/>
          <w:szCs w:val="24"/>
        </w:rPr>
        <w:t>decembrim izstrādāt priekšlikumus par ministra noteikumu institūta ieviešanu.</w:t>
      </w:r>
    </w:p>
    <w:p w14:paraId="7FB509C2" w14:textId="22946596" w:rsidR="006B256A" w:rsidRPr="001E120F" w:rsidRDefault="004D784E" w:rsidP="009B3654">
      <w:pPr>
        <w:spacing w:after="0" w:line="240" w:lineRule="auto"/>
        <w:ind w:firstLine="709"/>
        <w:jc w:val="both"/>
        <w:rPr>
          <w:rFonts w:ascii="Times New Roman" w:eastAsia="Times New Roman" w:hAnsi="Times New Roman" w:cs="Times New Roman"/>
          <w:sz w:val="24"/>
          <w:szCs w:val="24"/>
          <w:lang w:eastAsia="lv-LV"/>
        </w:rPr>
      </w:pPr>
      <w:r w:rsidRPr="001E120F">
        <w:rPr>
          <w:rFonts w:ascii="Times New Roman" w:eastAsia="Times New Roman" w:hAnsi="Times New Roman" w:cs="Times New Roman"/>
          <w:sz w:val="24"/>
          <w:szCs w:val="24"/>
          <w:lang w:eastAsia="lv-LV"/>
        </w:rPr>
        <w:t xml:space="preserve">Ņemot </w:t>
      </w:r>
      <w:r w:rsidR="00EA3768" w:rsidRPr="001E120F">
        <w:rPr>
          <w:rFonts w:ascii="Times New Roman" w:eastAsia="Times New Roman" w:hAnsi="Times New Roman" w:cs="Times New Roman"/>
          <w:sz w:val="24"/>
          <w:szCs w:val="24"/>
          <w:lang w:eastAsia="lv-LV"/>
        </w:rPr>
        <w:t xml:space="preserve">vērā </w:t>
      </w:r>
      <w:r w:rsidRPr="001E120F">
        <w:rPr>
          <w:rFonts w:ascii="Times New Roman" w:eastAsia="Times New Roman" w:hAnsi="Times New Roman" w:cs="Times New Roman"/>
          <w:sz w:val="24"/>
          <w:szCs w:val="24"/>
          <w:lang w:eastAsia="lv-LV"/>
        </w:rPr>
        <w:t xml:space="preserve">minēto uzdevumu, </w:t>
      </w:r>
      <w:r w:rsidR="006B256A" w:rsidRPr="001E120F">
        <w:rPr>
          <w:rFonts w:ascii="Times New Roman" w:eastAsia="Times New Roman" w:hAnsi="Times New Roman" w:cs="Times New Roman"/>
          <w:sz w:val="24"/>
          <w:szCs w:val="24"/>
          <w:lang w:eastAsia="lv-LV"/>
        </w:rPr>
        <w:t xml:space="preserve">konceptuālā ziņojuma izstrādei </w:t>
      </w:r>
      <w:r w:rsidR="00B21D48" w:rsidRPr="001E120F">
        <w:rPr>
          <w:rFonts w:ascii="Times New Roman" w:eastAsia="Times New Roman" w:hAnsi="Times New Roman" w:cs="Times New Roman"/>
          <w:sz w:val="24"/>
          <w:szCs w:val="24"/>
          <w:lang w:eastAsia="lv-LV"/>
        </w:rPr>
        <w:t>ar</w:t>
      </w:r>
      <w:r w:rsidR="00AD644C" w:rsidRPr="001E120F">
        <w:rPr>
          <w:rFonts w:ascii="Times New Roman" w:eastAsia="Times New Roman" w:hAnsi="Times New Roman" w:cs="Times New Roman"/>
          <w:sz w:val="24"/>
          <w:szCs w:val="24"/>
          <w:lang w:eastAsia="lv-LV"/>
        </w:rPr>
        <w:t xml:space="preserve"> </w:t>
      </w:r>
      <w:r w:rsidR="00ED410E" w:rsidRPr="001E120F">
        <w:rPr>
          <w:rFonts w:ascii="Times New Roman" w:eastAsia="Times New Roman" w:hAnsi="Times New Roman" w:cs="Times New Roman"/>
          <w:sz w:val="24"/>
          <w:szCs w:val="24"/>
          <w:lang w:eastAsia="lv-LV"/>
        </w:rPr>
        <w:t xml:space="preserve">tieslietu ministra </w:t>
      </w:r>
      <w:r w:rsidR="001F1CF6" w:rsidRPr="001E120F">
        <w:rPr>
          <w:rFonts w:ascii="Times New Roman" w:eastAsia="Times New Roman" w:hAnsi="Times New Roman" w:cs="Times New Roman"/>
          <w:sz w:val="24"/>
          <w:szCs w:val="24"/>
          <w:lang w:eastAsia="lv-LV"/>
        </w:rPr>
        <w:t xml:space="preserve">2016. gada 28. aprīļa </w:t>
      </w:r>
      <w:r w:rsidR="00ED410E" w:rsidRPr="001E120F">
        <w:rPr>
          <w:rFonts w:ascii="Times New Roman" w:eastAsia="Times New Roman" w:hAnsi="Times New Roman" w:cs="Times New Roman"/>
          <w:sz w:val="24"/>
          <w:szCs w:val="24"/>
          <w:lang w:eastAsia="lv-LV"/>
        </w:rPr>
        <w:t>rīkojumu Nr. 1-1/142</w:t>
      </w:r>
      <w:r w:rsidR="007870E2" w:rsidRPr="001E120F">
        <w:rPr>
          <w:rFonts w:ascii="Times New Roman" w:eastAsia="Times New Roman" w:hAnsi="Times New Roman" w:cs="Times New Roman"/>
          <w:sz w:val="24"/>
          <w:szCs w:val="24"/>
          <w:lang w:eastAsia="lv-LV"/>
        </w:rPr>
        <w:t xml:space="preserve"> </w:t>
      </w:r>
      <w:r w:rsidR="006B256A" w:rsidRPr="001E120F">
        <w:rPr>
          <w:rFonts w:ascii="Times New Roman" w:eastAsia="Times New Roman" w:hAnsi="Times New Roman" w:cs="Times New Roman"/>
          <w:sz w:val="24"/>
          <w:szCs w:val="24"/>
          <w:lang w:eastAsia="lv-LV"/>
        </w:rPr>
        <w:t xml:space="preserve">tika izveidota darba grupa, </w:t>
      </w:r>
      <w:r w:rsidR="00B21D48" w:rsidRPr="001E120F">
        <w:rPr>
          <w:rFonts w:ascii="Times New Roman" w:eastAsia="Times New Roman" w:hAnsi="Times New Roman" w:cs="Times New Roman"/>
          <w:sz w:val="24"/>
          <w:szCs w:val="24"/>
          <w:lang w:eastAsia="lv-LV"/>
        </w:rPr>
        <w:t xml:space="preserve">kuras sastāvā iekļauti </w:t>
      </w:r>
      <w:r w:rsidR="006B256A" w:rsidRPr="001E120F">
        <w:rPr>
          <w:rFonts w:ascii="Times New Roman" w:eastAsia="Times New Roman" w:hAnsi="Times New Roman" w:cs="Times New Roman"/>
          <w:sz w:val="24"/>
          <w:szCs w:val="24"/>
          <w:lang w:eastAsia="lv-LV"/>
        </w:rPr>
        <w:t xml:space="preserve">pārstāvji no </w:t>
      </w:r>
      <w:r w:rsidR="006B256A" w:rsidRPr="001E120F">
        <w:rPr>
          <w:rFonts w:ascii="Times New Roman" w:hAnsi="Times New Roman" w:cs="Times New Roman"/>
          <w:sz w:val="24"/>
          <w:szCs w:val="24"/>
        </w:rPr>
        <w:t>Saeimas Juridiskā biroja, Valsts prezident</w:t>
      </w:r>
      <w:r w:rsidR="00864745" w:rsidRPr="001E120F">
        <w:rPr>
          <w:rFonts w:ascii="Times New Roman" w:hAnsi="Times New Roman" w:cs="Times New Roman"/>
          <w:sz w:val="24"/>
          <w:szCs w:val="24"/>
        </w:rPr>
        <w:t>a</w:t>
      </w:r>
      <w:r w:rsidR="006B256A" w:rsidRPr="001E120F">
        <w:rPr>
          <w:rFonts w:ascii="Times New Roman" w:hAnsi="Times New Roman" w:cs="Times New Roman"/>
          <w:sz w:val="24"/>
          <w:szCs w:val="24"/>
        </w:rPr>
        <w:t xml:space="preserve"> kancelejas, Valsts kancelejas, Tieslietu ministrijas un Latvijas Universitātes</w:t>
      </w:r>
      <w:r w:rsidR="006B256A" w:rsidRPr="001E120F">
        <w:rPr>
          <w:rFonts w:ascii="Times New Roman" w:eastAsia="Times New Roman" w:hAnsi="Times New Roman" w:cs="Times New Roman"/>
          <w:sz w:val="24"/>
          <w:szCs w:val="24"/>
          <w:lang w:eastAsia="lv-LV"/>
        </w:rPr>
        <w:t>.</w:t>
      </w:r>
    </w:p>
    <w:p w14:paraId="5F4457C1" w14:textId="4017B4A1" w:rsidR="006B256A" w:rsidRPr="001E120F" w:rsidRDefault="006B256A" w:rsidP="009B3654">
      <w:pPr>
        <w:spacing w:after="0" w:line="240" w:lineRule="auto"/>
        <w:ind w:firstLine="709"/>
        <w:jc w:val="both"/>
        <w:rPr>
          <w:rFonts w:ascii="Times New Roman" w:eastAsia="Times New Roman" w:hAnsi="Times New Roman" w:cs="Times New Roman"/>
          <w:sz w:val="24"/>
          <w:szCs w:val="24"/>
          <w:lang w:eastAsia="lv-LV"/>
        </w:rPr>
      </w:pPr>
      <w:r w:rsidRPr="001E120F">
        <w:rPr>
          <w:rFonts w:ascii="Times New Roman" w:eastAsia="Times New Roman" w:hAnsi="Times New Roman" w:cs="Times New Roman"/>
          <w:sz w:val="24"/>
          <w:szCs w:val="24"/>
          <w:lang w:eastAsia="lv-LV"/>
        </w:rPr>
        <w:t>K</w:t>
      </w:r>
      <w:r w:rsidR="004B2745" w:rsidRPr="001E120F">
        <w:rPr>
          <w:rFonts w:ascii="Times New Roman" w:eastAsia="Times New Roman" w:hAnsi="Times New Roman" w:cs="Times New Roman"/>
          <w:sz w:val="24"/>
          <w:szCs w:val="24"/>
          <w:lang w:eastAsia="lv-LV"/>
        </w:rPr>
        <w:t xml:space="preserve">onceptuālajā ziņojumā tiek analizētas prognozējamās </w:t>
      </w:r>
      <w:r w:rsidR="001F1CF6" w:rsidRPr="001E120F">
        <w:rPr>
          <w:rFonts w:ascii="Times New Roman" w:eastAsia="Times New Roman" w:hAnsi="Times New Roman" w:cs="Times New Roman"/>
          <w:sz w:val="24"/>
          <w:szCs w:val="24"/>
          <w:lang w:eastAsia="lv-LV"/>
        </w:rPr>
        <w:t>ministr</w:t>
      </w:r>
      <w:r w:rsidR="001F1CF6">
        <w:rPr>
          <w:rFonts w:ascii="Times New Roman" w:eastAsia="Times New Roman" w:hAnsi="Times New Roman" w:cs="Times New Roman"/>
          <w:sz w:val="24"/>
          <w:szCs w:val="24"/>
          <w:lang w:eastAsia="lv-LV"/>
        </w:rPr>
        <w:t>a</w:t>
      </w:r>
      <w:r w:rsidR="001F1CF6" w:rsidRPr="001E120F">
        <w:rPr>
          <w:rFonts w:ascii="Times New Roman" w:eastAsia="Times New Roman" w:hAnsi="Times New Roman" w:cs="Times New Roman"/>
          <w:sz w:val="24"/>
          <w:szCs w:val="24"/>
          <w:lang w:eastAsia="lv-LV"/>
        </w:rPr>
        <w:t xml:space="preserve"> </w:t>
      </w:r>
      <w:r w:rsidR="004B2745" w:rsidRPr="001E120F">
        <w:rPr>
          <w:rFonts w:ascii="Times New Roman" w:eastAsia="Times New Roman" w:hAnsi="Times New Roman" w:cs="Times New Roman"/>
          <w:sz w:val="24"/>
          <w:szCs w:val="24"/>
          <w:lang w:eastAsia="lv-LV"/>
        </w:rPr>
        <w:t>noteikumu ieviešanas sekas</w:t>
      </w:r>
      <w:r w:rsidR="00EA3768" w:rsidRPr="001E120F">
        <w:rPr>
          <w:rFonts w:ascii="Times New Roman" w:eastAsia="Times New Roman" w:hAnsi="Times New Roman" w:cs="Times New Roman"/>
          <w:sz w:val="24"/>
          <w:szCs w:val="24"/>
          <w:lang w:eastAsia="lv-LV"/>
        </w:rPr>
        <w:t xml:space="preserve"> un ietekme uz normatīvo aktu skaitu</w:t>
      </w:r>
      <w:r w:rsidR="00B21D48" w:rsidRPr="001E120F">
        <w:rPr>
          <w:rFonts w:ascii="Times New Roman" w:eastAsia="Times New Roman" w:hAnsi="Times New Roman" w:cs="Times New Roman"/>
          <w:sz w:val="24"/>
          <w:szCs w:val="24"/>
          <w:lang w:eastAsia="lv-LV"/>
        </w:rPr>
        <w:t xml:space="preserve"> un kvalitāti</w:t>
      </w:r>
      <w:r w:rsidR="004D784E" w:rsidRPr="001E120F">
        <w:rPr>
          <w:rFonts w:ascii="Times New Roman" w:eastAsia="Times New Roman" w:hAnsi="Times New Roman" w:cs="Times New Roman"/>
          <w:sz w:val="24"/>
          <w:szCs w:val="24"/>
          <w:lang w:eastAsia="lv-LV"/>
        </w:rPr>
        <w:t xml:space="preserve">, lai būtu iespējams pieņemt lēmumu par ministra noteikumu institūta ieviešanas </w:t>
      </w:r>
      <w:r w:rsidR="00B21D48" w:rsidRPr="001E120F">
        <w:rPr>
          <w:rFonts w:ascii="Times New Roman" w:eastAsia="Times New Roman" w:hAnsi="Times New Roman" w:cs="Times New Roman"/>
          <w:sz w:val="24"/>
          <w:szCs w:val="24"/>
          <w:lang w:eastAsia="lv-LV"/>
        </w:rPr>
        <w:t>lietderību</w:t>
      </w:r>
      <w:r w:rsidR="004B2745" w:rsidRPr="001E120F">
        <w:rPr>
          <w:rFonts w:ascii="Times New Roman" w:eastAsia="Times New Roman" w:hAnsi="Times New Roman" w:cs="Times New Roman"/>
          <w:sz w:val="24"/>
          <w:szCs w:val="24"/>
          <w:lang w:eastAsia="lv-LV"/>
        </w:rPr>
        <w:t>.</w:t>
      </w:r>
    </w:p>
    <w:p w14:paraId="5BE75FC1" w14:textId="22A9F68D" w:rsidR="007D4212" w:rsidRPr="001E120F" w:rsidRDefault="004B2745" w:rsidP="00726144">
      <w:pPr>
        <w:spacing w:after="0" w:line="240" w:lineRule="auto"/>
        <w:ind w:firstLine="709"/>
        <w:jc w:val="both"/>
        <w:rPr>
          <w:rFonts w:ascii="Times New Roman" w:hAnsi="Times New Roman" w:cs="Times New Roman"/>
          <w:sz w:val="24"/>
          <w:szCs w:val="24"/>
        </w:rPr>
      </w:pPr>
      <w:r w:rsidRPr="001E120F">
        <w:rPr>
          <w:rFonts w:ascii="Times New Roman" w:eastAsia="Times New Roman" w:hAnsi="Times New Roman" w:cs="Times New Roman"/>
          <w:sz w:val="24"/>
          <w:szCs w:val="24"/>
          <w:lang w:eastAsia="lv-LV"/>
        </w:rPr>
        <w:t xml:space="preserve">Konceptuālajā ziņojumā </w:t>
      </w:r>
      <w:r w:rsidR="00092FEC" w:rsidRPr="001E120F">
        <w:rPr>
          <w:rFonts w:ascii="Times New Roman" w:eastAsia="Times New Roman" w:hAnsi="Times New Roman" w:cs="Times New Roman"/>
          <w:sz w:val="24"/>
          <w:szCs w:val="24"/>
          <w:lang w:eastAsia="lv-LV"/>
        </w:rPr>
        <w:t>netiek analizēti subjekti, kam ir tiesības izdot ārējos normatīvos aktus, k</w:t>
      </w:r>
      <w:r w:rsidR="009147AA">
        <w:rPr>
          <w:rFonts w:ascii="Times New Roman" w:eastAsia="Times New Roman" w:hAnsi="Times New Roman" w:cs="Times New Roman"/>
          <w:sz w:val="24"/>
          <w:szCs w:val="24"/>
          <w:lang w:eastAsia="lv-LV"/>
        </w:rPr>
        <w:t>ā</w:t>
      </w:r>
      <w:r w:rsidR="00092FEC" w:rsidRPr="001E120F">
        <w:rPr>
          <w:rFonts w:ascii="Times New Roman" w:eastAsia="Times New Roman" w:hAnsi="Times New Roman" w:cs="Times New Roman"/>
          <w:sz w:val="24"/>
          <w:szCs w:val="24"/>
          <w:lang w:eastAsia="lv-LV"/>
        </w:rPr>
        <w:t xml:space="preserve"> arī ministra tiesību izdot ārējos normatīvos aktus </w:t>
      </w:r>
      <w:r w:rsidR="00677548" w:rsidRPr="001E120F">
        <w:rPr>
          <w:rFonts w:ascii="Times New Roman" w:eastAsia="Times New Roman" w:hAnsi="Times New Roman" w:cs="Times New Roman"/>
          <w:sz w:val="24"/>
          <w:szCs w:val="24"/>
          <w:lang w:eastAsia="lv-LV"/>
        </w:rPr>
        <w:t>atbilstīb</w:t>
      </w:r>
      <w:r w:rsidR="003D46F8" w:rsidRPr="001E120F">
        <w:rPr>
          <w:rFonts w:ascii="Times New Roman" w:eastAsia="Times New Roman" w:hAnsi="Times New Roman" w:cs="Times New Roman"/>
          <w:sz w:val="24"/>
          <w:szCs w:val="24"/>
          <w:lang w:eastAsia="lv-LV"/>
        </w:rPr>
        <w:t>a</w:t>
      </w:r>
      <w:r w:rsidR="00677548" w:rsidRPr="001E120F">
        <w:rPr>
          <w:rFonts w:ascii="Times New Roman" w:eastAsia="Times New Roman" w:hAnsi="Times New Roman" w:cs="Times New Roman"/>
          <w:sz w:val="24"/>
          <w:szCs w:val="24"/>
          <w:lang w:eastAsia="lv-LV"/>
        </w:rPr>
        <w:t xml:space="preserve"> Latvijas Republikas Satversmei</w:t>
      </w:r>
      <w:r w:rsidR="005B7665">
        <w:rPr>
          <w:rFonts w:ascii="Times New Roman" w:eastAsia="Times New Roman" w:hAnsi="Times New Roman" w:cs="Times New Roman"/>
          <w:sz w:val="24"/>
          <w:szCs w:val="24"/>
          <w:lang w:eastAsia="lv-LV"/>
        </w:rPr>
        <w:t xml:space="preserve"> (turpmāk – Satversme)</w:t>
      </w:r>
      <w:r w:rsidR="00092FEC" w:rsidRPr="001E120F">
        <w:rPr>
          <w:rFonts w:ascii="Times New Roman" w:eastAsia="Times New Roman" w:hAnsi="Times New Roman" w:cs="Times New Roman"/>
          <w:sz w:val="24"/>
          <w:szCs w:val="24"/>
          <w:lang w:eastAsia="lv-LV"/>
        </w:rPr>
        <w:t xml:space="preserve">. Minētie jautājumi </w:t>
      </w:r>
      <w:r w:rsidR="00CB6E8F">
        <w:rPr>
          <w:rFonts w:ascii="Times New Roman" w:eastAsia="Times New Roman" w:hAnsi="Times New Roman" w:cs="Times New Roman"/>
          <w:sz w:val="24"/>
          <w:szCs w:val="24"/>
          <w:lang w:eastAsia="lv-LV"/>
        </w:rPr>
        <w:t>tika</w:t>
      </w:r>
      <w:r w:rsidR="00092FEC" w:rsidRPr="001E120F">
        <w:rPr>
          <w:rFonts w:ascii="Times New Roman" w:eastAsia="Times New Roman" w:hAnsi="Times New Roman" w:cs="Times New Roman"/>
          <w:sz w:val="24"/>
          <w:szCs w:val="24"/>
          <w:lang w:eastAsia="lv-LV"/>
        </w:rPr>
        <w:t xml:space="preserve"> vērtēti </w:t>
      </w:r>
      <w:r w:rsidR="004D784E" w:rsidRPr="001E120F">
        <w:rPr>
          <w:rFonts w:ascii="Times New Roman" w:eastAsia="Times New Roman" w:hAnsi="Times New Roman" w:cs="Times New Roman"/>
          <w:sz w:val="24"/>
          <w:szCs w:val="24"/>
          <w:lang w:eastAsia="lv-LV"/>
        </w:rPr>
        <w:t xml:space="preserve">Valsts prezidenta Konstitucionālo tiesību komisijas 2011. gada 31. maija Viedoklī par iespējamo ministra noteikumu </w:t>
      </w:r>
      <w:proofErr w:type="spellStart"/>
      <w:r w:rsidR="004D784E" w:rsidRPr="001E120F">
        <w:rPr>
          <w:rFonts w:ascii="Times New Roman" w:eastAsia="Times New Roman" w:hAnsi="Times New Roman" w:cs="Times New Roman"/>
          <w:sz w:val="24"/>
          <w:szCs w:val="24"/>
          <w:lang w:eastAsia="lv-LV"/>
        </w:rPr>
        <w:t>satversmību</w:t>
      </w:r>
      <w:proofErr w:type="spellEnd"/>
      <w:r w:rsidR="004D784E" w:rsidRPr="001E120F">
        <w:rPr>
          <w:rStyle w:val="Vresatsauce"/>
          <w:rFonts w:ascii="Times New Roman" w:eastAsia="Times New Roman" w:hAnsi="Times New Roman" w:cs="Times New Roman"/>
          <w:sz w:val="24"/>
          <w:szCs w:val="24"/>
          <w:lang w:eastAsia="lv-LV"/>
        </w:rPr>
        <w:footnoteReference w:id="1"/>
      </w:r>
      <w:r w:rsidR="004D784E" w:rsidRPr="001E120F">
        <w:rPr>
          <w:rFonts w:ascii="Times New Roman" w:eastAsia="Times New Roman" w:hAnsi="Times New Roman" w:cs="Times New Roman"/>
          <w:sz w:val="24"/>
          <w:szCs w:val="24"/>
          <w:lang w:eastAsia="lv-LV"/>
        </w:rPr>
        <w:t xml:space="preserve"> un </w:t>
      </w:r>
      <w:r w:rsidR="00092FEC" w:rsidRPr="001E120F">
        <w:rPr>
          <w:rFonts w:ascii="Times New Roman" w:eastAsia="Times New Roman" w:hAnsi="Times New Roman" w:cs="Times New Roman"/>
          <w:sz w:val="24"/>
          <w:szCs w:val="24"/>
          <w:lang w:eastAsia="lv-LV"/>
        </w:rPr>
        <w:t>Tieslietu ministrijas izstrādātajā un Ministru kabineta 2011. gada 21. jūnija sēdē zināšanai pieņemtajā Informatīvajā ziņojumā par subjektiem, kam ir tiesības izdot ārējos normatīvos aktus</w:t>
      </w:r>
      <w:r w:rsidR="00092FEC" w:rsidRPr="001E120F">
        <w:rPr>
          <w:rStyle w:val="Vresatsauce"/>
          <w:rFonts w:ascii="Times New Roman" w:eastAsia="Times New Roman" w:hAnsi="Times New Roman" w:cs="Times New Roman"/>
          <w:sz w:val="24"/>
          <w:szCs w:val="24"/>
          <w:lang w:eastAsia="lv-LV"/>
        </w:rPr>
        <w:footnoteReference w:id="2"/>
      </w:r>
      <w:r w:rsidR="00092FEC" w:rsidRPr="001E120F">
        <w:rPr>
          <w:rFonts w:ascii="Times New Roman" w:eastAsia="Times New Roman" w:hAnsi="Times New Roman" w:cs="Times New Roman"/>
          <w:sz w:val="24"/>
          <w:szCs w:val="24"/>
          <w:lang w:eastAsia="lv-LV"/>
        </w:rPr>
        <w:t>.</w:t>
      </w:r>
    </w:p>
    <w:p w14:paraId="56514461" w14:textId="77777777" w:rsidR="0067162C" w:rsidRDefault="0067162C" w:rsidP="009B3654">
      <w:pPr>
        <w:spacing w:after="0" w:line="240" w:lineRule="auto"/>
        <w:ind w:firstLine="709"/>
        <w:rPr>
          <w:rFonts w:ascii="Times New Roman" w:eastAsia="Times New Roman" w:hAnsi="Times New Roman" w:cs="Times New Roman"/>
          <w:sz w:val="24"/>
          <w:szCs w:val="24"/>
          <w:lang w:eastAsia="lv-LV"/>
        </w:rPr>
      </w:pPr>
    </w:p>
    <w:p w14:paraId="425C92A1" w14:textId="77777777" w:rsidR="00BE7EE1" w:rsidRPr="001E120F" w:rsidRDefault="00BE7EE1" w:rsidP="009B3654">
      <w:pPr>
        <w:spacing w:after="0" w:line="240" w:lineRule="auto"/>
        <w:ind w:firstLine="709"/>
        <w:rPr>
          <w:rFonts w:ascii="Times New Roman" w:eastAsia="Times New Roman" w:hAnsi="Times New Roman" w:cs="Times New Roman"/>
          <w:sz w:val="24"/>
          <w:szCs w:val="24"/>
          <w:lang w:eastAsia="lv-LV"/>
        </w:rPr>
      </w:pPr>
    </w:p>
    <w:p w14:paraId="06B93235" w14:textId="77777777" w:rsidR="00B345CB" w:rsidRPr="001E120F" w:rsidRDefault="0067162C" w:rsidP="00780959">
      <w:pPr>
        <w:spacing w:after="0" w:line="240" w:lineRule="auto"/>
        <w:jc w:val="center"/>
        <w:rPr>
          <w:rFonts w:ascii="Times New Roman" w:eastAsia="Times New Roman" w:hAnsi="Times New Roman" w:cs="Times New Roman"/>
          <w:b/>
          <w:bCs/>
          <w:sz w:val="24"/>
          <w:szCs w:val="24"/>
          <w:lang w:eastAsia="lv-LV"/>
        </w:rPr>
      </w:pPr>
      <w:r w:rsidRPr="001E120F">
        <w:rPr>
          <w:rFonts w:ascii="Times New Roman" w:eastAsia="Times New Roman" w:hAnsi="Times New Roman" w:cs="Times New Roman"/>
          <w:b/>
          <w:bCs/>
          <w:sz w:val="24"/>
          <w:szCs w:val="24"/>
          <w:lang w:eastAsia="lv-LV"/>
        </w:rPr>
        <w:t>2</w:t>
      </w:r>
      <w:r w:rsidR="007D4212" w:rsidRPr="001E120F">
        <w:rPr>
          <w:rFonts w:ascii="Times New Roman" w:eastAsia="Times New Roman" w:hAnsi="Times New Roman" w:cs="Times New Roman"/>
          <w:b/>
          <w:bCs/>
          <w:sz w:val="24"/>
          <w:szCs w:val="24"/>
          <w:lang w:eastAsia="lv-LV"/>
        </w:rPr>
        <w:t xml:space="preserve">. </w:t>
      </w:r>
      <w:r w:rsidRPr="001E120F">
        <w:rPr>
          <w:rFonts w:ascii="Times New Roman" w:eastAsia="Times New Roman" w:hAnsi="Times New Roman" w:cs="Times New Roman"/>
          <w:b/>
          <w:bCs/>
          <w:sz w:val="24"/>
          <w:szCs w:val="24"/>
          <w:lang w:eastAsia="lv-LV"/>
        </w:rPr>
        <w:t>S</w:t>
      </w:r>
      <w:r w:rsidR="007D4212" w:rsidRPr="001E120F">
        <w:rPr>
          <w:rFonts w:ascii="Times New Roman" w:eastAsia="Times New Roman" w:hAnsi="Times New Roman" w:cs="Times New Roman"/>
          <w:b/>
          <w:bCs/>
          <w:sz w:val="24"/>
          <w:szCs w:val="24"/>
          <w:lang w:eastAsia="lv-LV"/>
        </w:rPr>
        <w:t>ituācijas apraksts</w:t>
      </w:r>
    </w:p>
    <w:p w14:paraId="09C7BD20" w14:textId="77777777" w:rsidR="0067162C" w:rsidRPr="001E120F" w:rsidRDefault="0067162C" w:rsidP="009B3654">
      <w:pPr>
        <w:spacing w:after="0" w:line="240" w:lineRule="auto"/>
        <w:ind w:firstLine="709"/>
        <w:jc w:val="center"/>
        <w:rPr>
          <w:rFonts w:ascii="Times New Roman" w:eastAsia="Times New Roman" w:hAnsi="Times New Roman" w:cs="Times New Roman"/>
          <w:b/>
          <w:bCs/>
          <w:sz w:val="24"/>
          <w:szCs w:val="24"/>
          <w:lang w:eastAsia="lv-LV"/>
        </w:rPr>
      </w:pPr>
    </w:p>
    <w:p w14:paraId="4EAF2BFF" w14:textId="77777777" w:rsidR="009C3939" w:rsidRPr="001E120F" w:rsidRDefault="003F3515" w:rsidP="00726144">
      <w:pPr>
        <w:widowControl w:val="0"/>
        <w:spacing w:after="0" w:line="240" w:lineRule="auto"/>
        <w:ind w:firstLine="709"/>
        <w:jc w:val="both"/>
        <w:rPr>
          <w:rFonts w:ascii="Times New Roman" w:eastAsia="Times New Roman" w:hAnsi="Times New Roman" w:cs="Times New Roman"/>
          <w:sz w:val="24"/>
          <w:szCs w:val="24"/>
          <w:lang w:eastAsia="lv-LV"/>
        </w:rPr>
      </w:pPr>
      <w:r w:rsidRPr="001E120F">
        <w:rPr>
          <w:rFonts w:ascii="Times New Roman" w:eastAsia="Times New Roman" w:hAnsi="Times New Roman" w:cs="Times New Roman"/>
          <w:sz w:val="24"/>
          <w:szCs w:val="24"/>
          <w:lang w:eastAsia="lv-LV"/>
        </w:rPr>
        <w:t>J</w:t>
      </w:r>
      <w:r w:rsidR="00AE3537" w:rsidRPr="001E120F">
        <w:rPr>
          <w:rFonts w:ascii="Times New Roman" w:eastAsia="Times New Roman" w:hAnsi="Times New Roman" w:cs="Times New Roman"/>
          <w:sz w:val="24"/>
          <w:szCs w:val="24"/>
          <w:lang w:eastAsia="lv-LV"/>
        </w:rPr>
        <w:t>autājums par tiesību piešķiršanu ministriem izdot ārēj</w:t>
      </w:r>
      <w:r w:rsidR="0099724F" w:rsidRPr="001E120F">
        <w:rPr>
          <w:rFonts w:ascii="Times New Roman" w:eastAsia="Times New Roman" w:hAnsi="Times New Roman" w:cs="Times New Roman"/>
          <w:sz w:val="24"/>
          <w:szCs w:val="24"/>
          <w:lang w:eastAsia="lv-LV"/>
        </w:rPr>
        <w:t>os</w:t>
      </w:r>
      <w:r w:rsidR="00AE3537" w:rsidRPr="001E120F">
        <w:rPr>
          <w:rFonts w:ascii="Times New Roman" w:eastAsia="Times New Roman" w:hAnsi="Times New Roman" w:cs="Times New Roman"/>
          <w:sz w:val="24"/>
          <w:szCs w:val="24"/>
          <w:lang w:eastAsia="lv-LV"/>
        </w:rPr>
        <w:t xml:space="preserve"> normatīvo</w:t>
      </w:r>
      <w:r w:rsidR="0099724F" w:rsidRPr="001E120F">
        <w:rPr>
          <w:rFonts w:ascii="Times New Roman" w:eastAsia="Times New Roman" w:hAnsi="Times New Roman" w:cs="Times New Roman"/>
          <w:sz w:val="24"/>
          <w:szCs w:val="24"/>
          <w:lang w:eastAsia="lv-LV"/>
        </w:rPr>
        <w:t>s</w:t>
      </w:r>
      <w:r w:rsidR="00AE3537" w:rsidRPr="001E120F">
        <w:rPr>
          <w:rFonts w:ascii="Times New Roman" w:eastAsia="Times New Roman" w:hAnsi="Times New Roman" w:cs="Times New Roman"/>
          <w:sz w:val="24"/>
          <w:szCs w:val="24"/>
          <w:lang w:eastAsia="lv-LV"/>
        </w:rPr>
        <w:t xml:space="preserve"> </w:t>
      </w:r>
      <w:proofErr w:type="gramStart"/>
      <w:r w:rsidR="00AE3537" w:rsidRPr="001E120F">
        <w:rPr>
          <w:rFonts w:ascii="Times New Roman" w:eastAsia="Times New Roman" w:hAnsi="Times New Roman" w:cs="Times New Roman"/>
          <w:sz w:val="24"/>
          <w:szCs w:val="24"/>
          <w:lang w:eastAsia="lv-LV"/>
        </w:rPr>
        <w:t>aktu</w:t>
      </w:r>
      <w:r w:rsidR="0099724F" w:rsidRPr="001E120F">
        <w:rPr>
          <w:rFonts w:ascii="Times New Roman" w:eastAsia="Times New Roman" w:hAnsi="Times New Roman" w:cs="Times New Roman"/>
          <w:sz w:val="24"/>
          <w:szCs w:val="24"/>
          <w:lang w:eastAsia="lv-LV"/>
        </w:rPr>
        <w:t>s</w:t>
      </w:r>
      <w:r w:rsidR="00477E3E" w:rsidRPr="001E120F">
        <w:rPr>
          <w:rFonts w:ascii="Times New Roman" w:eastAsia="Times New Roman" w:hAnsi="Times New Roman" w:cs="Times New Roman"/>
          <w:sz w:val="24"/>
          <w:szCs w:val="24"/>
          <w:lang w:eastAsia="lv-LV"/>
        </w:rPr>
        <w:t> </w:t>
      </w:r>
      <w:r w:rsidR="00AE3537" w:rsidRPr="001E120F">
        <w:rPr>
          <w:rFonts w:ascii="Times New Roman" w:eastAsia="Times New Roman" w:hAnsi="Times New Roman" w:cs="Times New Roman"/>
          <w:sz w:val="24"/>
          <w:szCs w:val="24"/>
          <w:lang w:eastAsia="lv-LV"/>
        </w:rPr>
        <w:t>–n</w:t>
      </w:r>
      <w:proofErr w:type="gramEnd"/>
      <w:r w:rsidR="00B16CB8" w:rsidRPr="001E120F">
        <w:rPr>
          <w:rFonts w:ascii="Times New Roman" w:eastAsia="Times New Roman" w:hAnsi="Times New Roman" w:cs="Times New Roman"/>
          <w:sz w:val="24"/>
          <w:szCs w:val="24"/>
          <w:lang w:eastAsia="lv-LV"/>
        </w:rPr>
        <w:t xml:space="preserve">oteikumus plaši tika </w:t>
      </w:r>
      <w:r w:rsidR="00B16CB8" w:rsidRPr="001E120F">
        <w:rPr>
          <w:rFonts w:ascii="Times New Roman" w:hAnsi="Times New Roman" w:cs="Times New Roman"/>
          <w:sz w:val="24"/>
          <w:szCs w:val="24"/>
        </w:rPr>
        <w:t xml:space="preserve">pētīts, kad </w:t>
      </w:r>
      <w:r w:rsidR="00484A5A" w:rsidRPr="001E120F">
        <w:rPr>
          <w:rFonts w:ascii="Times New Roman" w:hAnsi="Times New Roman" w:cs="Times New Roman"/>
          <w:sz w:val="24"/>
          <w:szCs w:val="24"/>
        </w:rPr>
        <w:t xml:space="preserve">2002. gada 12. jūlijā </w:t>
      </w:r>
      <w:r w:rsidR="002208DA" w:rsidRPr="001E120F">
        <w:rPr>
          <w:rFonts w:ascii="Times New Roman" w:hAnsi="Times New Roman" w:cs="Times New Roman"/>
          <w:sz w:val="24"/>
          <w:szCs w:val="24"/>
        </w:rPr>
        <w:t>spēkā stāj</w:t>
      </w:r>
      <w:r w:rsidR="00B21D48" w:rsidRPr="001E120F">
        <w:rPr>
          <w:rFonts w:ascii="Times New Roman" w:hAnsi="Times New Roman" w:cs="Times New Roman"/>
          <w:sz w:val="24"/>
          <w:szCs w:val="24"/>
        </w:rPr>
        <w:t>ās</w:t>
      </w:r>
      <w:r w:rsidR="002208DA" w:rsidRPr="001E120F">
        <w:rPr>
          <w:rFonts w:ascii="Times New Roman" w:hAnsi="Times New Roman" w:cs="Times New Roman"/>
          <w:sz w:val="24"/>
          <w:szCs w:val="24"/>
        </w:rPr>
        <w:t xml:space="preserve"> </w:t>
      </w:r>
      <w:hyperlink r:id="rId9" w:tgtFrame="_blank" w:history="1">
        <w:r w:rsidR="002208DA" w:rsidRPr="001E120F">
          <w:rPr>
            <w:rFonts w:ascii="Times New Roman" w:hAnsi="Times New Roman" w:cs="Times New Roman"/>
            <w:bCs/>
            <w:sz w:val="24"/>
            <w:szCs w:val="24"/>
          </w:rPr>
          <w:t>Administratīvā procesa likuma</w:t>
        </w:r>
      </w:hyperlink>
      <w:r w:rsidR="00484A5A" w:rsidRPr="001E120F">
        <w:rPr>
          <w:rFonts w:ascii="Times New Roman" w:hAnsi="Times New Roman" w:cs="Times New Roman"/>
          <w:bCs/>
          <w:sz w:val="24"/>
          <w:szCs w:val="24"/>
        </w:rPr>
        <w:t xml:space="preserve"> spēkā stāšanās likum</w:t>
      </w:r>
      <w:r w:rsidR="00477E3E" w:rsidRPr="001E120F">
        <w:rPr>
          <w:rFonts w:ascii="Times New Roman" w:hAnsi="Times New Roman" w:cs="Times New Roman"/>
          <w:bCs/>
          <w:sz w:val="24"/>
          <w:szCs w:val="24"/>
        </w:rPr>
        <w:t>s</w:t>
      </w:r>
      <w:r w:rsidR="006B256A" w:rsidRPr="001E120F">
        <w:rPr>
          <w:rFonts w:ascii="Times New Roman" w:hAnsi="Times New Roman" w:cs="Times New Roman"/>
          <w:bCs/>
          <w:sz w:val="24"/>
          <w:szCs w:val="24"/>
        </w:rPr>
        <w:t>,</w:t>
      </w:r>
      <w:r w:rsidR="002208DA" w:rsidRPr="001E120F">
        <w:rPr>
          <w:rFonts w:ascii="Times New Roman" w:hAnsi="Times New Roman" w:cs="Times New Roman"/>
          <w:bCs/>
          <w:sz w:val="24"/>
          <w:szCs w:val="24"/>
        </w:rPr>
        <w:t xml:space="preserve"> </w:t>
      </w:r>
      <w:r w:rsidR="00477E3E" w:rsidRPr="001E120F">
        <w:rPr>
          <w:rFonts w:ascii="Times New Roman" w:hAnsi="Times New Roman" w:cs="Times New Roman"/>
          <w:bCs/>
          <w:sz w:val="24"/>
          <w:szCs w:val="24"/>
        </w:rPr>
        <w:t xml:space="preserve">kur </w:t>
      </w:r>
      <w:r w:rsidR="002208DA" w:rsidRPr="001E120F">
        <w:rPr>
          <w:rFonts w:ascii="Times New Roman" w:hAnsi="Times New Roman" w:cs="Times New Roman"/>
          <w:bCs/>
          <w:sz w:val="24"/>
          <w:szCs w:val="24"/>
        </w:rPr>
        <w:t>17. </w:t>
      </w:r>
      <w:r w:rsidR="006B256A" w:rsidRPr="001E120F">
        <w:rPr>
          <w:rFonts w:ascii="Times New Roman" w:hAnsi="Times New Roman" w:cs="Times New Roman"/>
          <w:bCs/>
          <w:sz w:val="24"/>
          <w:szCs w:val="24"/>
        </w:rPr>
        <w:t>p</w:t>
      </w:r>
      <w:r w:rsidR="002208DA" w:rsidRPr="001E120F">
        <w:rPr>
          <w:rFonts w:ascii="Times New Roman" w:hAnsi="Times New Roman" w:cs="Times New Roman"/>
          <w:bCs/>
          <w:sz w:val="24"/>
          <w:szCs w:val="24"/>
        </w:rPr>
        <w:t>ant</w:t>
      </w:r>
      <w:r w:rsidR="00037A6F" w:rsidRPr="001E120F">
        <w:rPr>
          <w:rFonts w:ascii="Times New Roman" w:hAnsi="Times New Roman" w:cs="Times New Roman"/>
          <w:bCs/>
          <w:sz w:val="24"/>
          <w:szCs w:val="24"/>
        </w:rPr>
        <w:t>a otr</w:t>
      </w:r>
      <w:r w:rsidR="00477E3E" w:rsidRPr="001E120F">
        <w:rPr>
          <w:rFonts w:ascii="Times New Roman" w:hAnsi="Times New Roman" w:cs="Times New Roman"/>
          <w:bCs/>
          <w:sz w:val="24"/>
          <w:szCs w:val="24"/>
        </w:rPr>
        <w:t>ajā</w:t>
      </w:r>
      <w:r w:rsidR="00037A6F" w:rsidRPr="001E120F">
        <w:rPr>
          <w:rFonts w:ascii="Times New Roman" w:hAnsi="Times New Roman" w:cs="Times New Roman"/>
          <w:bCs/>
          <w:sz w:val="24"/>
          <w:szCs w:val="24"/>
        </w:rPr>
        <w:t xml:space="preserve"> daļ</w:t>
      </w:r>
      <w:r w:rsidR="00477E3E" w:rsidRPr="001E120F">
        <w:rPr>
          <w:rFonts w:ascii="Times New Roman" w:hAnsi="Times New Roman" w:cs="Times New Roman"/>
          <w:bCs/>
          <w:sz w:val="24"/>
          <w:szCs w:val="24"/>
        </w:rPr>
        <w:t>ā</w:t>
      </w:r>
      <w:r w:rsidR="00484A5A" w:rsidRPr="001E120F">
        <w:rPr>
          <w:rFonts w:ascii="Times New Roman" w:hAnsi="Times New Roman" w:cs="Times New Roman"/>
          <w:bCs/>
          <w:sz w:val="24"/>
          <w:szCs w:val="24"/>
        </w:rPr>
        <w:t xml:space="preserve"> notei</w:t>
      </w:r>
      <w:r w:rsidR="00477E3E" w:rsidRPr="001E120F">
        <w:rPr>
          <w:rFonts w:ascii="Times New Roman" w:hAnsi="Times New Roman" w:cs="Times New Roman"/>
          <w:bCs/>
          <w:sz w:val="24"/>
          <w:szCs w:val="24"/>
        </w:rPr>
        <w:t>kts</w:t>
      </w:r>
      <w:r w:rsidR="00484A5A" w:rsidRPr="001E120F">
        <w:rPr>
          <w:rFonts w:ascii="Times New Roman" w:hAnsi="Times New Roman" w:cs="Times New Roman"/>
          <w:bCs/>
          <w:sz w:val="24"/>
          <w:szCs w:val="24"/>
        </w:rPr>
        <w:t xml:space="preserve">, ka </w:t>
      </w:r>
      <w:r w:rsidR="00484A5A" w:rsidRPr="001E120F">
        <w:rPr>
          <w:rFonts w:ascii="Times New Roman" w:hAnsi="Times New Roman" w:cs="Times New Roman"/>
          <w:sz w:val="24"/>
          <w:szCs w:val="24"/>
        </w:rPr>
        <w:t>gadījumā, ja likums paredz pārvaldes iestādei kompetenci izdot ārēj</w:t>
      </w:r>
      <w:r w:rsidR="00851E89" w:rsidRPr="001E120F">
        <w:rPr>
          <w:rFonts w:ascii="Times New Roman" w:hAnsi="Times New Roman" w:cs="Times New Roman"/>
          <w:sz w:val="24"/>
          <w:szCs w:val="24"/>
        </w:rPr>
        <w:t>o</w:t>
      </w:r>
      <w:r w:rsidR="00484A5A" w:rsidRPr="001E120F">
        <w:rPr>
          <w:rFonts w:ascii="Times New Roman" w:hAnsi="Times New Roman" w:cs="Times New Roman"/>
          <w:sz w:val="24"/>
          <w:szCs w:val="24"/>
        </w:rPr>
        <w:t>s normatīvos aktus, juridiskā spēka hierarhijā šādi normatīvie akti ir nākamie pēc Ministru kabineta noteikumiem un zaudē spēku 2006. gada 1. janvārī. Ar minēto normu</w:t>
      </w:r>
      <w:r w:rsidR="002208DA" w:rsidRPr="001E120F">
        <w:rPr>
          <w:rFonts w:ascii="Times New Roman" w:hAnsi="Times New Roman" w:cs="Times New Roman"/>
          <w:bCs/>
          <w:sz w:val="24"/>
          <w:szCs w:val="24"/>
        </w:rPr>
        <w:t xml:space="preserve"> pēc būtības </w:t>
      </w:r>
      <w:r w:rsidR="00484A5A" w:rsidRPr="001E120F">
        <w:rPr>
          <w:rFonts w:ascii="Times New Roman" w:hAnsi="Times New Roman" w:cs="Times New Roman"/>
          <w:bCs/>
          <w:sz w:val="24"/>
          <w:szCs w:val="24"/>
        </w:rPr>
        <w:t xml:space="preserve">tika liegta </w:t>
      </w:r>
      <w:r w:rsidR="002208DA" w:rsidRPr="001E120F">
        <w:rPr>
          <w:rFonts w:ascii="Times New Roman" w:hAnsi="Times New Roman" w:cs="Times New Roman"/>
          <w:bCs/>
          <w:sz w:val="24"/>
          <w:szCs w:val="24"/>
        </w:rPr>
        <w:t>iespēj</w:t>
      </w:r>
      <w:r w:rsidR="00484A5A" w:rsidRPr="001E120F">
        <w:rPr>
          <w:rFonts w:ascii="Times New Roman" w:hAnsi="Times New Roman" w:cs="Times New Roman"/>
          <w:bCs/>
          <w:sz w:val="24"/>
          <w:szCs w:val="24"/>
        </w:rPr>
        <w:t>a</w:t>
      </w:r>
      <w:r w:rsidR="002208DA" w:rsidRPr="001E120F">
        <w:rPr>
          <w:rFonts w:ascii="Times New Roman" w:hAnsi="Times New Roman" w:cs="Times New Roman"/>
          <w:bCs/>
          <w:sz w:val="24"/>
          <w:szCs w:val="24"/>
        </w:rPr>
        <w:t xml:space="preserve"> ministriem izdot ārējos normatīvos aktus</w:t>
      </w:r>
      <w:r w:rsidR="00484A5A" w:rsidRPr="001E120F">
        <w:rPr>
          <w:rFonts w:ascii="Times New Roman" w:hAnsi="Times New Roman" w:cs="Times New Roman"/>
          <w:sz w:val="24"/>
          <w:szCs w:val="24"/>
        </w:rPr>
        <w:t>.</w:t>
      </w:r>
      <w:r w:rsidR="002208DA" w:rsidRPr="001E120F">
        <w:rPr>
          <w:rFonts w:ascii="Times New Roman" w:hAnsi="Times New Roman" w:cs="Times New Roman"/>
          <w:sz w:val="24"/>
          <w:szCs w:val="24"/>
        </w:rPr>
        <w:t xml:space="preserve"> </w:t>
      </w:r>
      <w:r w:rsidR="00484A5A" w:rsidRPr="001E120F">
        <w:rPr>
          <w:rFonts w:ascii="Times New Roman" w:hAnsi="Times New Roman" w:cs="Times New Roman"/>
          <w:sz w:val="24"/>
          <w:szCs w:val="24"/>
        </w:rPr>
        <w:t>Aktualizējoties jautājumam par normatīvo aktu jaunrades subjektiem</w:t>
      </w:r>
      <w:r w:rsidR="00F356D1" w:rsidRPr="001E120F">
        <w:rPr>
          <w:rFonts w:ascii="Times New Roman" w:hAnsi="Times New Roman" w:cs="Times New Roman"/>
          <w:sz w:val="24"/>
          <w:szCs w:val="24"/>
        </w:rPr>
        <w:t>,</w:t>
      </w:r>
      <w:r w:rsidR="002208DA" w:rsidRPr="001E120F">
        <w:rPr>
          <w:rFonts w:ascii="Times New Roman" w:hAnsi="Times New Roman" w:cs="Times New Roman"/>
          <w:sz w:val="24"/>
          <w:szCs w:val="24"/>
        </w:rPr>
        <w:t xml:space="preserve"> 2002. gadā </w:t>
      </w:r>
      <w:r w:rsidR="00B16CB8" w:rsidRPr="001E120F">
        <w:rPr>
          <w:rFonts w:ascii="Times New Roman" w:hAnsi="Times New Roman" w:cs="Times New Roman"/>
          <w:sz w:val="24"/>
          <w:szCs w:val="24"/>
        </w:rPr>
        <w:t xml:space="preserve">tapa </w:t>
      </w:r>
      <w:r w:rsidR="002208DA" w:rsidRPr="001E120F">
        <w:rPr>
          <w:rFonts w:ascii="Times New Roman" w:hAnsi="Times New Roman" w:cs="Times New Roman"/>
          <w:sz w:val="24"/>
          <w:szCs w:val="24"/>
        </w:rPr>
        <w:t xml:space="preserve">Egila Levita </w:t>
      </w:r>
      <w:r w:rsidR="00FA39D0" w:rsidRPr="001E120F">
        <w:rPr>
          <w:rFonts w:ascii="Times New Roman" w:hAnsi="Times New Roman" w:cs="Times New Roman"/>
          <w:sz w:val="24"/>
          <w:szCs w:val="24"/>
        </w:rPr>
        <w:t xml:space="preserve">raksts </w:t>
      </w:r>
      <w:r w:rsidR="002208DA" w:rsidRPr="001E120F">
        <w:rPr>
          <w:rFonts w:ascii="Times New Roman" w:hAnsi="Times New Roman" w:cs="Times New Roman"/>
          <w:sz w:val="24"/>
          <w:szCs w:val="24"/>
        </w:rPr>
        <w:t>"</w:t>
      </w:r>
      <w:r w:rsidR="002208DA" w:rsidRPr="001E120F">
        <w:rPr>
          <w:rFonts w:ascii="Times New Roman" w:hAnsi="Times New Roman" w:cs="Times New Roman"/>
          <w:iCs/>
          <w:spacing w:val="-5"/>
          <w:sz w:val="24"/>
          <w:szCs w:val="24"/>
        </w:rPr>
        <w:t>Normatīvo tiesību aktu demokrātiskā leģitimācija un deleģētā likumdošana</w:t>
      </w:r>
      <w:r w:rsidR="002208DA" w:rsidRPr="001E120F">
        <w:rPr>
          <w:rFonts w:ascii="Times New Roman" w:hAnsi="Times New Roman" w:cs="Times New Roman"/>
          <w:sz w:val="24"/>
          <w:szCs w:val="24"/>
        </w:rPr>
        <w:t>"</w:t>
      </w:r>
      <w:r w:rsidR="002208DA" w:rsidRPr="001E120F">
        <w:rPr>
          <w:rStyle w:val="Vresatsauce"/>
          <w:rFonts w:ascii="Times New Roman" w:hAnsi="Times New Roman" w:cs="Times New Roman"/>
          <w:sz w:val="24"/>
          <w:szCs w:val="24"/>
        </w:rPr>
        <w:footnoteReference w:id="3"/>
      </w:r>
      <w:r w:rsidR="002208DA" w:rsidRPr="001E120F">
        <w:rPr>
          <w:rFonts w:ascii="Times New Roman" w:hAnsi="Times New Roman" w:cs="Times New Roman"/>
          <w:sz w:val="24"/>
          <w:szCs w:val="24"/>
        </w:rPr>
        <w:t>, bet 2004. gadā</w:t>
      </w:r>
      <w:r w:rsidR="00F356D1" w:rsidRPr="001E120F">
        <w:rPr>
          <w:rFonts w:ascii="Times New Roman" w:hAnsi="Times New Roman" w:cs="Times New Roman"/>
          <w:sz w:val="24"/>
          <w:szCs w:val="24"/>
        </w:rPr>
        <w:t> –</w:t>
      </w:r>
      <w:r w:rsidR="00B16CB8" w:rsidRPr="001E120F">
        <w:rPr>
          <w:rFonts w:ascii="Times New Roman" w:hAnsi="Times New Roman" w:cs="Times New Roman"/>
          <w:sz w:val="24"/>
          <w:szCs w:val="24"/>
        </w:rPr>
        <w:t xml:space="preserve"> Tieslietu ministrijas Metodoloģijas un sistematizācijas departamenta vadītājas Kristīnes </w:t>
      </w:r>
      <w:proofErr w:type="spellStart"/>
      <w:r w:rsidR="00B16CB8" w:rsidRPr="001E120F">
        <w:rPr>
          <w:rFonts w:ascii="Times New Roman" w:hAnsi="Times New Roman" w:cs="Times New Roman"/>
          <w:sz w:val="24"/>
          <w:szCs w:val="24"/>
        </w:rPr>
        <w:t>Jarinovskas</w:t>
      </w:r>
      <w:proofErr w:type="spellEnd"/>
      <w:r w:rsidR="00B16CB8" w:rsidRPr="001E120F">
        <w:rPr>
          <w:rFonts w:ascii="Times New Roman" w:hAnsi="Times New Roman" w:cs="Times New Roman"/>
          <w:sz w:val="24"/>
          <w:szCs w:val="24"/>
        </w:rPr>
        <w:t xml:space="preserve"> izstrādātais informatīvais ziņojums par tiesībām izdot ārēj</w:t>
      </w:r>
      <w:r w:rsidR="00FA39D0" w:rsidRPr="001E120F">
        <w:rPr>
          <w:rFonts w:ascii="Times New Roman" w:hAnsi="Times New Roman" w:cs="Times New Roman"/>
          <w:sz w:val="24"/>
          <w:szCs w:val="24"/>
        </w:rPr>
        <w:t>o</w:t>
      </w:r>
      <w:r w:rsidR="00B16CB8" w:rsidRPr="001E120F">
        <w:rPr>
          <w:rFonts w:ascii="Times New Roman" w:hAnsi="Times New Roman" w:cs="Times New Roman"/>
          <w:sz w:val="24"/>
          <w:szCs w:val="24"/>
        </w:rPr>
        <w:t>s normatīvos aktus</w:t>
      </w:r>
      <w:r w:rsidR="00B16CB8" w:rsidRPr="001E120F">
        <w:rPr>
          <w:rStyle w:val="Vresatsauce"/>
          <w:rFonts w:ascii="Times New Roman" w:hAnsi="Times New Roman" w:cs="Times New Roman"/>
          <w:sz w:val="24"/>
          <w:szCs w:val="24"/>
        </w:rPr>
        <w:footnoteReference w:id="4"/>
      </w:r>
      <w:r w:rsidR="00B16CB8" w:rsidRPr="001E120F">
        <w:rPr>
          <w:rFonts w:ascii="Times New Roman" w:hAnsi="Times New Roman" w:cs="Times New Roman"/>
          <w:sz w:val="24"/>
          <w:szCs w:val="24"/>
        </w:rPr>
        <w:t xml:space="preserve">. Vēlāk ministra noteikumu institūta ieviešanas izpēti turpināja 2011. gadā </w:t>
      </w:r>
      <w:r w:rsidR="00797ECB" w:rsidRPr="001E120F">
        <w:rPr>
          <w:rFonts w:ascii="Times New Roman" w:hAnsi="Times New Roman" w:cs="Times New Roman"/>
          <w:sz w:val="24"/>
          <w:szCs w:val="24"/>
        </w:rPr>
        <w:t xml:space="preserve">Saeimas </w:t>
      </w:r>
      <w:r w:rsidR="00B16CB8" w:rsidRPr="001E120F">
        <w:rPr>
          <w:rFonts w:ascii="Times New Roman" w:eastAsia="Times New Roman" w:hAnsi="Times New Roman" w:cs="Times New Roman"/>
          <w:sz w:val="24"/>
          <w:szCs w:val="24"/>
          <w:lang w:eastAsia="lv-LV"/>
        </w:rPr>
        <w:t xml:space="preserve">Valsts prezidenta Konstitucionālo tiesību komisija viedoklī par iespējamo ministra noteikumu </w:t>
      </w:r>
      <w:proofErr w:type="spellStart"/>
      <w:r w:rsidR="00B16CB8" w:rsidRPr="001E120F">
        <w:rPr>
          <w:rFonts w:ascii="Times New Roman" w:eastAsia="Times New Roman" w:hAnsi="Times New Roman" w:cs="Times New Roman"/>
          <w:sz w:val="24"/>
          <w:szCs w:val="24"/>
          <w:lang w:eastAsia="lv-LV"/>
        </w:rPr>
        <w:t>satversmību</w:t>
      </w:r>
      <w:proofErr w:type="spellEnd"/>
      <w:r w:rsidR="00B16CB8" w:rsidRPr="001E120F">
        <w:rPr>
          <w:rStyle w:val="Vresatsauce"/>
          <w:rFonts w:ascii="Times New Roman" w:eastAsia="Times New Roman" w:hAnsi="Times New Roman" w:cs="Times New Roman"/>
          <w:sz w:val="24"/>
          <w:szCs w:val="24"/>
          <w:lang w:eastAsia="lv-LV"/>
        </w:rPr>
        <w:footnoteReference w:id="5"/>
      </w:r>
      <w:r w:rsidR="009C3939" w:rsidRPr="001E120F">
        <w:rPr>
          <w:rFonts w:ascii="Times New Roman" w:eastAsia="Times New Roman" w:hAnsi="Times New Roman" w:cs="Times New Roman"/>
          <w:sz w:val="24"/>
          <w:szCs w:val="24"/>
          <w:lang w:eastAsia="lv-LV"/>
        </w:rPr>
        <w:t xml:space="preserve"> un Tieslietu </w:t>
      </w:r>
      <w:r w:rsidR="00B16CB8" w:rsidRPr="001E120F">
        <w:rPr>
          <w:rFonts w:ascii="Times New Roman" w:eastAsia="Times New Roman" w:hAnsi="Times New Roman" w:cs="Times New Roman"/>
          <w:sz w:val="24"/>
          <w:szCs w:val="24"/>
          <w:lang w:eastAsia="lv-LV"/>
        </w:rPr>
        <w:t xml:space="preserve">ministrija </w:t>
      </w:r>
      <w:r w:rsidR="007946D3" w:rsidRPr="001E120F">
        <w:rPr>
          <w:rFonts w:ascii="Times New Roman" w:eastAsia="Times New Roman" w:hAnsi="Times New Roman" w:cs="Times New Roman"/>
          <w:sz w:val="24"/>
          <w:szCs w:val="24"/>
          <w:lang w:eastAsia="lv-LV"/>
        </w:rPr>
        <w:t>i</w:t>
      </w:r>
      <w:r w:rsidR="00B16CB8" w:rsidRPr="001E120F">
        <w:rPr>
          <w:rFonts w:ascii="Times New Roman" w:eastAsia="Times New Roman" w:hAnsi="Times New Roman" w:cs="Times New Roman"/>
          <w:sz w:val="24"/>
          <w:szCs w:val="24"/>
          <w:lang w:eastAsia="lv-LV"/>
        </w:rPr>
        <w:t>nformatīvajā ziņojumā par subjektiem, kam ir tiesības izdot ārēj</w:t>
      </w:r>
      <w:r w:rsidR="0099724F" w:rsidRPr="001E120F">
        <w:rPr>
          <w:rFonts w:ascii="Times New Roman" w:eastAsia="Times New Roman" w:hAnsi="Times New Roman" w:cs="Times New Roman"/>
          <w:sz w:val="24"/>
          <w:szCs w:val="24"/>
          <w:lang w:eastAsia="lv-LV"/>
        </w:rPr>
        <w:t>o</w:t>
      </w:r>
      <w:r w:rsidR="00B16CB8" w:rsidRPr="001E120F">
        <w:rPr>
          <w:rFonts w:ascii="Times New Roman" w:eastAsia="Times New Roman" w:hAnsi="Times New Roman" w:cs="Times New Roman"/>
          <w:sz w:val="24"/>
          <w:szCs w:val="24"/>
          <w:lang w:eastAsia="lv-LV"/>
        </w:rPr>
        <w:t>s normatīvos aktus</w:t>
      </w:r>
      <w:r w:rsidR="00B16CB8" w:rsidRPr="001E120F">
        <w:rPr>
          <w:rStyle w:val="Vresatsauce"/>
          <w:rFonts w:ascii="Times New Roman" w:eastAsia="Times New Roman" w:hAnsi="Times New Roman" w:cs="Times New Roman"/>
          <w:sz w:val="24"/>
          <w:szCs w:val="24"/>
          <w:lang w:eastAsia="lv-LV"/>
        </w:rPr>
        <w:footnoteReference w:id="6"/>
      </w:r>
      <w:r w:rsidR="008C19F2">
        <w:rPr>
          <w:rFonts w:ascii="Times New Roman" w:eastAsia="Times New Roman" w:hAnsi="Times New Roman" w:cs="Times New Roman"/>
          <w:sz w:val="24"/>
          <w:szCs w:val="24"/>
          <w:lang w:eastAsia="lv-LV"/>
        </w:rPr>
        <w:t>.</w:t>
      </w:r>
    </w:p>
    <w:p w14:paraId="3137B865" w14:textId="77777777" w:rsidR="009C3939" w:rsidRPr="002A0949" w:rsidRDefault="002A0949" w:rsidP="00726144">
      <w:pPr>
        <w:spacing w:after="0" w:line="240" w:lineRule="auto"/>
        <w:ind w:firstLine="709"/>
        <w:jc w:val="both"/>
        <w:rPr>
          <w:rFonts w:ascii="Times New Roman" w:hAnsi="Times New Roman" w:cs="Times New Roman"/>
          <w:color w:val="000000" w:themeColor="text1"/>
          <w:sz w:val="24"/>
          <w:szCs w:val="24"/>
        </w:rPr>
      </w:pPr>
      <w:r w:rsidRPr="002A0949">
        <w:rPr>
          <w:rFonts w:ascii="Times New Roman" w:hAnsi="Times New Roman" w:cs="Times New Roman"/>
          <w:color w:val="000000" w:themeColor="text1"/>
          <w:sz w:val="24"/>
          <w:szCs w:val="24"/>
        </w:rPr>
        <w:lastRenderedPageBreak/>
        <w:t>P</w:t>
      </w:r>
      <w:r w:rsidR="009C3939" w:rsidRPr="002A0949">
        <w:rPr>
          <w:rFonts w:ascii="Times New Roman" w:hAnsi="Times New Roman" w:cs="Times New Roman"/>
          <w:color w:val="000000" w:themeColor="text1"/>
          <w:sz w:val="24"/>
          <w:szCs w:val="24"/>
        </w:rPr>
        <w:t>ar ministra noteikumu ieviešanu viedokli pauda arī Saeimas Juridiskā komisija, kas neatbalstīja šāda institūta ieviešanu. Saeimas Juridiskā komisija argumentēja savu viedokli ar to, ka ministra noteikumu ieviešana nav pieļaujama no tiesiskā viedokļa un būtu pretrunā ar Satversmi, jo pārkāptu vienu no galvenajiem demokrātiskās un tiesi</w:t>
      </w:r>
      <w:r w:rsidR="008C19F2">
        <w:rPr>
          <w:rFonts w:ascii="Times New Roman" w:hAnsi="Times New Roman" w:cs="Times New Roman"/>
          <w:color w:val="000000" w:themeColor="text1"/>
          <w:sz w:val="24"/>
          <w:szCs w:val="24"/>
        </w:rPr>
        <w:t xml:space="preserve">skās valsts priekšnoteikumiem – </w:t>
      </w:r>
      <w:r w:rsidR="009C3939" w:rsidRPr="002A0949">
        <w:rPr>
          <w:rFonts w:ascii="Times New Roman" w:hAnsi="Times New Roman" w:cs="Times New Roman"/>
          <w:color w:val="000000" w:themeColor="text1"/>
          <w:sz w:val="24"/>
          <w:szCs w:val="24"/>
        </w:rPr>
        <w:t>varas dalīšanas principu. Ieviešot ministra noteikumus, pastāv arī nopietns risks sadrumstalot tiesību sistēmu (katrs ministrs savā nozarē varēs veidot savu tiesību sistēmu, turklāt var rasties dažādu ministru noteikumu savstarpējā satura dublēšanās vai viena jautājuma atšķirīgs regulējums).</w:t>
      </w:r>
      <w:r w:rsidR="00150EBC">
        <w:rPr>
          <w:rStyle w:val="Vresatsauce"/>
          <w:rFonts w:ascii="Times New Roman" w:hAnsi="Times New Roman" w:cs="Times New Roman"/>
          <w:color w:val="000000" w:themeColor="text1"/>
          <w:sz w:val="24"/>
          <w:szCs w:val="24"/>
        </w:rPr>
        <w:footnoteReference w:id="7"/>
      </w:r>
    </w:p>
    <w:p w14:paraId="41A9BD9A" w14:textId="77777777" w:rsidR="00484A5A" w:rsidRPr="001E120F" w:rsidRDefault="00B16CB8" w:rsidP="009B3654">
      <w:pPr>
        <w:spacing w:after="0" w:line="240" w:lineRule="auto"/>
        <w:ind w:firstLine="709"/>
        <w:jc w:val="both"/>
        <w:rPr>
          <w:rFonts w:ascii="Times New Roman" w:eastAsia="Times New Roman" w:hAnsi="Times New Roman" w:cs="Times New Roman"/>
          <w:sz w:val="24"/>
          <w:szCs w:val="24"/>
          <w:lang w:eastAsia="lv-LV"/>
        </w:rPr>
      </w:pPr>
      <w:r w:rsidRPr="001E120F">
        <w:rPr>
          <w:rFonts w:ascii="Times New Roman" w:eastAsia="Times New Roman" w:hAnsi="Times New Roman" w:cs="Times New Roman"/>
          <w:sz w:val="24"/>
          <w:szCs w:val="24"/>
          <w:lang w:eastAsia="lv-LV"/>
        </w:rPr>
        <w:t xml:space="preserve">Neraugoties uz jautājuma plašo izpēti, tas </w:t>
      </w:r>
      <w:r w:rsidR="003E031A" w:rsidRPr="001E120F">
        <w:rPr>
          <w:rFonts w:ascii="Times New Roman" w:eastAsia="Times New Roman" w:hAnsi="Times New Roman" w:cs="Times New Roman"/>
          <w:sz w:val="24"/>
          <w:szCs w:val="24"/>
          <w:lang w:eastAsia="lv-LV"/>
        </w:rPr>
        <w:t>saglabāj</w:t>
      </w:r>
      <w:r w:rsidR="003936E0" w:rsidRPr="001E120F">
        <w:rPr>
          <w:rFonts w:ascii="Times New Roman" w:eastAsia="Times New Roman" w:hAnsi="Times New Roman" w:cs="Times New Roman"/>
          <w:sz w:val="24"/>
          <w:szCs w:val="24"/>
          <w:lang w:eastAsia="lv-LV"/>
        </w:rPr>
        <w:t>a</w:t>
      </w:r>
      <w:r w:rsidR="003E031A" w:rsidRPr="001E120F">
        <w:rPr>
          <w:rFonts w:ascii="Times New Roman" w:eastAsia="Times New Roman" w:hAnsi="Times New Roman" w:cs="Times New Roman"/>
          <w:sz w:val="24"/>
          <w:szCs w:val="24"/>
          <w:lang w:eastAsia="lv-LV"/>
        </w:rPr>
        <w:t xml:space="preserve"> </w:t>
      </w:r>
      <w:r w:rsidR="008C19F2">
        <w:rPr>
          <w:rFonts w:ascii="Times New Roman" w:eastAsia="Times New Roman" w:hAnsi="Times New Roman" w:cs="Times New Roman"/>
          <w:sz w:val="24"/>
          <w:szCs w:val="24"/>
          <w:lang w:eastAsia="lv-LV"/>
        </w:rPr>
        <w:t>savu aktualitāti līdz šodienai.</w:t>
      </w:r>
    </w:p>
    <w:p w14:paraId="27DB9EA7" w14:textId="77777777" w:rsidR="00ED5CAE" w:rsidRPr="001E120F" w:rsidRDefault="003E031A" w:rsidP="009B3654">
      <w:pPr>
        <w:spacing w:after="0" w:line="240" w:lineRule="auto"/>
        <w:ind w:firstLine="709"/>
        <w:jc w:val="both"/>
        <w:rPr>
          <w:rFonts w:ascii="Times New Roman" w:eastAsia="Times New Roman" w:hAnsi="Times New Roman" w:cs="Times New Roman"/>
          <w:sz w:val="24"/>
          <w:szCs w:val="24"/>
          <w:lang w:eastAsia="lv-LV"/>
        </w:rPr>
      </w:pPr>
      <w:r w:rsidRPr="001E120F">
        <w:rPr>
          <w:rFonts w:ascii="Times New Roman" w:eastAsia="Times New Roman" w:hAnsi="Times New Roman" w:cs="Times New Roman"/>
          <w:sz w:val="24"/>
          <w:szCs w:val="24"/>
          <w:lang w:eastAsia="lv-LV"/>
        </w:rPr>
        <w:t xml:space="preserve">Ievērojot minēto, Ministru kabinets 2014. gada 26. augusta </w:t>
      </w:r>
      <w:r w:rsidR="00EF322D" w:rsidRPr="001E120F">
        <w:rPr>
          <w:rFonts w:ascii="Times New Roman" w:eastAsia="Times New Roman" w:hAnsi="Times New Roman" w:cs="Times New Roman"/>
          <w:sz w:val="24"/>
          <w:szCs w:val="24"/>
          <w:lang w:eastAsia="lv-LV"/>
        </w:rPr>
        <w:t xml:space="preserve">sēdē (prot. Nr. 45 45. § 12. punkts) </w:t>
      </w:r>
      <w:r w:rsidR="0099724F" w:rsidRPr="001E120F">
        <w:rPr>
          <w:rFonts w:ascii="Times New Roman" w:eastAsia="Times New Roman" w:hAnsi="Times New Roman" w:cs="Times New Roman"/>
          <w:sz w:val="24"/>
          <w:szCs w:val="24"/>
          <w:lang w:eastAsia="lv-LV"/>
        </w:rPr>
        <w:t>atbalstīja nepieciešamību veikt ministra noteikumu institūta ieviešanas izvērtējumu ar mērķi samazināt normatīvo aktu skaitu un apjomu.</w:t>
      </w:r>
      <w:r w:rsidR="0099724F" w:rsidRPr="001E120F">
        <w:rPr>
          <w:rFonts w:ascii="Times New Roman" w:hAnsi="Times New Roman" w:cs="Times New Roman"/>
          <w:sz w:val="24"/>
          <w:szCs w:val="24"/>
        </w:rPr>
        <w:t xml:space="preserve"> </w:t>
      </w:r>
      <w:r w:rsidR="00EA3768" w:rsidRPr="001E120F">
        <w:rPr>
          <w:rFonts w:ascii="Times New Roman" w:eastAsia="Times New Roman" w:hAnsi="Times New Roman" w:cs="Times New Roman"/>
          <w:sz w:val="24"/>
          <w:szCs w:val="24"/>
          <w:lang w:eastAsia="lv-LV"/>
        </w:rPr>
        <w:t xml:space="preserve">Ņemot vērā minēto, lai izprastu ministra noteikumu ieviešanas lietderību, </w:t>
      </w:r>
      <w:r w:rsidR="000A12E6" w:rsidRPr="001E120F">
        <w:rPr>
          <w:rFonts w:ascii="Times New Roman" w:eastAsia="Times New Roman" w:hAnsi="Times New Roman" w:cs="Times New Roman"/>
          <w:sz w:val="24"/>
          <w:szCs w:val="24"/>
          <w:lang w:eastAsia="lv-LV"/>
        </w:rPr>
        <w:t>šajā konceptuālajā ziņojumā t</w:t>
      </w:r>
      <w:r w:rsidR="00EF2B65">
        <w:rPr>
          <w:rFonts w:ascii="Times New Roman" w:eastAsia="Times New Roman" w:hAnsi="Times New Roman" w:cs="Times New Roman"/>
          <w:sz w:val="24"/>
          <w:szCs w:val="24"/>
          <w:lang w:eastAsia="lv-LV"/>
        </w:rPr>
        <w:t>iek</w:t>
      </w:r>
      <w:r w:rsidR="000A12E6" w:rsidRPr="001E120F">
        <w:rPr>
          <w:rFonts w:ascii="Times New Roman" w:eastAsia="Times New Roman" w:hAnsi="Times New Roman" w:cs="Times New Roman"/>
          <w:sz w:val="24"/>
          <w:szCs w:val="24"/>
          <w:lang w:eastAsia="lv-LV"/>
        </w:rPr>
        <w:t xml:space="preserve"> izpētīta</w:t>
      </w:r>
      <w:r w:rsidR="00EA3768" w:rsidRPr="001E120F">
        <w:rPr>
          <w:rFonts w:ascii="Times New Roman" w:eastAsia="Times New Roman" w:hAnsi="Times New Roman" w:cs="Times New Roman"/>
          <w:sz w:val="24"/>
          <w:szCs w:val="24"/>
          <w:lang w:eastAsia="lv-LV"/>
        </w:rPr>
        <w:t xml:space="preserve"> ministra noteikumu ieviešanas ietekm</w:t>
      </w:r>
      <w:r w:rsidR="000A12E6" w:rsidRPr="001E120F">
        <w:rPr>
          <w:rFonts w:ascii="Times New Roman" w:eastAsia="Times New Roman" w:hAnsi="Times New Roman" w:cs="Times New Roman"/>
          <w:sz w:val="24"/>
          <w:szCs w:val="24"/>
          <w:lang w:eastAsia="lv-LV"/>
        </w:rPr>
        <w:t>e</w:t>
      </w:r>
      <w:r w:rsidR="00EA3768" w:rsidRPr="001E120F">
        <w:rPr>
          <w:rFonts w:ascii="Times New Roman" w:eastAsia="Times New Roman" w:hAnsi="Times New Roman" w:cs="Times New Roman"/>
          <w:sz w:val="24"/>
          <w:szCs w:val="24"/>
          <w:lang w:eastAsia="lv-LV"/>
        </w:rPr>
        <w:t xml:space="preserve"> uz </w:t>
      </w:r>
      <w:r w:rsidR="00ED5CAE" w:rsidRPr="001E120F">
        <w:rPr>
          <w:rFonts w:ascii="Times New Roman" w:eastAsia="Times New Roman" w:hAnsi="Times New Roman" w:cs="Times New Roman"/>
          <w:sz w:val="24"/>
          <w:szCs w:val="24"/>
          <w:lang w:eastAsia="lv-LV"/>
        </w:rPr>
        <w:t xml:space="preserve">Saeimā un Ministru kabinetā izskatāmo </w:t>
      </w:r>
      <w:r w:rsidR="000A12E6" w:rsidRPr="001E120F">
        <w:rPr>
          <w:rFonts w:ascii="Times New Roman" w:eastAsia="Times New Roman" w:hAnsi="Times New Roman" w:cs="Times New Roman"/>
          <w:sz w:val="24"/>
          <w:szCs w:val="24"/>
          <w:lang w:eastAsia="lv-LV"/>
        </w:rPr>
        <w:t>normatīvo aktu skait</w:t>
      </w:r>
      <w:r w:rsidR="00102920" w:rsidRPr="001E120F">
        <w:rPr>
          <w:rFonts w:ascii="Times New Roman" w:eastAsia="Times New Roman" w:hAnsi="Times New Roman" w:cs="Times New Roman"/>
          <w:sz w:val="24"/>
          <w:szCs w:val="24"/>
          <w:lang w:eastAsia="lv-LV"/>
        </w:rPr>
        <w:t>u</w:t>
      </w:r>
      <w:r w:rsidR="002208DA" w:rsidRPr="001E120F">
        <w:rPr>
          <w:rFonts w:ascii="Times New Roman" w:eastAsia="Times New Roman" w:hAnsi="Times New Roman" w:cs="Times New Roman"/>
          <w:sz w:val="24"/>
          <w:szCs w:val="24"/>
          <w:lang w:eastAsia="lv-LV"/>
        </w:rPr>
        <w:t xml:space="preserve"> </w:t>
      </w:r>
      <w:r w:rsidR="00484A5A" w:rsidRPr="001E120F">
        <w:rPr>
          <w:rFonts w:ascii="Times New Roman" w:eastAsia="Times New Roman" w:hAnsi="Times New Roman" w:cs="Times New Roman"/>
          <w:sz w:val="24"/>
          <w:szCs w:val="24"/>
          <w:lang w:eastAsia="lv-LV"/>
        </w:rPr>
        <w:t>un apjom</w:t>
      </w:r>
      <w:r w:rsidR="00102920" w:rsidRPr="001E120F">
        <w:rPr>
          <w:rFonts w:ascii="Times New Roman" w:eastAsia="Times New Roman" w:hAnsi="Times New Roman" w:cs="Times New Roman"/>
          <w:sz w:val="24"/>
          <w:szCs w:val="24"/>
          <w:lang w:eastAsia="lv-LV"/>
        </w:rPr>
        <w:t>u</w:t>
      </w:r>
      <w:r w:rsidR="00EF2B65">
        <w:rPr>
          <w:rFonts w:ascii="Times New Roman" w:eastAsia="Times New Roman" w:hAnsi="Times New Roman" w:cs="Times New Roman"/>
          <w:sz w:val="24"/>
          <w:szCs w:val="24"/>
          <w:lang w:eastAsia="lv-LV"/>
        </w:rPr>
        <w:t>, kā arī citi iespējamie ieguvumi</w:t>
      </w:r>
      <w:r w:rsidR="00ED5CAE" w:rsidRPr="001E120F">
        <w:rPr>
          <w:rFonts w:ascii="Times New Roman" w:eastAsia="Times New Roman" w:hAnsi="Times New Roman" w:cs="Times New Roman"/>
          <w:sz w:val="24"/>
          <w:szCs w:val="24"/>
          <w:lang w:eastAsia="lv-LV"/>
        </w:rPr>
        <w:t>.</w:t>
      </w:r>
      <w:r w:rsidR="00044D58" w:rsidRPr="001E120F">
        <w:rPr>
          <w:rFonts w:ascii="Times New Roman" w:eastAsia="Times New Roman" w:hAnsi="Times New Roman" w:cs="Times New Roman"/>
          <w:sz w:val="24"/>
          <w:szCs w:val="24"/>
          <w:lang w:eastAsia="lv-LV"/>
        </w:rPr>
        <w:t xml:space="preserve"> Lai veiktu minēto izpēti</w:t>
      </w:r>
      <w:r w:rsidR="00EA01C3" w:rsidRPr="001E120F">
        <w:rPr>
          <w:rFonts w:ascii="Times New Roman" w:eastAsia="Times New Roman" w:hAnsi="Times New Roman" w:cs="Times New Roman"/>
          <w:sz w:val="24"/>
          <w:szCs w:val="24"/>
          <w:lang w:eastAsia="lv-LV"/>
        </w:rPr>
        <w:t>,</w:t>
      </w:r>
      <w:r w:rsidR="00044D58" w:rsidRPr="001E120F">
        <w:rPr>
          <w:rFonts w:ascii="Times New Roman" w:eastAsia="Times New Roman" w:hAnsi="Times New Roman" w:cs="Times New Roman"/>
          <w:sz w:val="24"/>
          <w:szCs w:val="24"/>
          <w:lang w:eastAsia="lv-LV"/>
        </w:rPr>
        <w:t xml:space="preserve"> tiek prezumēts, ka ministru tiesības izdot </w:t>
      </w:r>
      <w:r w:rsidR="001E7745" w:rsidRPr="001E120F">
        <w:rPr>
          <w:rFonts w:ascii="Times New Roman" w:eastAsia="Times New Roman" w:hAnsi="Times New Roman" w:cs="Times New Roman"/>
          <w:sz w:val="24"/>
          <w:szCs w:val="24"/>
          <w:lang w:eastAsia="lv-LV"/>
        </w:rPr>
        <w:t>noteikumus</w:t>
      </w:r>
      <w:r w:rsidR="00044D58" w:rsidRPr="001E120F">
        <w:rPr>
          <w:rFonts w:ascii="Times New Roman" w:eastAsia="Times New Roman" w:hAnsi="Times New Roman" w:cs="Times New Roman"/>
          <w:sz w:val="24"/>
          <w:szCs w:val="24"/>
          <w:lang w:eastAsia="lv-LV"/>
        </w:rPr>
        <w:t xml:space="preserve"> ir tiesiskas un normatīvi nostiprinātas</w:t>
      </w:r>
      <w:r w:rsidR="008C19F2">
        <w:rPr>
          <w:rFonts w:ascii="Times New Roman" w:eastAsia="Times New Roman" w:hAnsi="Times New Roman" w:cs="Times New Roman"/>
          <w:b/>
          <w:sz w:val="24"/>
          <w:szCs w:val="24"/>
          <w:lang w:eastAsia="lv-LV"/>
        </w:rPr>
        <w:t xml:space="preserve"> – </w:t>
      </w:r>
      <w:r w:rsidR="005873EA" w:rsidRPr="008C19F2">
        <w:rPr>
          <w:rFonts w:ascii="Times New Roman" w:eastAsia="Times New Roman" w:hAnsi="Times New Roman" w:cs="Times New Roman"/>
          <w:color w:val="000000" w:themeColor="text1"/>
          <w:sz w:val="24"/>
          <w:szCs w:val="24"/>
          <w:lang w:eastAsia="lv-LV"/>
        </w:rPr>
        <w:t>p</w:t>
      </w:r>
      <w:r w:rsidR="00102920" w:rsidRPr="008C19F2">
        <w:rPr>
          <w:rFonts w:ascii="Times New Roman" w:eastAsia="Times New Roman" w:hAnsi="Times New Roman" w:cs="Times New Roman"/>
          <w:color w:val="000000" w:themeColor="text1"/>
          <w:sz w:val="24"/>
          <w:szCs w:val="24"/>
          <w:lang w:eastAsia="lv-LV"/>
        </w:rPr>
        <w:t>astāv</w:t>
      </w:r>
      <w:r w:rsidR="00102920" w:rsidRPr="001E120F">
        <w:rPr>
          <w:rFonts w:ascii="Times New Roman" w:eastAsia="Times New Roman" w:hAnsi="Times New Roman" w:cs="Times New Roman"/>
          <w:sz w:val="24"/>
          <w:szCs w:val="24"/>
          <w:lang w:eastAsia="lv-LV"/>
        </w:rPr>
        <w:t xml:space="preserve"> gan vispārējs pilnvarojums ministriem izdot noteikumus</w:t>
      </w:r>
      <w:r w:rsidR="00EA01C3" w:rsidRPr="001E120F">
        <w:rPr>
          <w:rFonts w:ascii="Times New Roman" w:eastAsia="Times New Roman" w:hAnsi="Times New Roman" w:cs="Times New Roman"/>
          <w:sz w:val="24"/>
          <w:szCs w:val="24"/>
          <w:lang w:eastAsia="lv-LV"/>
        </w:rPr>
        <w:t xml:space="preserve"> likumā paredzētajos gadījumos</w:t>
      </w:r>
      <w:r w:rsidR="00102920" w:rsidRPr="001E120F">
        <w:rPr>
          <w:rFonts w:ascii="Times New Roman" w:eastAsia="Times New Roman" w:hAnsi="Times New Roman" w:cs="Times New Roman"/>
          <w:sz w:val="24"/>
          <w:szCs w:val="24"/>
          <w:lang w:eastAsia="lv-LV"/>
        </w:rPr>
        <w:t>, gan speciālie pilnvarojumi, kas piešķir m</w:t>
      </w:r>
      <w:r w:rsidR="00044D58" w:rsidRPr="001E120F">
        <w:rPr>
          <w:rFonts w:ascii="Times New Roman" w:eastAsia="Times New Roman" w:hAnsi="Times New Roman" w:cs="Times New Roman"/>
          <w:sz w:val="24"/>
          <w:szCs w:val="24"/>
          <w:lang w:eastAsia="lv-LV"/>
        </w:rPr>
        <w:t xml:space="preserve">inistriem tiesības </w:t>
      </w:r>
      <w:r w:rsidR="00102920" w:rsidRPr="001E120F">
        <w:rPr>
          <w:rFonts w:ascii="Times New Roman" w:eastAsia="Times New Roman" w:hAnsi="Times New Roman" w:cs="Times New Roman"/>
          <w:sz w:val="24"/>
          <w:szCs w:val="24"/>
          <w:lang w:eastAsia="lv-LV"/>
        </w:rPr>
        <w:t xml:space="preserve">noregulēt to kompetencē esošus </w:t>
      </w:r>
      <w:r w:rsidR="008E691A" w:rsidRPr="001E120F">
        <w:rPr>
          <w:rFonts w:ascii="Times New Roman" w:eastAsia="Times New Roman" w:hAnsi="Times New Roman" w:cs="Times New Roman"/>
          <w:sz w:val="24"/>
          <w:szCs w:val="24"/>
          <w:lang w:eastAsia="lv-LV"/>
        </w:rPr>
        <w:t xml:space="preserve">konkrētus </w:t>
      </w:r>
      <w:r w:rsidR="00102920" w:rsidRPr="001E120F">
        <w:rPr>
          <w:rFonts w:ascii="Times New Roman" w:eastAsia="Times New Roman" w:hAnsi="Times New Roman" w:cs="Times New Roman"/>
          <w:sz w:val="24"/>
          <w:szCs w:val="24"/>
          <w:lang w:eastAsia="lv-LV"/>
        </w:rPr>
        <w:t>jautājumus</w:t>
      </w:r>
      <w:r w:rsidR="00556EF8" w:rsidRPr="001E120F">
        <w:rPr>
          <w:rFonts w:ascii="Times New Roman" w:eastAsia="Times New Roman" w:hAnsi="Times New Roman" w:cs="Times New Roman"/>
          <w:sz w:val="24"/>
          <w:szCs w:val="24"/>
          <w:lang w:eastAsia="lv-LV"/>
        </w:rPr>
        <w:t xml:space="preserve">. </w:t>
      </w:r>
    </w:p>
    <w:p w14:paraId="2F62411D" w14:textId="68855363" w:rsidR="007426C3" w:rsidRPr="00D91D56" w:rsidRDefault="007426C3" w:rsidP="00D91D56">
      <w:pPr>
        <w:spacing w:after="0" w:line="240" w:lineRule="auto"/>
        <w:ind w:firstLine="709"/>
        <w:jc w:val="both"/>
        <w:rPr>
          <w:rFonts w:ascii="Times New Roman" w:eastAsia="Times New Roman" w:hAnsi="Times New Roman" w:cs="Times New Roman"/>
          <w:color w:val="000000" w:themeColor="text1"/>
          <w:sz w:val="24"/>
          <w:szCs w:val="24"/>
          <w:lang w:eastAsia="lv-LV"/>
        </w:rPr>
      </w:pPr>
      <w:r w:rsidRPr="00D91D56">
        <w:rPr>
          <w:rFonts w:ascii="Times New Roman" w:eastAsia="Times New Roman" w:hAnsi="Times New Roman" w:cs="Times New Roman"/>
          <w:color w:val="000000" w:themeColor="text1"/>
          <w:sz w:val="24"/>
          <w:szCs w:val="24"/>
          <w:lang w:eastAsia="lv-LV"/>
        </w:rPr>
        <w:t xml:space="preserve">Ieviešot </w:t>
      </w:r>
      <w:r w:rsidR="001F1CF6" w:rsidRPr="00D91D56">
        <w:rPr>
          <w:rFonts w:ascii="Times New Roman" w:eastAsia="Times New Roman" w:hAnsi="Times New Roman" w:cs="Times New Roman"/>
          <w:color w:val="000000" w:themeColor="text1"/>
          <w:sz w:val="24"/>
          <w:szCs w:val="24"/>
          <w:lang w:eastAsia="lv-LV"/>
        </w:rPr>
        <w:t>ministr</w:t>
      </w:r>
      <w:r w:rsidR="001F1CF6">
        <w:rPr>
          <w:rFonts w:ascii="Times New Roman" w:eastAsia="Times New Roman" w:hAnsi="Times New Roman" w:cs="Times New Roman"/>
          <w:color w:val="000000" w:themeColor="text1"/>
          <w:sz w:val="24"/>
          <w:szCs w:val="24"/>
          <w:lang w:eastAsia="lv-LV"/>
        </w:rPr>
        <w:t>a</w:t>
      </w:r>
      <w:r w:rsidR="001F1CF6" w:rsidRPr="00D91D56">
        <w:rPr>
          <w:rFonts w:ascii="Times New Roman" w:eastAsia="Times New Roman" w:hAnsi="Times New Roman" w:cs="Times New Roman"/>
          <w:color w:val="000000" w:themeColor="text1"/>
          <w:sz w:val="24"/>
          <w:szCs w:val="24"/>
          <w:lang w:eastAsia="lv-LV"/>
        </w:rPr>
        <w:t xml:space="preserve"> </w:t>
      </w:r>
      <w:r w:rsidRPr="00D91D56">
        <w:rPr>
          <w:rFonts w:ascii="Times New Roman" w:eastAsia="Times New Roman" w:hAnsi="Times New Roman" w:cs="Times New Roman"/>
          <w:color w:val="000000" w:themeColor="text1"/>
          <w:sz w:val="24"/>
          <w:szCs w:val="24"/>
          <w:lang w:eastAsia="lv-LV"/>
        </w:rPr>
        <w:t xml:space="preserve">noteikumu institūtu, ministru kompetencē </w:t>
      </w:r>
      <w:r w:rsidR="00BC5202" w:rsidRPr="00D91D56">
        <w:rPr>
          <w:rFonts w:ascii="Times New Roman" w:eastAsia="Times New Roman" w:hAnsi="Times New Roman" w:cs="Times New Roman"/>
          <w:color w:val="000000" w:themeColor="text1"/>
          <w:sz w:val="24"/>
          <w:szCs w:val="24"/>
          <w:lang w:eastAsia="lv-LV"/>
        </w:rPr>
        <w:t xml:space="preserve">varētu būt </w:t>
      </w:r>
      <w:r w:rsidRPr="00D91D56">
        <w:rPr>
          <w:rFonts w:ascii="Times New Roman" w:eastAsia="Times New Roman" w:hAnsi="Times New Roman" w:cs="Times New Roman"/>
          <w:color w:val="000000" w:themeColor="text1"/>
          <w:sz w:val="24"/>
          <w:szCs w:val="24"/>
          <w:lang w:eastAsia="lv-LV"/>
        </w:rPr>
        <w:t>nodoti tie normatīvie akti, k</w:t>
      </w:r>
      <w:r w:rsidR="00E33156" w:rsidRPr="00D91D56">
        <w:rPr>
          <w:rFonts w:ascii="Times New Roman" w:eastAsia="Times New Roman" w:hAnsi="Times New Roman" w:cs="Times New Roman"/>
          <w:color w:val="000000" w:themeColor="text1"/>
          <w:sz w:val="24"/>
          <w:szCs w:val="24"/>
          <w:lang w:eastAsia="lv-LV"/>
        </w:rPr>
        <w:t>uri</w:t>
      </w:r>
      <w:r w:rsidRPr="00D91D56">
        <w:rPr>
          <w:rFonts w:ascii="Times New Roman" w:eastAsia="Times New Roman" w:hAnsi="Times New Roman" w:cs="Times New Roman"/>
          <w:color w:val="000000" w:themeColor="text1"/>
          <w:sz w:val="24"/>
          <w:szCs w:val="24"/>
          <w:lang w:eastAsia="lv-LV"/>
        </w:rPr>
        <w:t xml:space="preserve"> </w:t>
      </w:r>
      <w:r w:rsidR="00E33156" w:rsidRPr="00D91D56">
        <w:rPr>
          <w:rFonts w:ascii="Times New Roman" w:eastAsia="Times New Roman" w:hAnsi="Times New Roman" w:cs="Times New Roman"/>
          <w:color w:val="000000" w:themeColor="text1"/>
          <w:sz w:val="24"/>
          <w:szCs w:val="24"/>
          <w:lang w:eastAsia="lv-LV"/>
        </w:rPr>
        <w:t xml:space="preserve">skar tikai viena ministra kompetenci un </w:t>
      </w:r>
      <w:r w:rsidRPr="00D91D56">
        <w:rPr>
          <w:rFonts w:ascii="Times New Roman" w:eastAsia="Times New Roman" w:hAnsi="Times New Roman" w:cs="Times New Roman"/>
          <w:color w:val="000000" w:themeColor="text1"/>
          <w:sz w:val="24"/>
          <w:szCs w:val="24"/>
          <w:lang w:eastAsia="lv-LV"/>
        </w:rPr>
        <w:t xml:space="preserve">šobrīd tiek virzīti </w:t>
      </w:r>
      <w:r w:rsidR="00864745" w:rsidRPr="00D91D56">
        <w:rPr>
          <w:rFonts w:ascii="Times New Roman" w:eastAsia="Times New Roman" w:hAnsi="Times New Roman" w:cs="Times New Roman"/>
          <w:color w:val="000000" w:themeColor="text1"/>
          <w:sz w:val="24"/>
          <w:szCs w:val="24"/>
          <w:lang w:eastAsia="lv-LV"/>
        </w:rPr>
        <w:t>izskatīšanai Ministru kabinetā</w:t>
      </w:r>
      <w:r w:rsidRPr="00D91D56">
        <w:rPr>
          <w:rFonts w:ascii="Times New Roman" w:eastAsia="Times New Roman" w:hAnsi="Times New Roman" w:cs="Times New Roman"/>
          <w:color w:val="000000" w:themeColor="text1"/>
          <w:sz w:val="24"/>
          <w:szCs w:val="24"/>
          <w:lang w:eastAsia="lv-LV"/>
        </w:rPr>
        <w:t xml:space="preserve"> kā tehniskie projekti </w:t>
      </w:r>
      <w:r w:rsidR="00852FE0" w:rsidRPr="00D91D56">
        <w:rPr>
          <w:rFonts w:ascii="Times New Roman" w:eastAsia="Times New Roman" w:hAnsi="Times New Roman" w:cs="Times New Roman"/>
          <w:color w:val="000000" w:themeColor="text1"/>
          <w:sz w:val="24"/>
          <w:szCs w:val="24"/>
          <w:lang w:eastAsia="lv-LV"/>
        </w:rPr>
        <w:t>(piemērojot noklusējuma saskaņojumu</w:t>
      </w:r>
      <w:r w:rsidR="00852FE0" w:rsidRPr="00D91D56">
        <w:rPr>
          <w:rStyle w:val="Vresatsauce"/>
          <w:rFonts w:ascii="Times New Roman" w:eastAsia="Times New Roman" w:hAnsi="Times New Roman" w:cs="Times New Roman"/>
          <w:color w:val="000000" w:themeColor="text1"/>
          <w:sz w:val="24"/>
          <w:szCs w:val="24"/>
          <w:lang w:eastAsia="lv-LV"/>
        </w:rPr>
        <w:footnoteReference w:id="8"/>
      </w:r>
      <w:r w:rsidR="00852FE0" w:rsidRPr="00D91D56">
        <w:rPr>
          <w:rFonts w:ascii="Times New Roman" w:eastAsia="Times New Roman" w:hAnsi="Times New Roman" w:cs="Times New Roman"/>
          <w:color w:val="000000" w:themeColor="text1"/>
          <w:sz w:val="24"/>
          <w:szCs w:val="24"/>
          <w:lang w:eastAsia="lv-LV"/>
        </w:rPr>
        <w:t>)</w:t>
      </w:r>
      <w:r w:rsidR="00E33156" w:rsidRPr="00D91D56">
        <w:rPr>
          <w:rFonts w:ascii="Times New Roman" w:eastAsia="Times New Roman" w:hAnsi="Times New Roman" w:cs="Times New Roman"/>
          <w:color w:val="000000" w:themeColor="text1"/>
          <w:sz w:val="24"/>
          <w:szCs w:val="24"/>
          <w:lang w:eastAsia="lv-LV"/>
        </w:rPr>
        <w:t xml:space="preserve">, proti normatīvie akti, kuri </w:t>
      </w:r>
      <w:r w:rsidR="00BC5202" w:rsidRPr="00D91D56">
        <w:rPr>
          <w:rFonts w:ascii="Times New Roman" w:eastAsia="Times New Roman" w:hAnsi="Times New Roman" w:cs="Times New Roman"/>
          <w:color w:val="000000" w:themeColor="text1"/>
          <w:sz w:val="24"/>
          <w:szCs w:val="24"/>
          <w:lang w:eastAsia="lv-LV"/>
        </w:rPr>
        <w:t>atbilst šādiem kritērijiem</w:t>
      </w:r>
      <w:r w:rsidR="00744BCB" w:rsidRPr="00D91D56">
        <w:rPr>
          <w:rFonts w:ascii="Times New Roman" w:eastAsia="Times New Roman" w:hAnsi="Times New Roman" w:cs="Times New Roman"/>
          <w:color w:val="000000" w:themeColor="text1"/>
          <w:sz w:val="24"/>
          <w:szCs w:val="24"/>
          <w:lang w:eastAsia="lv-LV"/>
        </w:rPr>
        <w:t>:</w:t>
      </w:r>
    </w:p>
    <w:p w14:paraId="6768C435" w14:textId="77777777" w:rsidR="00D91D56" w:rsidRDefault="00D91D56" w:rsidP="00D91D56">
      <w:pPr>
        <w:pStyle w:val="Sarakstarindkopa"/>
        <w:numPr>
          <w:ilvl w:val="0"/>
          <w:numId w:val="10"/>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tiem</w:t>
      </w:r>
      <w:r w:rsidRPr="00D91D56">
        <w:rPr>
          <w:rFonts w:ascii="Times New Roman" w:eastAsia="Times New Roman" w:hAnsi="Times New Roman" w:cs="Times New Roman"/>
          <w:color w:val="000000" w:themeColor="text1"/>
          <w:sz w:val="24"/>
          <w:szCs w:val="24"/>
          <w:lang w:eastAsia="lv-LV"/>
        </w:rPr>
        <w:t xml:space="preserve"> nav ietekmes uz valsts b</w:t>
      </w:r>
      <w:r>
        <w:rPr>
          <w:rFonts w:ascii="Times New Roman" w:eastAsia="Times New Roman" w:hAnsi="Times New Roman" w:cs="Times New Roman"/>
          <w:color w:val="000000" w:themeColor="text1"/>
          <w:sz w:val="24"/>
          <w:szCs w:val="24"/>
          <w:lang w:eastAsia="lv-LV"/>
        </w:rPr>
        <w:t>udžetu un pašvaldību budžet</w:t>
      </w:r>
      <w:r w:rsidR="00833154">
        <w:rPr>
          <w:rFonts w:ascii="Times New Roman" w:eastAsia="Times New Roman" w:hAnsi="Times New Roman" w:cs="Times New Roman"/>
          <w:color w:val="000000" w:themeColor="text1"/>
          <w:sz w:val="24"/>
          <w:szCs w:val="24"/>
          <w:lang w:eastAsia="lv-LV"/>
        </w:rPr>
        <w:t>u</w:t>
      </w:r>
      <w:r>
        <w:rPr>
          <w:rFonts w:ascii="Times New Roman" w:eastAsia="Times New Roman" w:hAnsi="Times New Roman" w:cs="Times New Roman"/>
          <w:color w:val="000000" w:themeColor="text1"/>
          <w:sz w:val="24"/>
          <w:szCs w:val="24"/>
          <w:lang w:eastAsia="lv-LV"/>
        </w:rPr>
        <w:t>;</w:t>
      </w:r>
    </w:p>
    <w:p w14:paraId="393C1AD1" w14:textId="77777777" w:rsidR="00D91D56" w:rsidRDefault="00D91D56" w:rsidP="00D91D56">
      <w:pPr>
        <w:pStyle w:val="Sarakstarindkopa"/>
        <w:numPr>
          <w:ilvl w:val="0"/>
          <w:numId w:val="10"/>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to </w:t>
      </w:r>
      <w:r w:rsidRPr="00D91D56">
        <w:rPr>
          <w:rFonts w:ascii="Times New Roman" w:eastAsia="Times New Roman" w:hAnsi="Times New Roman" w:cs="Times New Roman"/>
          <w:color w:val="000000" w:themeColor="text1"/>
          <w:sz w:val="24"/>
          <w:szCs w:val="24"/>
          <w:lang w:eastAsia="lv-LV"/>
        </w:rPr>
        <w:t>ieviešana nerada papildu izmaksas vai administratīvo slogu sabiedrīb</w:t>
      </w:r>
      <w:r>
        <w:rPr>
          <w:rFonts w:ascii="Times New Roman" w:eastAsia="Times New Roman" w:hAnsi="Times New Roman" w:cs="Times New Roman"/>
          <w:color w:val="000000" w:themeColor="text1"/>
          <w:sz w:val="24"/>
          <w:szCs w:val="24"/>
          <w:lang w:eastAsia="lv-LV"/>
        </w:rPr>
        <w:t>ai vai kādai sabiedrības grupai;</w:t>
      </w:r>
    </w:p>
    <w:p w14:paraId="51DD9D8A" w14:textId="77777777" w:rsidR="00D91D56" w:rsidRDefault="00D91D56" w:rsidP="00D91D56">
      <w:pPr>
        <w:pStyle w:val="Sarakstarindkopa"/>
        <w:numPr>
          <w:ilvl w:val="0"/>
          <w:numId w:val="10"/>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tie</w:t>
      </w:r>
      <w:r w:rsidRPr="00D91D56">
        <w:rPr>
          <w:rFonts w:ascii="Times New Roman" w:eastAsia="Times New Roman" w:hAnsi="Times New Roman" w:cs="Times New Roman"/>
          <w:color w:val="000000" w:themeColor="text1"/>
          <w:sz w:val="24"/>
          <w:szCs w:val="24"/>
          <w:lang w:eastAsia="lv-LV"/>
        </w:rPr>
        <w:t xml:space="preserve"> neskar administratīvo procesu, valsts pārvaldes uzdevumu deleģēšanu un cilvēka pamattiesību jautājumus</w:t>
      </w:r>
      <w:r>
        <w:rPr>
          <w:rFonts w:ascii="Times New Roman" w:eastAsia="Times New Roman" w:hAnsi="Times New Roman" w:cs="Times New Roman"/>
          <w:color w:val="000000" w:themeColor="text1"/>
          <w:sz w:val="24"/>
          <w:szCs w:val="24"/>
          <w:lang w:eastAsia="lv-LV"/>
        </w:rPr>
        <w:t>;</w:t>
      </w:r>
    </w:p>
    <w:p w14:paraId="3DF19A43" w14:textId="77777777" w:rsidR="00D91D56" w:rsidRPr="00D91D56" w:rsidRDefault="00D91D56" w:rsidP="00D91D56">
      <w:pPr>
        <w:pStyle w:val="Sarakstarindkopa"/>
        <w:numPr>
          <w:ilvl w:val="0"/>
          <w:numId w:val="10"/>
        </w:numPr>
        <w:spacing w:after="0" w:line="240" w:lineRule="auto"/>
        <w:jc w:val="both"/>
        <w:rPr>
          <w:rFonts w:ascii="Times New Roman" w:eastAsia="Times New Roman" w:hAnsi="Times New Roman" w:cs="Times New Roman"/>
          <w:color w:val="000000" w:themeColor="text1"/>
          <w:sz w:val="24"/>
          <w:szCs w:val="24"/>
          <w:lang w:eastAsia="lv-LV"/>
        </w:rPr>
      </w:pPr>
      <w:r w:rsidRPr="00D91D56">
        <w:rPr>
          <w:rFonts w:ascii="Times New Roman" w:eastAsia="Times New Roman" w:hAnsi="Times New Roman" w:cs="Times New Roman"/>
          <w:color w:val="000000" w:themeColor="text1"/>
          <w:sz w:val="24"/>
          <w:szCs w:val="24"/>
          <w:lang w:eastAsia="lv-LV"/>
        </w:rPr>
        <w:t xml:space="preserve">tie izstrādāti, lai nodrošinātu Eiropas Savienības prasību ieviešanu vai Latvijas Republikai saistošu starptautisko līgumu izpildi, un satur konkrētas tehniskas un drošības prasības, tehniskās specifikācijas, dokumentu paraugus, sistematizētus objektu sarakstus vai nomenklatūras </w:t>
      </w:r>
      <w:r>
        <w:rPr>
          <w:rFonts w:ascii="Times New Roman" w:eastAsia="Times New Roman" w:hAnsi="Times New Roman" w:cs="Times New Roman"/>
          <w:color w:val="000000" w:themeColor="text1"/>
          <w:sz w:val="24"/>
          <w:szCs w:val="24"/>
          <w:lang w:eastAsia="lv-LV"/>
        </w:rPr>
        <w:t>kodus statistiskajām vajadzībām.</w:t>
      </w:r>
    </w:p>
    <w:p w14:paraId="78B7E217" w14:textId="77777777" w:rsidR="00BE4F34" w:rsidRPr="00E33156" w:rsidRDefault="00BE4F34" w:rsidP="00D91D56">
      <w:pPr>
        <w:spacing w:after="0" w:line="240" w:lineRule="auto"/>
        <w:ind w:firstLine="709"/>
        <w:jc w:val="both"/>
        <w:rPr>
          <w:rFonts w:ascii="Times New Roman" w:eastAsia="Times New Roman" w:hAnsi="Times New Roman" w:cs="Times New Roman"/>
          <w:sz w:val="24"/>
          <w:szCs w:val="24"/>
          <w:lang w:eastAsia="lv-LV"/>
        </w:rPr>
      </w:pPr>
      <w:r w:rsidRPr="00D91D56">
        <w:rPr>
          <w:rFonts w:ascii="Times New Roman" w:eastAsia="Times New Roman" w:hAnsi="Times New Roman" w:cs="Times New Roman"/>
          <w:color w:val="000000" w:themeColor="text1"/>
          <w:sz w:val="24"/>
          <w:szCs w:val="24"/>
          <w:lang w:eastAsia="lv-LV"/>
        </w:rPr>
        <w:t>Lai ministr</w:t>
      </w:r>
      <w:r w:rsidR="00F921E0" w:rsidRPr="00D91D56">
        <w:rPr>
          <w:rFonts w:ascii="Times New Roman" w:eastAsia="Times New Roman" w:hAnsi="Times New Roman" w:cs="Times New Roman"/>
          <w:color w:val="000000" w:themeColor="text1"/>
          <w:sz w:val="24"/>
          <w:szCs w:val="24"/>
          <w:lang w:eastAsia="lv-LV"/>
        </w:rPr>
        <w:t>a</w:t>
      </w:r>
      <w:r w:rsidRPr="00D91D56">
        <w:rPr>
          <w:rFonts w:ascii="Times New Roman" w:eastAsia="Times New Roman" w:hAnsi="Times New Roman" w:cs="Times New Roman"/>
          <w:color w:val="000000" w:themeColor="text1"/>
          <w:sz w:val="24"/>
          <w:szCs w:val="24"/>
          <w:lang w:eastAsia="lv-LV"/>
        </w:rPr>
        <w:t xml:space="preserve"> noteikumu institūt</w:t>
      </w:r>
      <w:r w:rsidR="00833154">
        <w:rPr>
          <w:rFonts w:ascii="Times New Roman" w:eastAsia="Times New Roman" w:hAnsi="Times New Roman" w:cs="Times New Roman"/>
          <w:color w:val="000000" w:themeColor="text1"/>
          <w:sz w:val="24"/>
          <w:szCs w:val="24"/>
          <w:lang w:eastAsia="lv-LV"/>
        </w:rPr>
        <w:t>a ieviešana būtu lietderīga</w:t>
      </w:r>
      <w:r w:rsidRPr="00E33156">
        <w:rPr>
          <w:rFonts w:ascii="Times New Roman" w:eastAsia="Times New Roman" w:hAnsi="Times New Roman" w:cs="Times New Roman"/>
          <w:sz w:val="24"/>
          <w:szCs w:val="24"/>
          <w:lang w:eastAsia="lv-LV"/>
        </w:rPr>
        <w:t>, ta</w:t>
      </w:r>
      <w:r w:rsidR="00AC1FBB">
        <w:rPr>
          <w:rFonts w:ascii="Times New Roman" w:eastAsia="Times New Roman" w:hAnsi="Times New Roman" w:cs="Times New Roman"/>
          <w:sz w:val="24"/>
          <w:szCs w:val="24"/>
          <w:lang w:eastAsia="lv-LV"/>
        </w:rPr>
        <w:t>i</w:t>
      </w:r>
      <w:r w:rsidRPr="00E33156">
        <w:rPr>
          <w:rFonts w:ascii="Times New Roman" w:eastAsia="Times New Roman" w:hAnsi="Times New Roman" w:cs="Times New Roman"/>
          <w:sz w:val="24"/>
          <w:szCs w:val="24"/>
          <w:lang w:eastAsia="lv-LV"/>
        </w:rPr>
        <w:t xml:space="preserve"> jāsasniedz noteikti mērķi un jārada pozitīvas sekas. Ņemot vērā minēto, </w:t>
      </w:r>
      <w:r w:rsidR="00547BEA" w:rsidRPr="00E33156">
        <w:rPr>
          <w:rFonts w:ascii="Times New Roman" w:eastAsia="Times New Roman" w:hAnsi="Times New Roman" w:cs="Times New Roman"/>
          <w:sz w:val="24"/>
          <w:szCs w:val="24"/>
          <w:lang w:eastAsia="lv-LV"/>
        </w:rPr>
        <w:t>šajā konceptuālajā ziņojumā</w:t>
      </w:r>
      <w:r w:rsidR="00653E16">
        <w:rPr>
          <w:rFonts w:ascii="Times New Roman" w:eastAsia="Times New Roman" w:hAnsi="Times New Roman" w:cs="Times New Roman"/>
          <w:sz w:val="24"/>
          <w:szCs w:val="24"/>
          <w:lang w:eastAsia="lv-LV"/>
        </w:rPr>
        <w:t xml:space="preserve"> tiek</w:t>
      </w:r>
      <w:r w:rsidRPr="00E33156">
        <w:rPr>
          <w:rFonts w:ascii="Times New Roman" w:eastAsia="Times New Roman" w:hAnsi="Times New Roman" w:cs="Times New Roman"/>
          <w:sz w:val="24"/>
          <w:szCs w:val="24"/>
          <w:lang w:eastAsia="lv-LV"/>
        </w:rPr>
        <w:t xml:space="preserve"> izvērtētas ministra noteikumu institūta ieviešanas pozitīvās un negatīvās </w:t>
      </w:r>
      <w:r w:rsidR="007946D3" w:rsidRPr="00E33156">
        <w:rPr>
          <w:rFonts w:ascii="Times New Roman" w:eastAsia="Times New Roman" w:hAnsi="Times New Roman" w:cs="Times New Roman"/>
          <w:sz w:val="24"/>
          <w:szCs w:val="24"/>
          <w:lang w:eastAsia="lv-LV"/>
        </w:rPr>
        <w:t>sekas</w:t>
      </w:r>
      <w:r w:rsidR="009464E1" w:rsidRPr="00E33156">
        <w:rPr>
          <w:rFonts w:ascii="Times New Roman" w:eastAsia="Times New Roman" w:hAnsi="Times New Roman" w:cs="Times New Roman"/>
          <w:sz w:val="24"/>
          <w:szCs w:val="24"/>
          <w:lang w:eastAsia="lv-LV"/>
        </w:rPr>
        <w:t xml:space="preserve">, kā arī </w:t>
      </w:r>
      <w:r w:rsidR="007946D3" w:rsidRPr="00E33156">
        <w:rPr>
          <w:rFonts w:ascii="Times New Roman" w:eastAsia="Times New Roman" w:hAnsi="Times New Roman" w:cs="Times New Roman"/>
          <w:sz w:val="24"/>
          <w:szCs w:val="24"/>
          <w:lang w:eastAsia="lv-LV"/>
        </w:rPr>
        <w:t xml:space="preserve">iespējamā ietekme uz </w:t>
      </w:r>
      <w:r w:rsidR="00F921E0" w:rsidRPr="00E33156">
        <w:rPr>
          <w:rFonts w:ascii="Times New Roman" w:eastAsia="Times New Roman" w:hAnsi="Times New Roman" w:cs="Times New Roman"/>
          <w:sz w:val="24"/>
          <w:szCs w:val="24"/>
          <w:lang w:eastAsia="lv-LV"/>
        </w:rPr>
        <w:t>normatīvo aktu kvalitāti</w:t>
      </w:r>
      <w:r w:rsidR="007946D3" w:rsidRPr="00E33156">
        <w:rPr>
          <w:rFonts w:ascii="Times New Roman" w:eastAsia="Times New Roman" w:hAnsi="Times New Roman" w:cs="Times New Roman"/>
          <w:sz w:val="24"/>
          <w:szCs w:val="24"/>
          <w:lang w:eastAsia="lv-LV"/>
        </w:rPr>
        <w:t>.</w:t>
      </w:r>
    </w:p>
    <w:p w14:paraId="41697FD2" w14:textId="77777777" w:rsidR="0067162C" w:rsidRPr="001E120F" w:rsidRDefault="0067162C" w:rsidP="008C19F2">
      <w:pPr>
        <w:spacing w:after="0" w:line="240" w:lineRule="auto"/>
        <w:jc w:val="both"/>
        <w:rPr>
          <w:rFonts w:ascii="Times New Roman" w:eastAsia="Times New Roman" w:hAnsi="Times New Roman" w:cs="Times New Roman"/>
          <w:b/>
          <w:sz w:val="24"/>
          <w:szCs w:val="24"/>
          <w:lang w:eastAsia="lv-LV"/>
        </w:rPr>
      </w:pPr>
    </w:p>
    <w:p w14:paraId="075971AF" w14:textId="77777777" w:rsidR="009F1AAF" w:rsidRPr="001E120F" w:rsidRDefault="009F1AAF" w:rsidP="00EC548F">
      <w:pPr>
        <w:spacing w:after="0" w:line="240" w:lineRule="auto"/>
        <w:jc w:val="both"/>
        <w:rPr>
          <w:rFonts w:ascii="Times New Roman" w:eastAsia="Times New Roman" w:hAnsi="Times New Roman" w:cs="Times New Roman"/>
          <w:b/>
          <w:sz w:val="24"/>
          <w:szCs w:val="24"/>
          <w:lang w:eastAsia="lv-LV"/>
        </w:rPr>
      </w:pPr>
    </w:p>
    <w:p w14:paraId="0D6B0A9D" w14:textId="77777777" w:rsidR="0067162C" w:rsidRPr="001E120F" w:rsidRDefault="0067162C" w:rsidP="00BE7EE1">
      <w:pPr>
        <w:spacing w:after="0" w:line="240" w:lineRule="auto"/>
        <w:jc w:val="center"/>
        <w:rPr>
          <w:rFonts w:ascii="Times New Roman" w:eastAsia="Times New Roman" w:hAnsi="Times New Roman" w:cs="Times New Roman"/>
          <w:b/>
          <w:sz w:val="24"/>
          <w:szCs w:val="24"/>
          <w:lang w:eastAsia="lv-LV"/>
        </w:rPr>
      </w:pPr>
      <w:r w:rsidRPr="001E120F">
        <w:rPr>
          <w:rFonts w:ascii="Times New Roman" w:eastAsia="Times New Roman" w:hAnsi="Times New Roman" w:cs="Times New Roman"/>
          <w:b/>
          <w:sz w:val="24"/>
          <w:szCs w:val="24"/>
          <w:lang w:eastAsia="lv-LV"/>
        </w:rPr>
        <w:t>2.1. </w:t>
      </w:r>
      <w:r w:rsidR="001E7745" w:rsidRPr="001E120F">
        <w:rPr>
          <w:rFonts w:ascii="Times New Roman" w:eastAsia="Times New Roman" w:hAnsi="Times New Roman" w:cs="Times New Roman"/>
          <w:b/>
          <w:sz w:val="24"/>
          <w:szCs w:val="24"/>
          <w:lang w:eastAsia="lv-LV"/>
        </w:rPr>
        <w:t>Ministra noteikumu insti</w:t>
      </w:r>
      <w:r w:rsidRPr="001E120F">
        <w:rPr>
          <w:rFonts w:ascii="Times New Roman" w:eastAsia="Times New Roman" w:hAnsi="Times New Roman" w:cs="Times New Roman"/>
          <w:b/>
          <w:sz w:val="24"/>
          <w:szCs w:val="24"/>
          <w:lang w:eastAsia="lv-LV"/>
        </w:rPr>
        <w:t>tūta ieviešanas pozitīvās sekas</w:t>
      </w:r>
    </w:p>
    <w:p w14:paraId="5E82D9D0" w14:textId="77777777" w:rsidR="00BE4F34" w:rsidRPr="001E120F" w:rsidRDefault="00BE4F34" w:rsidP="009B3654">
      <w:pPr>
        <w:spacing w:after="0" w:line="240" w:lineRule="auto"/>
        <w:ind w:firstLine="709"/>
        <w:jc w:val="center"/>
        <w:rPr>
          <w:rFonts w:ascii="Times New Roman" w:eastAsia="Times New Roman" w:hAnsi="Times New Roman" w:cs="Times New Roman"/>
          <w:b/>
          <w:sz w:val="24"/>
          <w:szCs w:val="24"/>
          <w:lang w:eastAsia="lv-LV"/>
        </w:rPr>
      </w:pPr>
    </w:p>
    <w:p w14:paraId="5CEAE3EA" w14:textId="77777777" w:rsidR="00487840" w:rsidRPr="001E120F" w:rsidRDefault="00BE4F34" w:rsidP="00487840">
      <w:pPr>
        <w:spacing w:after="0" w:line="240" w:lineRule="auto"/>
        <w:ind w:firstLine="709"/>
        <w:jc w:val="both"/>
        <w:rPr>
          <w:rFonts w:ascii="Times New Roman" w:eastAsia="Times New Roman" w:hAnsi="Times New Roman" w:cs="Times New Roman"/>
          <w:sz w:val="24"/>
          <w:szCs w:val="24"/>
          <w:lang w:eastAsia="lv-LV"/>
        </w:rPr>
      </w:pPr>
      <w:r w:rsidRPr="001E120F">
        <w:rPr>
          <w:rFonts w:ascii="Times New Roman" w:eastAsia="Times New Roman" w:hAnsi="Times New Roman" w:cs="Times New Roman"/>
          <w:sz w:val="24"/>
          <w:szCs w:val="24"/>
          <w:lang w:eastAsia="lv-LV"/>
        </w:rPr>
        <w:t>Ministra noteikumu ieviešanas pozitīvās sekas var iedalīt šādās grupās:</w:t>
      </w:r>
    </w:p>
    <w:p w14:paraId="74720E97" w14:textId="77777777" w:rsidR="00BE7EE1" w:rsidRDefault="00BE7EE1" w:rsidP="008B2F7C">
      <w:pPr>
        <w:pStyle w:val="Sarakstarindkopa"/>
        <w:tabs>
          <w:tab w:val="left" w:pos="993"/>
        </w:tabs>
        <w:spacing w:after="0" w:line="240" w:lineRule="auto"/>
        <w:ind w:left="0" w:firstLine="709"/>
        <w:jc w:val="both"/>
        <w:rPr>
          <w:rFonts w:ascii="Times New Roman" w:eastAsia="Times New Roman" w:hAnsi="Times New Roman" w:cs="Times New Roman"/>
          <w:b/>
          <w:color w:val="000000" w:themeColor="text1"/>
          <w:sz w:val="24"/>
          <w:szCs w:val="24"/>
          <w:lang w:eastAsia="lv-LV"/>
        </w:rPr>
      </w:pPr>
    </w:p>
    <w:p w14:paraId="3A3682AB" w14:textId="77777777" w:rsidR="001E7745" w:rsidRPr="001E120F" w:rsidRDefault="008B2F7C" w:rsidP="008B2F7C">
      <w:pPr>
        <w:pStyle w:val="Sarakstarindkopa"/>
        <w:tabs>
          <w:tab w:val="left" w:pos="993"/>
        </w:tabs>
        <w:spacing w:after="0" w:line="240" w:lineRule="auto"/>
        <w:ind w:left="0" w:firstLine="709"/>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color w:val="000000" w:themeColor="text1"/>
          <w:sz w:val="24"/>
          <w:szCs w:val="24"/>
          <w:lang w:eastAsia="lv-LV"/>
        </w:rPr>
        <w:t xml:space="preserve">2.1.1. </w:t>
      </w:r>
      <w:r w:rsidR="00D7540D" w:rsidRPr="001E120F">
        <w:rPr>
          <w:rFonts w:ascii="Times New Roman" w:eastAsia="Times New Roman" w:hAnsi="Times New Roman" w:cs="Times New Roman"/>
          <w:b/>
          <w:color w:val="000000" w:themeColor="text1"/>
          <w:sz w:val="24"/>
          <w:szCs w:val="24"/>
          <w:lang w:eastAsia="lv-LV"/>
        </w:rPr>
        <w:t xml:space="preserve">Valsts sekretāru sanāksmes, Ministru kabineta komitejas un </w:t>
      </w:r>
      <w:r w:rsidR="00C23C6B" w:rsidRPr="001E120F">
        <w:rPr>
          <w:rFonts w:ascii="Times New Roman" w:eastAsia="Times New Roman" w:hAnsi="Times New Roman" w:cs="Times New Roman"/>
          <w:b/>
          <w:sz w:val="24"/>
          <w:szCs w:val="24"/>
          <w:lang w:eastAsia="lv-LV"/>
        </w:rPr>
        <w:t>Ministru kabineta atslogošana</w:t>
      </w:r>
      <w:r w:rsidR="0064289A" w:rsidRPr="001E120F">
        <w:rPr>
          <w:rFonts w:ascii="Times New Roman" w:eastAsia="Times New Roman" w:hAnsi="Times New Roman" w:cs="Times New Roman"/>
          <w:b/>
          <w:sz w:val="24"/>
          <w:szCs w:val="24"/>
          <w:lang w:eastAsia="lv-LV"/>
        </w:rPr>
        <w:t>.</w:t>
      </w:r>
    </w:p>
    <w:p w14:paraId="583F9ADC" w14:textId="6A8FA1F2" w:rsidR="009D0367" w:rsidRPr="008C19F2" w:rsidRDefault="00EA66A3" w:rsidP="009D0367">
      <w:pPr>
        <w:tabs>
          <w:tab w:val="left" w:pos="709"/>
        </w:tabs>
        <w:spacing w:after="0" w:line="240" w:lineRule="auto"/>
        <w:jc w:val="both"/>
        <w:rPr>
          <w:rFonts w:ascii="Times New Roman" w:eastAsia="Times New Roman" w:hAnsi="Times New Roman" w:cs="Times New Roman"/>
          <w:color w:val="000000" w:themeColor="text1"/>
          <w:sz w:val="24"/>
          <w:szCs w:val="24"/>
          <w:lang w:eastAsia="lv-LV"/>
        </w:rPr>
      </w:pPr>
      <w:r w:rsidRPr="001E120F">
        <w:rPr>
          <w:rFonts w:ascii="Times New Roman" w:eastAsia="Times New Roman" w:hAnsi="Times New Roman" w:cs="Times New Roman"/>
          <w:sz w:val="24"/>
          <w:szCs w:val="24"/>
          <w:lang w:eastAsia="lv-LV"/>
        </w:rPr>
        <w:tab/>
      </w:r>
      <w:r w:rsidR="0082613A" w:rsidRPr="008C19F2">
        <w:rPr>
          <w:rFonts w:ascii="Times New Roman" w:eastAsia="Times New Roman" w:hAnsi="Times New Roman" w:cs="Times New Roman"/>
          <w:color w:val="000000" w:themeColor="text1"/>
          <w:sz w:val="24"/>
          <w:szCs w:val="24"/>
          <w:lang w:eastAsia="lv-LV"/>
        </w:rPr>
        <w:t xml:space="preserve">Saskaņā ar </w:t>
      </w:r>
      <w:r w:rsidR="00547BEA" w:rsidRPr="008C19F2">
        <w:rPr>
          <w:rFonts w:ascii="Times New Roman" w:eastAsia="Times New Roman" w:hAnsi="Times New Roman" w:cs="Times New Roman"/>
          <w:color w:val="000000" w:themeColor="text1"/>
          <w:sz w:val="24"/>
          <w:szCs w:val="24"/>
          <w:lang w:eastAsia="lv-LV"/>
        </w:rPr>
        <w:t xml:space="preserve">Ministru kabineta </w:t>
      </w:r>
      <w:r w:rsidR="00547BEA" w:rsidRPr="008C19F2">
        <w:rPr>
          <w:rFonts w:ascii="Times New Roman" w:hAnsi="Times New Roman" w:cs="Times New Roman"/>
          <w:color w:val="000000" w:themeColor="text1"/>
          <w:sz w:val="24"/>
          <w:szCs w:val="24"/>
        </w:rPr>
        <w:t>2009. gada 7. aprīļa noteikumiem Nr. 300 "Ministru kabin</w:t>
      </w:r>
      <w:r w:rsidR="008C19F2" w:rsidRPr="008C19F2">
        <w:rPr>
          <w:rFonts w:ascii="Times New Roman" w:hAnsi="Times New Roman" w:cs="Times New Roman"/>
          <w:color w:val="000000" w:themeColor="text1"/>
          <w:sz w:val="24"/>
          <w:szCs w:val="24"/>
        </w:rPr>
        <w:t xml:space="preserve">eta kārtības rullis" (turpmāk – </w:t>
      </w:r>
      <w:r w:rsidR="00547BEA" w:rsidRPr="008C19F2">
        <w:rPr>
          <w:rFonts w:ascii="Times New Roman" w:hAnsi="Times New Roman" w:cs="Times New Roman"/>
          <w:color w:val="000000" w:themeColor="text1"/>
          <w:sz w:val="24"/>
          <w:szCs w:val="24"/>
        </w:rPr>
        <w:t xml:space="preserve">Ministru kabineta kārtības rullis) </w:t>
      </w:r>
      <w:r w:rsidR="0082613A" w:rsidRPr="008C19F2">
        <w:rPr>
          <w:rFonts w:ascii="Times New Roman" w:eastAsia="Times New Roman" w:hAnsi="Times New Roman" w:cs="Times New Roman"/>
          <w:color w:val="000000" w:themeColor="text1"/>
          <w:sz w:val="24"/>
          <w:szCs w:val="24"/>
          <w:lang w:eastAsia="lv-LV"/>
        </w:rPr>
        <w:t>normatīv</w:t>
      </w:r>
      <w:r w:rsidR="009F42F2" w:rsidRPr="008C19F2">
        <w:rPr>
          <w:rFonts w:ascii="Times New Roman" w:eastAsia="Times New Roman" w:hAnsi="Times New Roman" w:cs="Times New Roman"/>
          <w:color w:val="000000" w:themeColor="text1"/>
          <w:sz w:val="24"/>
          <w:szCs w:val="24"/>
          <w:lang w:eastAsia="lv-LV"/>
        </w:rPr>
        <w:t>ā</w:t>
      </w:r>
      <w:r w:rsidR="0082613A" w:rsidRPr="008C19F2">
        <w:rPr>
          <w:rFonts w:ascii="Times New Roman" w:eastAsia="Times New Roman" w:hAnsi="Times New Roman" w:cs="Times New Roman"/>
          <w:color w:val="000000" w:themeColor="text1"/>
          <w:sz w:val="24"/>
          <w:szCs w:val="24"/>
          <w:lang w:eastAsia="lv-LV"/>
        </w:rPr>
        <w:t xml:space="preserve"> akta projekts tiek izskatī</w:t>
      </w:r>
      <w:r w:rsidR="008C19F2" w:rsidRPr="008C19F2">
        <w:rPr>
          <w:rFonts w:ascii="Times New Roman" w:eastAsia="Times New Roman" w:hAnsi="Times New Roman" w:cs="Times New Roman"/>
          <w:color w:val="000000" w:themeColor="text1"/>
          <w:sz w:val="24"/>
          <w:szCs w:val="24"/>
          <w:lang w:eastAsia="lv-LV"/>
        </w:rPr>
        <w:t xml:space="preserve">ts vairākās institūcijās – </w:t>
      </w:r>
      <w:r w:rsidR="0082613A" w:rsidRPr="008C19F2">
        <w:rPr>
          <w:rFonts w:ascii="Times New Roman" w:eastAsia="Times New Roman" w:hAnsi="Times New Roman" w:cs="Times New Roman"/>
          <w:color w:val="000000" w:themeColor="text1"/>
          <w:sz w:val="24"/>
          <w:szCs w:val="24"/>
          <w:lang w:eastAsia="lv-LV"/>
        </w:rPr>
        <w:t>Valsts sekretāru sanāksmē, Ministru kabineta komitej</w:t>
      </w:r>
      <w:r w:rsidR="009F42F2" w:rsidRPr="008C19F2">
        <w:rPr>
          <w:rFonts w:ascii="Times New Roman" w:eastAsia="Times New Roman" w:hAnsi="Times New Roman" w:cs="Times New Roman"/>
          <w:color w:val="000000" w:themeColor="text1"/>
          <w:sz w:val="24"/>
          <w:szCs w:val="24"/>
          <w:lang w:eastAsia="lv-LV"/>
        </w:rPr>
        <w:t>as sēdē</w:t>
      </w:r>
      <w:r w:rsidR="0082613A" w:rsidRPr="008C19F2">
        <w:rPr>
          <w:rFonts w:ascii="Times New Roman" w:eastAsia="Times New Roman" w:hAnsi="Times New Roman" w:cs="Times New Roman"/>
          <w:color w:val="000000" w:themeColor="text1"/>
          <w:sz w:val="24"/>
          <w:szCs w:val="24"/>
          <w:lang w:eastAsia="lv-LV"/>
        </w:rPr>
        <w:t xml:space="preserve"> un Ministru kabinet</w:t>
      </w:r>
      <w:r w:rsidR="009D0367" w:rsidRPr="008C19F2">
        <w:rPr>
          <w:rFonts w:ascii="Times New Roman" w:eastAsia="Times New Roman" w:hAnsi="Times New Roman" w:cs="Times New Roman"/>
          <w:color w:val="000000" w:themeColor="text1"/>
          <w:sz w:val="24"/>
          <w:szCs w:val="24"/>
          <w:lang w:eastAsia="lv-LV"/>
        </w:rPr>
        <w:t xml:space="preserve">a sēdē. </w:t>
      </w:r>
      <w:bookmarkStart w:id="2" w:name="p-407227"/>
      <w:bookmarkStart w:id="3" w:name="p90.1"/>
      <w:bookmarkEnd w:id="2"/>
      <w:bookmarkEnd w:id="3"/>
      <w:r w:rsidR="002C2386" w:rsidRPr="008C19F2">
        <w:rPr>
          <w:rFonts w:ascii="Times New Roman" w:eastAsia="Times New Roman" w:hAnsi="Times New Roman" w:cs="Times New Roman"/>
          <w:color w:val="000000" w:themeColor="text1"/>
          <w:sz w:val="24"/>
          <w:szCs w:val="24"/>
          <w:lang w:eastAsia="lv-LV"/>
        </w:rPr>
        <w:t xml:space="preserve">Līdz ar to </w:t>
      </w:r>
      <w:r w:rsidR="009D0367" w:rsidRPr="008C19F2">
        <w:rPr>
          <w:rFonts w:ascii="Times New Roman" w:eastAsia="Times New Roman" w:hAnsi="Times New Roman" w:cs="Times New Roman"/>
          <w:color w:val="000000" w:themeColor="text1"/>
          <w:sz w:val="24"/>
          <w:szCs w:val="24"/>
          <w:lang w:eastAsia="lv-LV"/>
        </w:rPr>
        <w:t>prezumējams</w:t>
      </w:r>
      <w:r w:rsidR="002C2386" w:rsidRPr="008C19F2">
        <w:rPr>
          <w:rFonts w:ascii="Times New Roman" w:eastAsia="Times New Roman" w:hAnsi="Times New Roman" w:cs="Times New Roman"/>
          <w:color w:val="000000" w:themeColor="text1"/>
          <w:sz w:val="24"/>
          <w:szCs w:val="24"/>
          <w:lang w:eastAsia="lv-LV"/>
        </w:rPr>
        <w:t>, ka</w:t>
      </w:r>
      <w:r w:rsidR="00B22ACB" w:rsidRPr="008C19F2">
        <w:rPr>
          <w:rFonts w:ascii="Times New Roman" w:eastAsia="Times New Roman" w:hAnsi="Times New Roman" w:cs="Times New Roman"/>
          <w:color w:val="000000" w:themeColor="text1"/>
          <w:sz w:val="24"/>
          <w:szCs w:val="24"/>
          <w:lang w:eastAsia="lv-LV"/>
        </w:rPr>
        <w:t xml:space="preserve"> ministra noteikumu institūta ieviešana </w:t>
      </w:r>
      <w:r w:rsidR="002C2386" w:rsidRPr="008C19F2">
        <w:rPr>
          <w:rFonts w:ascii="Times New Roman" w:eastAsia="Times New Roman" w:hAnsi="Times New Roman" w:cs="Times New Roman"/>
          <w:color w:val="000000" w:themeColor="text1"/>
          <w:sz w:val="24"/>
          <w:szCs w:val="24"/>
          <w:lang w:eastAsia="lv-LV"/>
        </w:rPr>
        <w:t xml:space="preserve">varētu atslogot </w:t>
      </w:r>
      <w:r w:rsidR="00D7540D" w:rsidRPr="008C19F2">
        <w:rPr>
          <w:rFonts w:ascii="Times New Roman" w:eastAsia="Times New Roman" w:hAnsi="Times New Roman" w:cs="Times New Roman"/>
          <w:color w:val="000000" w:themeColor="text1"/>
          <w:sz w:val="24"/>
          <w:szCs w:val="24"/>
          <w:lang w:eastAsia="lv-LV"/>
        </w:rPr>
        <w:t xml:space="preserve">Valsts sekretāru sanāksmes, Ministru kabineta komitejas un </w:t>
      </w:r>
      <w:r w:rsidR="002C2386" w:rsidRPr="008C19F2">
        <w:rPr>
          <w:rFonts w:ascii="Times New Roman" w:eastAsia="Times New Roman" w:hAnsi="Times New Roman" w:cs="Times New Roman"/>
          <w:color w:val="000000" w:themeColor="text1"/>
          <w:sz w:val="24"/>
          <w:szCs w:val="24"/>
          <w:lang w:eastAsia="lv-LV"/>
        </w:rPr>
        <w:t>Ministru kabineta darbu.</w:t>
      </w:r>
    </w:p>
    <w:p w14:paraId="1B24C15E" w14:textId="30F9B619" w:rsidR="009D0367" w:rsidRPr="008C19F2" w:rsidRDefault="00B22ACB" w:rsidP="00066BDA">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lv-LV"/>
        </w:rPr>
      </w:pPr>
      <w:r w:rsidRPr="008C19F2">
        <w:rPr>
          <w:rFonts w:ascii="Times New Roman" w:eastAsia="Times New Roman" w:hAnsi="Times New Roman" w:cs="Times New Roman"/>
          <w:color w:val="000000" w:themeColor="text1"/>
          <w:sz w:val="24"/>
          <w:szCs w:val="24"/>
          <w:lang w:eastAsia="lv-LV"/>
        </w:rPr>
        <w:t xml:space="preserve">Tomēr jāatzīmē, ka </w:t>
      </w:r>
      <w:r w:rsidR="00FB699D" w:rsidRPr="008C19F2">
        <w:rPr>
          <w:rFonts w:ascii="Times New Roman" w:eastAsia="Times New Roman" w:hAnsi="Times New Roman" w:cs="Times New Roman"/>
          <w:color w:val="000000" w:themeColor="text1"/>
          <w:sz w:val="24"/>
          <w:szCs w:val="24"/>
          <w:lang w:eastAsia="lv-LV"/>
        </w:rPr>
        <w:t xml:space="preserve">tādu jautājumu izskatīšana, </w:t>
      </w:r>
      <w:r w:rsidR="00042706" w:rsidRPr="008C19F2">
        <w:rPr>
          <w:rFonts w:ascii="Times New Roman" w:eastAsia="Times New Roman" w:hAnsi="Times New Roman" w:cs="Times New Roman"/>
          <w:color w:val="000000" w:themeColor="text1"/>
          <w:sz w:val="24"/>
          <w:szCs w:val="24"/>
          <w:lang w:eastAsia="lv-LV"/>
        </w:rPr>
        <w:t xml:space="preserve">kas </w:t>
      </w:r>
      <w:r w:rsidR="00FB699D" w:rsidRPr="008C19F2">
        <w:rPr>
          <w:rFonts w:ascii="Times New Roman" w:eastAsia="Times New Roman" w:hAnsi="Times New Roman" w:cs="Times New Roman"/>
          <w:color w:val="000000" w:themeColor="text1"/>
          <w:sz w:val="24"/>
          <w:szCs w:val="24"/>
          <w:lang w:eastAsia="lv-LV"/>
        </w:rPr>
        <w:t>skar tikai viena ministra kompetenci un par kuriem citiem saskaņošanas dal</w:t>
      </w:r>
      <w:r w:rsidR="00B95CA6" w:rsidRPr="008C19F2">
        <w:rPr>
          <w:rFonts w:ascii="Times New Roman" w:eastAsia="Times New Roman" w:hAnsi="Times New Roman" w:cs="Times New Roman"/>
          <w:color w:val="000000" w:themeColor="text1"/>
          <w:sz w:val="24"/>
          <w:szCs w:val="24"/>
          <w:lang w:eastAsia="lv-LV"/>
        </w:rPr>
        <w:t xml:space="preserve">ībniekiem nav </w:t>
      </w:r>
      <w:r w:rsidR="00066BDA" w:rsidRPr="008C19F2">
        <w:rPr>
          <w:rFonts w:ascii="Times New Roman" w:eastAsia="Times New Roman" w:hAnsi="Times New Roman" w:cs="Times New Roman"/>
          <w:color w:val="000000" w:themeColor="text1"/>
          <w:sz w:val="24"/>
          <w:szCs w:val="24"/>
          <w:lang w:eastAsia="lv-LV"/>
        </w:rPr>
        <w:t>viedokļa (iebildumu)</w:t>
      </w:r>
      <w:r w:rsidR="00046491">
        <w:rPr>
          <w:rFonts w:ascii="Times New Roman" w:eastAsia="Times New Roman" w:hAnsi="Times New Roman" w:cs="Times New Roman"/>
          <w:color w:val="000000" w:themeColor="text1"/>
          <w:sz w:val="24"/>
          <w:szCs w:val="24"/>
          <w:lang w:eastAsia="lv-LV"/>
        </w:rPr>
        <w:t>,</w:t>
      </w:r>
      <w:r w:rsidR="00042706" w:rsidRPr="008C19F2">
        <w:rPr>
          <w:rFonts w:ascii="Times New Roman" w:eastAsia="Times New Roman" w:hAnsi="Times New Roman" w:cs="Times New Roman"/>
          <w:color w:val="000000" w:themeColor="text1"/>
          <w:sz w:val="24"/>
          <w:szCs w:val="24"/>
          <w:lang w:eastAsia="lv-LV"/>
        </w:rPr>
        <w:t xml:space="preserve"> </w:t>
      </w:r>
      <w:r w:rsidR="007B771B" w:rsidRPr="008C19F2">
        <w:rPr>
          <w:rFonts w:ascii="Times New Roman" w:eastAsia="Times New Roman" w:hAnsi="Times New Roman" w:cs="Times New Roman"/>
          <w:color w:val="000000" w:themeColor="text1"/>
          <w:sz w:val="24"/>
          <w:szCs w:val="24"/>
          <w:lang w:eastAsia="lv-LV"/>
        </w:rPr>
        <w:t xml:space="preserve">šobrīd nerada vērā ņemamu slodzi </w:t>
      </w:r>
      <w:r w:rsidR="007B771B">
        <w:rPr>
          <w:rFonts w:ascii="Times New Roman" w:eastAsia="Times New Roman" w:hAnsi="Times New Roman" w:cs="Times New Roman"/>
          <w:color w:val="000000" w:themeColor="text1"/>
          <w:sz w:val="24"/>
          <w:szCs w:val="24"/>
          <w:lang w:eastAsia="lv-LV"/>
        </w:rPr>
        <w:t xml:space="preserve">nedz </w:t>
      </w:r>
      <w:r w:rsidR="00B95CA6" w:rsidRPr="008C19F2">
        <w:rPr>
          <w:rFonts w:ascii="Times New Roman" w:eastAsia="Times New Roman" w:hAnsi="Times New Roman" w:cs="Times New Roman"/>
          <w:color w:val="000000" w:themeColor="text1"/>
          <w:sz w:val="24"/>
          <w:szCs w:val="24"/>
          <w:lang w:eastAsia="lv-LV"/>
        </w:rPr>
        <w:t>Valsts sekretāru sanāksmēs, nedz Ministru kabineta komitejas un Ministru kabineta sēdēs.</w:t>
      </w:r>
      <w:r w:rsidR="00042706" w:rsidRPr="008C19F2">
        <w:rPr>
          <w:rFonts w:ascii="Times New Roman" w:eastAsia="Times New Roman" w:hAnsi="Times New Roman" w:cs="Times New Roman"/>
          <w:color w:val="000000" w:themeColor="text1"/>
          <w:sz w:val="24"/>
          <w:szCs w:val="24"/>
          <w:lang w:eastAsia="lv-LV"/>
        </w:rPr>
        <w:t xml:space="preserve"> </w:t>
      </w:r>
      <w:r w:rsidR="00066BDA" w:rsidRPr="008C19F2">
        <w:rPr>
          <w:rFonts w:ascii="Times New Roman" w:eastAsia="Times New Roman" w:hAnsi="Times New Roman" w:cs="Times New Roman"/>
          <w:color w:val="000000" w:themeColor="text1"/>
          <w:sz w:val="24"/>
          <w:szCs w:val="24"/>
          <w:lang w:eastAsia="lv-LV"/>
        </w:rPr>
        <w:t>I</w:t>
      </w:r>
      <w:r w:rsidR="00D1073D" w:rsidRPr="008C19F2">
        <w:rPr>
          <w:rFonts w:ascii="Times New Roman" w:eastAsia="Times New Roman" w:hAnsi="Times New Roman" w:cs="Times New Roman"/>
          <w:color w:val="000000" w:themeColor="text1"/>
          <w:sz w:val="24"/>
          <w:szCs w:val="24"/>
          <w:lang w:eastAsia="lv-LV"/>
        </w:rPr>
        <w:t xml:space="preserve">zsludināmo tiesību </w:t>
      </w:r>
      <w:r w:rsidR="00895780" w:rsidRPr="008C19F2">
        <w:rPr>
          <w:rFonts w:ascii="Times New Roman" w:eastAsia="Times New Roman" w:hAnsi="Times New Roman" w:cs="Times New Roman"/>
          <w:color w:val="000000" w:themeColor="text1"/>
          <w:sz w:val="24"/>
          <w:szCs w:val="24"/>
          <w:lang w:eastAsia="lv-LV"/>
        </w:rPr>
        <w:t xml:space="preserve">aktu </w:t>
      </w:r>
      <w:r w:rsidR="00D1073D" w:rsidRPr="008C19F2">
        <w:rPr>
          <w:rFonts w:ascii="Times New Roman" w:eastAsia="Times New Roman" w:hAnsi="Times New Roman" w:cs="Times New Roman"/>
          <w:color w:val="000000" w:themeColor="text1"/>
          <w:sz w:val="24"/>
          <w:szCs w:val="24"/>
          <w:lang w:eastAsia="lv-LV"/>
        </w:rPr>
        <w:t xml:space="preserve">projektu saraksta izskatīšana </w:t>
      </w:r>
      <w:r w:rsidR="00066BDA" w:rsidRPr="008C19F2">
        <w:rPr>
          <w:rFonts w:ascii="Times New Roman" w:eastAsia="Times New Roman" w:hAnsi="Times New Roman" w:cs="Times New Roman"/>
          <w:color w:val="000000" w:themeColor="text1"/>
          <w:sz w:val="24"/>
          <w:szCs w:val="24"/>
          <w:lang w:eastAsia="lv-LV"/>
        </w:rPr>
        <w:t xml:space="preserve">Valsts sekretāru sanāksmē </w:t>
      </w:r>
      <w:r w:rsidR="00D1073D" w:rsidRPr="008C19F2">
        <w:rPr>
          <w:rFonts w:ascii="Times New Roman" w:eastAsia="Times New Roman" w:hAnsi="Times New Roman" w:cs="Times New Roman"/>
          <w:color w:val="000000" w:themeColor="text1"/>
          <w:sz w:val="24"/>
          <w:szCs w:val="24"/>
          <w:lang w:eastAsia="lv-LV"/>
        </w:rPr>
        <w:t xml:space="preserve">parasti aizņem </w:t>
      </w:r>
      <w:r w:rsidR="00720ADE" w:rsidRPr="008C19F2">
        <w:rPr>
          <w:rFonts w:ascii="Times New Roman" w:eastAsia="Times New Roman" w:hAnsi="Times New Roman" w:cs="Times New Roman"/>
          <w:color w:val="000000" w:themeColor="text1"/>
          <w:sz w:val="24"/>
          <w:szCs w:val="24"/>
          <w:lang w:eastAsia="lv-LV"/>
        </w:rPr>
        <w:t>maz</w:t>
      </w:r>
      <w:r w:rsidR="00D1073D" w:rsidRPr="008C19F2">
        <w:rPr>
          <w:rFonts w:ascii="Times New Roman" w:eastAsia="Times New Roman" w:hAnsi="Times New Roman" w:cs="Times New Roman"/>
          <w:color w:val="000000" w:themeColor="text1"/>
          <w:sz w:val="24"/>
          <w:szCs w:val="24"/>
          <w:lang w:eastAsia="lv-LV"/>
        </w:rPr>
        <w:t xml:space="preserve"> laika. </w:t>
      </w:r>
      <w:r w:rsidR="00895780" w:rsidRPr="008C19F2">
        <w:rPr>
          <w:rFonts w:ascii="Times New Roman" w:eastAsia="Times New Roman" w:hAnsi="Times New Roman" w:cs="Times New Roman"/>
          <w:color w:val="000000" w:themeColor="text1"/>
          <w:sz w:val="24"/>
          <w:szCs w:val="24"/>
          <w:lang w:eastAsia="lv-LV"/>
        </w:rPr>
        <w:t xml:space="preserve">Turklāt, ja attiecīgajā Valsts sekretāru sanāksmē nav plānots izskatīt nesaskaņotos tiesību aktu projektus, tad Valsts sekretāru sanāksme </w:t>
      </w:r>
      <w:r w:rsidR="00CB513A" w:rsidRPr="008C19F2">
        <w:rPr>
          <w:rFonts w:ascii="Times New Roman" w:eastAsia="Times New Roman" w:hAnsi="Times New Roman" w:cs="Times New Roman"/>
          <w:color w:val="000000" w:themeColor="text1"/>
          <w:sz w:val="24"/>
          <w:szCs w:val="24"/>
          <w:lang w:eastAsia="lv-LV"/>
        </w:rPr>
        <w:t xml:space="preserve">par pieteiktajiem un atsaucamajiem tiesību aktu projektiem </w:t>
      </w:r>
      <w:r w:rsidR="00895780" w:rsidRPr="008C19F2">
        <w:rPr>
          <w:rFonts w:ascii="Times New Roman" w:eastAsia="Times New Roman" w:hAnsi="Times New Roman" w:cs="Times New Roman"/>
          <w:color w:val="000000" w:themeColor="text1"/>
          <w:sz w:val="24"/>
          <w:szCs w:val="24"/>
          <w:lang w:eastAsia="lv-LV"/>
        </w:rPr>
        <w:t>klātienē parasti nenotiek</w:t>
      </w:r>
      <w:r w:rsidR="00720ADE" w:rsidRPr="008C19F2">
        <w:rPr>
          <w:rFonts w:ascii="Times New Roman" w:eastAsia="Times New Roman" w:hAnsi="Times New Roman" w:cs="Times New Roman"/>
          <w:color w:val="000000" w:themeColor="text1"/>
          <w:sz w:val="24"/>
          <w:szCs w:val="24"/>
          <w:lang w:eastAsia="lv-LV"/>
        </w:rPr>
        <w:t>. Arī Ministru kabineta sēdēs saskaņoto projektu izskatīšana</w:t>
      </w:r>
      <w:r w:rsidR="00864F85" w:rsidRPr="008C19F2">
        <w:rPr>
          <w:rFonts w:ascii="Times New Roman" w:eastAsia="Times New Roman" w:hAnsi="Times New Roman" w:cs="Times New Roman"/>
          <w:color w:val="000000" w:themeColor="text1"/>
          <w:sz w:val="24"/>
          <w:szCs w:val="24"/>
          <w:lang w:eastAsia="lv-LV"/>
        </w:rPr>
        <w:t xml:space="preserve"> parasti notiek ļoti raiti, jo tie tiek izskatīti Ministru kabineta sēdes </w:t>
      </w:r>
      <w:r w:rsidR="00FF0DDA" w:rsidRPr="008C19F2">
        <w:rPr>
          <w:rFonts w:ascii="Times New Roman" w:hAnsi="Times New Roman" w:cs="Times New Roman"/>
          <w:bCs/>
          <w:color w:val="000000" w:themeColor="text1"/>
          <w:sz w:val="24"/>
          <w:szCs w:val="24"/>
        </w:rPr>
        <w:t>saskaņoto tiesību aktu projektu sadaļā</w:t>
      </w:r>
      <w:r w:rsidR="00864F85" w:rsidRPr="008C19F2">
        <w:rPr>
          <w:rFonts w:ascii="Times New Roman" w:eastAsia="Times New Roman" w:hAnsi="Times New Roman" w:cs="Times New Roman"/>
          <w:color w:val="000000" w:themeColor="text1"/>
          <w:sz w:val="24"/>
          <w:szCs w:val="24"/>
          <w:lang w:eastAsia="lv-LV"/>
        </w:rPr>
        <w:t xml:space="preserve">, kurā nenotiek debates par katru atsevišķu projektu, bet visi saskaņotie projekti tiek </w:t>
      </w:r>
      <w:r w:rsidR="00066BDA" w:rsidRPr="008C19F2">
        <w:rPr>
          <w:rFonts w:ascii="Times New Roman" w:eastAsia="Times New Roman" w:hAnsi="Times New Roman" w:cs="Times New Roman"/>
          <w:color w:val="000000" w:themeColor="text1"/>
          <w:sz w:val="24"/>
          <w:szCs w:val="24"/>
          <w:lang w:eastAsia="lv-LV"/>
        </w:rPr>
        <w:t xml:space="preserve">izskatīti </w:t>
      </w:r>
      <w:r w:rsidR="00864F85" w:rsidRPr="008C19F2">
        <w:rPr>
          <w:rFonts w:ascii="Times New Roman" w:eastAsia="Times New Roman" w:hAnsi="Times New Roman" w:cs="Times New Roman"/>
          <w:color w:val="000000" w:themeColor="text1"/>
          <w:sz w:val="24"/>
          <w:szCs w:val="24"/>
          <w:lang w:eastAsia="lv-LV"/>
        </w:rPr>
        <w:t>vienlaikus.</w:t>
      </w:r>
      <w:r w:rsidR="00720ADE" w:rsidRPr="008C19F2">
        <w:rPr>
          <w:rFonts w:ascii="Times New Roman" w:eastAsia="Times New Roman" w:hAnsi="Times New Roman" w:cs="Times New Roman"/>
          <w:color w:val="000000" w:themeColor="text1"/>
          <w:sz w:val="24"/>
          <w:szCs w:val="24"/>
          <w:lang w:eastAsia="lv-LV"/>
        </w:rPr>
        <w:t xml:space="preserve"> Savukārt Ministru kabineta komitejas sēdēs tādi tiesību aktu projekti, par kuriem saskaņošanas dalībniekiem nav </w:t>
      </w:r>
      <w:r w:rsidR="00066BDA" w:rsidRPr="008C19F2">
        <w:rPr>
          <w:rFonts w:ascii="Times New Roman" w:eastAsia="Times New Roman" w:hAnsi="Times New Roman" w:cs="Times New Roman"/>
          <w:color w:val="000000" w:themeColor="text1"/>
          <w:sz w:val="24"/>
          <w:szCs w:val="24"/>
          <w:lang w:eastAsia="lv-LV"/>
        </w:rPr>
        <w:t>viedokļa (</w:t>
      </w:r>
      <w:r w:rsidR="00720ADE" w:rsidRPr="008C19F2">
        <w:rPr>
          <w:rFonts w:ascii="Times New Roman" w:eastAsia="Times New Roman" w:hAnsi="Times New Roman" w:cs="Times New Roman"/>
          <w:color w:val="000000" w:themeColor="text1"/>
          <w:sz w:val="24"/>
          <w:szCs w:val="24"/>
          <w:lang w:eastAsia="lv-LV"/>
        </w:rPr>
        <w:t>iebildumu</w:t>
      </w:r>
      <w:r w:rsidR="00066BDA" w:rsidRPr="008C19F2">
        <w:rPr>
          <w:rFonts w:ascii="Times New Roman" w:eastAsia="Times New Roman" w:hAnsi="Times New Roman" w:cs="Times New Roman"/>
          <w:color w:val="000000" w:themeColor="text1"/>
          <w:sz w:val="24"/>
          <w:szCs w:val="24"/>
          <w:lang w:eastAsia="lv-LV"/>
        </w:rPr>
        <w:t>)</w:t>
      </w:r>
      <w:r w:rsidR="00720ADE" w:rsidRPr="008C19F2">
        <w:rPr>
          <w:rFonts w:ascii="Times New Roman" w:eastAsia="Times New Roman" w:hAnsi="Times New Roman" w:cs="Times New Roman"/>
          <w:color w:val="000000" w:themeColor="text1"/>
          <w:sz w:val="24"/>
          <w:szCs w:val="24"/>
          <w:lang w:eastAsia="lv-LV"/>
        </w:rPr>
        <w:t>, netiek izskatīti.</w:t>
      </w:r>
    </w:p>
    <w:p w14:paraId="6C1AE5A6" w14:textId="6B87463C" w:rsidR="0078506B" w:rsidRPr="008C19F2" w:rsidRDefault="0078506B" w:rsidP="00066BDA">
      <w:pPr>
        <w:tabs>
          <w:tab w:val="left" w:pos="709"/>
        </w:tabs>
        <w:spacing w:after="0" w:line="240" w:lineRule="auto"/>
        <w:ind w:firstLine="709"/>
        <w:jc w:val="both"/>
        <w:rPr>
          <w:rFonts w:ascii="Times New Roman" w:hAnsi="Times New Roman" w:cs="Times New Roman"/>
          <w:color w:val="000000" w:themeColor="text1"/>
          <w:sz w:val="24"/>
          <w:szCs w:val="24"/>
        </w:rPr>
      </w:pPr>
      <w:r w:rsidRPr="008C19F2">
        <w:rPr>
          <w:rFonts w:ascii="Times New Roman" w:eastAsia="Times New Roman" w:hAnsi="Times New Roman" w:cs="Times New Roman"/>
          <w:color w:val="000000" w:themeColor="text1"/>
          <w:sz w:val="24"/>
          <w:szCs w:val="24"/>
          <w:lang w:eastAsia="lv-LV"/>
        </w:rPr>
        <w:t>No minētā secināms, ka ministr</w:t>
      </w:r>
      <w:r w:rsidR="00046491">
        <w:rPr>
          <w:rFonts w:ascii="Times New Roman" w:eastAsia="Times New Roman" w:hAnsi="Times New Roman" w:cs="Times New Roman"/>
          <w:color w:val="000000" w:themeColor="text1"/>
          <w:sz w:val="24"/>
          <w:szCs w:val="24"/>
          <w:lang w:eastAsia="lv-LV"/>
        </w:rPr>
        <w:t>a</w:t>
      </w:r>
      <w:r w:rsidRPr="008C19F2">
        <w:rPr>
          <w:rFonts w:ascii="Times New Roman" w:eastAsia="Times New Roman" w:hAnsi="Times New Roman" w:cs="Times New Roman"/>
          <w:color w:val="000000" w:themeColor="text1"/>
          <w:sz w:val="24"/>
          <w:szCs w:val="24"/>
          <w:lang w:eastAsia="lv-LV"/>
        </w:rPr>
        <w:t xml:space="preserve"> noteikumu ieviešana pēc būtības </w:t>
      </w:r>
      <w:r w:rsidR="00046491">
        <w:rPr>
          <w:rFonts w:ascii="Times New Roman" w:eastAsia="Times New Roman" w:hAnsi="Times New Roman" w:cs="Times New Roman"/>
          <w:color w:val="000000" w:themeColor="text1"/>
          <w:sz w:val="24"/>
          <w:szCs w:val="24"/>
          <w:lang w:eastAsia="lv-LV"/>
        </w:rPr>
        <w:t xml:space="preserve">neatslogos </w:t>
      </w:r>
      <w:r w:rsidR="00CA71B6" w:rsidRPr="008C19F2">
        <w:rPr>
          <w:rFonts w:ascii="Times New Roman" w:eastAsia="Times New Roman" w:hAnsi="Times New Roman" w:cs="Times New Roman"/>
          <w:color w:val="000000" w:themeColor="text1"/>
          <w:sz w:val="24"/>
          <w:szCs w:val="24"/>
          <w:lang w:eastAsia="lv-LV"/>
        </w:rPr>
        <w:t>Valsts sekretāru sanāksmes, Ministru kabineta komitejas un Ministru kabineta darbu</w:t>
      </w:r>
      <w:r w:rsidR="00046491">
        <w:rPr>
          <w:rFonts w:ascii="Times New Roman" w:eastAsia="Times New Roman" w:hAnsi="Times New Roman" w:cs="Times New Roman"/>
          <w:color w:val="000000" w:themeColor="text1"/>
          <w:sz w:val="24"/>
          <w:szCs w:val="24"/>
          <w:lang w:eastAsia="lv-LV"/>
        </w:rPr>
        <w:t>. Tā v</w:t>
      </w:r>
      <w:r w:rsidRPr="008C19F2">
        <w:rPr>
          <w:rFonts w:ascii="Times New Roman" w:eastAsia="Times New Roman" w:hAnsi="Times New Roman" w:cs="Times New Roman"/>
          <w:color w:val="000000" w:themeColor="text1"/>
          <w:sz w:val="24"/>
          <w:szCs w:val="24"/>
          <w:lang w:eastAsia="lv-LV"/>
        </w:rPr>
        <w:t xml:space="preserve">arētu atslogot tikai Valsts kancelejas darbu, </w:t>
      </w:r>
      <w:r w:rsidR="007B771B" w:rsidRPr="008C19F2">
        <w:rPr>
          <w:rFonts w:ascii="Times New Roman" w:eastAsia="Times New Roman" w:hAnsi="Times New Roman" w:cs="Times New Roman"/>
          <w:color w:val="000000" w:themeColor="text1"/>
          <w:sz w:val="24"/>
          <w:szCs w:val="24"/>
          <w:lang w:eastAsia="lv-LV"/>
        </w:rPr>
        <w:t xml:space="preserve">kas nodrošina </w:t>
      </w:r>
      <w:r w:rsidR="007B771B" w:rsidRPr="008C19F2">
        <w:rPr>
          <w:rFonts w:ascii="Times New Roman" w:hAnsi="Times New Roman" w:cs="Times New Roman"/>
          <w:color w:val="000000" w:themeColor="text1"/>
          <w:sz w:val="24"/>
          <w:szCs w:val="24"/>
        </w:rPr>
        <w:t>Valsts sekretāru sanāksmes, Ministru kabineta komitejas un Ministru kabineta darba kārtības sagatavošanu, projektu noformēšanu un nosūtīšanu publicēšanai vai Saeimai</w:t>
      </w:r>
      <w:r w:rsidR="007B771B" w:rsidRPr="008C19F2">
        <w:rPr>
          <w:rFonts w:ascii="Times New Roman" w:eastAsia="Times New Roman" w:hAnsi="Times New Roman" w:cs="Times New Roman"/>
          <w:color w:val="000000" w:themeColor="text1"/>
          <w:sz w:val="24"/>
          <w:szCs w:val="24"/>
          <w:lang w:eastAsia="lv-LV"/>
        </w:rPr>
        <w:t xml:space="preserve">. </w:t>
      </w:r>
    </w:p>
    <w:p w14:paraId="5EE8FB7A" w14:textId="77777777" w:rsidR="0067162C" w:rsidRPr="001E120F" w:rsidRDefault="0067162C" w:rsidP="00E220DB">
      <w:pPr>
        <w:pStyle w:val="Sarakstarindkopa"/>
        <w:spacing w:after="0" w:line="240" w:lineRule="auto"/>
        <w:ind w:left="0" w:firstLine="709"/>
        <w:jc w:val="both"/>
        <w:rPr>
          <w:rFonts w:ascii="Times New Roman" w:eastAsia="Times New Roman" w:hAnsi="Times New Roman" w:cs="Times New Roman"/>
          <w:color w:val="7F7F7F" w:themeColor="text1" w:themeTint="80"/>
          <w:sz w:val="24"/>
          <w:szCs w:val="24"/>
          <w:lang w:eastAsia="lv-LV"/>
        </w:rPr>
      </w:pPr>
    </w:p>
    <w:p w14:paraId="2B045FFF" w14:textId="77777777" w:rsidR="001E7745" w:rsidRPr="008B2F7C" w:rsidRDefault="008B2F7C" w:rsidP="008B2F7C">
      <w:pPr>
        <w:tabs>
          <w:tab w:val="left" w:pos="993"/>
        </w:tabs>
        <w:spacing w:after="0" w:line="240" w:lineRule="auto"/>
        <w:ind w:firstLine="709"/>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xml:space="preserve">2.1.2. </w:t>
      </w:r>
      <w:r w:rsidR="00BE4F34" w:rsidRPr="008B2F7C">
        <w:rPr>
          <w:rFonts w:ascii="Times New Roman" w:eastAsia="Times New Roman" w:hAnsi="Times New Roman" w:cs="Times New Roman"/>
          <w:b/>
          <w:color w:val="000000" w:themeColor="text1"/>
          <w:sz w:val="24"/>
          <w:szCs w:val="24"/>
          <w:lang w:eastAsia="lv-LV"/>
        </w:rPr>
        <w:t>N</w:t>
      </w:r>
      <w:r w:rsidR="001E7745" w:rsidRPr="008B2F7C">
        <w:rPr>
          <w:rFonts w:ascii="Times New Roman" w:eastAsia="Times New Roman" w:hAnsi="Times New Roman" w:cs="Times New Roman"/>
          <w:b/>
          <w:color w:val="000000" w:themeColor="text1"/>
          <w:sz w:val="24"/>
          <w:szCs w:val="24"/>
          <w:lang w:eastAsia="lv-LV"/>
        </w:rPr>
        <w:t xml:space="preserve">ormatīvo aktu </w:t>
      </w:r>
      <w:r w:rsidR="00A244D2" w:rsidRPr="008B2F7C">
        <w:rPr>
          <w:rFonts w:ascii="Times New Roman" w:eastAsia="Times New Roman" w:hAnsi="Times New Roman" w:cs="Times New Roman"/>
          <w:b/>
          <w:color w:val="000000" w:themeColor="text1"/>
          <w:sz w:val="24"/>
          <w:szCs w:val="24"/>
          <w:lang w:eastAsia="lv-LV"/>
        </w:rPr>
        <w:t xml:space="preserve">projektu </w:t>
      </w:r>
      <w:r w:rsidR="001E7745" w:rsidRPr="008B2F7C">
        <w:rPr>
          <w:rFonts w:ascii="Times New Roman" w:eastAsia="Times New Roman" w:hAnsi="Times New Roman" w:cs="Times New Roman"/>
          <w:b/>
          <w:color w:val="000000" w:themeColor="text1"/>
          <w:sz w:val="24"/>
          <w:szCs w:val="24"/>
          <w:lang w:eastAsia="lv-LV"/>
        </w:rPr>
        <w:t xml:space="preserve">saskaņošanā iesaistīto ministriju un </w:t>
      </w:r>
      <w:r w:rsidR="00077CAF" w:rsidRPr="008B2F7C">
        <w:rPr>
          <w:rFonts w:ascii="Times New Roman" w:eastAsia="Times New Roman" w:hAnsi="Times New Roman" w:cs="Times New Roman"/>
          <w:b/>
          <w:color w:val="000000" w:themeColor="text1"/>
          <w:sz w:val="24"/>
          <w:szCs w:val="24"/>
          <w:lang w:eastAsia="lv-LV"/>
        </w:rPr>
        <w:t xml:space="preserve">citu </w:t>
      </w:r>
      <w:r w:rsidR="00066BDA" w:rsidRPr="008B2F7C">
        <w:rPr>
          <w:rFonts w:ascii="Times New Roman" w:eastAsia="Times New Roman" w:hAnsi="Times New Roman" w:cs="Times New Roman"/>
          <w:b/>
          <w:color w:val="000000" w:themeColor="text1"/>
          <w:sz w:val="24"/>
          <w:szCs w:val="24"/>
          <w:lang w:eastAsia="lv-LV"/>
        </w:rPr>
        <w:t xml:space="preserve">institūciju </w:t>
      </w:r>
      <w:r w:rsidR="00BE4F34" w:rsidRPr="008B2F7C">
        <w:rPr>
          <w:rFonts w:ascii="Times New Roman" w:eastAsia="Times New Roman" w:hAnsi="Times New Roman" w:cs="Times New Roman"/>
          <w:b/>
          <w:color w:val="000000" w:themeColor="text1"/>
          <w:sz w:val="24"/>
          <w:szCs w:val="24"/>
          <w:lang w:eastAsia="lv-LV"/>
        </w:rPr>
        <w:t>atslogošana.</w:t>
      </w:r>
    </w:p>
    <w:p w14:paraId="61E389F5" w14:textId="1A5D6E85" w:rsidR="00570BFB" w:rsidRPr="001E120F" w:rsidRDefault="002336A0" w:rsidP="005D1C88">
      <w:pPr>
        <w:pStyle w:val="Sarakstarindkopa"/>
        <w:tabs>
          <w:tab w:val="left" w:pos="993"/>
        </w:tabs>
        <w:spacing w:after="0" w:line="240" w:lineRule="auto"/>
        <w:ind w:left="0" w:firstLine="709"/>
        <w:jc w:val="both"/>
        <w:rPr>
          <w:rFonts w:ascii="Times New Roman" w:hAnsi="Times New Roman" w:cs="Times New Roman"/>
          <w:sz w:val="24"/>
          <w:szCs w:val="24"/>
        </w:rPr>
      </w:pPr>
      <w:r w:rsidRPr="001E120F">
        <w:rPr>
          <w:rFonts w:ascii="Times New Roman" w:eastAsia="Times New Roman" w:hAnsi="Times New Roman" w:cs="Times New Roman"/>
          <w:color w:val="000000" w:themeColor="text1"/>
          <w:sz w:val="24"/>
          <w:szCs w:val="24"/>
          <w:lang w:eastAsia="lv-LV"/>
        </w:rPr>
        <w:t>Ministru kabineta kārtības ruļļa 88. punkts</w:t>
      </w:r>
      <w:r w:rsidR="00D75F9D" w:rsidRPr="001E120F">
        <w:rPr>
          <w:rFonts w:ascii="Times New Roman" w:eastAsia="Times New Roman" w:hAnsi="Times New Roman" w:cs="Times New Roman"/>
          <w:color w:val="000000" w:themeColor="text1"/>
          <w:sz w:val="24"/>
          <w:szCs w:val="24"/>
          <w:lang w:eastAsia="lv-LV"/>
        </w:rPr>
        <w:t xml:space="preserve"> </w:t>
      </w:r>
      <w:r w:rsidRPr="001E120F">
        <w:rPr>
          <w:rFonts w:ascii="Times New Roman" w:eastAsia="Times New Roman" w:hAnsi="Times New Roman" w:cs="Times New Roman"/>
          <w:color w:val="000000" w:themeColor="text1"/>
          <w:sz w:val="24"/>
          <w:szCs w:val="24"/>
          <w:lang w:eastAsia="lv-LV"/>
        </w:rPr>
        <w:t xml:space="preserve">nosaka, ka </w:t>
      </w:r>
      <w:r w:rsidRPr="001E120F">
        <w:rPr>
          <w:rFonts w:ascii="Times New Roman" w:hAnsi="Times New Roman" w:cs="Times New Roman"/>
          <w:sz w:val="24"/>
          <w:szCs w:val="24"/>
        </w:rPr>
        <w:t>atbildīgās ministrijas izsludināto projektu saskaņo ar Valsts sekretāru sanāksmes protokolā norādītajām ministrijām un citām institūcijām</w:t>
      </w:r>
      <w:r w:rsidR="000825A1">
        <w:rPr>
          <w:rFonts w:ascii="Times New Roman" w:hAnsi="Times New Roman" w:cs="Times New Roman"/>
          <w:sz w:val="24"/>
          <w:szCs w:val="24"/>
        </w:rPr>
        <w:t xml:space="preserve">, un </w:t>
      </w:r>
      <w:r w:rsidR="000825A1" w:rsidRPr="00075F67">
        <w:rPr>
          <w:rFonts w:ascii="Times New Roman" w:hAnsi="Times New Roman" w:cs="Times New Roman"/>
          <w:sz w:val="24"/>
          <w:szCs w:val="24"/>
        </w:rPr>
        <w:t>izsludināto projektu parasti saskaņo 10 darbdienu laikā pēc tā izsludināšanas, ja Valsts sekretāru sanāksmē nav noteikts cits termiņš</w:t>
      </w:r>
      <w:r w:rsidRPr="001E120F">
        <w:rPr>
          <w:rFonts w:ascii="Times New Roman" w:hAnsi="Times New Roman" w:cs="Times New Roman"/>
          <w:sz w:val="24"/>
          <w:szCs w:val="24"/>
        </w:rPr>
        <w:t xml:space="preserve">. Par visiem izsludinātiem projektiem atzinums nepieciešams no Finanšu ministrijas un Tieslietu ministrijas, kā arī no Valsts kancelejas, ja projekts attiecas uz valsts pārvaldes institucionālo uzbūvi un darbības principiem, </w:t>
      </w:r>
      <w:r w:rsidR="00B912F3" w:rsidRPr="001E120F">
        <w:rPr>
          <w:rFonts w:ascii="Times New Roman" w:hAnsi="Times New Roman" w:cs="Times New Roman"/>
          <w:sz w:val="24"/>
          <w:szCs w:val="24"/>
        </w:rPr>
        <w:t xml:space="preserve">no </w:t>
      </w:r>
      <w:proofErr w:type="spellStart"/>
      <w:r w:rsidRPr="001E120F">
        <w:rPr>
          <w:rFonts w:ascii="Times New Roman" w:hAnsi="Times New Roman" w:cs="Times New Roman"/>
          <w:sz w:val="24"/>
          <w:szCs w:val="24"/>
        </w:rPr>
        <w:t>Pārresoru</w:t>
      </w:r>
      <w:proofErr w:type="spellEnd"/>
      <w:r w:rsidRPr="001E120F">
        <w:rPr>
          <w:rFonts w:ascii="Times New Roman" w:hAnsi="Times New Roman" w:cs="Times New Roman"/>
          <w:sz w:val="24"/>
          <w:szCs w:val="24"/>
        </w:rPr>
        <w:t xml:space="preserve"> koordinācijas centra</w:t>
      </w:r>
      <w:r w:rsidR="008C19F2">
        <w:rPr>
          <w:rFonts w:ascii="Times New Roman" w:hAnsi="Times New Roman" w:cs="Times New Roman"/>
          <w:sz w:val="24"/>
          <w:szCs w:val="24"/>
        </w:rPr>
        <w:t xml:space="preserve"> – </w:t>
      </w:r>
      <w:r w:rsidR="005D1C88" w:rsidRPr="001E120F">
        <w:rPr>
          <w:rFonts w:ascii="Times New Roman" w:hAnsi="Times New Roman" w:cs="Times New Roman"/>
          <w:sz w:val="24"/>
          <w:szCs w:val="24"/>
        </w:rPr>
        <w:t>par tiesību akta projektu, kas attiecas uz nacionālā līmeņa attīstības plānošanas dokumentu savstarpējo saskaņotību un atbilstību normatīvo aktu prasībām</w:t>
      </w:r>
      <w:r w:rsidR="00BD2537" w:rsidRPr="001E120F">
        <w:rPr>
          <w:rFonts w:ascii="Times New Roman" w:hAnsi="Times New Roman" w:cs="Times New Roman"/>
          <w:sz w:val="24"/>
          <w:szCs w:val="24"/>
        </w:rPr>
        <w:t>,</w:t>
      </w:r>
      <w:r w:rsidR="005D1C88" w:rsidRPr="001E120F">
        <w:rPr>
          <w:rFonts w:ascii="Times New Roman" w:hAnsi="Times New Roman" w:cs="Times New Roman"/>
          <w:sz w:val="24"/>
          <w:szCs w:val="24"/>
        </w:rPr>
        <w:t xml:space="preserve"> un no Ārlietu ministrijas</w:t>
      </w:r>
      <w:r w:rsidR="008C19F2">
        <w:rPr>
          <w:rFonts w:ascii="Times New Roman" w:hAnsi="Times New Roman" w:cs="Times New Roman"/>
          <w:sz w:val="24"/>
          <w:szCs w:val="24"/>
        </w:rPr>
        <w:t> </w:t>
      </w:r>
      <w:r w:rsidR="005D1C88" w:rsidRPr="001E120F">
        <w:rPr>
          <w:rFonts w:ascii="Times New Roman" w:hAnsi="Times New Roman" w:cs="Times New Roman"/>
          <w:sz w:val="24"/>
          <w:szCs w:val="24"/>
        </w:rPr>
        <w:t>– par starptautisko līgumu vai tā projektu, vai citu projektu, kas skar Latvijas Republikas starptautiskās saistības</w:t>
      </w:r>
      <w:r w:rsidR="005B084A" w:rsidRPr="001E120F">
        <w:rPr>
          <w:rFonts w:ascii="Times New Roman" w:hAnsi="Times New Roman" w:cs="Times New Roman"/>
          <w:sz w:val="24"/>
          <w:szCs w:val="24"/>
        </w:rPr>
        <w:t>, kā arī no citiem subjektiem Ministru kabineta kārtības rullī noteiktajos gadījumos</w:t>
      </w:r>
      <w:r w:rsidR="005D1C88" w:rsidRPr="001E120F">
        <w:rPr>
          <w:rFonts w:ascii="Times New Roman" w:hAnsi="Times New Roman" w:cs="Times New Roman"/>
          <w:sz w:val="24"/>
          <w:szCs w:val="24"/>
        </w:rPr>
        <w:t>.</w:t>
      </w:r>
      <w:r w:rsidR="005D1C88" w:rsidRPr="001E120F">
        <w:rPr>
          <w:rStyle w:val="Vresatsauce"/>
          <w:rFonts w:ascii="Times New Roman" w:hAnsi="Times New Roman" w:cs="Times New Roman"/>
          <w:sz w:val="24"/>
          <w:szCs w:val="24"/>
        </w:rPr>
        <w:footnoteReference w:id="9"/>
      </w:r>
    </w:p>
    <w:p w14:paraId="7130716A" w14:textId="77777777" w:rsidR="00064AFB" w:rsidRPr="001E120F" w:rsidRDefault="00064AFB" w:rsidP="00F65054">
      <w:pPr>
        <w:pStyle w:val="Sarakstarindkopa"/>
        <w:tabs>
          <w:tab w:val="left" w:pos="993"/>
        </w:tabs>
        <w:spacing w:after="0" w:line="240" w:lineRule="auto"/>
        <w:ind w:left="0" w:firstLine="709"/>
        <w:jc w:val="both"/>
        <w:rPr>
          <w:rFonts w:ascii="Times New Roman" w:hAnsi="Times New Roman" w:cs="Times New Roman"/>
          <w:sz w:val="24"/>
          <w:szCs w:val="24"/>
        </w:rPr>
      </w:pPr>
      <w:r w:rsidRPr="001E120F">
        <w:rPr>
          <w:rFonts w:ascii="Times New Roman" w:hAnsi="Times New Roman" w:cs="Times New Roman"/>
          <w:sz w:val="24"/>
          <w:szCs w:val="24"/>
        </w:rPr>
        <w:t>L</w:t>
      </w:r>
      <w:r w:rsidR="00A244D2" w:rsidRPr="001E120F">
        <w:rPr>
          <w:rFonts w:ascii="Times New Roman" w:hAnsi="Times New Roman" w:cs="Times New Roman"/>
          <w:sz w:val="24"/>
          <w:szCs w:val="24"/>
        </w:rPr>
        <w:t xml:space="preserve">ai atslogotu normatīvo aktu projektu </w:t>
      </w:r>
      <w:r w:rsidR="00EF5CCA" w:rsidRPr="001E120F">
        <w:rPr>
          <w:rFonts w:ascii="Times New Roman" w:hAnsi="Times New Roman" w:cs="Times New Roman"/>
          <w:sz w:val="24"/>
          <w:szCs w:val="24"/>
        </w:rPr>
        <w:t xml:space="preserve">saskaņošanā iesaistītās </w:t>
      </w:r>
      <w:r w:rsidR="00A14AD7" w:rsidRPr="001E120F">
        <w:rPr>
          <w:rFonts w:ascii="Times New Roman" w:hAnsi="Times New Roman" w:cs="Times New Roman"/>
          <w:sz w:val="24"/>
          <w:szCs w:val="24"/>
        </w:rPr>
        <w:t xml:space="preserve">ministrijas un citus subjektus, jāparedz </w:t>
      </w:r>
      <w:proofErr w:type="gramStart"/>
      <w:r w:rsidR="00A14AD7" w:rsidRPr="001E120F">
        <w:rPr>
          <w:rFonts w:ascii="Times New Roman" w:hAnsi="Times New Roman" w:cs="Times New Roman"/>
          <w:sz w:val="24"/>
          <w:szCs w:val="24"/>
        </w:rPr>
        <w:t>ministra noteikumu vienkārš</w:t>
      </w:r>
      <w:r w:rsidR="00957562" w:rsidRPr="001E120F">
        <w:rPr>
          <w:rFonts w:ascii="Times New Roman" w:hAnsi="Times New Roman" w:cs="Times New Roman"/>
          <w:sz w:val="24"/>
          <w:szCs w:val="24"/>
        </w:rPr>
        <w:t>āku</w:t>
      </w:r>
      <w:r w:rsidR="00A14AD7" w:rsidRPr="001E120F">
        <w:rPr>
          <w:rFonts w:ascii="Times New Roman" w:hAnsi="Times New Roman" w:cs="Times New Roman"/>
          <w:sz w:val="24"/>
          <w:szCs w:val="24"/>
        </w:rPr>
        <w:t xml:space="preserve"> saskaņošanu</w:t>
      </w:r>
      <w:proofErr w:type="gramEnd"/>
      <w:r w:rsidR="00957562" w:rsidRPr="001E120F">
        <w:rPr>
          <w:rFonts w:ascii="Times New Roman" w:hAnsi="Times New Roman" w:cs="Times New Roman"/>
          <w:sz w:val="24"/>
          <w:szCs w:val="24"/>
        </w:rPr>
        <w:t xml:space="preserve">, </w:t>
      </w:r>
      <w:r w:rsidRPr="001E120F">
        <w:rPr>
          <w:rFonts w:ascii="Times New Roman" w:hAnsi="Times New Roman" w:cs="Times New Roman"/>
          <w:sz w:val="24"/>
          <w:szCs w:val="24"/>
        </w:rPr>
        <w:t>vienlaikus nodrošinot arī to kvalitāti. Ņemot vērā minēto, iespējami šādi risinājuma varianti:</w:t>
      </w:r>
    </w:p>
    <w:p w14:paraId="6A7BE18C" w14:textId="77777777" w:rsidR="00825A9E" w:rsidRPr="001E120F" w:rsidRDefault="00EF5CCA" w:rsidP="00092D3A">
      <w:pPr>
        <w:pStyle w:val="Sarakstarindkopa"/>
        <w:numPr>
          <w:ilvl w:val="0"/>
          <w:numId w:val="12"/>
        </w:numPr>
        <w:tabs>
          <w:tab w:val="left" w:pos="993"/>
        </w:tabs>
        <w:spacing w:after="0" w:line="240" w:lineRule="auto"/>
        <w:ind w:left="0" w:firstLine="709"/>
        <w:jc w:val="both"/>
        <w:rPr>
          <w:rFonts w:ascii="Times New Roman" w:hAnsi="Times New Roman" w:cs="Times New Roman"/>
          <w:sz w:val="24"/>
          <w:szCs w:val="24"/>
        </w:rPr>
      </w:pPr>
      <w:r w:rsidRPr="001E120F">
        <w:rPr>
          <w:rFonts w:ascii="Times New Roman" w:hAnsi="Times New Roman" w:cs="Times New Roman"/>
          <w:sz w:val="24"/>
          <w:szCs w:val="24"/>
        </w:rPr>
        <w:t>ministrs vienpersoniski uzņemas pilnu atbildību gan par normatīvā akta projekta saturisko kvalitāti, gan par normatīvā akta atbilstību un iekļaušanos valsts tiesību sistēmā</w:t>
      </w:r>
      <w:r w:rsidR="00BD2537" w:rsidRPr="001E120F">
        <w:rPr>
          <w:rFonts w:ascii="Times New Roman" w:hAnsi="Times New Roman" w:cs="Times New Roman"/>
          <w:sz w:val="24"/>
          <w:szCs w:val="24"/>
        </w:rPr>
        <w:t xml:space="preserve">, gan par projekta tehnisko un </w:t>
      </w:r>
      <w:r w:rsidR="0067194B" w:rsidRPr="001E120F">
        <w:rPr>
          <w:rFonts w:ascii="Times New Roman" w:hAnsi="Times New Roman" w:cs="Times New Roman"/>
          <w:sz w:val="24"/>
          <w:szCs w:val="24"/>
        </w:rPr>
        <w:t>redakcionālo</w:t>
      </w:r>
      <w:r w:rsidR="00BD2537" w:rsidRPr="001E120F">
        <w:rPr>
          <w:rFonts w:ascii="Times New Roman" w:hAnsi="Times New Roman" w:cs="Times New Roman"/>
          <w:sz w:val="24"/>
          <w:szCs w:val="24"/>
        </w:rPr>
        <w:t xml:space="preserve"> noformējumu</w:t>
      </w:r>
      <w:r w:rsidRPr="001E120F">
        <w:rPr>
          <w:rFonts w:ascii="Times New Roman" w:hAnsi="Times New Roman" w:cs="Times New Roman"/>
          <w:sz w:val="24"/>
          <w:szCs w:val="24"/>
        </w:rPr>
        <w:t xml:space="preserve">. </w:t>
      </w:r>
      <w:r w:rsidR="00825A9E" w:rsidRPr="001E120F">
        <w:rPr>
          <w:rFonts w:ascii="Times New Roman" w:hAnsi="Times New Roman" w:cs="Times New Roman"/>
          <w:sz w:val="24"/>
          <w:szCs w:val="24"/>
        </w:rPr>
        <w:t xml:space="preserve">Šajā gadījumā tiks pilnībā atslogotas saskaņošanā iesaistītās institūcijas, tomēr pastāv </w:t>
      </w:r>
      <w:r w:rsidR="00922E35" w:rsidRPr="001E120F">
        <w:rPr>
          <w:rFonts w:ascii="Times New Roman" w:hAnsi="Times New Roman" w:cs="Times New Roman"/>
          <w:sz w:val="24"/>
          <w:szCs w:val="24"/>
        </w:rPr>
        <w:t xml:space="preserve">pamatotas </w:t>
      </w:r>
      <w:r w:rsidR="00825A9E" w:rsidRPr="001E120F">
        <w:rPr>
          <w:rFonts w:ascii="Times New Roman" w:hAnsi="Times New Roman" w:cs="Times New Roman"/>
          <w:sz w:val="24"/>
          <w:szCs w:val="24"/>
        </w:rPr>
        <w:t>bažas par ministra izdoto noteikumu kvalitāti;</w:t>
      </w:r>
    </w:p>
    <w:p w14:paraId="2D88A362" w14:textId="77777777" w:rsidR="00064AFB" w:rsidRPr="001E120F" w:rsidRDefault="00064AFB" w:rsidP="00092D3A">
      <w:pPr>
        <w:pStyle w:val="Sarakstarindkopa"/>
        <w:numPr>
          <w:ilvl w:val="0"/>
          <w:numId w:val="12"/>
        </w:numPr>
        <w:tabs>
          <w:tab w:val="left" w:pos="993"/>
        </w:tabs>
        <w:spacing w:after="0" w:line="240" w:lineRule="auto"/>
        <w:ind w:left="0" w:firstLine="709"/>
        <w:jc w:val="both"/>
        <w:rPr>
          <w:rFonts w:ascii="Times New Roman" w:hAnsi="Times New Roman" w:cs="Times New Roman"/>
          <w:sz w:val="24"/>
          <w:szCs w:val="24"/>
        </w:rPr>
      </w:pPr>
      <w:r w:rsidRPr="001E120F">
        <w:rPr>
          <w:rFonts w:ascii="Times New Roman" w:hAnsi="Times New Roman" w:cs="Times New Roman"/>
          <w:sz w:val="24"/>
          <w:szCs w:val="24"/>
        </w:rPr>
        <w:t>ministra noteikumu projektu pirms izdošanas saskaņo ar Tieslietu ministriju un Finanšu ministriju, lai pārbaudītu noteikumu projekta tiesiskumu un ietekmi uz budžetu.</w:t>
      </w:r>
      <w:r w:rsidR="00825A9E" w:rsidRPr="001E120F">
        <w:rPr>
          <w:rFonts w:ascii="Times New Roman" w:hAnsi="Times New Roman" w:cs="Times New Roman"/>
          <w:sz w:val="24"/>
          <w:szCs w:val="24"/>
        </w:rPr>
        <w:t xml:space="preserve"> Šādā gadījumā saskaņošanā iesaistītās institūcijas netiks atslogotas (izņemot Valsts kanceleju, kurai vairs nebūs jā</w:t>
      </w:r>
      <w:r w:rsidR="00414F77" w:rsidRPr="001E120F">
        <w:rPr>
          <w:rFonts w:ascii="Times New Roman" w:hAnsi="Times New Roman" w:cs="Times New Roman"/>
          <w:sz w:val="24"/>
          <w:szCs w:val="24"/>
        </w:rPr>
        <w:t>iegulda</w:t>
      </w:r>
      <w:r w:rsidR="00825A9E" w:rsidRPr="001E120F">
        <w:rPr>
          <w:rFonts w:ascii="Times New Roman" w:hAnsi="Times New Roman" w:cs="Times New Roman"/>
          <w:sz w:val="24"/>
          <w:szCs w:val="24"/>
        </w:rPr>
        <w:t xml:space="preserve"> savi resursi</w:t>
      </w:r>
      <w:r w:rsidR="00FF0DDA" w:rsidRPr="001E120F">
        <w:rPr>
          <w:rFonts w:ascii="Times New Roman" w:hAnsi="Times New Roman" w:cs="Times New Roman"/>
          <w:sz w:val="24"/>
          <w:szCs w:val="24"/>
        </w:rPr>
        <w:t xml:space="preserve"> </w:t>
      </w:r>
      <w:r w:rsidR="00FF0DDA" w:rsidRPr="001E120F">
        <w:rPr>
          <w:rFonts w:ascii="Times New Roman" w:hAnsi="Times New Roman" w:cs="Times New Roman"/>
          <w:b/>
          <w:sz w:val="24"/>
          <w:szCs w:val="24"/>
        </w:rPr>
        <w:t>projekta juridiskajā izvērtēšanā, saskaņojumu pārbaudē un projekta saskaņošanā ar autoru</w:t>
      </w:r>
      <w:r w:rsidR="00825A9E" w:rsidRPr="001E120F">
        <w:rPr>
          <w:rFonts w:ascii="Times New Roman" w:hAnsi="Times New Roman" w:cs="Times New Roman"/>
          <w:sz w:val="24"/>
          <w:szCs w:val="24"/>
        </w:rPr>
        <w:t xml:space="preserve"> pirms tā </w:t>
      </w:r>
      <w:r w:rsidR="000938E5" w:rsidRPr="001E120F">
        <w:rPr>
          <w:rFonts w:ascii="Times New Roman" w:hAnsi="Times New Roman" w:cs="Times New Roman"/>
          <w:sz w:val="24"/>
          <w:szCs w:val="24"/>
        </w:rPr>
        <w:t>izskatīšanas</w:t>
      </w:r>
      <w:r w:rsidR="00825A9E" w:rsidRPr="001E120F">
        <w:rPr>
          <w:rFonts w:ascii="Times New Roman" w:hAnsi="Times New Roman" w:cs="Times New Roman"/>
          <w:sz w:val="24"/>
          <w:szCs w:val="24"/>
        </w:rPr>
        <w:t xml:space="preserve"> Ministru kabinetā). Turklāt nav skaidrs, kas un kā</w:t>
      </w:r>
      <w:r w:rsidR="000020F4" w:rsidRPr="001E120F">
        <w:rPr>
          <w:rFonts w:ascii="Times New Roman" w:hAnsi="Times New Roman" w:cs="Times New Roman"/>
          <w:sz w:val="24"/>
          <w:szCs w:val="24"/>
        </w:rPr>
        <w:t xml:space="preserve">dā kārtībā </w:t>
      </w:r>
      <w:r w:rsidR="00825A9E" w:rsidRPr="001E120F">
        <w:rPr>
          <w:rFonts w:ascii="Times New Roman" w:hAnsi="Times New Roman" w:cs="Times New Roman"/>
          <w:sz w:val="24"/>
          <w:szCs w:val="24"/>
        </w:rPr>
        <w:t>šādos gadījumos izšķirs domstarpības starp ministrijām vai atbildīgo ministriju un nevalstiskajām organizācijām, ja saskaņošanas procesā tās nevarēs panākt vienošan</w:t>
      </w:r>
      <w:r w:rsidR="000020F4" w:rsidRPr="001E120F">
        <w:rPr>
          <w:rFonts w:ascii="Times New Roman" w:hAnsi="Times New Roman" w:cs="Times New Roman"/>
          <w:sz w:val="24"/>
          <w:szCs w:val="24"/>
        </w:rPr>
        <w:t>o</w:t>
      </w:r>
      <w:r w:rsidR="00825A9E" w:rsidRPr="001E120F">
        <w:rPr>
          <w:rFonts w:ascii="Times New Roman" w:hAnsi="Times New Roman" w:cs="Times New Roman"/>
          <w:sz w:val="24"/>
          <w:szCs w:val="24"/>
        </w:rPr>
        <w:t>s kādā jautājumā.</w:t>
      </w:r>
    </w:p>
    <w:p w14:paraId="6DF0B32D" w14:textId="77777777" w:rsidR="00DF6285" w:rsidRPr="001E120F" w:rsidRDefault="00DF6285" w:rsidP="00077CAF">
      <w:pPr>
        <w:tabs>
          <w:tab w:val="left" w:pos="993"/>
        </w:tabs>
        <w:spacing w:after="0" w:line="240" w:lineRule="auto"/>
        <w:jc w:val="both"/>
        <w:rPr>
          <w:rFonts w:ascii="Times New Roman" w:eastAsia="Times New Roman" w:hAnsi="Times New Roman" w:cs="Times New Roman"/>
          <w:color w:val="000000" w:themeColor="text1"/>
          <w:sz w:val="24"/>
          <w:szCs w:val="24"/>
          <w:lang w:eastAsia="lv-LV"/>
        </w:rPr>
      </w:pPr>
    </w:p>
    <w:p w14:paraId="4616B79D" w14:textId="77777777" w:rsidR="00EA7DAA" w:rsidRPr="008B2F7C" w:rsidRDefault="008B2F7C" w:rsidP="008B2F7C">
      <w:pPr>
        <w:tabs>
          <w:tab w:val="left" w:pos="993"/>
        </w:tabs>
        <w:spacing w:after="0" w:line="240" w:lineRule="auto"/>
        <w:ind w:firstLine="709"/>
        <w:jc w:val="both"/>
        <w:rPr>
          <w:rFonts w:ascii="Times New Roman" w:hAnsi="Times New Roman" w:cs="Times New Roman"/>
          <w:bCs/>
          <w:sz w:val="24"/>
          <w:szCs w:val="24"/>
        </w:rPr>
      </w:pPr>
      <w:r>
        <w:rPr>
          <w:rFonts w:ascii="Times New Roman" w:eastAsia="Times New Roman" w:hAnsi="Times New Roman" w:cs="Times New Roman"/>
          <w:b/>
          <w:sz w:val="24"/>
          <w:szCs w:val="24"/>
          <w:lang w:eastAsia="lv-LV"/>
        </w:rPr>
        <w:t xml:space="preserve">2.1.3. </w:t>
      </w:r>
      <w:r w:rsidR="007A7761" w:rsidRPr="008B2F7C">
        <w:rPr>
          <w:rFonts w:ascii="Times New Roman" w:eastAsia="Times New Roman" w:hAnsi="Times New Roman" w:cs="Times New Roman"/>
          <w:b/>
          <w:sz w:val="24"/>
          <w:szCs w:val="24"/>
          <w:lang w:eastAsia="lv-LV"/>
        </w:rPr>
        <w:t xml:space="preserve">Normatīvo aktu izdošanas procesa </w:t>
      </w:r>
      <w:r w:rsidR="00F2391A" w:rsidRPr="008B2F7C">
        <w:rPr>
          <w:rFonts w:ascii="Times New Roman" w:eastAsia="Times New Roman" w:hAnsi="Times New Roman" w:cs="Times New Roman"/>
          <w:b/>
          <w:sz w:val="24"/>
          <w:szCs w:val="24"/>
          <w:lang w:eastAsia="lv-LV"/>
        </w:rPr>
        <w:t>paātrināšana</w:t>
      </w:r>
    </w:p>
    <w:p w14:paraId="708EDC05" w14:textId="77777777" w:rsidR="00DA21D6" w:rsidRPr="001E120F" w:rsidRDefault="00DA21D6" w:rsidP="00DA21D6">
      <w:pPr>
        <w:spacing w:after="0" w:line="240" w:lineRule="auto"/>
        <w:ind w:firstLine="709"/>
        <w:jc w:val="both"/>
        <w:rPr>
          <w:rFonts w:ascii="Times New Roman" w:eastAsia="Times New Roman" w:hAnsi="Times New Roman" w:cs="Times New Roman"/>
          <w:sz w:val="24"/>
          <w:szCs w:val="24"/>
          <w:lang w:eastAsia="lv-LV"/>
        </w:rPr>
      </w:pPr>
      <w:r w:rsidRPr="001E120F">
        <w:rPr>
          <w:rFonts w:ascii="Times New Roman" w:eastAsia="Times New Roman" w:hAnsi="Times New Roman" w:cs="Times New Roman"/>
          <w:sz w:val="24"/>
          <w:szCs w:val="24"/>
          <w:lang w:eastAsia="lv-LV"/>
        </w:rPr>
        <w:t>Pastāv viedoklis, ka ministra noteikumu institūta ieviešana palīdzētu ātrāk pielāgot tiesisko regulējumu faktiskajām izmaiņām attiecīgajā tautsaimniecības nozarē, pielāgojot tiesisko regulējumu sabiedrības vajadzībām.</w:t>
      </w:r>
    </w:p>
    <w:p w14:paraId="339BB1CA" w14:textId="77777777" w:rsidR="00DA21D6" w:rsidRPr="001E120F" w:rsidRDefault="00DA21D6" w:rsidP="00DA21D6">
      <w:pPr>
        <w:spacing w:after="0" w:line="240" w:lineRule="auto"/>
        <w:ind w:firstLine="709"/>
        <w:jc w:val="both"/>
        <w:rPr>
          <w:rFonts w:ascii="Times New Roman" w:eastAsia="Times New Roman" w:hAnsi="Times New Roman" w:cs="Times New Roman"/>
          <w:sz w:val="24"/>
          <w:szCs w:val="24"/>
          <w:lang w:eastAsia="lv-LV"/>
        </w:rPr>
      </w:pPr>
      <w:r w:rsidRPr="001E120F">
        <w:rPr>
          <w:rFonts w:ascii="Times New Roman" w:eastAsia="Times New Roman" w:hAnsi="Times New Roman" w:cs="Times New Roman"/>
          <w:sz w:val="24"/>
          <w:szCs w:val="24"/>
          <w:lang w:eastAsia="lv-LV"/>
        </w:rPr>
        <w:t>Lai izvērtētu šo ieguvumu, Tieslietu ministrija veica izpēti par tiem normatīvajiem aktiem, kuri ik gadu tiek grozīti vairākkārt (t.i., vairāk par divām reizēm gadā)</w:t>
      </w:r>
      <w:r w:rsidR="00A87CE8" w:rsidRPr="001E120F">
        <w:rPr>
          <w:rFonts w:ascii="Times New Roman" w:eastAsia="Times New Roman" w:hAnsi="Times New Roman" w:cs="Times New Roman"/>
          <w:sz w:val="24"/>
          <w:szCs w:val="24"/>
          <w:lang w:eastAsia="lv-LV"/>
        </w:rPr>
        <w:t>, prezumējot, ka šie statistika</w:t>
      </w:r>
      <w:r w:rsidR="007F57E4" w:rsidRPr="001E120F">
        <w:rPr>
          <w:rFonts w:ascii="Times New Roman" w:eastAsia="Times New Roman" w:hAnsi="Times New Roman" w:cs="Times New Roman"/>
          <w:sz w:val="24"/>
          <w:szCs w:val="24"/>
          <w:lang w:eastAsia="lv-LV"/>
        </w:rPr>
        <w:t>s</w:t>
      </w:r>
      <w:r w:rsidR="00A87CE8" w:rsidRPr="001E120F">
        <w:rPr>
          <w:rFonts w:ascii="Times New Roman" w:eastAsia="Times New Roman" w:hAnsi="Times New Roman" w:cs="Times New Roman"/>
          <w:sz w:val="24"/>
          <w:szCs w:val="24"/>
          <w:lang w:eastAsia="lv-LV"/>
        </w:rPr>
        <w:t xml:space="preserve"> dati atspoguļo tās jomas, kurās rodas nepieciešamība ātri reaģēt uz faktiskajām izmaiņām attiecīgajā tautsaimniecības nozarē. </w:t>
      </w:r>
      <w:r w:rsidRPr="001E120F">
        <w:rPr>
          <w:rFonts w:ascii="Times New Roman" w:eastAsia="Times New Roman" w:hAnsi="Times New Roman" w:cs="Times New Roman"/>
          <w:sz w:val="24"/>
          <w:szCs w:val="24"/>
          <w:lang w:eastAsia="lv-LV"/>
        </w:rPr>
        <w:t xml:space="preserve">Saskaņā ar statistikas datiem 2015. gadā vairākkārt tika grozīti 13 likumi un 10 Ministru kabineta noteikumi. </w:t>
      </w:r>
    </w:p>
    <w:p w14:paraId="77006387" w14:textId="77777777" w:rsidR="00DA21D6" w:rsidRPr="001E120F" w:rsidRDefault="00DA21D6" w:rsidP="00DA21D6">
      <w:pPr>
        <w:spacing w:after="0" w:line="240" w:lineRule="auto"/>
        <w:jc w:val="both"/>
        <w:rPr>
          <w:rFonts w:ascii="Times New Roman" w:eastAsia="Times New Roman" w:hAnsi="Times New Roman" w:cs="Times New Roman"/>
          <w:color w:val="31849B" w:themeColor="accent5" w:themeShade="BF"/>
          <w:sz w:val="24"/>
          <w:szCs w:val="24"/>
          <w:lang w:eastAsia="lv-LV"/>
        </w:rPr>
      </w:pPr>
    </w:p>
    <w:p w14:paraId="64F72761" w14:textId="77777777" w:rsidR="00156047" w:rsidRPr="001E120F" w:rsidRDefault="00156047" w:rsidP="00DA21D6">
      <w:pPr>
        <w:spacing w:after="0" w:line="240" w:lineRule="auto"/>
        <w:jc w:val="both"/>
        <w:rPr>
          <w:rFonts w:ascii="Times New Roman" w:eastAsia="Times New Roman" w:hAnsi="Times New Roman" w:cs="Times New Roman"/>
          <w:color w:val="31849B" w:themeColor="accent5" w:themeShade="BF"/>
          <w:sz w:val="24"/>
          <w:szCs w:val="24"/>
          <w:lang w:eastAsia="lv-LV"/>
        </w:rPr>
      </w:pPr>
    </w:p>
    <w:p w14:paraId="78AE9F75" w14:textId="77777777" w:rsidR="00DA21D6" w:rsidRPr="001E120F" w:rsidRDefault="00DA21D6" w:rsidP="00DA21D6">
      <w:pPr>
        <w:spacing w:after="0" w:line="240" w:lineRule="auto"/>
        <w:jc w:val="center"/>
        <w:rPr>
          <w:rFonts w:ascii="Times New Roman" w:eastAsia="Times New Roman" w:hAnsi="Times New Roman" w:cs="Times New Roman"/>
          <w:b/>
          <w:sz w:val="24"/>
          <w:szCs w:val="24"/>
          <w:lang w:eastAsia="lv-LV"/>
        </w:rPr>
      </w:pPr>
      <w:r w:rsidRPr="001E120F">
        <w:rPr>
          <w:rFonts w:ascii="Times New Roman" w:eastAsia="Times New Roman" w:hAnsi="Times New Roman" w:cs="Times New Roman"/>
          <w:b/>
          <w:sz w:val="24"/>
          <w:szCs w:val="24"/>
          <w:lang w:eastAsia="lv-LV"/>
        </w:rPr>
        <w:t>Likumi ar lielāko grozījumu skaitu 2015. gadā</w:t>
      </w:r>
    </w:p>
    <w:p w14:paraId="5E2848EF" w14:textId="77777777" w:rsidR="00DA21D6" w:rsidRPr="001E120F" w:rsidRDefault="00DA21D6" w:rsidP="00DA21D6">
      <w:pPr>
        <w:spacing w:after="0" w:line="240" w:lineRule="auto"/>
        <w:ind w:firstLine="709"/>
        <w:jc w:val="center"/>
        <w:rPr>
          <w:rFonts w:ascii="Times New Roman" w:eastAsia="Times New Roman" w:hAnsi="Times New Roman" w:cs="Times New Roman"/>
          <w:b/>
          <w:sz w:val="24"/>
          <w:szCs w:val="24"/>
          <w:lang w:eastAsia="lv-LV"/>
        </w:rPr>
      </w:pPr>
    </w:p>
    <w:tbl>
      <w:tblPr>
        <w:tblW w:w="9110" w:type="dxa"/>
        <w:jc w:val="center"/>
        <w:tblLook w:val="04A0" w:firstRow="1" w:lastRow="0" w:firstColumn="1" w:lastColumn="0" w:noHBand="0" w:noVBand="1"/>
      </w:tblPr>
      <w:tblGrid>
        <w:gridCol w:w="749"/>
        <w:gridCol w:w="7011"/>
        <w:gridCol w:w="1350"/>
      </w:tblGrid>
      <w:tr w:rsidR="00DA21D6" w:rsidRPr="001E120F" w14:paraId="10297039" w14:textId="77777777" w:rsidTr="000B0ACB">
        <w:trPr>
          <w:trHeight w:val="324"/>
          <w:jc w:val="center"/>
        </w:trPr>
        <w:tc>
          <w:tcPr>
            <w:tcW w:w="751" w:type="dxa"/>
            <w:tcBorders>
              <w:top w:val="single" w:sz="8" w:space="0" w:color="auto"/>
              <w:left w:val="single" w:sz="8" w:space="0" w:color="auto"/>
              <w:bottom w:val="single" w:sz="8" w:space="0" w:color="auto"/>
              <w:right w:val="single" w:sz="8" w:space="0" w:color="auto"/>
            </w:tcBorders>
          </w:tcPr>
          <w:p w14:paraId="4A82D55C" w14:textId="77777777" w:rsidR="00DA21D6" w:rsidRPr="001E120F" w:rsidRDefault="008C19F2" w:rsidP="000B0ACB">
            <w:pPr>
              <w:spacing w:after="0" w:line="240" w:lineRule="auto"/>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Nr.</w:t>
            </w:r>
            <w:r w:rsidR="00DA21D6" w:rsidRPr="001E120F">
              <w:rPr>
                <w:rFonts w:ascii="Times New Roman" w:eastAsia="Times New Roman" w:hAnsi="Times New Roman" w:cs="Times New Roman"/>
                <w:b/>
                <w:bCs/>
                <w:color w:val="000000"/>
                <w:sz w:val="24"/>
                <w:szCs w:val="24"/>
                <w:lang w:eastAsia="lv-LV"/>
              </w:rPr>
              <w:br/>
              <w:t>p.k.</w:t>
            </w:r>
          </w:p>
        </w:tc>
        <w:tc>
          <w:tcPr>
            <w:tcW w:w="709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4010C7" w14:textId="77777777" w:rsidR="00DA21D6" w:rsidRPr="001E120F" w:rsidRDefault="00DA21D6" w:rsidP="000B0ACB">
            <w:pPr>
              <w:spacing w:after="0" w:line="240" w:lineRule="auto"/>
              <w:rPr>
                <w:rFonts w:ascii="Times New Roman" w:eastAsia="Times New Roman" w:hAnsi="Times New Roman" w:cs="Times New Roman"/>
                <w:b/>
                <w:bCs/>
                <w:color w:val="000000"/>
                <w:sz w:val="24"/>
                <w:szCs w:val="24"/>
                <w:lang w:eastAsia="lv-LV"/>
              </w:rPr>
            </w:pPr>
            <w:r w:rsidRPr="001E120F">
              <w:rPr>
                <w:rFonts w:ascii="Times New Roman" w:eastAsia="Times New Roman" w:hAnsi="Times New Roman" w:cs="Times New Roman"/>
                <w:b/>
                <w:bCs/>
                <w:color w:val="000000"/>
                <w:sz w:val="24"/>
                <w:szCs w:val="24"/>
                <w:lang w:eastAsia="lv-LV"/>
              </w:rPr>
              <w:t>Likuma nosaukums</w:t>
            </w:r>
          </w:p>
        </w:tc>
        <w:tc>
          <w:tcPr>
            <w:tcW w:w="1261" w:type="dxa"/>
            <w:tcBorders>
              <w:top w:val="single" w:sz="8" w:space="0" w:color="auto"/>
              <w:left w:val="nil"/>
              <w:bottom w:val="single" w:sz="8" w:space="0" w:color="auto"/>
              <w:right w:val="single" w:sz="8" w:space="0" w:color="auto"/>
            </w:tcBorders>
            <w:shd w:val="clear" w:color="auto" w:fill="auto"/>
            <w:vAlign w:val="center"/>
            <w:hideMark/>
          </w:tcPr>
          <w:p w14:paraId="6CD05A69" w14:textId="77777777" w:rsidR="00DA21D6" w:rsidRPr="001E120F" w:rsidRDefault="00DA21D6" w:rsidP="000B0ACB">
            <w:pPr>
              <w:spacing w:after="0" w:line="240" w:lineRule="auto"/>
              <w:rPr>
                <w:rFonts w:ascii="Times New Roman" w:eastAsia="Times New Roman" w:hAnsi="Times New Roman" w:cs="Times New Roman"/>
                <w:b/>
                <w:bCs/>
                <w:color w:val="000000"/>
                <w:sz w:val="24"/>
                <w:szCs w:val="24"/>
                <w:lang w:eastAsia="lv-LV"/>
              </w:rPr>
            </w:pPr>
            <w:r w:rsidRPr="001E120F">
              <w:rPr>
                <w:rFonts w:ascii="Times New Roman" w:eastAsia="Times New Roman" w:hAnsi="Times New Roman" w:cs="Times New Roman"/>
                <w:b/>
                <w:bCs/>
                <w:color w:val="000000"/>
                <w:sz w:val="24"/>
                <w:szCs w:val="24"/>
                <w:lang w:eastAsia="lv-LV"/>
              </w:rPr>
              <w:t xml:space="preserve">Grozījumu skaits </w:t>
            </w:r>
          </w:p>
        </w:tc>
      </w:tr>
      <w:tr w:rsidR="00DA21D6" w:rsidRPr="001E120F" w14:paraId="72E23CA8" w14:textId="77777777" w:rsidTr="000B0ACB">
        <w:trPr>
          <w:trHeight w:val="324"/>
          <w:jc w:val="center"/>
        </w:trPr>
        <w:tc>
          <w:tcPr>
            <w:tcW w:w="751" w:type="dxa"/>
            <w:tcBorders>
              <w:top w:val="nil"/>
              <w:left w:val="single" w:sz="8" w:space="0" w:color="auto"/>
              <w:bottom w:val="single" w:sz="8" w:space="0" w:color="auto"/>
              <w:right w:val="single" w:sz="8" w:space="0" w:color="auto"/>
            </w:tcBorders>
          </w:tcPr>
          <w:p w14:paraId="20C2FAC6"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731B3D04" w14:textId="77777777" w:rsidR="00DA21D6" w:rsidRPr="001E120F" w:rsidRDefault="00DA21D6" w:rsidP="000B0ACB">
            <w:pPr>
              <w:spacing w:after="0" w:line="240" w:lineRule="auto"/>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Par nodokļiem un nodevām</w:t>
            </w:r>
          </w:p>
        </w:tc>
        <w:tc>
          <w:tcPr>
            <w:tcW w:w="1261" w:type="dxa"/>
            <w:tcBorders>
              <w:top w:val="nil"/>
              <w:left w:val="nil"/>
              <w:bottom w:val="single" w:sz="8" w:space="0" w:color="auto"/>
              <w:right w:val="single" w:sz="8" w:space="0" w:color="auto"/>
            </w:tcBorders>
            <w:shd w:val="clear" w:color="000000" w:fill="FFFFFF"/>
            <w:vAlign w:val="center"/>
            <w:hideMark/>
          </w:tcPr>
          <w:p w14:paraId="7700C068"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10</w:t>
            </w:r>
          </w:p>
        </w:tc>
      </w:tr>
      <w:tr w:rsidR="00DA21D6" w:rsidRPr="001E120F" w14:paraId="0A6E24AE" w14:textId="77777777" w:rsidTr="000B0ACB">
        <w:trPr>
          <w:trHeight w:val="324"/>
          <w:jc w:val="center"/>
        </w:trPr>
        <w:tc>
          <w:tcPr>
            <w:tcW w:w="751" w:type="dxa"/>
            <w:tcBorders>
              <w:top w:val="nil"/>
              <w:left w:val="single" w:sz="8" w:space="0" w:color="auto"/>
              <w:bottom w:val="single" w:sz="8" w:space="0" w:color="auto"/>
              <w:right w:val="single" w:sz="8" w:space="0" w:color="auto"/>
            </w:tcBorders>
          </w:tcPr>
          <w:p w14:paraId="6C3DE201"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1D142CA3" w14:textId="77777777" w:rsidR="00DA21D6" w:rsidRPr="001E120F" w:rsidRDefault="00DA21D6" w:rsidP="000B0ACB">
            <w:pPr>
              <w:spacing w:after="0" w:line="240" w:lineRule="auto"/>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Kredītiestāžu likums</w:t>
            </w:r>
          </w:p>
        </w:tc>
        <w:tc>
          <w:tcPr>
            <w:tcW w:w="1261" w:type="dxa"/>
            <w:tcBorders>
              <w:top w:val="nil"/>
              <w:left w:val="nil"/>
              <w:bottom w:val="single" w:sz="8" w:space="0" w:color="auto"/>
              <w:right w:val="single" w:sz="8" w:space="0" w:color="auto"/>
            </w:tcBorders>
            <w:shd w:val="clear" w:color="000000" w:fill="FFFFFF"/>
            <w:vAlign w:val="center"/>
            <w:hideMark/>
          </w:tcPr>
          <w:p w14:paraId="2A012ED3"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6</w:t>
            </w:r>
          </w:p>
        </w:tc>
      </w:tr>
      <w:tr w:rsidR="00DA21D6" w:rsidRPr="001E120F" w14:paraId="736EC039" w14:textId="77777777" w:rsidTr="000B0ACB">
        <w:trPr>
          <w:trHeight w:val="324"/>
          <w:jc w:val="center"/>
        </w:trPr>
        <w:tc>
          <w:tcPr>
            <w:tcW w:w="751" w:type="dxa"/>
            <w:tcBorders>
              <w:top w:val="nil"/>
              <w:left w:val="single" w:sz="8" w:space="0" w:color="auto"/>
              <w:bottom w:val="single" w:sz="8" w:space="0" w:color="auto"/>
              <w:right w:val="single" w:sz="8" w:space="0" w:color="auto"/>
            </w:tcBorders>
          </w:tcPr>
          <w:p w14:paraId="3E81DA63"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16A3E421" w14:textId="77777777" w:rsidR="00DA21D6" w:rsidRPr="001E120F" w:rsidRDefault="00DA21D6" w:rsidP="000B0ACB">
            <w:pPr>
              <w:spacing w:after="0" w:line="240" w:lineRule="auto"/>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Civilprocesa likums</w:t>
            </w:r>
          </w:p>
        </w:tc>
        <w:tc>
          <w:tcPr>
            <w:tcW w:w="1261" w:type="dxa"/>
            <w:tcBorders>
              <w:top w:val="nil"/>
              <w:left w:val="nil"/>
              <w:bottom w:val="single" w:sz="8" w:space="0" w:color="auto"/>
              <w:right w:val="single" w:sz="8" w:space="0" w:color="auto"/>
            </w:tcBorders>
            <w:shd w:val="clear" w:color="000000" w:fill="FFFFFF"/>
            <w:vAlign w:val="center"/>
            <w:hideMark/>
          </w:tcPr>
          <w:p w14:paraId="28738980"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5</w:t>
            </w:r>
          </w:p>
        </w:tc>
      </w:tr>
      <w:tr w:rsidR="00DA21D6" w:rsidRPr="001E120F" w14:paraId="571E03E9" w14:textId="77777777" w:rsidTr="000B0ACB">
        <w:trPr>
          <w:trHeight w:val="324"/>
          <w:jc w:val="center"/>
        </w:trPr>
        <w:tc>
          <w:tcPr>
            <w:tcW w:w="751" w:type="dxa"/>
            <w:tcBorders>
              <w:top w:val="nil"/>
              <w:left w:val="single" w:sz="8" w:space="0" w:color="auto"/>
              <w:bottom w:val="single" w:sz="8" w:space="0" w:color="auto"/>
              <w:right w:val="single" w:sz="8" w:space="0" w:color="auto"/>
            </w:tcBorders>
          </w:tcPr>
          <w:p w14:paraId="7AD14AE8"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4A339E64" w14:textId="77777777" w:rsidR="00DA21D6" w:rsidRPr="001E120F" w:rsidRDefault="00DA21D6" w:rsidP="000B0ACB">
            <w:pPr>
              <w:spacing w:after="0" w:line="240" w:lineRule="auto"/>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Kriminālprocesa likums</w:t>
            </w:r>
          </w:p>
        </w:tc>
        <w:tc>
          <w:tcPr>
            <w:tcW w:w="1261" w:type="dxa"/>
            <w:tcBorders>
              <w:top w:val="nil"/>
              <w:left w:val="nil"/>
              <w:bottom w:val="single" w:sz="8" w:space="0" w:color="auto"/>
              <w:right w:val="single" w:sz="8" w:space="0" w:color="auto"/>
            </w:tcBorders>
            <w:shd w:val="clear" w:color="000000" w:fill="FFFFFF"/>
            <w:vAlign w:val="center"/>
            <w:hideMark/>
          </w:tcPr>
          <w:p w14:paraId="395042C3"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4</w:t>
            </w:r>
          </w:p>
        </w:tc>
      </w:tr>
      <w:tr w:rsidR="00DA21D6" w:rsidRPr="001E120F" w14:paraId="0C343C95" w14:textId="77777777" w:rsidTr="000B0ACB">
        <w:trPr>
          <w:trHeight w:val="324"/>
          <w:jc w:val="center"/>
        </w:trPr>
        <w:tc>
          <w:tcPr>
            <w:tcW w:w="751" w:type="dxa"/>
            <w:tcBorders>
              <w:top w:val="nil"/>
              <w:left w:val="single" w:sz="8" w:space="0" w:color="auto"/>
              <w:bottom w:val="single" w:sz="8" w:space="0" w:color="auto"/>
              <w:right w:val="single" w:sz="8" w:space="0" w:color="auto"/>
            </w:tcBorders>
          </w:tcPr>
          <w:p w14:paraId="3588F004"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616C9248" w14:textId="77777777" w:rsidR="00DA21D6" w:rsidRPr="001E120F" w:rsidRDefault="00DA21D6" w:rsidP="000B0ACB">
            <w:pPr>
              <w:spacing w:after="0" w:line="240" w:lineRule="auto"/>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Par iedzīvotāju ienākuma nodokli</w:t>
            </w:r>
          </w:p>
        </w:tc>
        <w:tc>
          <w:tcPr>
            <w:tcW w:w="1261" w:type="dxa"/>
            <w:tcBorders>
              <w:top w:val="nil"/>
              <w:left w:val="nil"/>
              <w:bottom w:val="single" w:sz="8" w:space="0" w:color="auto"/>
              <w:right w:val="single" w:sz="8" w:space="0" w:color="auto"/>
            </w:tcBorders>
            <w:shd w:val="clear" w:color="000000" w:fill="FFFFFF"/>
            <w:vAlign w:val="center"/>
            <w:hideMark/>
          </w:tcPr>
          <w:p w14:paraId="1D34C347"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4</w:t>
            </w:r>
          </w:p>
        </w:tc>
      </w:tr>
      <w:tr w:rsidR="00DA21D6" w:rsidRPr="001E120F" w14:paraId="6AAC8781" w14:textId="77777777" w:rsidTr="000B0ACB">
        <w:trPr>
          <w:trHeight w:val="324"/>
          <w:jc w:val="center"/>
        </w:trPr>
        <w:tc>
          <w:tcPr>
            <w:tcW w:w="751" w:type="dxa"/>
            <w:tcBorders>
              <w:top w:val="nil"/>
              <w:left w:val="single" w:sz="8" w:space="0" w:color="auto"/>
              <w:bottom w:val="single" w:sz="8" w:space="0" w:color="auto"/>
              <w:right w:val="single" w:sz="8" w:space="0" w:color="auto"/>
            </w:tcBorders>
          </w:tcPr>
          <w:p w14:paraId="4B04E609"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15F9D32B" w14:textId="77777777" w:rsidR="00DA21D6" w:rsidRPr="001E120F" w:rsidRDefault="00DA21D6" w:rsidP="000B0ACB">
            <w:pPr>
              <w:spacing w:after="0" w:line="240" w:lineRule="auto"/>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Krimināllikums</w:t>
            </w:r>
          </w:p>
        </w:tc>
        <w:tc>
          <w:tcPr>
            <w:tcW w:w="1261" w:type="dxa"/>
            <w:tcBorders>
              <w:top w:val="nil"/>
              <w:left w:val="nil"/>
              <w:bottom w:val="single" w:sz="8" w:space="0" w:color="auto"/>
              <w:right w:val="single" w:sz="8" w:space="0" w:color="auto"/>
            </w:tcBorders>
            <w:shd w:val="clear" w:color="000000" w:fill="FFFFFF"/>
            <w:vAlign w:val="center"/>
            <w:hideMark/>
          </w:tcPr>
          <w:p w14:paraId="2C26E1AD"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4</w:t>
            </w:r>
          </w:p>
        </w:tc>
      </w:tr>
      <w:tr w:rsidR="00DA21D6" w:rsidRPr="001E120F" w14:paraId="40328934" w14:textId="77777777" w:rsidTr="000B0ACB">
        <w:trPr>
          <w:trHeight w:val="324"/>
          <w:jc w:val="center"/>
        </w:trPr>
        <w:tc>
          <w:tcPr>
            <w:tcW w:w="751" w:type="dxa"/>
            <w:tcBorders>
              <w:top w:val="nil"/>
              <w:left w:val="single" w:sz="8" w:space="0" w:color="auto"/>
              <w:bottom w:val="single" w:sz="8" w:space="0" w:color="auto"/>
              <w:right w:val="single" w:sz="8" w:space="0" w:color="auto"/>
            </w:tcBorders>
          </w:tcPr>
          <w:p w14:paraId="77D76203"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1CD7FA7D" w14:textId="77777777" w:rsidR="00DA21D6" w:rsidRPr="001E120F" w:rsidRDefault="00DA21D6" w:rsidP="000B0ACB">
            <w:pPr>
              <w:spacing w:after="0" w:line="240" w:lineRule="auto"/>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Par akcīzes nodokli</w:t>
            </w:r>
          </w:p>
        </w:tc>
        <w:tc>
          <w:tcPr>
            <w:tcW w:w="1261" w:type="dxa"/>
            <w:tcBorders>
              <w:top w:val="nil"/>
              <w:left w:val="nil"/>
              <w:bottom w:val="single" w:sz="8" w:space="0" w:color="auto"/>
              <w:right w:val="single" w:sz="8" w:space="0" w:color="auto"/>
            </w:tcBorders>
            <w:shd w:val="clear" w:color="000000" w:fill="FFFFFF"/>
            <w:vAlign w:val="center"/>
            <w:hideMark/>
          </w:tcPr>
          <w:p w14:paraId="24B14861"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4</w:t>
            </w:r>
          </w:p>
        </w:tc>
      </w:tr>
      <w:tr w:rsidR="00DA21D6" w:rsidRPr="001E120F" w14:paraId="0657DDE1" w14:textId="77777777" w:rsidTr="000B0ACB">
        <w:trPr>
          <w:trHeight w:val="324"/>
          <w:jc w:val="center"/>
        </w:trPr>
        <w:tc>
          <w:tcPr>
            <w:tcW w:w="751" w:type="dxa"/>
            <w:tcBorders>
              <w:top w:val="nil"/>
              <w:left w:val="single" w:sz="8" w:space="0" w:color="auto"/>
              <w:bottom w:val="single" w:sz="8" w:space="0" w:color="auto"/>
              <w:right w:val="single" w:sz="8" w:space="0" w:color="auto"/>
            </w:tcBorders>
          </w:tcPr>
          <w:p w14:paraId="6DC6732B"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713D2C4F" w14:textId="77777777" w:rsidR="00DA21D6" w:rsidRPr="001E120F" w:rsidRDefault="00DA21D6" w:rsidP="000B0ACB">
            <w:pPr>
              <w:spacing w:after="0" w:line="240" w:lineRule="auto"/>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Elektroenerģijas tirgus likums</w:t>
            </w:r>
          </w:p>
        </w:tc>
        <w:tc>
          <w:tcPr>
            <w:tcW w:w="1261" w:type="dxa"/>
            <w:tcBorders>
              <w:top w:val="nil"/>
              <w:left w:val="nil"/>
              <w:bottom w:val="single" w:sz="8" w:space="0" w:color="auto"/>
              <w:right w:val="single" w:sz="8" w:space="0" w:color="auto"/>
            </w:tcBorders>
            <w:shd w:val="clear" w:color="000000" w:fill="FFFFFF"/>
            <w:vAlign w:val="center"/>
            <w:hideMark/>
          </w:tcPr>
          <w:p w14:paraId="52D9BDEC"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3</w:t>
            </w:r>
          </w:p>
        </w:tc>
      </w:tr>
      <w:tr w:rsidR="00DA21D6" w:rsidRPr="001E120F" w14:paraId="5EB2624B" w14:textId="77777777" w:rsidTr="000B0ACB">
        <w:trPr>
          <w:trHeight w:val="324"/>
          <w:jc w:val="center"/>
        </w:trPr>
        <w:tc>
          <w:tcPr>
            <w:tcW w:w="751" w:type="dxa"/>
            <w:tcBorders>
              <w:top w:val="nil"/>
              <w:left w:val="single" w:sz="8" w:space="0" w:color="auto"/>
              <w:bottom w:val="single" w:sz="8" w:space="0" w:color="auto"/>
              <w:right w:val="single" w:sz="8" w:space="0" w:color="auto"/>
            </w:tcBorders>
          </w:tcPr>
          <w:p w14:paraId="73E7BDBA"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1C66833B" w14:textId="77777777" w:rsidR="00DA21D6" w:rsidRPr="001E120F" w:rsidRDefault="00DA21D6" w:rsidP="000B0ACB">
            <w:pPr>
              <w:spacing w:after="0" w:line="240" w:lineRule="auto"/>
              <w:ind w:left="-306" w:firstLine="306"/>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Patērētāju tiesību aizsardzības likums</w:t>
            </w:r>
          </w:p>
        </w:tc>
        <w:tc>
          <w:tcPr>
            <w:tcW w:w="1261" w:type="dxa"/>
            <w:tcBorders>
              <w:top w:val="nil"/>
              <w:left w:val="nil"/>
              <w:bottom w:val="single" w:sz="8" w:space="0" w:color="auto"/>
              <w:right w:val="single" w:sz="8" w:space="0" w:color="auto"/>
            </w:tcBorders>
            <w:shd w:val="clear" w:color="000000" w:fill="FFFFFF"/>
            <w:vAlign w:val="center"/>
            <w:hideMark/>
          </w:tcPr>
          <w:p w14:paraId="23C52F40"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3</w:t>
            </w:r>
          </w:p>
        </w:tc>
      </w:tr>
      <w:tr w:rsidR="00DA21D6" w:rsidRPr="001E120F" w14:paraId="4C41BACD" w14:textId="77777777" w:rsidTr="000B0ACB">
        <w:trPr>
          <w:trHeight w:val="324"/>
          <w:jc w:val="center"/>
        </w:trPr>
        <w:tc>
          <w:tcPr>
            <w:tcW w:w="751" w:type="dxa"/>
            <w:tcBorders>
              <w:top w:val="nil"/>
              <w:left w:val="single" w:sz="8" w:space="0" w:color="auto"/>
              <w:bottom w:val="single" w:sz="8" w:space="0" w:color="auto"/>
              <w:right w:val="single" w:sz="8" w:space="0" w:color="auto"/>
            </w:tcBorders>
          </w:tcPr>
          <w:p w14:paraId="7C71D25A"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359FB13F" w14:textId="77777777" w:rsidR="00DA21D6" w:rsidRPr="001E120F" w:rsidRDefault="00DA21D6" w:rsidP="000B0ACB">
            <w:pPr>
              <w:spacing w:after="0" w:line="240" w:lineRule="auto"/>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Pievienotās vērtības nodokļa likums</w:t>
            </w:r>
          </w:p>
        </w:tc>
        <w:tc>
          <w:tcPr>
            <w:tcW w:w="1261" w:type="dxa"/>
            <w:tcBorders>
              <w:top w:val="nil"/>
              <w:left w:val="nil"/>
              <w:bottom w:val="single" w:sz="8" w:space="0" w:color="auto"/>
              <w:right w:val="single" w:sz="8" w:space="0" w:color="auto"/>
            </w:tcBorders>
            <w:shd w:val="clear" w:color="000000" w:fill="FFFFFF"/>
            <w:vAlign w:val="center"/>
            <w:hideMark/>
          </w:tcPr>
          <w:p w14:paraId="4A5F7CC0"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3</w:t>
            </w:r>
          </w:p>
        </w:tc>
      </w:tr>
      <w:tr w:rsidR="00DA21D6" w:rsidRPr="001E120F" w14:paraId="75E5EDE1" w14:textId="77777777" w:rsidTr="000B0ACB">
        <w:trPr>
          <w:trHeight w:val="324"/>
          <w:jc w:val="center"/>
        </w:trPr>
        <w:tc>
          <w:tcPr>
            <w:tcW w:w="751" w:type="dxa"/>
            <w:tcBorders>
              <w:top w:val="nil"/>
              <w:left w:val="single" w:sz="8" w:space="0" w:color="auto"/>
              <w:bottom w:val="single" w:sz="8" w:space="0" w:color="auto"/>
              <w:right w:val="single" w:sz="8" w:space="0" w:color="auto"/>
            </w:tcBorders>
          </w:tcPr>
          <w:p w14:paraId="10A81747"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1B91B93D" w14:textId="77777777" w:rsidR="00DA21D6" w:rsidRPr="001E120F" w:rsidRDefault="00DA21D6" w:rsidP="000B0ACB">
            <w:pPr>
              <w:spacing w:after="0" w:line="240" w:lineRule="auto"/>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Valsts probācijas dienesta likums</w:t>
            </w:r>
          </w:p>
        </w:tc>
        <w:tc>
          <w:tcPr>
            <w:tcW w:w="1261" w:type="dxa"/>
            <w:tcBorders>
              <w:top w:val="nil"/>
              <w:left w:val="nil"/>
              <w:bottom w:val="single" w:sz="8" w:space="0" w:color="auto"/>
              <w:right w:val="single" w:sz="8" w:space="0" w:color="auto"/>
            </w:tcBorders>
            <w:shd w:val="clear" w:color="000000" w:fill="FFFFFF"/>
            <w:vAlign w:val="center"/>
            <w:hideMark/>
          </w:tcPr>
          <w:p w14:paraId="407C26B6"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3</w:t>
            </w:r>
          </w:p>
        </w:tc>
      </w:tr>
      <w:tr w:rsidR="00DA21D6" w:rsidRPr="001E120F" w14:paraId="7C8EB93C" w14:textId="77777777" w:rsidTr="000B0ACB">
        <w:trPr>
          <w:trHeight w:val="301"/>
          <w:jc w:val="center"/>
        </w:trPr>
        <w:tc>
          <w:tcPr>
            <w:tcW w:w="751" w:type="dxa"/>
            <w:tcBorders>
              <w:top w:val="nil"/>
              <w:left w:val="single" w:sz="8" w:space="0" w:color="auto"/>
              <w:bottom w:val="single" w:sz="8" w:space="0" w:color="auto"/>
              <w:right w:val="single" w:sz="8" w:space="0" w:color="auto"/>
            </w:tcBorders>
          </w:tcPr>
          <w:p w14:paraId="10E3C1CF"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0C8ED96D" w14:textId="77777777" w:rsidR="00DA21D6" w:rsidRPr="001E120F" w:rsidRDefault="00DA21D6" w:rsidP="000B0ACB">
            <w:pPr>
              <w:spacing w:after="0" w:line="240" w:lineRule="auto"/>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Latvijas Administratīvo pārkāpumu kodekss</w:t>
            </w:r>
          </w:p>
        </w:tc>
        <w:tc>
          <w:tcPr>
            <w:tcW w:w="1261" w:type="dxa"/>
            <w:tcBorders>
              <w:top w:val="nil"/>
              <w:left w:val="nil"/>
              <w:bottom w:val="single" w:sz="8" w:space="0" w:color="auto"/>
              <w:right w:val="single" w:sz="8" w:space="0" w:color="auto"/>
            </w:tcBorders>
            <w:shd w:val="clear" w:color="000000" w:fill="FFFFFF"/>
            <w:vAlign w:val="center"/>
            <w:hideMark/>
          </w:tcPr>
          <w:p w14:paraId="5F37D90D"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3</w:t>
            </w:r>
          </w:p>
        </w:tc>
      </w:tr>
      <w:tr w:rsidR="00DA21D6" w:rsidRPr="001E120F" w14:paraId="38DDD1A5" w14:textId="77777777" w:rsidTr="000B0ACB">
        <w:trPr>
          <w:trHeight w:val="324"/>
          <w:jc w:val="center"/>
        </w:trPr>
        <w:tc>
          <w:tcPr>
            <w:tcW w:w="751" w:type="dxa"/>
            <w:tcBorders>
              <w:top w:val="nil"/>
              <w:left w:val="single" w:sz="8" w:space="0" w:color="auto"/>
              <w:bottom w:val="single" w:sz="8" w:space="0" w:color="auto"/>
              <w:right w:val="single" w:sz="8" w:space="0" w:color="auto"/>
            </w:tcBorders>
          </w:tcPr>
          <w:p w14:paraId="0A653A1F" w14:textId="77777777" w:rsidR="00DA21D6" w:rsidRPr="001E120F" w:rsidRDefault="00DA21D6" w:rsidP="000B0ACB">
            <w:pPr>
              <w:pStyle w:val="Sarakstarindkopa"/>
              <w:numPr>
                <w:ilvl w:val="0"/>
                <w:numId w:val="13"/>
              </w:numPr>
              <w:spacing w:after="0" w:line="240" w:lineRule="auto"/>
              <w:ind w:left="0" w:firstLine="0"/>
              <w:jc w:val="both"/>
              <w:rPr>
                <w:rFonts w:ascii="Times New Roman" w:eastAsia="Times New Roman" w:hAnsi="Times New Roman" w:cs="Times New Roman"/>
                <w:color w:val="000000"/>
                <w:sz w:val="24"/>
                <w:szCs w:val="24"/>
                <w:lang w:eastAsia="lv-LV"/>
              </w:rPr>
            </w:pPr>
          </w:p>
        </w:tc>
        <w:tc>
          <w:tcPr>
            <w:tcW w:w="7098" w:type="dxa"/>
            <w:tcBorders>
              <w:top w:val="nil"/>
              <w:left w:val="single" w:sz="8" w:space="0" w:color="auto"/>
              <w:bottom w:val="single" w:sz="8" w:space="0" w:color="auto"/>
              <w:right w:val="single" w:sz="8" w:space="0" w:color="auto"/>
            </w:tcBorders>
            <w:shd w:val="clear" w:color="auto" w:fill="auto"/>
            <w:vAlign w:val="center"/>
            <w:hideMark/>
          </w:tcPr>
          <w:p w14:paraId="68736C89" w14:textId="77777777" w:rsidR="00DA21D6" w:rsidRPr="001E120F" w:rsidRDefault="00DA21D6" w:rsidP="000B0ACB">
            <w:pPr>
              <w:spacing w:after="0" w:line="240" w:lineRule="auto"/>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Mikrouzņēmumu nodokļa likums</w:t>
            </w:r>
          </w:p>
        </w:tc>
        <w:tc>
          <w:tcPr>
            <w:tcW w:w="1261" w:type="dxa"/>
            <w:tcBorders>
              <w:top w:val="nil"/>
              <w:left w:val="nil"/>
              <w:bottom w:val="single" w:sz="8" w:space="0" w:color="auto"/>
              <w:right w:val="single" w:sz="8" w:space="0" w:color="auto"/>
            </w:tcBorders>
            <w:shd w:val="clear" w:color="000000" w:fill="FFFFFF"/>
            <w:vAlign w:val="center"/>
            <w:hideMark/>
          </w:tcPr>
          <w:p w14:paraId="2F17A33B" w14:textId="77777777" w:rsidR="00DA21D6" w:rsidRPr="001E120F" w:rsidRDefault="00DA21D6" w:rsidP="000B0ACB">
            <w:pPr>
              <w:spacing w:after="0" w:line="240" w:lineRule="auto"/>
              <w:jc w:val="center"/>
              <w:rPr>
                <w:rFonts w:ascii="Times New Roman" w:eastAsia="Times New Roman" w:hAnsi="Times New Roman" w:cs="Times New Roman"/>
                <w:color w:val="000000"/>
                <w:sz w:val="24"/>
                <w:szCs w:val="24"/>
                <w:lang w:eastAsia="lv-LV"/>
              </w:rPr>
            </w:pPr>
            <w:r w:rsidRPr="001E120F">
              <w:rPr>
                <w:rFonts w:ascii="Times New Roman" w:eastAsia="Times New Roman" w:hAnsi="Times New Roman" w:cs="Times New Roman"/>
                <w:color w:val="000000"/>
                <w:sz w:val="24"/>
                <w:szCs w:val="24"/>
                <w:lang w:eastAsia="lv-LV"/>
              </w:rPr>
              <w:t>3</w:t>
            </w:r>
          </w:p>
        </w:tc>
      </w:tr>
    </w:tbl>
    <w:p w14:paraId="30C07E29" w14:textId="77777777" w:rsidR="00DA21D6" w:rsidRPr="001E120F" w:rsidRDefault="00DA21D6" w:rsidP="00DA21D6">
      <w:pPr>
        <w:spacing w:after="0" w:line="240" w:lineRule="auto"/>
        <w:ind w:firstLine="709"/>
        <w:jc w:val="center"/>
        <w:rPr>
          <w:rFonts w:ascii="Times New Roman" w:eastAsia="Times New Roman" w:hAnsi="Times New Roman" w:cs="Times New Roman"/>
          <w:b/>
          <w:sz w:val="24"/>
          <w:szCs w:val="24"/>
          <w:lang w:eastAsia="lv-LV"/>
        </w:rPr>
      </w:pPr>
    </w:p>
    <w:p w14:paraId="63B4AEDA" w14:textId="77777777" w:rsidR="00487840" w:rsidRPr="001E120F" w:rsidRDefault="00487840" w:rsidP="00DA21D6">
      <w:pPr>
        <w:spacing w:after="0" w:line="240" w:lineRule="auto"/>
        <w:jc w:val="center"/>
        <w:rPr>
          <w:rFonts w:ascii="Times New Roman" w:eastAsia="Times New Roman" w:hAnsi="Times New Roman" w:cs="Times New Roman"/>
          <w:b/>
          <w:sz w:val="24"/>
          <w:szCs w:val="24"/>
          <w:lang w:eastAsia="lv-LV"/>
        </w:rPr>
      </w:pPr>
    </w:p>
    <w:p w14:paraId="25A4D7BC" w14:textId="77777777" w:rsidR="00DA21D6" w:rsidRPr="001E120F" w:rsidRDefault="00DA21D6" w:rsidP="00DA21D6">
      <w:pPr>
        <w:spacing w:after="0" w:line="240" w:lineRule="auto"/>
        <w:jc w:val="center"/>
        <w:rPr>
          <w:rFonts w:ascii="Times New Roman" w:eastAsia="Times New Roman" w:hAnsi="Times New Roman" w:cs="Times New Roman"/>
          <w:b/>
          <w:sz w:val="24"/>
          <w:szCs w:val="24"/>
          <w:lang w:eastAsia="lv-LV"/>
        </w:rPr>
      </w:pPr>
      <w:r w:rsidRPr="001E120F">
        <w:rPr>
          <w:rFonts w:ascii="Times New Roman" w:eastAsia="Times New Roman" w:hAnsi="Times New Roman" w:cs="Times New Roman"/>
          <w:b/>
          <w:sz w:val="24"/>
          <w:szCs w:val="24"/>
          <w:lang w:eastAsia="lv-LV"/>
        </w:rPr>
        <w:t>Ministru kabineta noteikumi ar lielāko grozījumu skaitu 2015. gadā</w:t>
      </w:r>
    </w:p>
    <w:p w14:paraId="3FF50869" w14:textId="77777777" w:rsidR="00DA21D6" w:rsidRPr="001E120F" w:rsidRDefault="00DA21D6" w:rsidP="00DA21D6">
      <w:pPr>
        <w:spacing w:after="0" w:line="240" w:lineRule="auto"/>
        <w:ind w:firstLine="709"/>
        <w:jc w:val="both"/>
        <w:rPr>
          <w:rFonts w:ascii="Times New Roman" w:eastAsia="Times New Roman" w:hAnsi="Times New Roman" w:cs="Times New Roman"/>
          <w:sz w:val="24"/>
          <w:szCs w:val="24"/>
          <w:lang w:eastAsia="lv-LV"/>
        </w:rPr>
      </w:pPr>
    </w:p>
    <w:tbl>
      <w:tblPr>
        <w:tblStyle w:val="Reatabula"/>
        <w:tblW w:w="9162" w:type="dxa"/>
        <w:jc w:val="center"/>
        <w:tblLook w:val="04A0" w:firstRow="1" w:lastRow="0" w:firstColumn="1" w:lastColumn="0" w:noHBand="0" w:noVBand="1"/>
      </w:tblPr>
      <w:tblGrid>
        <w:gridCol w:w="754"/>
        <w:gridCol w:w="7058"/>
        <w:gridCol w:w="1350"/>
      </w:tblGrid>
      <w:tr w:rsidR="00DA21D6" w:rsidRPr="001E120F" w14:paraId="6A53D180" w14:textId="77777777" w:rsidTr="000B0ACB">
        <w:trPr>
          <w:jc w:val="center"/>
        </w:trPr>
        <w:tc>
          <w:tcPr>
            <w:tcW w:w="754" w:type="dxa"/>
          </w:tcPr>
          <w:p w14:paraId="36507811" w14:textId="77777777" w:rsidR="00DA21D6" w:rsidRPr="001E120F" w:rsidRDefault="008C19F2" w:rsidP="000B0ACB">
            <w:pPr>
              <w:rPr>
                <w:rStyle w:val="t33"/>
                <w:rFonts w:ascii="Times New Roman" w:eastAsiaTheme="minorHAnsi" w:hAnsi="Times New Roman"/>
                <w:b/>
                <w:sz w:val="24"/>
                <w:szCs w:val="24"/>
                <w:lang w:eastAsia="en-US"/>
              </w:rPr>
            </w:pPr>
            <w:r>
              <w:rPr>
                <w:rStyle w:val="t33"/>
                <w:rFonts w:ascii="Times New Roman" w:hAnsi="Times New Roman"/>
                <w:b/>
                <w:sz w:val="24"/>
                <w:szCs w:val="24"/>
              </w:rPr>
              <w:t>Nr.</w:t>
            </w:r>
            <w:r w:rsidR="00DA21D6" w:rsidRPr="001E120F">
              <w:rPr>
                <w:rStyle w:val="t33"/>
                <w:rFonts w:ascii="Times New Roman" w:hAnsi="Times New Roman"/>
                <w:b/>
                <w:sz w:val="24"/>
                <w:szCs w:val="24"/>
              </w:rPr>
              <w:br/>
              <w:t>p.k.</w:t>
            </w:r>
          </w:p>
        </w:tc>
        <w:tc>
          <w:tcPr>
            <w:tcW w:w="7058" w:type="dxa"/>
          </w:tcPr>
          <w:p w14:paraId="481AE86F" w14:textId="77777777" w:rsidR="00DA21D6" w:rsidRPr="001E120F" w:rsidRDefault="00DA21D6" w:rsidP="000B0ACB">
            <w:pPr>
              <w:rPr>
                <w:rStyle w:val="t33"/>
                <w:rFonts w:ascii="Times New Roman" w:hAnsi="Times New Roman"/>
                <w:sz w:val="24"/>
                <w:szCs w:val="24"/>
              </w:rPr>
            </w:pPr>
            <w:r w:rsidRPr="001E120F">
              <w:rPr>
                <w:rStyle w:val="t33"/>
                <w:rFonts w:ascii="Times New Roman" w:hAnsi="Times New Roman"/>
                <w:b/>
                <w:sz w:val="24"/>
                <w:szCs w:val="24"/>
              </w:rPr>
              <w:t>Ministru kabineta noteikumu nosaukums</w:t>
            </w:r>
          </w:p>
        </w:tc>
        <w:tc>
          <w:tcPr>
            <w:tcW w:w="1350" w:type="dxa"/>
          </w:tcPr>
          <w:p w14:paraId="4B53D65F" w14:textId="77777777" w:rsidR="00DA21D6" w:rsidRPr="001E120F" w:rsidRDefault="00DA21D6" w:rsidP="000B0ACB">
            <w:pPr>
              <w:jc w:val="center"/>
              <w:rPr>
                <w:rFonts w:ascii="Times New Roman" w:eastAsia="Times New Roman" w:hAnsi="Times New Roman"/>
                <w:sz w:val="24"/>
                <w:szCs w:val="24"/>
              </w:rPr>
            </w:pPr>
            <w:r w:rsidRPr="001E120F">
              <w:rPr>
                <w:rFonts w:ascii="Times New Roman" w:eastAsia="Times New Roman" w:hAnsi="Times New Roman"/>
                <w:b/>
                <w:bCs/>
                <w:color w:val="000000"/>
                <w:sz w:val="24"/>
                <w:szCs w:val="24"/>
              </w:rPr>
              <w:t xml:space="preserve">Grozījumu skaits </w:t>
            </w:r>
          </w:p>
        </w:tc>
      </w:tr>
      <w:tr w:rsidR="00DA21D6" w:rsidRPr="001E120F" w14:paraId="5594EA27" w14:textId="77777777" w:rsidTr="000B0ACB">
        <w:trPr>
          <w:jc w:val="center"/>
        </w:trPr>
        <w:tc>
          <w:tcPr>
            <w:tcW w:w="754" w:type="dxa"/>
          </w:tcPr>
          <w:p w14:paraId="2C991748" w14:textId="77777777" w:rsidR="00DA21D6" w:rsidRPr="001E120F" w:rsidRDefault="00DA21D6" w:rsidP="000B0ACB">
            <w:pPr>
              <w:pStyle w:val="Sarakstarindkopa"/>
              <w:numPr>
                <w:ilvl w:val="0"/>
                <w:numId w:val="15"/>
              </w:numPr>
              <w:ind w:left="0" w:firstLine="0"/>
              <w:rPr>
                <w:rStyle w:val="t33"/>
                <w:rFonts w:ascii="Times New Roman" w:hAnsi="Times New Roman"/>
                <w:sz w:val="24"/>
                <w:szCs w:val="24"/>
              </w:rPr>
            </w:pPr>
          </w:p>
        </w:tc>
        <w:tc>
          <w:tcPr>
            <w:tcW w:w="7058" w:type="dxa"/>
          </w:tcPr>
          <w:p w14:paraId="081F01B2" w14:textId="77777777" w:rsidR="00DA21D6" w:rsidRPr="001E120F" w:rsidRDefault="00DA21D6" w:rsidP="008C19F2">
            <w:pPr>
              <w:jc w:val="both"/>
              <w:rPr>
                <w:rStyle w:val="t33"/>
                <w:rFonts w:ascii="Times New Roman" w:hAnsi="Times New Roman"/>
                <w:sz w:val="24"/>
                <w:szCs w:val="24"/>
              </w:rPr>
            </w:pPr>
            <w:r w:rsidRPr="001E120F">
              <w:rPr>
                <w:rStyle w:val="t33"/>
                <w:rFonts w:ascii="Times New Roman" w:hAnsi="Times New Roman"/>
                <w:sz w:val="24"/>
                <w:szCs w:val="24"/>
              </w:rPr>
              <w:t>Ministru kabineta 2013. gada 17. decembra noteikumi Nr. 1524</w:t>
            </w:r>
            <w:r w:rsidRPr="001E120F">
              <w:rPr>
                <w:rFonts w:ascii="Times New Roman" w:hAnsi="Times New Roman"/>
                <w:sz w:val="24"/>
                <w:szCs w:val="24"/>
              </w:rPr>
              <w:t xml:space="preserve"> "Noteikumi par valsts atbalstu lauksaimniecībai"</w:t>
            </w:r>
          </w:p>
        </w:tc>
        <w:tc>
          <w:tcPr>
            <w:tcW w:w="1350" w:type="dxa"/>
          </w:tcPr>
          <w:p w14:paraId="2890C9A8" w14:textId="77777777" w:rsidR="00DA21D6" w:rsidRPr="001E120F" w:rsidRDefault="00DA21D6" w:rsidP="000B0ACB">
            <w:pPr>
              <w:jc w:val="center"/>
              <w:rPr>
                <w:rFonts w:ascii="Times New Roman" w:eastAsia="Times New Roman" w:hAnsi="Times New Roman"/>
                <w:sz w:val="24"/>
                <w:szCs w:val="24"/>
              </w:rPr>
            </w:pPr>
            <w:r w:rsidRPr="001E120F">
              <w:rPr>
                <w:rFonts w:ascii="Times New Roman" w:eastAsia="Times New Roman" w:hAnsi="Times New Roman"/>
                <w:sz w:val="24"/>
                <w:szCs w:val="24"/>
              </w:rPr>
              <w:t>5</w:t>
            </w:r>
          </w:p>
        </w:tc>
      </w:tr>
      <w:tr w:rsidR="00DA21D6" w:rsidRPr="001E120F" w14:paraId="236F24DC" w14:textId="77777777" w:rsidTr="000B0ACB">
        <w:trPr>
          <w:jc w:val="center"/>
        </w:trPr>
        <w:tc>
          <w:tcPr>
            <w:tcW w:w="754" w:type="dxa"/>
          </w:tcPr>
          <w:p w14:paraId="4CE7B5E1" w14:textId="77777777" w:rsidR="00DA21D6" w:rsidRPr="001E120F" w:rsidRDefault="00DA21D6" w:rsidP="000B0ACB">
            <w:pPr>
              <w:pStyle w:val="Sarakstarindkopa"/>
              <w:numPr>
                <w:ilvl w:val="0"/>
                <w:numId w:val="15"/>
              </w:numPr>
              <w:ind w:left="0" w:firstLine="0"/>
              <w:rPr>
                <w:rStyle w:val="t33"/>
                <w:rFonts w:ascii="Times New Roman" w:hAnsi="Times New Roman"/>
                <w:sz w:val="24"/>
                <w:szCs w:val="24"/>
              </w:rPr>
            </w:pPr>
          </w:p>
        </w:tc>
        <w:tc>
          <w:tcPr>
            <w:tcW w:w="7058" w:type="dxa"/>
          </w:tcPr>
          <w:p w14:paraId="70395F2A" w14:textId="77777777" w:rsidR="00DA21D6" w:rsidRPr="001E120F" w:rsidRDefault="00DA21D6" w:rsidP="008C19F2">
            <w:pPr>
              <w:jc w:val="both"/>
              <w:rPr>
                <w:rFonts w:ascii="Times New Roman" w:eastAsia="Times New Roman" w:hAnsi="Times New Roman"/>
                <w:sz w:val="24"/>
                <w:szCs w:val="24"/>
              </w:rPr>
            </w:pPr>
            <w:r w:rsidRPr="001E120F">
              <w:rPr>
                <w:rStyle w:val="t33"/>
                <w:rFonts w:ascii="Times New Roman" w:hAnsi="Times New Roman"/>
                <w:sz w:val="24"/>
                <w:szCs w:val="24"/>
              </w:rPr>
              <w:t>Ministru ka</w:t>
            </w:r>
            <w:r w:rsidR="008C19F2">
              <w:rPr>
                <w:rStyle w:val="t33"/>
                <w:rFonts w:ascii="Times New Roman" w:hAnsi="Times New Roman"/>
                <w:sz w:val="24"/>
                <w:szCs w:val="24"/>
              </w:rPr>
              <w:t xml:space="preserve">bineta 2004. gada 17. februāra </w:t>
            </w:r>
            <w:r w:rsidRPr="001E120F">
              <w:rPr>
                <w:rStyle w:val="t33"/>
                <w:rFonts w:ascii="Times New Roman" w:hAnsi="Times New Roman"/>
                <w:sz w:val="24"/>
                <w:szCs w:val="24"/>
              </w:rPr>
              <w:t>noteikumi Nr. 83</w:t>
            </w:r>
            <w:r w:rsidRPr="001E120F">
              <w:rPr>
                <w:rFonts w:ascii="Times New Roman" w:hAnsi="Times New Roman"/>
                <w:sz w:val="24"/>
                <w:szCs w:val="24"/>
              </w:rPr>
              <w:t xml:space="preserve"> "Āfrikas cūku mēra likvidēšanas un draudu novēršanas kārtība"</w:t>
            </w:r>
          </w:p>
        </w:tc>
        <w:tc>
          <w:tcPr>
            <w:tcW w:w="1350" w:type="dxa"/>
          </w:tcPr>
          <w:p w14:paraId="6404B3B5" w14:textId="77777777" w:rsidR="00DA21D6" w:rsidRPr="001E120F" w:rsidRDefault="00DA21D6" w:rsidP="000B0ACB">
            <w:pPr>
              <w:jc w:val="center"/>
              <w:rPr>
                <w:rFonts w:ascii="Times New Roman" w:eastAsia="Times New Roman" w:hAnsi="Times New Roman"/>
                <w:sz w:val="24"/>
                <w:szCs w:val="24"/>
              </w:rPr>
            </w:pPr>
            <w:r w:rsidRPr="001E120F">
              <w:rPr>
                <w:rFonts w:ascii="Times New Roman" w:eastAsia="Times New Roman" w:hAnsi="Times New Roman"/>
                <w:sz w:val="24"/>
                <w:szCs w:val="24"/>
              </w:rPr>
              <w:t>4</w:t>
            </w:r>
          </w:p>
        </w:tc>
      </w:tr>
      <w:tr w:rsidR="00DA21D6" w:rsidRPr="001E120F" w14:paraId="5E4B0142" w14:textId="77777777" w:rsidTr="000B0ACB">
        <w:trPr>
          <w:jc w:val="center"/>
        </w:trPr>
        <w:tc>
          <w:tcPr>
            <w:tcW w:w="754" w:type="dxa"/>
          </w:tcPr>
          <w:p w14:paraId="79E5DA4B" w14:textId="77777777" w:rsidR="00DA21D6" w:rsidRPr="001E120F" w:rsidRDefault="00DA21D6" w:rsidP="000B0ACB">
            <w:pPr>
              <w:pStyle w:val="Sarakstarindkopa"/>
              <w:numPr>
                <w:ilvl w:val="0"/>
                <w:numId w:val="15"/>
              </w:numPr>
              <w:ind w:left="0" w:firstLine="0"/>
              <w:rPr>
                <w:rStyle w:val="t33"/>
                <w:rFonts w:ascii="Times New Roman" w:hAnsi="Times New Roman"/>
                <w:sz w:val="24"/>
                <w:szCs w:val="24"/>
              </w:rPr>
            </w:pPr>
          </w:p>
        </w:tc>
        <w:tc>
          <w:tcPr>
            <w:tcW w:w="7058" w:type="dxa"/>
          </w:tcPr>
          <w:p w14:paraId="01F46F4D" w14:textId="77777777" w:rsidR="00DA21D6" w:rsidRPr="001E120F" w:rsidRDefault="00DA21D6" w:rsidP="008C19F2">
            <w:pPr>
              <w:jc w:val="both"/>
              <w:rPr>
                <w:rFonts w:ascii="Times New Roman" w:eastAsia="Times New Roman" w:hAnsi="Times New Roman"/>
                <w:sz w:val="24"/>
                <w:szCs w:val="24"/>
              </w:rPr>
            </w:pPr>
            <w:r w:rsidRPr="001E120F">
              <w:rPr>
                <w:rStyle w:val="t33"/>
                <w:rFonts w:ascii="Times New Roman" w:hAnsi="Times New Roman"/>
                <w:sz w:val="24"/>
                <w:szCs w:val="24"/>
              </w:rPr>
              <w:t>Ministru kabineta 2010. gada 18. maija noteikumi Nr. 461</w:t>
            </w:r>
            <w:r w:rsidR="008C19F2">
              <w:rPr>
                <w:rFonts w:ascii="Times New Roman" w:hAnsi="Times New Roman"/>
                <w:sz w:val="24"/>
                <w:szCs w:val="24"/>
              </w:rPr>
              <w:t xml:space="preserve"> </w:t>
            </w:r>
            <w:r w:rsidRPr="001E120F">
              <w:rPr>
                <w:rFonts w:ascii="Times New Roman" w:hAnsi="Times New Roman"/>
                <w:sz w:val="24"/>
                <w:szCs w:val="24"/>
              </w:rPr>
              <w:t>"Noteikumi par Profesiju klasifikatoru, profesijai atbilstošiem pamatuzdevumiem un kvalifikācijas pamatprasībām un Profesiju klasifikatora lietošanas un aktualizēšanas kārtību"</w:t>
            </w:r>
          </w:p>
        </w:tc>
        <w:tc>
          <w:tcPr>
            <w:tcW w:w="1350" w:type="dxa"/>
          </w:tcPr>
          <w:p w14:paraId="195EA0C9" w14:textId="77777777" w:rsidR="00DA21D6" w:rsidRPr="001E120F" w:rsidRDefault="00DA21D6" w:rsidP="000B0ACB">
            <w:pPr>
              <w:jc w:val="center"/>
              <w:rPr>
                <w:rFonts w:ascii="Times New Roman" w:eastAsia="Times New Roman" w:hAnsi="Times New Roman"/>
                <w:sz w:val="24"/>
                <w:szCs w:val="24"/>
              </w:rPr>
            </w:pPr>
            <w:r w:rsidRPr="001E120F">
              <w:rPr>
                <w:rFonts w:ascii="Times New Roman" w:eastAsia="Times New Roman" w:hAnsi="Times New Roman"/>
                <w:sz w:val="24"/>
                <w:szCs w:val="24"/>
              </w:rPr>
              <w:t>3</w:t>
            </w:r>
          </w:p>
        </w:tc>
      </w:tr>
      <w:tr w:rsidR="00DA21D6" w:rsidRPr="001E120F" w14:paraId="48C22B45" w14:textId="77777777" w:rsidTr="000B0ACB">
        <w:trPr>
          <w:jc w:val="center"/>
        </w:trPr>
        <w:tc>
          <w:tcPr>
            <w:tcW w:w="754" w:type="dxa"/>
          </w:tcPr>
          <w:p w14:paraId="7E7C2155" w14:textId="77777777" w:rsidR="00DA21D6" w:rsidRPr="001E120F" w:rsidRDefault="00DA21D6" w:rsidP="000B0ACB">
            <w:pPr>
              <w:pStyle w:val="Sarakstarindkopa"/>
              <w:numPr>
                <w:ilvl w:val="0"/>
                <w:numId w:val="15"/>
              </w:numPr>
              <w:ind w:left="0" w:firstLine="0"/>
              <w:rPr>
                <w:rStyle w:val="t33"/>
                <w:rFonts w:ascii="Times New Roman" w:hAnsi="Times New Roman"/>
                <w:sz w:val="24"/>
                <w:szCs w:val="24"/>
              </w:rPr>
            </w:pPr>
          </w:p>
        </w:tc>
        <w:tc>
          <w:tcPr>
            <w:tcW w:w="7058" w:type="dxa"/>
          </w:tcPr>
          <w:p w14:paraId="7B17AA58" w14:textId="53B095D3" w:rsidR="00DA21D6" w:rsidRPr="001E120F" w:rsidRDefault="00DA21D6" w:rsidP="008C19F2">
            <w:pPr>
              <w:jc w:val="both"/>
              <w:rPr>
                <w:rFonts w:ascii="Times New Roman" w:eastAsia="Times New Roman" w:hAnsi="Times New Roman"/>
                <w:sz w:val="24"/>
                <w:szCs w:val="24"/>
              </w:rPr>
            </w:pPr>
            <w:r w:rsidRPr="001E120F">
              <w:rPr>
                <w:rStyle w:val="t33"/>
                <w:rFonts w:ascii="Times New Roman" w:hAnsi="Times New Roman"/>
                <w:sz w:val="24"/>
                <w:szCs w:val="24"/>
              </w:rPr>
              <w:t xml:space="preserve">Ministru kabineta </w:t>
            </w:r>
            <w:r w:rsidR="008C19F2">
              <w:rPr>
                <w:rStyle w:val="t33"/>
                <w:rFonts w:ascii="Times New Roman" w:hAnsi="Times New Roman"/>
                <w:sz w:val="24"/>
                <w:szCs w:val="24"/>
              </w:rPr>
              <w:t xml:space="preserve">2012. gada 10. jūlija </w:t>
            </w:r>
            <w:r w:rsidRPr="001E120F">
              <w:rPr>
                <w:rStyle w:val="t33"/>
                <w:rFonts w:ascii="Times New Roman" w:hAnsi="Times New Roman"/>
                <w:sz w:val="24"/>
                <w:szCs w:val="24"/>
              </w:rPr>
              <w:t>noteikumi Nr. 493</w:t>
            </w:r>
            <w:r w:rsidRPr="001E120F">
              <w:rPr>
                <w:rFonts w:ascii="Times New Roman" w:hAnsi="Times New Roman"/>
                <w:sz w:val="24"/>
                <w:szCs w:val="24"/>
              </w:rPr>
              <w:t xml:space="preserve"> </w:t>
            </w:r>
            <w:r w:rsidRPr="00A1022A">
              <w:rPr>
                <w:rFonts w:ascii="Times New Roman" w:hAnsi="Times New Roman"/>
                <w:sz w:val="24"/>
                <w:szCs w:val="24"/>
              </w:rPr>
              <w:t>"</w:t>
            </w:r>
            <w:r w:rsidR="001F1CF6" w:rsidRPr="00A1022A">
              <w:rPr>
                <w:rFonts w:ascii="Times New Roman" w:hAnsi="Times New Roman"/>
                <w:bCs/>
                <w:sz w:val="24"/>
                <w:szCs w:val="24"/>
              </w:rPr>
              <w:t>Valsts augu aizsardzības dienesta maksas pakalpojumu cenrādis</w:t>
            </w:r>
            <w:r w:rsidRPr="00A1022A">
              <w:rPr>
                <w:rFonts w:ascii="Times New Roman" w:hAnsi="Times New Roman"/>
                <w:sz w:val="24"/>
                <w:szCs w:val="24"/>
              </w:rPr>
              <w:t>"</w:t>
            </w:r>
          </w:p>
        </w:tc>
        <w:tc>
          <w:tcPr>
            <w:tcW w:w="1350" w:type="dxa"/>
          </w:tcPr>
          <w:p w14:paraId="55EEE488" w14:textId="77777777" w:rsidR="00DA21D6" w:rsidRPr="001E120F" w:rsidRDefault="00DA21D6" w:rsidP="000B0ACB">
            <w:pPr>
              <w:jc w:val="center"/>
              <w:rPr>
                <w:rFonts w:ascii="Times New Roman" w:eastAsia="Times New Roman" w:hAnsi="Times New Roman"/>
                <w:sz w:val="24"/>
                <w:szCs w:val="24"/>
              </w:rPr>
            </w:pPr>
            <w:r w:rsidRPr="001E120F">
              <w:rPr>
                <w:rFonts w:ascii="Times New Roman" w:eastAsia="Times New Roman" w:hAnsi="Times New Roman"/>
                <w:sz w:val="24"/>
                <w:szCs w:val="24"/>
              </w:rPr>
              <w:t>3</w:t>
            </w:r>
          </w:p>
        </w:tc>
      </w:tr>
      <w:tr w:rsidR="00DA21D6" w:rsidRPr="001E120F" w14:paraId="393FBE49" w14:textId="77777777" w:rsidTr="000B0ACB">
        <w:trPr>
          <w:jc w:val="center"/>
        </w:trPr>
        <w:tc>
          <w:tcPr>
            <w:tcW w:w="754" w:type="dxa"/>
          </w:tcPr>
          <w:p w14:paraId="5C02C530" w14:textId="77777777" w:rsidR="00DA21D6" w:rsidRPr="001E120F" w:rsidRDefault="00DA21D6" w:rsidP="000B0ACB">
            <w:pPr>
              <w:pStyle w:val="Sarakstarindkopa"/>
              <w:numPr>
                <w:ilvl w:val="0"/>
                <w:numId w:val="15"/>
              </w:numPr>
              <w:ind w:left="0" w:firstLine="0"/>
              <w:rPr>
                <w:rFonts w:ascii="Times New Roman" w:hAnsi="Times New Roman"/>
                <w:sz w:val="24"/>
                <w:szCs w:val="24"/>
              </w:rPr>
            </w:pPr>
          </w:p>
        </w:tc>
        <w:tc>
          <w:tcPr>
            <w:tcW w:w="7058" w:type="dxa"/>
          </w:tcPr>
          <w:p w14:paraId="7153BB72" w14:textId="77777777" w:rsidR="00DA21D6" w:rsidRPr="001E120F" w:rsidRDefault="00DA21D6" w:rsidP="008C19F2">
            <w:pPr>
              <w:jc w:val="both"/>
              <w:rPr>
                <w:rFonts w:ascii="Times New Roman" w:eastAsia="Times New Roman" w:hAnsi="Times New Roman"/>
                <w:sz w:val="24"/>
                <w:szCs w:val="24"/>
              </w:rPr>
            </w:pPr>
            <w:r w:rsidRPr="001E120F">
              <w:rPr>
                <w:rFonts w:ascii="Times New Roman" w:hAnsi="Times New Roman"/>
                <w:sz w:val="24"/>
                <w:szCs w:val="24"/>
              </w:rPr>
              <w:t>Ministru kabineta 2014. gada 23. decembra noteikumi Nr. 836 "Darbības programmas "Izaugsme un nodarbinātība" 7.1.1.</w:t>
            </w:r>
            <w:r w:rsidR="008C19F2">
              <w:rPr>
                <w:rFonts w:ascii="Times New Roman" w:hAnsi="Times New Roman"/>
                <w:sz w:val="24"/>
                <w:szCs w:val="24"/>
              </w:rPr>
              <w:t> </w:t>
            </w:r>
            <w:r w:rsidRPr="001E120F">
              <w:rPr>
                <w:rFonts w:ascii="Times New Roman" w:hAnsi="Times New Roman"/>
                <w:sz w:val="24"/>
                <w:szCs w:val="24"/>
              </w:rPr>
              <w:t>specifiskā atbalsta mērķa "Paaugstināt bezdarbnieku kvalifikāciju un prasmes atbilstoši darba tirgus pieprasījumam" īstenošanas noteikumi"</w:t>
            </w:r>
          </w:p>
        </w:tc>
        <w:tc>
          <w:tcPr>
            <w:tcW w:w="1350" w:type="dxa"/>
          </w:tcPr>
          <w:p w14:paraId="344AEBAB" w14:textId="77777777" w:rsidR="00DA21D6" w:rsidRPr="001E120F" w:rsidRDefault="00DA21D6" w:rsidP="000B0ACB">
            <w:pPr>
              <w:jc w:val="center"/>
              <w:rPr>
                <w:rFonts w:ascii="Times New Roman" w:eastAsia="Times New Roman" w:hAnsi="Times New Roman"/>
                <w:sz w:val="24"/>
                <w:szCs w:val="24"/>
              </w:rPr>
            </w:pPr>
            <w:r w:rsidRPr="001E120F">
              <w:rPr>
                <w:rFonts w:ascii="Times New Roman" w:eastAsia="Times New Roman" w:hAnsi="Times New Roman"/>
                <w:sz w:val="24"/>
                <w:szCs w:val="24"/>
              </w:rPr>
              <w:t>3</w:t>
            </w:r>
          </w:p>
        </w:tc>
      </w:tr>
      <w:tr w:rsidR="00DA21D6" w:rsidRPr="001E120F" w14:paraId="7FD3EA2B" w14:textId="77777777" w:rsidTr="000B0ACB">
        <w:trPr>
          <w:jc w:val="center"/>
        </w:trPr>
        <w:tc>
          <w:tcPr>
            <w:tcW w:w="754" w:type="dxa"/>
          </w:tcPr>
          <w:p w14:paraId="5D73D514" w14:textId="77777777" w:rsidR="00DA21D6" w:rsidRPr="001E120F" w:rsidRDefault="00DA21D6" w:rsidP="000B0ACB">
            <w:pPr>
              <w:pStyle w:val="Sarakstarindkopa"/>
              <w:numPr>
                <w:ilvl w:val="0"/>
                <w:numId w:val="15"/>
              </w:numPr>
              <w:ind w:left="0" w:firstLine="0"/>
              <w:rPr>
                <w:rStyle w:val="t33"/>
                <w:rFonts w:ascii="Times New Roman" w:hAnsi="Times New Roman"/>
                <w:sz w:val="24"/>
                <w:szCs w:val="24"/>
              </w:rPr>
            </w:pPr>
          </w:p>
        </w:tc>
        <w:tc>
          <w:tcPr>
            <w:tcW w:w="7058" w:type="dxa"/>
          </w:tcPr>
          <w:p w14:paraId="3FC242F2" w14:textId="054DD333" w:rsidR="00DA21D6" w:rsidRPr="001E120F" w:rsidRDefault="00DA21D6" w:rsidP="001F1CF6">
            <w:pPr>
              <w:jc w:val="both"/>
              <w:rPr>
                <w:rFonts w:ascii="Times New Roman" w:eastAsia="Times New Roman" w:hAnsi="Times New Roman"/>
                <w:sz w:val="24"/>
                <w:szCs w:val="24"/>
              </w:rPr>
            </w:pPr>
            <w:r w:rsidRPr="001E120F">
              <w:rPr>
                <w:rStyle w:val="t33"/>
                <w:rFonts w:ascii="Times New Roman" w:hAnsi="Times New Roman"/>
                <w:sz w:val="24"/>
                <w:szCs w:val="24"/>
              </w:rPr>
              <w:t xml:space="preserve">Ministru kabineta </w:t>
            </w:r>
            <w:r w:rsidR="001F1CF6">
              <w:rPr>
                <w:rStyle w:val="t33"/>
                <w:rFonts w:ascii="Times New Roman" w:hAnsi="Times New Roman"/>
                <w:sz w:val="24"/>
                <w:szCs w:val="24"/>
              </w:rPr>
              <w:t>2005. </w:t>
            </w:r>
            <w:r w:rsidRPr="001E120F">
              <w:rPr>
                <w:rStyle w:val="t33"/>
                <w:rFonts w:ascii="Times New Roman" w:hAnsi="Times New Roman"/>
                <w:sz w:val="24"/>
                <w:szCs w:val="24"/>
              </w:rPr>
              <w:t>gada 27. decembra noteikumi Nr. 1000</w:t>
            </w:r>
            <w:r w:rsidRPr="001E120F">
              <w:rPr>
                <w:rFonts w:ascii="Times New Roman" w:hAnsi="Times New Roman"/>
                <w:sz w:val="24"/>
                <w:szCs w:val="24"/>
              </w:rPr>
              <w:t xml:space="preserve"> "Noteikumi par doktora zinātniskā grāda piešķiršanas (promocijas) tiesību deleģēšanu augstskolām"</w:t>
            </w:r>
          </w:p>
        </w:tc>
        <w:tc>
          <w:tcPr>
            <w:tcW w:w="1350" w:type="dxa"/>
          </w:tcPr>
          <w:p w14:paraId="1A8F2039" w14:textId="77777777" w:rsidR="00DA21D6" w:rsidRPr="001E120F" w:rsidRDefault="00DA21D6" w:rsidP="000B0ACB">
            <w:pPr>
              <w:jc w:val="center"/>
              <w:rPr>
                <w:rFonts w:ascii="Times New Roman" w:eastAsia="Times New Roman" w:hAnsi="Times New Roman"/>
                <w:sz w:val="24"/>
                <w:szCs w:val="24"/>
              </w:rPr>
            </w:pPr>
            <w:r w:rsidRPr="001E120F">
              <w:rPr>
                <w:rFonts w:ascii="Times New Roman" w:eastAsia="Times New Roman" w:hAnsi="Times New Roman"/>
                <w:sz w:val="24"/>
                <w:szCs w:val="24"/>
              </w:rPr>
              <w:t>3</w:t>
            </w:r>
          </w:p>
        </w:tc>
      </w:tr>
      <w:tr w:rsidR="00DA21D6" w:rsidRPr="001E120F" w14:paraId="0127EAC4" w14:textId="77777777" w:rsidTr="000B0ACB">
        <w:trPr>
          <w:jc w:val="center"/>
        </w:trPr>
        <w:tc>
          <w:tcPr>
            <w:tcW w:w="754" w:type="dxa"/>
          </w:tcPr>
          <w:p w14:paraId="7FCB6E0D" w14:textId="77777777" w:rsidR="00DA21D6" w:rsidRPr="001E120F" w:rsidRDefault="00DA21D6" w:rsidP="000B0ACB">
            <w:pPr>
              <w:pStyle w:val="Sarakstarindkopa"/>
              <w:numPr>
                <w:ilvl w:val="0"/>
                <w:numId w:val="15"/>
              </w:numPr>
              <w:ind w:left="0" w:firstLine="0"/>
              <w:rPr>
                <w:rFonts w:ascii="Times New Roman" w:hAnsi="Times New Roman"/>
                <w:bCs/>
                <w:color w:val="414142"/>
                <w:sz w:val="24"/>
                <w:szCs w:val="24"/>
              </w:rPr>
            </w:pPr>
          </w:p>
        </w:tc>
        <w:tc>
          <w:tcPr>
            <w:tcW w:w="7058" w:type="dxa"/>
          </w:tcPr>
          <w:p w14:paraId="3A49E16F" w14:textId="77777777" w:rsidR="00DA21D6" w:rsidRPr="001E120F" w:rsidRDefault="00DA21D6" w:rsidP="008C19F2">
            <w:pPr>
              <w:jc w:val="both"/>
              <w:rPr>
                <w:rFonts w:ascii="Times New Roman" w:eastAsia="Times New Roman" w:hAnsi="Times New Roman"/>
                <w:sz w:val="24"/>
                <w:szCs w:val="24"/>
              </w:rPr>
            </w:pPr>
            <w:r w:rsidRPr="001E120F">
              <w:rPr>
                <w:rFonts w:ascii="Times New Roman" w:hAnsi="Times New Roman"/>
                <w:bCs/>
                <w:sz w:val="24"/>
                <w:szCs w:val="24"/>
              </w:rPr>
              <w:t xml:space="preserve">Ministru kabineta </w:t>
            </w:r>
            <w:r w:rsidR="008C19F2">
              <w:rPr>
                <w:rFonts w:ascii="Times New Roman" w:hAnsi="Times New Roman"/>
                <w:sz w:val="24"/>
                <w:szCs w:val="24"/>
              </w:rPr>
              <w:t>2016. gada 5. </w:t>
            </w:r>
            <w:r w:rsidRPr="001E120F">
              <w:rPr>
                <w:rFonts w:ascii="Times New Roman" w:hAnsi="Times New Roman"/>
                <w:sz w:val="24"/>
                <w:szCs w:val="24"/>
              </w:rPr>
              <w:t>jūlija noteikumi Nr. 442 "</w:t>
            </w:r>
            <w:r w:rsidRPr="001E120F">
              <w:rPr>
                <w:rFonts w:ascii="Times New Roman" w:hAnsi="Times New Roman"/>
                <w:bCs/>
                <w:sz w:val="24"/>
                <w:szCs w:val="24"/>
              </w:rPr>
              <w:t>Noteikumi par akcīzes preču Eiropas Savienības kopējā muitas tarifa (TARIC) nacionālajiem papildkodiem un to piemērošanas kārtību"</w:t>
            </w:r>
          </w:p>
        </w:tc>
        <w:tc>
          <w:tcPr>
            <w:tcW w:w="1350" w:type="dxa"/>
          </w:tcPr>
          <w:p w14:paraId="3F5A2AC7" w14:textId="77777777" w:rsidR="00DA21D6" w:rsidRPr="001E120F" w:rsidRDefault="00DA21D6" w:rsidP="000B0ACB">
            <w:pPr>
              <w:jc w:val="center"/>
              <w:rPr>
                <w:rFonts w:ascii="Times New Roman" w:eastAsia="Times New Roman" w:hAnsi="Times New Roman"/>
                <w:sz w:val="24"/>
                <w:szCs w:val="24"/>
              </w:rPr>
            </w:pPr>
            <w:r w:rsidRPr="001E120F">
              <w:rPr>
                <w:rFonts w:ascii="Times New Roman" w:eastAsia="Times New Roman" w:hAnsi="Times New Roman"/>
                <w:sz w:val="24"/>
                <w:szCs w:val="24"/>
              </w:rPr>
              <w:t>3</w:t>
            </w:r>
          </w:p>
        </w:tc>
      </w:tr>
      <w:tr w:rsidR="00DA21D6" w:rsidRPr="001E120F" w14:paraId="7F7236EE" w14:textId="77777777" w:rsidTr="000B0ACB">
        <w:trPr>
          <w:jc w:val="center"/>
        </w:trPr>
        <w:tc>
          <w:tcPr>
            <w:tcW w:w="754" w:type="dxa"/>
          </w:tcPr>
          <w:p w14:paraId="736605D7" w14:textId="77777777" w:rsidR="00DA21D6" w:rsidRPr="001E120F" w:rsidRDefault="00DA21D6" w:rsidP="000B0ACB">
            <w:pPr>
              <w:pStyle w:val="Sarakstarindkopa"/>
              <w:numPr>
                <w:ilvl w:val="0"/>
                <w:numId w:val="15"/>
              </w:numPr>
              <w:ind w:left="0" w:firstLine="0"/>
              <w:rPr>
                <w:rFonts w:ascii="Times New Roman" w:hAnsi="Times New Roman"/>
                <w:sz w:val="24"/>
                <w:szCs w:val="24"/>
              </w:rPr>
            </w:pPr>
          </w:p>
        </w:tc>
        <w:tc>
          <w:tcPr>
            <w:tcW w:w="7058" w:type="dxa"/>
          </w:tcPr>
          <w:p w14:paraId="2BFB027E" w14:textId="77777777" w:rsidR="00DA21D6" w:rsidRPr="001E120F" w:rsidRDefault="00DA21D6" w:rsidP="008C19F2">
            <w:pPr>
              <w:jc w:val="both"/>
              <w:rPr>
                <w:rFonts w:ascii="Times New Roman" w:eastAsia="Times New Roman" w:hAnsi="Times New Roman"/>
                <w:sz w:val="24"/>
                <w:szCs w:val="24"/>
              </w:rPr>
            </w:pPr>
            <w:r w:rsidRPr="001E120F">
              <w:rPr>
                <w:rFonts w:ascii="Times New Roman" w:hAnsi="Times New Roman"/>
                <w:sz w:val="24"/>
                <w:szCs w:val="24"/>
              </w:rPr>
              <w:t>Ministru kabineta 2013. gada 17. decembra noteikumi Nr. 1529 "Veselības aprūpes organizēšanas un finansēšanas kārtība"</w:t>
            </w:r>
          </w:p>
        </w:tc>
        <w:tc>
          <w:tcPr>
            <w:tcW w:w="1350" w:type="dxa"/>
          </w:tcPr>
          <w:p w14:paraId="579B64AD" w14:textId="77777777" w:rsidR="00DA21D6" w:rsidRPr="001E120F" w:rsidRDefault="00DA21D6" w:rsidP="000B0ACB">
            <w:pPr>
              <w:jc w:val="center"/>
              <w:rPr>
                <w:rFonts w:ascii="Times New Roman" w:eastAsia="Times New Roman" w:hAnsi="Times New Roman"/>
                <w:sz w:val="24"/>
                <w:szCs w:val="24"/>
              </w:rPr>
            </w:pPr>
            <w:r w:rsidRPr="001E120F">
              <w:rPr>
                <w:rFonts w:ascii="Times New Roman" w:eastAsia="Times New Roman" w:hAnsi="Times New Roman"/>
                <w:sz w:val="24"/>
                <w:szCs w:val="24"/>
              </w:rPr>
              <w:t>3</w:t>
            </w:r>
          </w:p>
        </w:tc>
      </w:tr>
      <w:tr w:rsidR="00DA21D6" w:rsidRPr="001E120F" w14:paraId="745C7C62" w14:textId="77777777" w:rsidTr="000B0ACB">
        <w:trPr>
          <w:jc w:val="center"/>
        </w:trPr>
        <w:tc>
          <w:tcPr>
            <w:tcW w:w="754" w:type="dxa"/>
          </w:tcPr>
          <w:p w14:paraId="5BB252DA" w14:textId="77777777" w:rsidR="00DA21D6" w:rsidRPr="001E120F" w:rsidRDefault="00DA21D6" w:rsidP="000B0ACB">
            <w:pPr>
              <w:pStyle w:val="Sarakstarindkopa"/>
              <w:numPr>
                <w:ilvl w:val="0"/>
                <w:numId w:val="15"/>
              </w:numPr>
              <w:ind w:left="0" w:firstLine="0"/>
              <w:rPr>
                <w:rFonts w:ascii="Times New Roman" w:hAnsi="Times New Roman"/>
                <w:sz w:val="24"/>
                <w:szCs w:val="24"/>
              </w:rPr>
            </w:pPr>
          </w:p>
        </w:tc>
        <w:tc>
          <w:tcPr>
            <w:tcW w:w="7058" w:type="dxa"/>
          </w:tcPr>
          <w:p w14:paraId="632161EA" w14:textId="15AC00F4" w:rsidR="00DA21D6" w:rsidRPr="001E120F" w:rsidRDefault="00DA21D6" w:rsidP="008C19F2">
            <w:pPr>
              <w:jc w:val="both"/>
              <w:rPr>
                <w:rFonts w:ascii="Times New Roman" w:eastAsia="Times New Roman" w:hAnsi="Times New Roman"/>
                <w:sz w:val="24"/>
                <w:szCs w:val="24"/>
              </w:rPr>
            </w:pPr>
            <w:r w:rsidRPr="001E120F">
              <w:rPr>
                <w:rFonts w:ascii="Times New Roman" w:hAnsi="Times New Roman"/>
                <w:sz w:val="24"/>
                <w:szCs w:val="24"/>
              </w:rPr>
              <w:t>Ministru kabineta 2005. gada 27. decembra noteikumi Nr. 1032</w:t>
            </w:r>
            <w:r w:rsidR="00B736A6">
              <w:rPr>
                <w:rFonts w:ascii="Times New Roman" w:hAnsi="Times New Roman"/>
                <w:sz w:val="24"/>
                <w:szCs w:val="24"/>
              </w:rPr>
              <w:t xml:space="preserve"> </w:t>
            </w:r>
            <w:r w:rsidRPr="001E120F">
              <w:rPr>
                <w:rFonts w:ascii="Times New Roman" w:hAnsi="Times New Roman"/>
                <w:sz w:val="24"/>
                <w:szCs w:val="24"/>
              </w:rPr>
              <w:t>"Noteikumi par budžetu ieņēmumu klasifikāciju"</w:t>
            </w:r>
          </w:p>
        </w:tc>
        <w:tc>
          <w:tcPr>
            <w:tcW w:w="1350" w:type="dxa"/>
          </w:tcPr>
          <w:p w14:paraId="12B63D5B" w14:textId="77777777" w:rsidR="00DA21D6" w:rsidRPr="001E120F" w:rsidRDefault="00DA21D6" w:rsidP="000B0ACB">
            <w:pPr>
              <w:jc w:val="center"/>
              <w:rPr>
                <w:rFonts w:ascii="Times New Roman" w:eastAsia="Times New Roman" w:hAnsi="Times New Roman"/>
                <w:sz w:val="24"/>
                <w:szCs w:val="24"/>
              </w:rPr>
            </w:pPr>
            <w:r w:rsidRPr="001E120F">
              <w:rPr>
                <w:rFonts w:ascii="Times New Roman" w:eastAsia="Times New Roman" w:hAnsi="Times New Roman"/>
                <w:sz w:val="24"/>
                <w:szCs w:val="24"/>
              </w:rPr>
              <w:t>3</w:t>
            </w:r>
          </w:p>
        </w:tc>
      </w:tr>
      <w:tr w:rsidR="00DA21D6" w:rsidRPr="001E120F" w14:paraId="4E65370C" w14:textId="77777777" w:rsidTr="000B0ACB">
        <w:trPr>
          <w:jc w:val="center"/>
        </w:trPr>
        <w:tc>
          <w:tcPr>
            <w:tcW w:w="754" w:type="dxa"/>
          </w:tcPr>
          <w:p w14:paraId="1B1CC1E0" w14:textId="77777777" w:rsidR="00DA21D6" w:rsidRPr="001E120F" w:rsidRDefault="00DA21D6" w:rsidP="000B0ACB">
            <w:pPr>
              <w:pStyle w:val="Sarakstarindkopa"/>
              <w:numPr>
                <w:ilvl w:val="0"/>
                <w:numId w:val="15"/>
              </w:numPr>
              <w:ind w:left="0" w:firstLine="0"/>
              <w:rPr>
                <w:rFonts w:ascii="Times New Roman" w:hAnsi="Times New Roman"/>
                <w:sz w:val="24"/>
                <w:szCs w:val="24"/>
              </w:rPr>
            </w:pPr>
          </w:p>
        </w:tc>
        <w:tc>
          <w:tcPr>
            <w:tcW w:w="7058" w:type="dxa"/>
          </w:tcPr>
          <w:p w14:paraId="39467508" w14:textId="77777777" w:rsidR="00DA21D6" w:rsidRPr="001E120F" w:rsidRDefault="00DA21D6" w:rsidP="008C19F2">
            <w:pPr>
              <w:jc w:val="both"/>
              <w:rPr>
                <w:rFonts w:ascii="Times New Roman" w:eastAsia="Times New Roman" w:hAnsi="Times New Roman"/>
                <w:sz w:val="24"/>
                <w:szCs w:val="24"/>
              </w:rPr>
            </w:pPr>
            <w:r w:rsidRPr="001E120F">
              <w:rPr>
                <w:rFonts w:ascii="Times New Roman" w:hAnsi="Times New Roman"/>
                <w:sz w:val="24"/>
                <w:szCs w:val="24"/>
              </w:rPr>
              <w:t>Ministru kabineta 2014. gada 4. februāra noteikumi Nr. 73 "Valsts atbalsta piešķiršanas kārtība vaislas lauksaimniecības dzīvnieku ierakstīšanai ciltsgrāmatā, kā arī to ģenētiskās kvalitātes noteikšanai un produktivitātes datu izvērtēšanai"</w:t>
            </w:r>
          </w:p>
        </w:tc>
        <w:tc>
          <w:tcPr>
            <w:tcW w:w="1350" w:type="dxa"/>
          </w:tcPr>
          <w:p w14:paraId="5F0498C2" w14:textId="77777777" w:rsidR="00DA21D6" w:rsidRPr="001E120F" w:rsidRDefault="00DA21D6" w:rsidP="000B0ACB">
            <w:pPr>
              <w:jc w:val="center"/>
              <w:rPr>
                <w:rFonts w:ascii="Times New Roman" w:eastAsia="Times New Roman" w:hAnsi="Times New Roman"/>
                <w:sz w:val="24"/>
                <w:szCs w:val="24"/>
              </w:rPr>
            </w:pPr>
            <w:r w:rsidRPr="001E120F">
              <w:rPr>
                <w:rFonts w:ascii="Times New Roman" w:eastAsia="Times New Roman" w:hAnsi="Times New Roman"/>
                <w:sz w:val="24"/>
                <w:szCs w:val="24"/>
              </w:rPr>
              <w:t>3</w:t>
            </w:r>
          </w:p>
        </w:tc>
      </w:tr>
    </w:tbl>
    <w:p w14:paraId="1BFDA8C5" w14:textId="77777777" w:rsidR="00DA21D6" w:rsidRPr="001E120F" w:rsidRDefault="00DA21D6" w:rsidP="00DA21D6">
      <w:pPr>
        <w:spacing w:after="0" w:line="240" w:lineRule="auto"/>
        <w:ind w:firstLine="709"/>
        <w:jc w:val="both"/>
        <w:rPr>
          <w:rFonts w:ascii="Times New Roman" w:hAnsi="Times New Roman" w:cs="Times New Roman"/>
          <w:color w:val="222222"/>
          <w:sz w:val="24"/>
          <w:szCs w:val="24"/>
        </w:rPr>
      </w:pPr>
    </w:p>
    <w:p w14:paraId="6D404623" w14:textId="77777777" w:rsidR="00DA21D6" w:rsidRPr="001E120F" w:rsidRDefault="0054715C" w:rsidP="006C4E1C">
      <w:pPr>
        <w:spacing w:after="0" w:line="240" w:lineRule="auto"/>
        <w:ind w:firstLine="709"/>
        <w:jc w:val="both"/>
        <w:rPr>
          <w:rFonts w:ascii="Times New Roman" w:hAnsi="Times New Roman" w:cs="Times New Roman"/>
          <w:sz w:val="24"/>
          <w:szCs w:val="24"/>
        </w:rPr>
      </w:pPr>
      <w:r w:rsidRPr="001E120F">
        <w:rPr>
          <w:rFonts w:ascii="Times New Roman" w:eastAsia="Times New Roman" w:hAnsi="Times New Roman" w:cs="Times New Roman"/>
          <w:sz w:val="24"/>
          <w:szCs w:val="24"/>
          <w:lang w:eastAsia="lv-LV"/>
        </w:rPr>
        <w:t>L</w:t>
      </w:r>
      <w:r w:rsidR="00DA21D6" w:rsidRPr="001E120F">
        <w:rPr>
          <w:rFonts w:ascii="Times New Roman" w:eastAsia="Times New Roman" w:hAnsi="Times New Roman" w:cs="Times New Roman"/>
          <w:sz w:val="24"/>
          <w:szCs w:val="24"/>
          <w:lang w:eastAsia="lv-LV"/>
        </w:rPr>
        <w:t xml:space="preserve">ikumdevēja kompetencē esošos jautājumus nav iespējams nodot ministriem. </w:t>
      </w:r>
      <w:r w:rsidRPr="001E120F">
        <w:rPr>
          <w:rFonts w:ascii="Times New Roman" w:eastAsia="Times New Roman" w:hAnsi="Times New Roman" w:cs="Times New Roman"/>
          <w:sz w:val="24"/>
          <w:szCs w:val="24"/>
          <w:lang w:eastAsia="lv-LV"/>
        </w:rPr>
        <w:t xml:space="preserve">Savukārt </w:t>
      </w:r>
      <w:r w:rsidR="00CC131A" w:rsidRPr="001E120F">
        <w:rPr>
          <w:rFonts w:ascii="Times New Roman" w:eastAsia="Times New Roman" w:hAnsi="Times New Roman" w:cs="Times New Roman"/>
          <w:sz w:val="24"/>
          <w:szCs w:val="24"/>
          <w:lang w:eastAsia="lv-LV"/>
        </w:rPr>
        <w:t>statistika par Ministru kabineta noteikum</w:t>
      </w:r>
      <w:r w:rsidR="004F0736" w:rsidRPr="001E120F">
        <w:rPr>
          <w:rFonts w:ascii="Times New Roman" w:eastAsia="Times New Roman" w:hAnsi="Times New Roman" w:cs="Times New Roman"/>
          <w:sz w:val="24"/>
          <w:szCs w:val="24"/>
          <w:lang w:eastAsia="lv-LV"/>
        </w:rPr>
        <w:t>u grozījumiem</w:t>
      </w:r>
      <w:r w:rsidR="00CC131A" w:rsidRPr="001E120F">
        <w:rPr>
          <w:rFonts w:ascii="Times New Roman" w:eastAsia="Times New Roman" w:hAnsi="Times New Roman" w:cs="Times New Roman"/>
          <w:sz w:val="24"/>
          <w:szCs w:val="24"/>
          <w:lang w:eastAsia="lv-LV"/>
        </w:rPr>
        <w:t xml:space="preserve"> liecina</w:t>
      </w:r>
      <w:r w:rsidR="00187AD6" w:rsidRPr="001E120F">
        <w:rPr>
          <w:rFonts w:ascii="Times New Roman" w:eastAsia="Times New Roman" w:hAnsi="Times New Roman" w:cs="Times New Roman"/>
          <w:sz w:val="24"/>
          <w:szCs w:val="24"/>
          <w:lang w:eastAsia="lv-LV"/>
        </w:rPr>
        <w:t xml:space="preserve"> par to, ka </w:t>
      </w:r>
      <w:r w:rsidR="00DA21D6" w:rsidRPr="001E120F">
        <w:rPr>
          <w:rFonts w:ascii="Times New Roman" w:hAnsi="Times New Roman" w:cs="Times New Roman"/>
          <w:sz w:val="24"/>
          <w:szCs w:val="24"/>
        </w:rPr>
        <w:t>nepieciešamība grozīt vairākas reizes gadā Ministru kabineta noteikumus rodas arī tād</w:t>
      </w:r>
      <w:r w:rsidR="006C4E1C" w:rsidRPr="001E120F">
        <w:rPr>
          <w:rFonts w:ascii="Times New Roman" w:hAnsi="Times New Roman" w:cs="Times New Roman"/>
          <w:sz w:val="24"/>
          <w:szCs w:val="24"/>
        </w:rPr>
        <w:t>os jautājumos</w:t>
      </w:r>
      <w:r w:rsidR="00DA21D6" w:rsidRPr="001E120F">
        <w:rPr>
          <w:rFonts w:ascii="Times New Roman" w:hAnsi="Times New Roman" w:cs="Times New Roman"/>
          <w:sz w:val="24"/>
          <w:szCs w:val="24"/>
        </w:rPr>
        <w:t>, kur</w:t>
      </w:r>
      <w:r w:rsidR="006C4E1C" w:rsidRPr="001E120F">
        <w:rPr>
          <w:rFonts w:ascii="Times New Roman" w:hAnsi="Times New Roman" w:cs="Times New Roman"/>
          <w:sz w:val="24"/>
          <w:szCs w:val="24"/>
        </w:rPr>
        <w:t>i</w:t>
      </w:r>
      <w:r w:rsidR="00DA21D6" w:rsidRPr="001E120F">
        <w:rPr>
          <w:rFonts w:ascii="Times New Roman" w:hAnsi="Times New Roman" w:cs="Times New Roman"/>
          <w:sz w:val="24"/>
          <w:szCs w:val="24"/>
        </w:rPr>
        <w:t xml:space="preserve"> skar vairāku ministriju kompetenci</w:t>
      </w:r>
      <w:r w:rsidR="00187AD6" w:rsidRPr="001E120F">
        <w:rPr>
          <w:rStyle w:val="Vresatsauce"/>
          <w:rFonts w:ascii="Times New Roman" w:hAnsi="Times New Roman" w:cs="Times New Roman"/>
          <w:sz w:val="24"/>
          <w:szCs w:val="24"/>
        </w:rPr>
        <w:footnoteReference w:id="10"/>
      </w:r>
      <w:r w:rsidR="00F75692" w:rsidRPr="001E120F">
        <w:rPr>
          <w:rFonts w:ascii="Times New Roman" w:hAnsi="Times New Roman" w:cs="Times New Roman"/>
          <w:sz w:val="24"/>
          <w:szCs w:val="24"/>
        </w:rPr>
        <w:t xml:space="preserve"> un tādējādi nav nododami atsevišķa ministra kompetencē</w:t>
      </w:r>
      <w:r w:rsidR="00B80A53" w:rsidRPr="001E120F">
        <w:rPr>
          <w:rFonts w:ascii="Times New Roman" w:hAnsi="Times New Roman" w:cs="Times New Roman"/>
          <w:sz w:val="24"/>
          <w:szCs w:val="24"/>
        </w:rPr>
        <w:t>.</w:t>
      </w:r>
      <w:r w:rsidR="00F75692" w:rsidRPr="001E120F">
        <w:rPr>
          <w:rFonts w:ascii="Times New Roman" w:hAnsi="Times New Roman" w:cs="Times New Roman"/>
          <w:sz w:val="24"/>
          <w:szCs w:val="24"/>
        </w:rPr>
        <w:t xml:space="preserve"> Tād</w:t>
      </w:r>
      <w:r w:rsidR="006C4E1C" w:rsidRPr="001E120F">
        <w:rPr>
          <w:rFonts w:ascii="Times New Roman" w:hAnsi="Times New Roman" w:cs="Times New Roman"/>
          <w:sz w:val="24"/>
          <w:szCs w:val="24"/>
        </w:rPr>
        <w:t>ēļ</w:t>
      </w:r>
      <w:r w:rsidR="00F75692" w:rsidRPr="001E120F">
        <w:rPr>
          <w:rFonts w:ascii="Times New Roman" w:hAnsi="Times New Roman" w:cs="Times New Roman"/>
          <w:sz w:val="24"/>
          <w:szCs w:val="24"/>
        </w:rPr>
        <w:t>, i</w:t>
      </w:r>
      <w:r w:rsidR="00DA21D6" w:rsidRPr="001E120F">
        <w:rPr>
          <w:rFonts w:ascii="Times New Roman" w:eastAsia="Times New Roman" w:hAnsi="Times New Roman" w:cs="Times New Roman"/>
          <w:color w:val="000000" w:themeColor="text1"/>
          <w:sz w:val="24"/>
          <w:szCs w:val="24"/>
          <w:lang w:eastAsia="lv-LV"/>
        </w:rPr>
        <w:t>eviešot ministra noteikumu institūtu</w:t>
      </w:r>
      <w:r w:rsidR="00F75692" w:rsidRPr="001E120F">
        <w:rPr>
          <w:rFonts w:ascii="Times New Roman" w:eastAsia="Times New Roman" w:hAnsi="Times New Roman" w:cs="Times New Roman"/>
          <w:color w:val="000000" w:themeColor="text1"/>
          <w:sz w:val="24"/>
          <w:szCs w:val="24"/>
          <w:lang w:eastAsia="lv-LV"/>
        </w:rPr>
        <w:t xml:space="preserve">, būtu iespējams ātrāk </w:t>
      </w:r>
      <w:r w:rsidR="00DA21D6" w:rsidRPr="001E120F">
        <w:rPr>
          <w:rFonts w:ascii="Times New Roman" w:eastAsia="Times New Roman" w:hAnsi="Times New Roman" w:cs="Times New Roman"/>
          <w:color w:val="000000" w:themeColor="text1"/>
          <w:sz w:val="24"/>
          <w:szCs w:val="24"/>
          <w:lang w:eastAsia="lv-LV"/>
        </w:rPr>
        <w:t xml:space="preserve">sakārtot </w:t>
      </w:r>
      <w:r w:rsidR="00F75692" w:rsidRPr="001E120F">
        <w:rPr>
          <w:rFonts w:ascii="Times New Roman" w:eastAsia="Times New Roman" w:hAnsi="Times New Roman" w:cs="Times New Roman"/>
          <w:color w:val="000000" w:themeColor="text1"/>
          <w:sz w:val="24"/>
          <w:szCs w:val="24"/>
          <w:lang w:eastAsia="lv-LV"/>
        </w:rPr>
        <w:t xml:space="preserve">tiesisko regulējumu </w:t>
      </w:r>
      <w:r w:rsidR="00DA21D6" w:rsidRPr="001E120F">
        <w:rPr>
          <w:rFonts w:ascii="Times New Roman" w:eastAsia="Times New Roman" w:hAnsi="Times New Roman" w:cs="Times New Roman"/>
          <w:color w:val="000000" w:themeColor="text1"/>
          <w:sz w:val="24"/>
          <w:szCs w:val="24"/>
          <w:lang w:eastAsia="lv-LV"/>
        </w:rPr>
        <w:t xml:space="preserve">tikai </w:t>
      </w:r>
      <w:r w:rsidR="00F75692" w:rsidRPr="001E120F">
        <w:rPr>
          <w:rFonts w:ascii="Times New Roman" w:eastAsia="Times New Roman" w:hAnsi="Times New Roman" w:cs="Times New Roman"/>
          <w:color w:val="000000" w:themeColor="text1"/>
          <w:sz w:val="24"/>
          <w:szCs w:val="24"/>
          <w:lang w:eastAsia="lv-LV"/>
        </w:rPr>
        <w:t xml:space="preserve">tajos jautājumos, kuri skar tikai </w:t>
      </w:r>
      <w:r w:rsidR="00DA21D6" w:rsidRPr="001E120F">
        <w:rPr>
          <w:rFonts w:ascii="Times New Roman" w:eastAsia="Times New Roman" w:hAnsi="Times New Roman" w:cs="Times New Roman"/>
          <w:color w:val="000000" w:themeColor="text1"/>
          <w:sz w:val="24"/>
          <w:szCs w:val="24"/>
          <w:lang w:eastAsia="lv-LV"/>
        </w:rPr>
        <w:t>viena ministra kompetenc</w:t>
      </w:r>
      <w:r w:rsidR="00F75692" w:rsidRPr="001E120F">
        <w:rPr>
          <w:rFonts w:ascii="Times New Roman" w:eastAsia="Times New Roman" w:hAnsi="Times New Roman" w:cs="Times New Roman"/>
          <w:color w:val="000000" w:themeColor="text1"/>
          <w:sz w:val="24"/>
          <w:szCs w:val="24"/>
          <w:lang w:eastAsia="lv-LV"/>
        </w:rPr>
        <w:t xml:space="preserve">i. </w:t>
      </w:r>
      <w:r w:rsidR="006C4E1C" w:rsidRPr="001E120F">
        <w:rPr>
          <w:rFonts w:ascii="Times New Roman" w:eastAsia="Times New Roman" w:hAnsi="Times New Roman" w:cs="Times New Roman"/>
          <w:color w:val="000000" w:themeColor="text1"/>
          <w:sz w:val="24"/>
          <w:szCs w:val="24"/>
          <w:lang w:eastAsia="lv-LV"/>
        </w:rPr>
        <w:t xml:space="preserve">Proti, </w:t>
      </w:r>
      <w:r w:rsidR="00DA21D6" w:rsidRPr="001E120F">
        <w:rPr>
          <w:rFonts w:ascii="Times New Roman" w:eastAsia="Times New Roman" w:hAnsi="Times New Roman" w:cs="Times New Roman"/>
          <w:color w:val="000000" w:themeColor="text1"/>
          <w:sz w:val="24"/>
          <w:szCs w:val="24"/>
          <w:lang w:eastAsia="lv-LV"/>
        </w:rPr>
        <w:t>ar ministru noteikumu ieviešanu nebūs iespējams paātrināt normatīvo aktu jaunradi jomās, kas prasa vairākkārtēju grozījumu izstrādi likumu un Ministra kabineta noteikumu līmenī.</w:t>
      </w:r>
    </w:p>
    <w:p w14:paraId="55CF8BDF" w14:textId="4F0942D1" w:rsidR="006C4E1C" w:rsidRPr="001E120F" w:rsidRDefault="006C4E1C" w:rsidP="006C4E1C">
      <w:pPr>
        <w:tabs>
          <w:tab w:val="left" w:pos="993"/>
        </w:tabs>
        <w:spacing w:after="0" w:line="240" w:lineRule="auto"/>
        <w:ind w:firstLine="709"/>
        <w:jc w:val="both"/>
        <w:rPr>
          <w:rFonts w:ascii="Times New Roman" w:hAnsi="Times New Roman" w:cs="Times New Roman"/>
          <w:bCs/>
          <w:sz w:val="24"/>
          <w:szCs w:val="24"/>
        </w:rPr>
      </w:pPr>
      <w:r w:rsidRPr="001E120F">
        <w:rPr>
          <w:rFonts w:ascii="Times New Roman" w:hAnsi="Times New Roman" w:cs="Times New Roman"/>
          <w:bCs/>
          <w:sz w:val="24"/>
          <w:szCs w:val="24"/>
        </w:rPr>
        <w:t xml:space="preserve">Izvērtējot, kādu laika ekonomiju varētu iegūt, ieviešot </w:t>
      </w:r>
      <w:r w:rsidR="001F1CF6" w:rsidRPr="001E120F">
        <w:rPr>
          <w:rFonts w:ascii="Times New Roman" w:hAnsi="Times New Roman" w:cs="Times New Roman"/>
          <w:bCs/>
          <w:sz w:val="24"/>
          <w:szCs w:val="24"/>
        </w:rPr>
        <w:t>ministr</w:t>
      </w:r>
      <w:r w:rsidR="001F1CF6">
        <w:rPr>
          <w:rFonts w:ascii="Times New Roman" w:hAnsi="Times New Roman" w:cs="Times New Roman"/>
          <w:bCs/>
          <w:sz w:val="24"/>
          <w:szCs w:val="24"/>
        </w:rPr>
        <w:t>a</w:t>
      </w:r>
      <w:r w:rsidR="001F1CF6" w:rsidRPr="001E120F">
        <w:rPr>
          <w:rFonts w:ascii="Times New Roman" w:hAnsi="Times New Roman" w:cs="Times New Roman"/>
          <w:bCs/>
          <w:sz w:val="24"/>
          <w:szCs w:val="24"/>
        </w:rPr>
        <w:t xml:space="preserve"> </w:t>
      </w:r>
      <w:r w:rsidRPr="001E120F">
        <w:rPr>
          <w:rFonts w:ascii="Times New Roman" w:hAnsi="Times New Roman" w:cs="Times New Roman"/>
          <w:bCs/>
          <w:sz w:val="24"/>
          <w:szCs w:val="24"/>
        </w:rPr>
        <w:t>noteikumu institūtu, jāanalizē arī pastāvošā kārtība Ministru kabineta noteikumu izdošanai.</w:t>
      </w:r>
    </w:p>
    <w:p w14:paraId="1635DE3A" w14:textId="77777777" w:rsidR="00EA66A3" w:rsidRPr="001E120F" w:rsidRDefault="00EA66A3" w:rsidP="006C4E1C">
      <w:pPr>
        <w:tabs>
          <w:tab w:val="left" w:pos="993"/>
        </w:tabs>
        <w:spacing w:after="0" w:line="240" w:lineRule="auto"/>
        <w:ind w:firstLine="709"/>
        <w:jc w:val="both"/>
        <w:rPr>
          <w:rFonts w:ascii="Times New Roman" w:hAnsi="Times New Roman" w:cs="Times New Roman"/>
          <w:sz w:val="24"/>
          <w:szCs w:val="24"/>
        </w:rPr>
      </w:pPr>
      <w:r w:rsidRPr="001E120F">
        <w:rPr>
          <w:rFonts w:ascii="Times New Roman" w:eastAsia="Times New Roman" w:hAnsi="Times New Roman" w:cs="Times New Roman"/>
          <w:sz w:val="24"/>
          <w:szCs w:val="24"/>
          <w:lang w:eastAsia="lv-LV"/>
        </w:rPr>
        <w:t xml:space="preserve">Šobrīd saskaņā ar </w:t>
      </w:r>
      <w:r w:rsidR="00194CB5" w:rsidRPr="001E120F">
        <w:rPr>
          <w:rFonts w:ascii="Times New Roman" w:hAnsi="Times New Roman" w:cs="Times New Roman"/>
          <w:sz w:val="24"/>
          <w:szCs w:val="24"/>
        </w:rPr>
        <w:t xml:space="preserve">Ministru kabineta kārtības ruļļa </w:t>
      </w:r>
      <w:r w:rsidRPr="001E120F">
        <w:rPr>
          <w:rFonts w:ascii="Times New Roman" w:hAnsi="Times New Roman" w:cs="Times New Roman"/>
          <w:sz w:val="24"/>
          <w:szCs w:val="24"/>
        </w:rPr>
        <w:t>72. punktu izstrādātos tiesību aktu projektus ministrijas piesaka izsludināšanai Valsts sekretāru sanāksmē divas darbdienas pirms Valsts sekretāru sanāksmes, aizpildot projekta pieteikumu sistēmā DAUKS, pēc kā tiesību aktu projekts iziet Ministru kabineta kārtības rullī noteikto saskaņošanas procedūru un tiek izskatīts Valsts sekretāru sanāksmē vai Ministru kabineta komitejas sēdē un Ministru kabineta sēdē.</w:t>
      </w:r>
    </w:p>
    <w:p w14:paraId="2B9B2659" w14:textId="0E2F1497" w:rsidR="0018561C" w:rsidRPr="001E120F" w:rsidRDefault="0018561C" w:rsidP="009B3654">
      <w:pPr>
        <w:spacing w:after="0" w:line="240" w:lineRule="auto"/>
        <w:ind w:firstLine="709"/>
        <w:jc w:val="both"/>
        <w:rPr>
          <w:rFonts w:ascii="Times New Roman" w:hAnsi="Times New Roman" w:cs="Times New Roman"/>
          <w:sz w:val="24"/>
          <w:szCs w:val="24"/>
        </w:rPr>
      </w:pPr>
      <w:r w:rsidRPr="001E120F">
        <w:rPr>
          <w:rFonts w:ascii="Times New Roman" w:hAnsi="Times New Roman" w:cs="Times New Roman"/>
          <w:sz w:val="24"/>
          <w:szCs w:val="24"/>
        </w:rPr>
        <w:t>Ievērojot Ministru kabineta kārtības rullī noteikto tiesību aktu projektu izsludināšanas, saskaņošanas un pieņemšanas laiku, minimālais termiņš, kādā Ministru kabinetā var tikt pieņemts bez iebildumiem saskaņot</w:t>
      </w:r>
      <w:r w:rsidR="00835D1A" w:rsidRPr="001E120F">
        <w:rPr>
          <w:rFonts w:ascii="Times New Roman" w:hAnsi="Times New Roman" w:cs="Times New Roman"/>
          <w:sz w:val="24"/>
          <w:szCs w:val="24"/>
        </w:rPr>
        <w:t>ai</w:t>
      </w:r>
      <w:r w:rsidRPr="001E120F">
        <w:rPr>
          <w:rFonts w:ascii="Times New Roman" w:hAnsi="Times New Roman" w:cs="Times New Roman"/>
          <w:sz w:val="24"/>
          <w:szCs w:val="24"/>
        </w:rPr>
        <w:t>s tiesību akta projekts</w:t>
      </w:r>
      <w:r w:rsidR="00835D1A" w:rsidRPr="001E120F">
        <w:rPr>
          <w:rFonts w:ascii="Times New Roman" w:hAnsi="Times New Roman" w:cs="Times New Roman"/>
          <w:sz w:val="24"/>
          <w:szCs w:val="24"/>
        </w:rPr>
        <w:t>,</w:t>
      </w:r>
      <w:r w:rsidRPr="001E120F">
        <w:rPr>
          <w:rFonts w:ascii="Times New Roman" w:hAnsi="Times New Roman" w:cs="Times New Roman"/>
          <w:sz w:val="24"/>
          <w:szCs w:val="24"/>
        </w:rPr>
        <w:t xml:space="preserve"> ir</w:t>
      </w:r>
      <w:r w:rsidR="00FC7305" w:rsidRPr="00FC7305">
        <w:rPr>
          <w:rFonts w:ascii="Times New Roman" w:hAnsi="Times New Roman" w:cs="Times New Roman"/>
          <w:sz w:val="24"/>
          <w:szCs w:val="24"/>
        </w:rPr>
        <w:t xml:space="preserve"> 9 </w:t>
      </w:r>
      <w:r w:rsidR="00E32FF5" w:rsidRPr="001E120F">
        <w:rPr>
          <w:rFonts w:ascii="Times New Roman" w:hAnsi="Times New Roman" w:cs="Times New Roman"/>
          <w:sz w:val="24"/>
          <w:szCs w:val="24"/>
        </w:rPr>
        <w:t>nedēļas</w:t>
      </w:r>
      <w:r w:rsidRPr="001E120F">
        <w:rPr>
          <w:rStyle w:val="Vresatsauce"/>
          <w:rFonts w:ascii="Times New Roman" w:hAnsi="Times New Roman" w:cs="Times New Roman"/>
          <w:sz w:val="24"/>
          <w:szCs w:val="24"/>
        </w:rPr>
        <w:footnoteReference w:id="11"/>
      </w:r>
      <w:r w:rsidRPr="001E120F">
        <w:rPr>
          <w:rFonts w:ascii="Times New Roman" w:hAnsi="Times New Roman" w:cs="Times New Roman"/>
          <w:sz w:val="24"/>
          <w:szCs w:val="24"/>
          <w:vertAlign w:val="superscript"/>
        </w:rPr>
        <w:t>,</w:t>
      </w:r>
      <w:r w:rsidRPr="001E120F">
        <w:rPr>
          <w:rStyle w:val="Vresatsauce"/>
          <w:rFonts w:ascii="Times New Roman" w:hAnsi="Times New Roman" w:cs="Times New Roman"/>
          <w:sz w:val="24"/>
          <w:szCs w:val="24"/>
        </w:rPr>
        <w:footnoteReference w:id="12"/>
      </w:r>
      <w:r w:rsidRPr="001E120F">
        <w:rPr>
          <w:rFonts w:ascii="Times New Roman" w:hAnsi="Times New Roman" w:cs="Times New Roman"/>
          <w:sz w:val="24"/>
          <w:szCs w:val="24"/>
        </w:rPr>
        <w:t xml:space="preserve">. </w:t>
      </w:r>
    </w:p>
    <w:p w14:paraId="7A1ADE8C" w14:textId="77777777" w:rsidR="00487840" w:rsidRPr="001E120F" w:rsidRDefault="00487840">
      <w:pPr>
        <w:rPr>
          <w:rFonts w:ascii="Times New Roman" w:hAnsi="Times New Roman" w:cs="Times New Roman"/>
          <w:b/>
          <w:sz w:val="24"/>
          <w:szCs w:val="24"/>
        </w:rPr>
      </w:pPr>
      <w:r w:rsidRPr="001E120F">
        <w:rPr>
          <w:rFonts w:ascii="Times New Roman" w:hAnsi="Times New Roman" w:cs="Times New Roman"/>
          <w:b/>
          <w:sz w:val="24"/>
          <w:szCs w:val="24"/>
        </w:rPr>
        <w:br w:type="page"/>
      </w:r>
    </w:p>
    <w:p w14:paraId="73D8A63B" w14:textId="77777777" w:rsidR="00487840" w:rsidRPr="001E120F" w:rsidRDefault="00487840" w:rsidP="00BD0CAD">
      <w:pPr>
        <w:tabs>
          <w:tab w:val="left" w:pos="993"/>
        </w:tabs>
        <w:spacing w:after="0" w:line="240" w:lineRule="auto"/>
        <w:ind w:firstLine="709"/>
        <w:jc w:val="both"/>
        <w:rPr>
          <w:rFonts w:ascii="Times New Roman" w:hAnsi="Times New Roman" w:cs="Times New Roman"/>
          <w:b/>
          <w:sz w:val="24"/>
          <w:szCs w:val="24"/>
        </w:rPr>
      </w:pPr>
    </w:p>
    <w:p w14:paraId="596E0B8F" w14:textId="77777777" w:rsidR="00EA66A3" w:rsidRPr="001E120F" w:rsidRDefault="00EA66A3" w:rsidP="00487840">
      <w:pPr>
        <w:tabs>
          <w:tab w:val="left" w:pos="993"/>
        </w:tabs>
        <w:spacing w:after="0" w:line="240" w:lineRule="auto"/>
        <w:ind w:firstLine="709"/>
        <w:jc w:val="center"/>
        <w:rPr>
          <w:rFonts w:ascii="Times New Roman" w:hAnsi="Times New Roman" w:cs="Times New Roman"/>
          <w:b/>
          <w:sz w:val="24"/>
          <w:szCs w:val="24"/>
        </w:rPr>
      </w:pPr>
      <w:r w:rsidRPr="001E120F">
        <w:rPr>
          <w:rFonts w:ascii="Times New Roman" w:hAnsi="Times New Roman" w:cs="Times New Roman"/>
          <w:b/>
          <w:sz w:val="24"/>
          <w:szCs w:val="24"/>
        </w:rPr>
        <w:t>Minimālais tiesību akta projekta saskaņošanas un pieņemšanas laiks</w:t>
      </w:r>
    </w:p>
    <w:p w14:paraId="6DBE5CF7" w14:textId="77777777" w:rsidR="00487840" w:rsidRPr="001E120F" w:rsidRDefault="00487840" w:rsidP="00487840">
      <w:pPr>
        <w:tabs>
          <w:tab w:val="left" w:pos="993"/>
        </w:tabs>
        <w:spacing w:after="0" w:line="240" w:lineRule="auto"/>
        <w:ind w:firstLine="709"/>
        <w:jc w:val="center"/>
        <w:rPr>
          <w:rFonts w:ascii="Times New Roman" w:hAnsi="Times New Roman" w:cs="Times New Roman"/>
          <w:b/>
          <w:sz w:val="24"/>
          <w:szCs w:val="24"/>
        </w:rPr>
      </w:pPr>
    </w:p>
    <w:p w14:paraId="3B015EC6" w14:textId="77777777" w:rsidR="00EA66A3" w:rsidRPr="001E120F" w:rsidRDefault="00EA66A3" w:rsidP="00EA66A3">
      <w:pPr>
        <w:tabs>
          <w:tab w:val="left" w:pos="993"/>
        </w:tabs>
        <w:spacing w:after="0" w:line="240" w:lineRule="auto"/>
        <w:jc w:val="both"/>
        <w:rPr>
          <w:rFonts w:ascii="Times New Roman" w:hAnsi="Times New Roman" w:cs="Times New Roman"/>
          <w:sz w:val="24"/>
          <w:szCs w:val="24"/>
        </w:rPr>
      </w:pPr>
      <w:r w:rsidRPr="001E120F">
        <w:rPr>
          <w:rFonts w:ascii="Times New Roman" w:hAnsi="Times New Roman" w:cs="Times New Roman"/>
          <w:noProof/>
          <w:sz w:val="24"/>
          <w:szCs w:val="24"/>
          <w:lang w:eastAsia="lv-LV"/>
        </w:rPr>
        <w:drawing>
          <wp:inline distT="0" distB="0" distL="0" distR="0" wp14:anchorId="78912BFE" wp14:editId="073970BD">
            <wp:extent cx="6103620" cy="1059180"/>
            <wp:effectExtent l="57150" t="38100" r="87630" b="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E9DB343" w14:textId="77777777" w:rsidR="00EA66A3" w:rsidRPr="001E120F" w:rsidRDefault="00EA66A3" w:rsidP="00EA66A3">
      <w:pPr>
        <w:tabs>
          <w:tab w:val="left" w:pos="993"/>
        </w:tabs>
        <w:spacing w:after="0" w:line="240" w:lineRule="auto"/>
        <w:ind w:firstLine="709"/>
        <w:jc w:val="both"/>
        <w:rPr>
          <w:rFonts w:ascii="Times New Roman" w:hAnsi="Times New Roman" w:cs="Times New Roman"/>
          <w:sz w:val="24"/>
          <w:szCs w:val="24"/>
        </w:rPr>
      </w:pPr>
    </w:p>
    <w:p w14:paraId="42F2E94E" w14:textId="77777777" w:rsidR="00EA66A3" w:rsidRPr="001E120F" w:rsidRDefault="00EA66A3" w:rsidP="00EA66A3">
      <w:pPr>
        <w:pStyle w:val="tv2132"/>
        <w:spacing w:line="240" w:lineRule="auto"/>
        <w:ind w:firstLine="709"/>
        <w:jc w:val="both"/>
        <w:rPr>
          <w:color w:val="auto"/>
          <w:sz w:val="24"/>
          <w:szCs w:val="24"/>
        </w:rPr>
      </w:pPr>
      <w:r w:rsidRPr="001E120F">
        <w:rPr>
          <w:color w:val="auto"/>
          <w:sz w:val="24"/>
          <w:szCs w:val="24"/>
        </w:rPr>
        <w:t xml:space="preserve">Minētā tiesību aktu projektu virzība ir noteikta visiem normatīvo aktu projektiem, izņemot </w:t>
      </w:r>
      <w:r w:rsidR="00A96C94" w:rsidRPr="001E120F">
        <w:rPr>
          <w:color w:val="auto"/>
          <w:sz w:val="24"/>
          <w:szCs w:val="24"/>
        </w:rPr>
        <w:t>tehniskos projektus</w:t>
      </w:r>
      <w:r w:rsidRPr="001E120F">
        <w:rPr>
          <w:color w:val="auto"/>
          <w:sz w:val="24"/>
          <w:szCs w:val="24"/>
        </w:rPr>
        <w:t>, kuriem saskaņā ar Ministru kabineta kārtības rulli var piemērot saīsinātu izsludināšanas un saskaņošanas kārtību (noklusējuma saskaņojumu), t.i., tiesību aktu projekti, kuriem nav ietekmes uz valsts budžetu un pašvaldību budžetiem, kuru ieviešana nerada papildu izmaksas vai administratīvo slogu sabiedrībai vai kādai sabiedrības grupai, kā arī kuri neskar administratīvo procesu, valsts pārvaldes uzdevumu deleģēšanu un cilvēka pamattiesību jautājumus un kuri izstrādāti:</w:t>
      </w:r>
    </w:p>
    <w:p w14:paraId="7BED389D" w14:textId="77777777" w:rsidR="00EA66A3" w:rsidRPr="001E120F" w:rsidRDefault="00EA66A3" w:rsidP="00EA66A3">
      <w:pPr>
        <w:pStyle w:val="tv2132"/>
        <w:spacing w:line="240" w:lineRule="auto"/>
        <w:ind w:firstLine="709"/>
        <w:jc w:val="both"/>
        <w:rPr>
          <w:color w:val="auto"/>
          <w:sz w:val="24"/>
          <w:szCs w:val="24"/>
        </w:rPr>
      </w:pPr>
      <w:r w:rsidRPr="001E120F">
        <w:rPr>
          <w:color w:val="auto"/>
          <w:sz w:val="24"/>
          <w:szCs w:val="24"/>
        </w:rPr>
        <w:t>- lai nodrošinātu Eiropas Savienības prasību ieviešanu vai Latvijas Republikai saistošu starptautisko līgumu izpildi, un satur konkrētas tehniskas un drošības prasības, tehniskās specifikācijas, dokumentu paraugus, sistematizētus objektu sarakstus vai nomenklatūras kodus statistiskajām vajadzībām;</w:t>
      </w:r>
    </w:p>
    <w:p w14:paraId="56A1D2B9" w14:textId="77777777" w:rsidR="00EA66A3" w:rsidRPr="001E120F" w:rsidRDefault="00EA66A3" w:rsidP="00EA66A3">
      <w:pPr>
        <w:pStyle w:val="tv2132"/>
        <w:spacing w:line="240" w:lineRule="auto"/>
        <w:ind w:firstLine="709"/>
        <w:jc w:val="both"/>
        <w:rPr>
          <w:color w:val="auto"/>
          <w:sz w:val="24"/>
          <w:szCs w:val="24"/>
        </w:rPr>
      </w:pPr>
      <w:r w:rsidRPr="001E120F">
        <w:rPr>
          <w:color w:val="auto"/>
          <w:sz w:val="24"/>
          <w:szCs w:val="24"/>
        </w:rPr>
        <w:t>- lai normatīvajos aktos aizstātu vai svītrotu valsts institūcijas nosaukumu, ja lēmums par attiecīgo institūciju (piemēram, tās reorganizāciju) pēc būtības ir</w:t>
      </w:r>
      <w:proofErr w:type="gramStart"/>
      <w:r w:rsidRPr="001E120F">
        <w:rPr>
          <w:color w:val="auto"/>
          <w:sz w:val="24"/>
          <w:szCs w:val="24"/>
        </w:rPr>
        <w:t xml:space="preserve"> jau pieņemts</w:t>
      </w:r>
      <w:proofErr w:type="gramEnd"/>
      <w:r w:rsidRPr="001E120F">
        <w:rPr>
          <w:color w:val="auto"/>
          <w:sz w:val="24"/>
          <w:szCs w:val="24"/>
        </w:rPr>
        <w:t>, kā arī lai grozītu likuma nosaukumu;</w:t>
      </w:r>
    </w:p>
    <w:p w14:paraId="191DEE6F" w14:textId="77777777" w:rsidR="00981C27" w:rsidRPr="001E120F" w:rsidRDefault="00EA66A3" w:rsidP="00BD0CAD">
      <w:pPr>
        <w:pStyle w:val="tv2132"/>
        <w:spacing w:line="240" w:lineRule="auto"/>
        <w:ind w:firstLine="709"/>
        <w:jc w:val="both"/>
        <w:rPr>
          <w:color w:val="auto"/>
          <w:sz w:val="24"/>
          <w:szCs w:val="24"/>
        </w:rPr>
      </w:pPr>
      <w:r w:rsidRPr="001E120F">
        <w:rPr>
          <w:color w:val="auto"/>
          <w:sz w:val="24"/>
          <w:szCs w:val="24"/>
        </w:rPr>
        <w:t>- lai atzītu tiesību aktu par spēku zaudējušu.</w:t>
      </w:r>
      <w:r w:rsidRPr="001E120F">
        <w:rPr>
          <w:rStyle w:val="Vresatsauce"/>
          <w:color w:val="auto"/>
          <w:sz w:val="24"/>
          <w:szCs w:val="24"/>
        </w:rPr>
        <w:footnoteReference w:id="13"/>
      </w:r>
    </w:p>
    <w:p w14:paraId="2C50C907" w14:textId="77777777" w:rsidR="00EA66A3" w:rsidRPr="001E120F" w:rsidRDefault="00EA66A3" w:rsidP="00EA66A3">
      <w:pPr>
        <w:spacing w:after="0" w:line="240" w:lineRule="auto"/>
        <w:ind w:firstLine="709"/>
        <w:jc w:val="both"/>
        <w:rPr>
          <w:rFonts w:ascii="Times New Roman" w:eastAsia="Times New Roman" w:hAnsi="Times New Roman" w:cs="Times New Roman"/>
          <w:sz w:val="24"/>
          <w:szCs w:val="24"/>
          <w:lang w:eastAsia="lv-LV"/>
        </w:rPr>
      </w:pPr>
      <w:r w:rsidRPr="001E120F">
        <w:rPr>
          <w:rFonts w:ascii="Times New Roman" w:eastAsia="Times New Roman" w:hAnsi="Times New Roman" w:cs="Times New Roman"/>
          <w:sz w:val="24"/>
          <w:szCs w:val="24"/>
          <w:lang w:eastAsia="lv-LV"/>
        </w:rPr>
        <w:t xml:space="preserve">Saskaņā ar Ministru kabineta kārtības ruļļa 90. punktu gadījumā, ja ministrija vai cita institūcija nedēļas laikā pēc </w:t>
      </w:r>
      <w:r w:rsidR="00E06E74" w:rsidRPr="001E120F">
        <w:rPr>
          <w:rFonts w:ascii="Times New Roman" w:eastAsia="Times New Roman" w:hAnsi="Times New Roman" w:cs="Times New Roman"/>
          <w:sz w:val="24"/>
          <w:szCs w:val="24"/>
          <w:lang w:eastAsia="lv-LV"/>
        </w:rPr>
        <w:t xml:space="preserve">tehniskā projekta </w:t>
      </w:r>
      <w:r w:rsidRPr="001E120F">
        <w:rPr>
          <w:rFonts w:ascii="Times New Roman" w:eastAsia="Times New Roman" w:hAnsi="Times New Roman" w:cs="Times New Roman"/>
          <w:sz w:val="24"/>
          <w:szCs w:val="24"/>
          <w:lang w:eastAsia="lv-LV"/>
        </w:rPr>
        <w:t xml:space="preserve">izsludināšanas (ja Valsts sekretāru sanāksmē nav noteikts cits termiņš, kas nevar būt īsāks par trijām darbdienām) nesniedz atzinumu vai citu informāciju par </w:t>
      </w:r>
      <w:r w:rsidRPr="001E120F">
        <w:rPr>
          <w:rFonts w:ascii="Times New Roman" w:hAnsi="Times New Roman" w:cs="Times New Roman"/>
          <w:sz w:val="24"/>
          <w:szCs w:val="24"/>
        </w:rPr>
        <w:t xml:space="preserve">tiesību akta </w:t>
      </w:r>
      <w:r w:rsidRPr="001E120F">
        <w:rPr>
          <w:rFonts w:ascii="Times New Roman" w:eastAsia="Times New Roman" w:hAnsi="Times New Roman" w:cs="Times New Roman"/>
          <w:sz w:val="24"/>
          <w:szCs w:val="24"/>
          <w:lang w:eastAsia="lv-LV"/>
        </w:rPr>
        <w:t>projekta nesaskaņošanu, projektu uzskata par saskaņotu (noklusējuma saskaņojums) un atbildīgā ministrija iesniedz to izskatīšanai Ministru kabineta sēdē.</w:t>
      </w:r>
    </w:p>
    <w:p w14:paraId="323CEDEE" w14:textId="6A847EB8" w:rsidR="00E06E74" w:rsidRPr="001E120F" w:rsidRDefault="00E06E74" w:rsidP="00EA66A3">
      <w:pPr>
        <w:spacing w:after="0" w:line="240" w:lineRule="auto"/>
        <w:ind w:firstLine="709"/>
        <w:jc w:val="both"/>
        <w:rPr>
          <w:rFonts w:ascii="Times New Roman" w:eastAsia="Times New Roman" w:hAnsi="Times New Roman" w:cs="Times New Roman"/>
          <w:sz w:val="24"/>
          <w:szCs w:val="24"/>
          <w:lang w:eastAsia="lv-LV"/>
        </w:rPr>
      </w:pPr>
      <w:r w:rsidRPr="001E120F">
        <w:rPr>
          <w:rFonts w:ascii="Times New Roman" w:eastAsia="Times New Roman" w:hAnsi="Times New Roman" w:cs="Times New Roman"/>
          <w:sz w:val="24"/>
          <w:szCs w:val="24"/>
          <w:lang w:eastAsia="lv-LV"/>
        </w:rPr>
        <w:t xml:space="preserve">Tādējādi secināms, ka tehnisko projektu saskaņošanas process </w:t>
      </w:r>
      <w:r w:rsidR="00852FE0" w:rsidRPr="001E120F">
        <w:rPr>
          <w:rFonts w:ascii="Times New Roman" w:eastAsia="Times New Roman" w:hAnsi="Times New Roman" w:cs="Times New Roman"/>
          <w:sz w:val="24"/>
          <w:szCs w:val="24"/>
          <w:lang w:eastAsia="lv-LV"/>
        </w:rPr>
        <w:t xml:space="preserve">jau </w:t>
      </w:r>
      <w:r w:rsidRPr="001E120F">
        <w:rPr>
          <w:rFonts w:ascii="Times New Roman" w:eastAsia="Times New Roman" w:hAnsi="Times New Roman" w:cs="Times New Roman"/>
          <w:sz w:val="24"/>
          <w:szCs w:val="24"/>
          <w:lang w:eastAsia="lv-LV"/>
        </w:rPr>
        <w:t xml:space="preserve">šobrīd </w:t>
      </w:r>
      <w:r w:rsidR="00447C84" w:rsidRPr="001E120F">
        <w:rPr>
          <w:rFonts w:ascii="Times New Roman" w:eastAsia="Times New Roman" w:hAnsi="Times New Roman" w:cs="Times New Roman"/>
          <w:sz w:val="24"/>
          <w:szCs w:val="24"/>
          <w:lang w:eastAsia="lv-LV"/>
        </w:rPr>
        <w:t xml:space="preserve">varētu </w:t>
      </w:r>
      <w:r w:rsidR="0090308C" w:rsidRPr="001E120F">
        <w:rPr>
          <w:rFonts w:ascii="Times New Roman" w:eastAsia="Times New Roman" w:hAnsi="Times New Roman" w:cs="Times New Roman"/>
          <w:sz w:val="24"/>
          <w:szCs w:val="24"/>
          <w:lang w:eastAsia="lv-LV"/>
        </w:rPr>
        <w:t xml:space="preserve">būt </w:t>
      </w:r>
      <w:r w:rsidR="00974151" w:rsidRPr="001E120F">
        <w:rPr>
          <w:rFonts w:ascii="Times New Roman" w:eastAsia="Times New Roman" w:hAnsi="Times New Roman" w:cs="Times New Roman"/>
          <w:sz w:val="24"/>
          <w:szCs w:val="24"/>
          <w:lang w:eastAsia="lv-LV"/>
        </w:rPr>
        <w:t xml:space="preserve">ne ilgāks par </w:t>
      </w:r>
      <w:r w:rsidR="00FC7305" w:rsidRPr="00FC7305">
        <w:rPr>
          <w:rFonts w:ascii="Times New Roman" w:eastAsia="Times New Roman" w:hAnsi="Times New Roman" w:cs="Times New Roman"/>
          <w:sz w:val="24"/>
          <w:szCs w:val="24"/>
          <w:lang w:eastAsia="lv-LV"/>
        </w:rPr>
        <w:t>9</w:t>
      </w:r>
      <w:r w:rsidRPr="001E120F">
        <w:rPr>
          <w:rFonts w:ascii="Times New Roman" w:eastAsia="Times New Roman" w:hAnsi="Times New Roman" w:cs="Times New Roman"/>
          <w:sz w:val="24"/>
          <w:szCs w:val="24"/>
          <w:lang w:eastAsia="lv-LV"/>
        </w:rPr>
        <w:t xml:space="preserve"> nedēļām pie nosacījuma, ja projekts ir sagatavots kvalitatīvi un </w:t>
      </w:r>
      <w:r w:rsidR="00447C84" w:rsidRPr="001E120F">
        <w:rPr>
          <w:rFonts w:ascii="Times New Roman" w:eastAsia="Times New Roman" w:hAnsi="Times New Roman" w:cs="Times New Roman"/>
          <w:sz w:val="24"/>
          <w:szCs w:val="24"/>
          <w:lang w:eastAsia="lv-LV"/>
        </w:rPr>
        <w:t xml:space="preserve">tādējādi </w:t>
      </w:r>
      <w:r w:rsidRPr="001E120F">
        <w:rPr>
          <w:rFonts w:ascii="Times New Roman" w:eastAsia="Times New Roman" w:hAnsi="Times New Roman" w:cs="Times New Roman"/>
          <w:sz w:val="24"/>
          <w:szCs w:val="24"/>
          <w:lang w:eastAsia="lv-LV"/>
        </w:rPr>
        <w:t>saskaņošanas procesā nerada iebildumus</w:t>
      </w:r>
      <w:r w:rsidR="00447C84" w:rsidRPr="001E120F">
        <w:rPr>
          <w:rFonts w:ascii="Times New Roman" w:eastAsia="Times New Roman" w:hAnsi="Times New Roman" w:cs="Times New Roman"/>
          <w:sz w:val="24"/>
          <w:szCs w:val="24"/>
          <w:lang w:eastAsia="lv-LV"/>
        </w:rPr>
        <w:t xml:space="preserve"> un neprasa redakcionālu precizēšanu pirms izskatīšanas Ministru kabineta sēdē</w:t>
      </w:r>
      <w:r w:rsidRPr="001E120F">
        <w:rPr>
          <w:rFonts w:ascii="Times New Roman" w:eastAsia="Times New Roman" w:hAnsi="Times New Roman" w:cs="Times New Roman"/>
          <w:sz w:val="24"/>
          <w:szCs w:val="24"/>
          <w:lang w:eastAsia="lv-LV"/>
        </w:rPr>
        <w:t>.</w:t>
      </w:r>
    </w:p>
    <w:p w14:paraId="66809BE0" w14:textId="77777777" w:rsidR="0090308C" w:rsidRPr="001E120F" w:rsidRDefault="00EA66A3" w:rsidP="0090308C">
      <w:pPr>
        <w:tabs>
          <w:tab w:val="left" w:pos="993"/>
        </w:tabs>
        <w:spacing w:after="0" w:line="240" w:lineRule="auto"/>
        <w:ind w:firstLine="709"/>
        <w:jc w:val="both"/>
        <w:rPr>
          <w:rFonts w:ascii="Times New Roman" w:hAnsi="Times New Roman" w:cs="Times New Roman"/>
          <w:sz w:val="24"/>
          <w:szCs w:val="24"/>
        </w:rPr>
      </w:pPr>
      <w:r w:rsidRPr="001E120F">
        <w:rPr>
          <w:rFonts w:ascii="Times New Roman" w:eastAsia="Times New Roman" w:hAnsi="Times New Roman" w:cs="Times New Roman"/>
          <w:sz w:val="24"/>
          <w:szCs w:val="24"/>
          <w:lang w:eastAsia="lv-LV"/>
        </w:rPr>
        <w:t xml:space="preserve">Savukārt gadījumā, ja </w:t>
      </w:r>
      <w:r w:rsidR="00EC4A25" w:rsidRPr="001E120F">
        <w:rPr>
          <w:rFonts w:ascii="Times New Roman" w:eastAsia="Times New Roman" w:hAnsi="Times New Roman" w:cs="Times New Roman"/>
          <w:sz w:val="24"/>
          <w:szCs w:val="24"/>
          <w:lang w:eastAsia="lv-LV"/>
        </w:rPr>
        <w:t xml:space="preserve">tehniskā projekta saskaņošanas procesā tiek izteikti iebildumi, tad turpmākā saskaņošana šiem projektiem tiek </w:t>
      </w:r>
      <w:r w:rsidRPr="001E120F">
        <w:rPr>
          <w:rFonts w:ascii="Times New Roman" w:eastAsia="Times New Roman" w:hAnsi="Times New Roman" w:cs="Times New Roman"/>
          <w:sz w:val="24"/>
          <w:szCs w:val="24"/>
          <w:lang w:eastAsia="lv-LV"/>
        </w:rPr>
        <w:t>organizēta Ministru kabineta kārtības rullī noteiktajā parastajā kārtībā</w:t>
      </w:r>
      <w:r w:rsidR="00EC4A25" w:rsidRPr="001E120F">
        <w:rPr>
          <w:rStyle w:val="Vresatsauce"/>
          <w:rFonts w:ascii="Times New Roman" w:eastAsia="Times New Roman" w:hAnsi="Times New Roman" w:cs="Times New Roman"/>
          <w:sz w:val="24"/>
          <w:szCs w:val="24"/>
          <w:lang w:eastAsia="lv-LV"/>
        </w:rPr>
        <w:footnoteReference w:id="14"/>
      </w:r>
      <w:r w:rsidRPr="001E120F">
        <w:rPr>
          <w:rFonts w:ascii="Times New Roman" w:eastAsia="Times New Roman" w:hAnsi="Times New Roman" w:cs="Times New Roman"/>
          <w:sz w:val="24"/>
          <w:szCs w:val="24"/>
          <w:lang w:eastAsia="lv-LV"/>
        </w:rPr>
        <w:t>.</w:t>
      </w:r>
      <w:r w:rsidR="0090308C" w:rsidRPr="001E120F">
        <w:rPr>
          <w:rFonts w:ascii="Times New Roman" w:eastAsia="Times New Roman" w:hAnsi="Times New Roman" w:cs="Times New Roman"/>
          <w:sz w:val="24"/>
          <w:szCs w:val="24"/>
          <w:lang w:eastAsia="lv-LV"/>
        </w:rPr>
        <w:t xml:space="preserve"> Šādiem projektiem saskaņošanas process </w:t>
      </w:r>
      <w:r w:rsidR="0090308C" w:rsidRPr="001E120F">
        <w:rPr>
          <w:rFonts w:ascii="Times New Roman" w:hAnsi="Times New Roman" w:cs="Times New Roman"/>
          <w:sz w:val="24"/>
          <w:szCs w:val="24"/>
        </w:rPr>
        <w:t xml:space="preserve">var būt krietni ilgāks. </w:t>
      </w:r>
    </w:p>
    <w:p w14:paraId="6EE8C719" w14:textId="77777777" w:rsidR="009F1AAF" w:rsidRPr="001E120F" w:rsidRDefault="00257B2A" w:rsidP="008C19F2">
      <w:pPr>
        <w:tabs>
          <w:tab w:val="left" w:pos="993"/>
        </w:tabs>
        <w:spacing w:after="0" w:line="240" w:lineRule="auto"/>
        <w:ind w:firstLine="709"/>
        <w:jc w:val="both"/>
        <w:rPr>
          <w:rFonts w:ascii="Times New Roman" w:hAnsi="Times New Roman" w:cs="Times New Roman"/>
          <w:color w:val="222222"/>
          <w:sz w:val="24"/>
          <w:szCs w:val="24"/>
        </w:rPr>
      </w:pPr>
      <w:r w:rsidRPr="001E120F">
        <w:rPr>
          <w:rFonts w:ascii="Times New Roman" w:hAnsi="Times New Roman" w:cs="Times New Roman"/>
          <w:sz w:val="24"/>
          <w:szCs w:val="24"/>
        </w:rPr>
        <w:t xml:space="preserve">Tādējādi secināms, ka normatīvā akta izdošanas procesa ātrums Ministru kabinetā ir tieši atkarīgs no sagatavotā projekta kvalitātes. </w:t>
      </w:r>
      <w:r w:rsidR="006F63D1" w:rsidRPr="001E120F">
        <w:rPr>
          <w:rFonts w:ascii="Times New Roman" w:hAnsi="Times New Roman" w:cs="Times New Roman"/>
          <w:sz w:val="24"/>
          <w:szCs w:val="24"/>
        </w:rPr>
        <w:t>Ja normatīvā akta projekts jau sākotnēji ir sagatavots kvalitatīvi, tad arī tā saskaņošanas un izdošanas process ir pietiekami ātrs jau šobrīd.</w:t>
      </w:r>
    </w:p>
    <w:p w14:paraId="732B0B68" w14:textId="77777777" w:rsidR="00487840" w:rsidRPr="001E120F" w:rsidRDefault="00487840">
      <w:pPr>
        <w:rPr>
          <w:rFonts w:ascii="Times New Roman" w:eastAsia="Times New Roman" w:hAnsi="Times New Roman" w:cs="Times New Roman"/>
          <w:b/>
          <w:color w:val="000000" w:themeColor="text1"/>
          <w:sz w:val="24"/>
          <w:szCs w:val="24"/>
          <w:lang w:eastAsia="lv-LV"/>
        </w:rPr>
      </w:pPr>
      <w:r w:rsidRPr="001E120F">
        <w:rPr>
          <w:rFonts w:ascii="Times New Roman" w:eastAsia="Times New Roman" w:hAnsi="Times New Roman" w:cs="Times New Roman"/>
          <w:b/>
          <w:color w:val="000000" w:themeColor="text1"/>
          <w:sz w:val="24"/>
          <w:szCs w:val="24"/>
          <w:lang w:eastAsia="lv-LV"/>
        </w:rPr>
        <w:br w:type="page"/>
      </w:r>
    </w:p>
    <w:p w14:paraId="55618266" w14:textId="77777777" w:rsidR="001E7745" w:rsidRPr="001E120F" w:rsidRDefault="0067162C" w:rsidP="00BE7EE1">
      <w:pPr>
        <w:spacing w:after="0" w:line="240" w:lineRule="auto"/>
        <w:jc w:val="center"/>
        <w:rPr>
          <w:rFonts w:ascii="Times New Roman" w:eastAsia="Times New Roman" w:hAnsi="Times New Roman" w:cs="Times New Roman"/>
          <w:b/>
          <w:color w:val="000000" w:themeColor="text1"/>
          <w:sz w:val="24"/>
          <w:szCs w:val="24"/>
          <w:lang w:eastAsia="lv-LV"/>
        </w:rPr>
      </w:pPr>
      <w:r w:rsidRPr="001E120F">
        <w:rPr>
          <w:rFonts w:ascii="Times New Roman" w:eastAsia="Times New Roman" w:hAnsi="Times New Roman" w:cs="Times New Roman"/>
          <w:b/>
          <w:color w:val="000000" w:themeColor="text1"/>
          <w:sz w:val="24"/>
          <w:szCs w:val="24"/>
          <w:lang w:eastAsia="lv-LV"/>
        </w:rPr>
        <w:t>2.2. </w:t>
      </w:r>
      <w:r w:rsidR="001E7745" w:rsidRPr="001E120F">
        <w:rPr>
          <w:rFonts w:ascii="Times New Roman" w:eastAsia="Times New Roman" w:hAnsi="Times New Roman" w:cs="Times New Roman"/>
          <w:b/>
          <w:color w:val="000000" w:themeColor="text1"/>
          <w:sz w:val="24"/>
          <w:szCs w:val="24"/>
          <w:lang w:eastAsia="lv-LV"/>
        </w:rPr>
        <w:t>Ministra noteikumu institūta ieviešanas negatīvās sekas</w:t>
      </w:r>
    </w:p>
    <w:p w14:paraId="18D4795F" w14:textId="77777777" w:rsidR="009F1AAF" w:rsidRPr="001E120F" w:rsidRDefault="009F1AAF" w:rsidP="00F65054">
      <w:pPr>
        <w:spacing w:after="0" w:line="240" w:lineRule="auto"/>
        <w:jc w:val="both"/>
        <w:rPr>
          <w:rFonts w:ascii="Times New Roman" w:eastAsia="Times New Roman" w:hAnsi="Times New Roman" w:cs="Times New Roman"/>
          <w:color w:val="000000" w:themeColor="text1"/>
          <w:sz w:val="24"/>
          <w:szCs w:val="24"/>
          <w:lang w:eastAsia="lv-LV"/>
        </w:rPr>
      </w:pPr>
    </w:p>
    <w:p w14:paraId="2A40DDB9" w14:textId="77777777" w:rsidR="009F1AAF" w:rsidRDefault="00F65054" w:rsidP="008C19F2">
      <w:pPr>
        <w:spacing w:after="0" w:line="240" w:lineRule="auto"/>
        <w:ind w:firstLine="709"/>
        <w:jc w:val="both"/>
        <w:rPr>
          <w:rFonts w:ascii="Times New Roman" w:eastAsia="Times New Roman" w:hAnsi="Times New Roman" w:cs="Times New Roman"/>
          <w:color w:val="000000" w:themeColor="text1"/>
          <w:sz w:val="24"/>
          <w:szCs w:val="24"/>
          <w:lang w:eastAsia="lv-LV"/>
        </w:rPr>
      </w:pPr>
      <w:r w:rsidRPr="001E120F">
        <w:rPr>
          <w:rFonts w:ascii="Times New Roman" w:eastAsia="Times New Roman" w:hAnsi="Times New Roman" w:cs="Times New Roman"/>
          <w:color w:val="000000" w:themeColor="text1"/>
          <w:sz w:val="24"/>
          <w:szCs w:val="24"/>
          <w:lang w:eastAsia="lv-LV"/>
        </w:rPr>
        <w:t xml:space="preserve">Ministra noteikumu ieviešanas </w:t>
      </w:r>
      <w:r w:rsidR="00731ED8" w:rsidRPr="001E120F">
        <w:rPr>
          <w:rFonts w:ascii="Times New Roman" w:eastAsia="Times New Roman" w:hAnsi="Times New Roman" w:cs="Times New Roman"/>
          <w:color w:val="000000" w:themeColor="text1"/>
          <w:sz w:val="24"/>
          <w:szCs w:val="24"/>
          <w:lang w:eastAsia="lv-LV"/>
        </w:rPr>
        <w:t>negatīvās</w:t>
      </w:r>
      <w:r w:rsidRPr="001E120F">
        <w:rPr>
          <w:rFonts w:ascii="Times New Roman" w:eastAsia="Times New Roman" w:hAnsi="Times New Roman" w:cs="Times New Roman"/>
          <w:color w:val="000000" w:themeColor="text1"/>
          <w:sz w:val="24"/>
          <w:szCs w:val="24"/>
          <w:lang w:eastAsia="lv-LV"/>
        </w:rPr>
        <w:t xml:space="preserve"> sekas var iedalīt šādās grupās:</w:t>
      </w:r>
    </w:p>
    <w:p w14:paraId="56A6AA78" w14:textId="77777777" w:rsidR="00BE7EE1" w:rsidRPr="001E120F" w:rsidRDefault="00BE7EE1" w:rsidP="008C19F2">
      <w:pPr>
        <w:spacing w:after="0" w:line="240" w:lineRule="auto"/>
        <w:ind w:firstLine="709"/>
        <w:jc w:val="both"/>
        <w:rPr>
          <w:rFonts w:ascii="Times New Roman" w:eastAsia="Times New Roman" w:hAnsi="Times New Roman" w:cs="Times New Roman"/>
          <w:color w:val="000000" w:themeColor="text1"/>
          <w:sz w:val="24"/>
          <w:szCs w:val="24"/>
          <w:lang w:val="en-US" w:eastAsia="lv-LV"/>
        </w:rPr>
      </w:pPr>
    </w:p>
    <w:p w14:paraId="1586BC21" w14:textId="77777777" w:rsidR="001E7745" w:rsidRPr="008B2F7C" w:rsidRDefault="008B2F7C" w:rsidP="008B2F7C">
      <w:pPr>
        <w:tabs>
          <w:tab w:val="left" w:pos="993"/>
        </w:tabs>
        <w:spacing w:after="0" w:line="240" w:lineRule="auto"/>
        <w:ind w:firstLine="709"/>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xml:space="preserve">2.2.1. </w:t>
      </w:r>
      <w:r w:rsidR="0079550D" w:rsidRPr="008B2F7C">
        <w:rPr>
          <w:rFonts w:ascii="Times New Roman" w:eastAsia="Times New Roman" w:hAnsi="Times New Roman" w:cs="Times New Roman"/>
          <w:b/>
          <w:color w:val="000000" w:themeColor="text1"/>
          <w:sz w:val="24"/>
          <w:szCs w:val="24"/>
          <w:lang w:eastAsia="lv-LV"/>
        </w:rPr>
        <w:t>N</w:t>
      </w:r>
      <w:r w:rsidR="006A3617" w:rsidRPr="008B2F7C">
        <w:rPr>
          <w:rFonts w:ascii="Times New Roman" w:eastAsia="Times New Roman" w:hAnsi="Times New Roman" w:cs="Times New Roman"/>
          <w:b/>
          <w:color w:val="000000" w:themeColor="text1"/>
          <w:sz w:val="24"/>
          <w:szCs w:val="24"/>
          <w:lang w:eastAsia="lv-LV"/>
        </w:rPr>
        <w:t xml:space="preserve">ormatīvā regulējuma </w:t>
      </w:r>
      <w:r w:rsidR="0079550D" w:rsidRPr="008B2F7C">
        <w:rPr>
          <w:rFonts w:ascii="Times New Roman" w:eastAsia="Times New Roman" w:hAnsi="Times New Roman" w:cs="Times New Roman"/>
          <w:b/>
          <w:color w:val="000000" w:themeColor="text1"/>
          <w:sz w:val="24"/>
          <w:szCs w:val="24"/>
          <w:lang w:eastAsia="lv-LV"/>
        </w:rPr>
        <w:t xml:space="preserve">iespējamā </w:t>
      </w:r>
      <w:r w:rsidR="006A3617" w:rsidRPr="008B2F7C">
        <w:rPr>
          <w:rFonts w:ascii="Times New Roman" w:eastAsia="Times New Roman" w:hAnsi="Times New Roman" w:cs="Times New Roman"/>
          <w:b/>
          <w:color w:val="000000" w:themeColor="text1"/>
          <w:sz w:val="24"/>
          <w:szCs w:val="24"/>
          <w:lang w:eastAsia="lv-LV"/>
        </w:rPr>
        <w:t>kvalitātes pazemināšanās</w:t>
      </w:r>
      <w:r w:rsidR="00181C4F" w:rsidRPr="008B2F7C">
        <w:rPr>
          <w:rFonts w:ascii="Times New Roman" w:eastAsia="Times New Roman" w:hAnsi="Times New Roman" w:cs="Times New Roman"/>
          <w:b/>
          <w:color w:val="000000" w:themeColor="text1"/>
          <w:sz w:val="24"/>
          <w:szCs w:val="24"/>
          <w:lang w:eastAsia="lv-LV"/>
        </w:rPr>
        <w:t>.</w:t>
      </w:r>
    </w:p>
    <w:p w14:paraId="6CEC011F" w14:textId="77777777" w:rsidR="008159D0" w:rsidRPr="001E120F" w:rsidRDefault="00181C4F" w:rsidP="00181C4F">
      <w:pPr>
        <w:spacing w:after="0" w:line="240" w:lineRule="auto"/>
        <w:ind w:firstLine="709"/>
        <w:jc w:val="both"/>
        <w:rPr>
          <w:rFonts w:ascii="Times New Roman" w:eastAsia="Times New Roman" w:hAnsi="Times New Roman" w:cs="Times New Roman"/>
          <w:color w:val="000000" w:themeColor="text1"/>
          <w:sz w:val="24"/>
          <w:szCs w:val="24"/>
          <w:lang w:eastAsia="lv-LV"/>
        </w:rPr>
      </w:pPr>
      <w:r w:rsidRPr="001E120F">
        <w:rPr>
          <w:rFonts w:ascii="Times New Roman" w:eastAsia="Times New Roman" w:hAnsi="Times New Roman" w:cs="Times New Roman"/>
          <w:color w:val="000000" w:themeColor="text1"/>
          <w:sz w:val="24"/>
          <w:szCs w:val="24"/>
          <w:lang w:eastAsia="lv-LV"/>
        </w:rPr>
        <w:t xml:space="preserve">Piešķirot ministriem tiesības izdot ārējos normatīvos aktus, vienlaikus ir jāņem vērā, ka </w:t>
      </w:r>
      <w:r w:rsidR="009F1AAF" w:rsidRPr="001E120F">
        <w:rPr>
          <w:rFonts w:ascii="Times New Roman" w:eastAsia="Times New Roman" w:hAnsi="Times New Roman" w:cs="Times New Roman"/>
          <w:color w:val="000000" w:themeColor="text1"/>
          <w:sz w:val="24"/>
          <w:szCs w:val="24"/>
          <w:lang w:eastAsia="lv-LV"/>
        </w:rPr>
        <w:t xml:space="preserve">šo </w:t>
      </w:r>
      <w:r w:rsidRPr="001E120F">
        <w:rPr>
          <w:rFonts w:ascii="Times New Roman" w:eastAsia="Times New Roman" w:hAnsi="Times New Roman" w:cs="Times New Roman"/>
          <w:color w:val="000000" w:themeColor="text1"/>
          <w:sz w:val="24"/>
          <w:szCs w:val="24"/>
          <w:lang w:eastAsia="lv-LV"/>
        </w:rPr>
        <w:t>ārējo normatīvo aktu kvalitāte</w:t>
      </w:r>
      <w:r w:rsidR="009F1AAF" w:rsidRPr="001E120F">
        <w:rPr>
          <w:rFonts w:ascii="Times New Roman" w:eastAsia="Times New Roman" w:hAnsi="Times New Roman" w:cs="Times New Roman"/>
          <w:color w:val="000000" w:themeColor="text1"/>
          <w:sz w:val="24"/>
          <w:szCs w:val="24"/>
          <w:lang w:eastAsia="lv-LV"/>
        </w:rPr>
        <w:t>s prasībām nav</w:t>
      </w:r>
      <w:r w:rsidR="00156047" w:rsidRPr="001E120F">
        <w:rPr>
          <w:rFonts w:ascii="Times New Roman" w:eastAsia="Times New Roman" w:hAnsi="Times New Roman" w:cs="Times New Roman"/>
          <w:color w:val="000000" w:themeColor="text1"/>
          <w:sz w:val="24"/>
          <w:szCs w:val="24"/>
          <w:lang w:eastAsia="lv-LV"/>
        </w:rPr>
        <w:t xml:space="preserve"> jāatšķiras no </w:t>
      </w:r>
      <w:r w:rsidRPr="001E120F">
        <w:rPr>
          <w:rFonts w:ascii="Times New Roman" w:eastAsia="Times New Roman" w:hAnsi="Times New Roman" w:cs="Times New Roman"/>
          <w:color w:val="000000" w:themeColor="text1"/>
          <w:sz w:val="24"/>
          <w:szCs w:val="24"/>
          <w:lang w:eastAsia="lv-LV"/>
        </w:rPr>
        <w:t>likum</w:t>
      </w:r>
      <w:r w:rsidR="00434569" w:rsidRPr="001E120F">
        <w:rPr>
          <w:rFonts w:ascii="Times New Roman" w:eastAsia="Times New Roman" w:hAnsi="Times New Roman" w:cs="Times New Roman"/>
          <w:color w:val="000000" w:themeColor="text1"/>
          <w:sz w:val="24"/>
          <w:szCs w:val="24"/>
          <w:lang w:eastAsia="lv-LV"/>
        </w:rPr>
        <w:t>u</w:t>
      </w:r>
      <w:r w:rsidRPr="001E120F">
        <w:rPr>
          <w:rFonts w:ascii="Times New Roman" w:eastAsia="Times New Roman" w:hAnsi="Times New Roman" w:cs="Times New Roman"/>
          <w:color w:val="000000" w:themeColor="text1"/>
          <w:sz w:val="24"/>
          <w:szCs w:val="24"/>
          <w:lang w:eastAsia="lv-LV"/>
        </w:rPr>
        <w:t xml:space="preserve"> un Ministru kabineta noteikum</w:t>
      </w:r>
      <w:r w:rsidR="00434569" w:rsidRPr="001E120F">
        <w:rPr>
          <w:rFonts w:ascii="Times New Roman" w:eastAsia="Times New Roman" w:hAnsi="Times New Roman" w:cs="Times New Roman"/>
          <w:color w:val="000000" w:themeColor="text1"/>
          <w:sz w:val="24"/>
          <w:szCs w:val="24"/>
          <w:lang w:eastAsia="lv-LV"/>
        </w:rPr>
        <w:t>u kvalitāte</w:t>
      </w:r>
      <w:r w:rsidR="00156047" w:rsidRPr="001E120F">
        <w:rPr>
          <w:rFonts w:ascii="Times New Roman" w:eastAsia="Times New Roman" w:hAnsi="Times New Roman" w:cs="Times New Roman"/>
          <w:color w:val="000000" w:themeColor="text1"/>
          <w:sz w:val="24"/>
          <w:szCs w:val="24"/>
          <w:lang w:eastAsia="lv-LV"/>
        </w:rPr>
        <w:t>s</w:t>
      </w:r>
      <w:r w:rsidRPr="001E120F">
        <w:rPr>
          <w:rFonts w:ascii="Times New Roman" w:eastAsia="Times New Roman" w:hAnsi="Times New Roman" w:cs="Times New Roman"/>
          <w:color w:val="000000" w:themeColor="text1"/>
          <w:sz w:val="24"/>
          <w:szCs w:val="24"/>
          <w:lang w:eastAsia="lv-LV"/>
        </w:rPr>
        <w:t>. Ministra noteikumiem jābūt tiesiskiem</w:t>
      </w:r>
      <w:r w:rsidR="00E5659F" w:rsidRPr="001E120F">
        <w:rPr>
          <w:rFonts w:ascii="Times New Roman" w:eastAsia="Times New Roman" w:hAnsi="Times New Roman" w:cs="Times New Roman"/>
          <w:color w:val="000000" w:themeColor="text1"/>
          <w:sz w:val="24"/>
          <w:szCs w:val="24"/>
          <w:lang w:eastAsia="lv-LV"/>
        </w:rPr>
        <w:t>, un</w:t>
      </w:r>
      <w:r w:rsidRPr="001E120F">
        <w:rPr>
          <w:rFonts w:ascii="Times New Roman" w:eastAsia="Times New Roman" w:hAnsi="Times New Roman" w:cs="Times New Roman"/>
          <w:color w:val="000000" w:themeColor="text1"/>
          <w:sz w:val="24"/>
          <w:szCs w:val="24"/>
          <w:lang w:eastAsia="lv-LV"/>
        </w:rPr>
        <w:t xml:space="preserve"> tie ne</w:t>
      </w:r>
      <w:r w:rsidR="00156047" w:rsidRPr="001E120F">
        <w:rPr>
          <w:rFonts w:ascii="Times New Roman" w:eastAsia="Times New Roman" w:hAnsi="Times New Roman" w:cs="Times New Roman"/>
          <w:color w:val="000000" w:themeColor="text1"/>
          <w:sz w:val="24"/>
          <w:szCs w:val="24"/>
          <w:lang w:eastAsia="lv-LV"/>
        </w:rPr>
        <w:t>drīkst</w:t>
      </w:r>
      <w:r w:rsidR="005672BB" w:rsidRPr="001E120F">
        <w:rPr>
          <w:rFonts w:ascii="Times New Roman" w:eastAsia="Times New Roman" w:hAnsi="Times New Roman" w:cs="Times New Roman"/>
          <w:color w:val="000000" w:themeColor="text1"/>
          <w:sz w:val="24"/>
          <w:szCs w:val="24"/>
          <w:lang w:eastAsia="lv-LV"/>
        </w:rPr>
        <w:t xml:space="preserve"> pārkāpt </w:t>
      </w:r>
      <w:r w:rsidR="007831F5" w:rsidRPr="001E120F">
        <w:rPr>
          <w:rFonts w:ascii="Times New Roman" w:eastAsia="Times New Roman" w:hAnsi="Times New Roman" w:cs="Times New Roman"/>
          <w:color w:val="000000" w:themeColor="text1"/>
          <w:sz w:val="24"/>
          <w:szCs w:val="24"/>
          <w:lang w:eastAsia="lv-LV"/>
        </w:rPr>
        <w:t xml:space="preserve">attiecīgā </w:t>
      </w:r>
      <w:r w:rsidR="005672BB" w:rsidRPr="001E120F">
        <w:rPr>
          <w:rFonts w:ascii="Times New Roman" w:eastAsia="Times New Roman" w:hAnsi="Times New Roman" w:cs="Times New Roman"/>
          <w:color w:val="000000" w:themeColor="text1"/>
          <w:sz w:val="24"/>
          <w:szCs w:val="24"/>
          <w:lang w:eastAsia="lv-LV"/>
        </w:rPr>
        <w:t xml:space="preserve">ministra kompetences robežas </w:t>
      </w:r>
      <w:r w:rsidR="00156047" w:rsidRPr="001E120F">
        <w:rPr>
          <w:rFonts w:ascii="Times New Roman" w:eastAsia="Times New Roman" w:hAnsi="Times New Roman" w:cs="Times New Roman"/>
          <w:color w:val="000000" w:themeColor="text1"/>
          <w:sz w:val="24"/>
          <w:szCs w:val="24"/>
          <w:lang w:eastAsia="lv-LV"/>
        </w:rPr>
        <w:t xml:space="preserve">un nedrīkst </w:t>
      </w:r>
      <w:r w:rsidRPr="001E120F">
        <w:rPr>
          <w:rFonts w:ascii="Times New Roman" w:eastAsia="Times New Roman" w:hAnsi="Times New Roman" w:cs="Times New Roman"/>
          <w:color w:val="000000" w:themeColor="text1"/>
          <w:sz w:val="24"/>
          <w:szCs w:val="24"/>
          <w:lang w:eastAsia="lv-LV"/>
        </w:rPr>
        <w:t xml:space="preserve">nonākt pretrunā ar </w:t>
      </w:r>
      <w:r w:rsidR="00156047" w:rsidRPr="001E120F">
        <w:rPr>
          <w:rFonts w:ascii="Times New Roman" w:eastAsia="Times New Roman" w:hAnsi="Times New Roman" w:cs="Times New Roman"/>
          <w:color w:val="000000" w:themeColor="text1"/>
          <w:sz w:val="24"/>
          <w:szCs w:val="24"/>
          <w:lang w:eastAsia="lv-LV"/>
        </w:rPr>
        <w:t xml:space="preserve">citiem normatīvajiem aktiem (tai skaitā </w:t>
      </w:r>
      <w:r w:rsidRPr="001E120F">
        <w:rPr>
          <w:rFonts w:ascii="Times New Roman" w:eastAsia="Times New Roman" w:hAnsi="Times New Roman" w:cs="Times New Roman"/>
          <w:color w:val="000000" w:themeColor="text1"/>
          <w:sz w:val="24"/>
          <w:szCs w:val="24"/>
          <w:lang w:eastAsia="lv-LV"/>
        </w:rPr>
        <w:t>citu ministru izdotajiem noteikumiem</w:t>
      </w:r>
      <w:r w:rsidR="00156047" w:rsidRPr="001E120F">
        <w:rPr>
          <w:rFonts w:ascii="Times New Roman" w:eastAsia="Times New Roman" w:hAnsi="Times New Roman" w:cs="Times New Roman"/>
          <w:color w:val="000000" w:themeColor="text1"/>
          <w:sz w:val="24"/>
          <w:szCs w:val="24"/>
          <w:lang w:eastAsia="lv-LV"/>
        </w:rPr>
        <w:t>)</w:t>
      </w:r>
      <w:r w:rsidRPr="001E120F">
        <w:rPr>
          <w:rFonts w:ascii="Times New Roman" w:eastAsia="Times New Roman" w:hAnsi="Times New Roman" w:cs="Times New Roman"/>
          <w:color w:val="000000" w:themeColor="text1"/>
          <w:sz w:val="24"/>
          <w:szCs w:val="24"/>
          <w:lang w:eastAsia="lv-LV"/>
        </w:rPr>
        <w:t xml:space="preserve">. </w:t>
      </w:r>
      <w:r w:rsidR="00156047" w:rsidRPr="001E120F">
        <w:rPr>
          <w:rFonts w:ascii="Times New Roman" w:eastAsia="Times New Roman" w:hAnsi="Times New Roman" w:cs="Times New Roman"/>
          <w:color w:val="000000" w:themeColor="text1"/>
          <w:sz w:val="24"/>
          <w:szCs w:val="24"/>
          <w:lang w:eastAsia="lv-LV"/>
        </w:rPr>
        <w:t>Pastāv pamatotas šaubas, ka šīs prasības būs viegli izpildāmas</w:t>
      </w:r>
      <w:r w:rsidRPr="001E120F">
        <w:rPr>
          <w:rFonts w:ascii="Times New Roman" w:eastAsia="Times New Roman" w:hAnsi="Times New Roman" w:cs="Times New Roman"/>
          <w:color w:val="000000" w:themeColor="text1"/>
          <w:sz w:val="24"/>
          <w:szCs w:val="24"/>
          <w:lang w:eastAsia="lv-LV"/>
        </w:rPr>
        <w:t xml:space="preserve">, jo īpaši </w:t>
      </w:r>
      <w:r w:rsidR="00156047" w:rsidRPr="001E120F">
        <w:rPr>
          <w:rFonts w:ascii="Times New Roman" w:eastAsia="Times New Roman" w:hAnsi="Times New Roman" w:cs="Times New Roman"/>
          <w:color w:val="000000" w:themeColor="text1"/>
          <w:sz w:val="24"/>
          <w:szCs w:val="24"/>
          <w:lang w:eastAsia="lv-LV"/>
        </w:rPr>
        <w:t>ie</w:t>
      </w:r>
      <w:r w:rsidRPr="001E120F">
        <w:rPr>
          <w:rFonts w:ascii="Times New Roman" w:eastAsia="Times New Roman" w:hAnsi="Times New Roman" w:cs="Times New Roman"/>
          <w:color w:val="000000" w:themeColor="text1"/>
          <w:sz w:val="24"/>
          <w:szCs w:val="24"/>
          <w:lang w:eastAsia="lv-LV"/>
        </w:rPr>
        <w:t>vērojot pēdējos gados izstrādāto Ministru kabineta noteikum</w:t>
      </w:r>
      <w:r w:rsidR="006A3617" w:rsidRPr="001E120F">
        <w:rPr>
          <w:rFonts w:ascii="Times New Roman" w:eastAsia="Times New Roman" w:hAnsi="Times New Roman" w:cs="Times New Roman"/>
          <w:color w:val="000000" w:themeColor="text1"/>
          <w:sz w:val="24"/>
          <w:szCs w:val="24"/>
          <w:lang w:eastAsia="lv-LV"/>
        </w:rPr>
        <w:t>u projektu</w:t>
      </w:r>
      <w:r w:rsidR="00453B60" w:rsidRPr="001E120F">
        <w:rPr>
          <w:rFonts w:ascii="Times New Roman" w:eastAsia="Times New Roman" w:hAnsi="Times New Roman" w:cs="Times New Roman"/>
          <w:color w:val="000000" w:themeColor="text1"/>
          <w:sz w:val="24"/>
          <w:szCs w:val="24"/>
          <w:lang w:eastAsia="lv-LV"/>
        </w:rPr>
        <w:t xml:space="preserve"> </w:t>
      </w:r>
      <w:r w:rsidRPr="001E120F">
        <w:rPr>
          <w:rFonts w:ascii="Times New Roman" w:eastAsia="Times New Roman" w:hAnsi="Times New Roman" w:cs="Times New Roman"/>
          <w:color w:val="000000" w:themeColor="text1"/>
          <w:sz w:val="24"/>
          <w:szCs w:val="24"/>
          <w:lang w:eastAsia="lv-LV"/>
        </w:rPr>
        <w:t>kvalitāti.</w:t>
      </w:r>
    </w:p>
    <w:p w14:paraId="34F3F8E0" w14:textId="77777777" w:rsidR="000B0ACB" w:rsidRPr="001E120F" w:rsidRDefault="000B0ACB" w:rsidP="00487840">
      <w:pPr>
        <w:pStyle w:val="Sarakstaaizzme"/>
        <w:numPr>
          <w:ilvl w:val="0"/>
          <w:numId w:val="0"/>
        </w:numPr>
        <w:ind w:right="-2"/>
        <w:jc w:val="both"/>
        <w:rPr>
          <w:rFonts w:ascii="Times New Roman" w:hAnsi="Times New Roman" w:cs="Times New Roman"/>
          <w:b/>
          <w:bCs/>
          <w:sz w:val="24"/>
          <w:szCs w:val="24"/>
        </w:rPr>
      </w:pPr>
    </w:p>
    <w:p w14:paraId="0E9F7189" w14:textId="77777777" w:rsidR="000B0ACB" w:rsidRPr="001E120F" w:rsidRDefault="000B0ACB" w:rsidP="00487840">
      <w:pPr>
        <w:pStyle w:val="Sarakstaaizzme"/>
        <w:numPr>
          <w:ilvl w:val="0"/>
          <w:numId w:val="0"/>
        </w:numPr>
        <w:ind w:right="-2"/>
        <w:jc w:val="both"/>
        <w:rPr>
          <w:rFonts w:ascii="Times New Roman" w:hAnsi="Times New Roman" w:cs="Times New Roman"/>
          <w:b/>
          <w:bCs/>
          <w:sz w:val="24"/>
          <w:szCs w:val="24"/>
        </w:rPr>
      </w:pPr>
    </w:p>
    <w:p w14:paraId="15D3452D" w14:textId="77777777" w:rsidR="007831F5" w:rsidRPr="001E120F" w:rsidRDefault="007831F5" w:rsidP="00B27418">
      <w:pPr>
        <w:pStyle w:val="Sarakstaaizzme"/>
        <w:numPr>
          <w:ilvl w:val="0"/>
          <w:numId w:val="0"/>
        </w:numPr>
        <w:ind w:right="-2"/>
        <w:jc w:val="center"/>
        <w:rPr>
          <w:rFonts w:ascii="Times New Roman" w:hAnsi="Times New Roman" w:cs="Times New Roman"/>
          <w:b/>
          <w:bCs/>
          <w:sz w:val="24"/>
          <w:szCs w:val="24"/>
        </w:rPr>
      </w:pPr>
      <w:r w:rsidRPr="001E120F">
        <w:rPr>
          <w:rFonts w:ascii="Times New Roman" w:hAnsi="Times New Roman" w:cs="Times New Roman"/>
          <w:b/>
          <w:bCs/>
          <w:sz w:val="24"/>
          <w:szCs w:val="24"/>
        </w:rPr>
        <w:t xml:space="preserve">Tipiskākās nepilnības projektos no </w:t>
      </w:r>
      <w:proofErr w:type="gramStart"/>
      <w:r w:rsidR="00980463" w:rsidRPr="001E120F">
        <w:rPr>
          <w:rFonts w:ascii="Times New Roman" w:hAnsi="Times New Roman" w:cs="Times New Roman"/>
          <w:b/>
          <w:bCs/>
          <w:sz w:val="24"/>
          <w:szCs w:val="24"/>
        </w:rPr>
        <w:t>2011. līdz 2015</w:t>
      </w:r>
      <w:proofErr w:type="gramEnd"/>
      <w:r w:rsidRPr="001E120F">
        <w:rPr>
          <w:rFonts w:ascii="Times New Roman" w:hAnsi="Times New Roman" w:cs="Times New Roman"/>
          <w:b/>
          <w:bCs/>
          <w:sz w:val="24"/>
          <w:szCs w:val="24"/>
        </w:rPr>
        <w:t>. gadam</w:t>
      </w:r>
      <w:r w:rsidRPr="001E120F">
        <w:rPr>
          <w:rStyle w:val="Vresatsauce"/>
          <w:rFonts w:ascii="Times New Roman" w:hAnsi="Times New Roman" w:cs="Times New Roman"/>
          <w:b/>
          <w:bCs/>
          <w:sz w:val="24"/>
          <w:szCs w:val="24"/>
        </w:rPr>
        <w:footnoteReference w:id="15"/>
      </w:r>
    </w:p>
    <w:p w14:paraId="65118FDC" w14:textId="77777777" w:rsidR="008E6540" w:rsidRPr="00113FD8" w:rsidRDefault="00B26C7D" w:rsidP="00B57FB0">
      <w:pPr>
        <w:pStyle w:val="Sarakstaaizzme"/>
        <w:numPr>
          <w:ilvl w:val="0"/>
          <w:numId w:val="0"/>
        </w:numPr>
        <w:ind w:left="-851" w:right="-2"/>
        <w:jc w:val="right"/>
        <w:rPr>
          <w:rFonts w:ascii="Times New Roman" w:hAnsi="Times New Roman" w:cs="Times New Roman"/>
          <w:b/>
          <w:bCs/>
          <w:sz w:val="24"/>
          <w:szCs w:val="24"/>
        </w:rPr>
      </w:pPr>
      <w:r w:rsidRPr="00113FD8">
        <w:rPr>
          <w:rFonts w:ascii="Times New Roman" w:hAnsi="Times New Roman" w:cs="Times New Roman"/>
          <w:b/>
          <w:bCs/>
          <w:sz w:val="24"/>
          <w:szCs w:val="24"/>
        </w:rPr>
        <w:br/>
      </w:r>
      <w:r w:rsidR="00B57FB0" w:rsidRPr="00113FD8">
        <w:rPr>
          <w:noProof/>
          <w:lang w:eastAsia="lv-LV"/>
        </w:rPr>
        <w:drawing>
          <wp:inline distT="0" distB="0" distL="0" distR="0" wp14:anchorId="7981329F" wp14:editId="6C80078D">
            <wp:extent cx="5760720" cy="3977112"/>
            <wp:effectExtent l="0" t="0" r="0" b="444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C8D3D2" w14:textId="77777777" w:rsidR="007D178E" w:rsidRPr="001E120F" w:rsidRDefault="0037308A" w:rsidP="007D178E">
      <w:pPr>
        <w:pStyle w:val="Sarakstaaizzme"/>
        <w:numPr>
          <w:ilvl w:val="0"/>
          <w:numId w:val="0"/>
        </w:numPr>
        <w:ind w:right="-2" w:firstLine="709"/>
        <w:jc w:val="both"/>
        <w:rPr>
          <w:rFonts w:ascii="Times New Roman" w:hAnsi="Times New Roman" w:cs="Times New Roman"/>
          <w:sz w:val="24"/>
          <w:szCs w:val="24"/>
        </w:rPr>
      </w:pPr>
      <w:r w:rsidRPr="001E120F">
        <w:rPr>
          <w:rFonts w:ascii="Times New Roman" w:hAnsi="Times New Roman" w:cs="Times New Roman"/>
          <w:sz w:val="24"/>
          <w:szCs w:val="24"/>
        </w:rPr>
        <w:tab/>
      </w:r>
      <w:r w:rsidR="007D178E" w:rsidRPr="001E120F">
        <w:rPr>
          <w:rFonts w:ascii="Times New Roman" w:hAnsi="Times New Roman" w:cs="Times New Roman"/>
          <w:sz w:val="24"/>
          <w:szCs w:val="24"/>
        </w:rPr>
        <w:t>Salīdzinot šo statistiku pa gadiem, secināms, ka samērā daudz ir tādu projektu</w:t>
      </w:r>
      <w:r w:rsidR="00866132" w:rsidRPr="001E120F">
        <w:rPr>
          <w:rFonts w:ascii="Times New Roman" w:hAnsi="Times New Roman" w:cs="Times New Roman"/>
          <w:sz w:val="24"/>
          <w:szCs w:val="24"/>
        </w:rPr>
        <w:t>,</w:t>
      </w:r>
      <w:r w:rsidR="004E61A1" w:rsidRPr="001E120F">
        <w:rPr>
          <w:rFonts w:ascii="Times New Roman" w:hAnsi="Times New Roman" w:cs="Times New Roman"/>
          <w:sz w:val="24"/>
          <w:szCs w:val="24"/>
        </w:rPr>
        <w:t xml:space="preserve"> kas</w:t>
      </w:r>
      <w:r w:rsidR="007D178E" w:rsidRPr="001E120F">
        <w:rPr>
          <w:rFonts w:ascii="Times New Roman" w:hAnsi="Times New Roman" w:cs="Times New Roman"/>
          <w:sz w:val="24"/>
          <w:szCs w:val="24"/>
        </w:rPr>
        <w:t xml:space="preserve"> nonāk pretrunā ar citiem normatīvajiem aktiem, kuros nav ievērota normatīvo aktu izstrādes juridiskā tehnika vai kuros ir konstatēti terminoloģiska rakstura trūkumi.</w:t>
      </w:r>
      <w:r w:rsidR="007D178E" w:rsidRPr="001E120F">
        <w:rPr>
          <w:rStyle w:val="Vresatsauce"/>
          <w:rFonts w:ascii="Times New Roman" w:hAnsi="Times New Roman" w:cs="Times New Roman"/>
          <w:sz w:val="24"/>
          <w:szCs w:val="24"/>
        </w:rPr>
        <w:footnoteReference w:id="16"/>
      </w:r>
      <w:r w:rsidR="007D178E" w:rsidRPr="001E120F">
        <w:rPr>
          <w:rFonts w:ascii="Times New Roman" w:hAnsi="Times New Roman" w:cs="Times New Roman"/>
          <w:sz w:val="24"/>
          <w:szCs w:val="24"/>
        </w:rPr>
        <w:t xml:space="preserve"> </w:t>
      </w:r>
      <w:proofErr w:type="gramStart"/>
      <w:r w:rsidR="000D35F3" w:rsidRPr="001E120F">
        <w:rPr>
          <w:rFonts w:ascii="Times New Roman" w:hAnsi="Times New Roman" w:cs="Times New Roman"/>
          <w:sz w:val="24"/>
          <w:szCs w:val="24"/>
        </w:rPr>
        <w:t>Ņemot vērā</w:t>
      </w:r>
      <w:proofErr w:type="gramEnd"/>
      <w:r w:rsidR="00335829" w:rsidRPr="001E120F">
        <w:rPr>
          <w:rFonts w:ascii="Times New Roman" w:hAnsi="Times New Roman" w:cs="Times New Roman"/>
          <w:sz w:val="24"/>
          <w:szCs w:val="24"/>
        </w:rPr>
        <w:t xml:space="preserve"> minētos normatīvo aktu projektu nepilnību rādītājus, var prognozēt, ka </w:t>
      </w:r>
      <w:r w:rsidR="001E5B44" w:rsidRPr="001E120F">
        <w:rPr>
          <w:rFonts w:ascii="Times New Roman" w:hAnsi="Times New Roman" w:cs="Times New Roman"/>
          <w:sz w:val="24"/>
          <w:szCs w:val="24"/>
        </w:rPr>
        <w:t>arī ministr</w:t>
      </w:r>
      <w:r w:rsidR="006A3617" w:rsidRPr="001E120F">
        <w:rPr>
          <w:rFonts w:ascii="Times New Roman" w:hAnsi="Times New Roman" w:cs="Times New Roman"/>
          <w:sz w:val="24"/>
          <w:szCs w:val="24"/>
        </w:rPr>
        <w:t>a</w:t>
      </w:r>
      <w:r w:rsidR="001E5B44" w:rsidRPr="001E120F">
        <w:rPr>
          <w:rFonts w:ascii="Times New Roman" w:hAnsi="Times New Roman" w:cs="Times New Roman"/>
          <w:sz w:val="24"/>
          <w:szCs w:val="24"/>
        </w:rPr>
        <w:t xml:space="preserve"> noteikumu</w:t>
      </w:r>
      <w:r w:rsidR="00D40FA1" w:rsidRPr="001E120F">
        <w:rPr>
          <w:rFonts w:ascii="Times New Roman" w:hAnsi="Times New Roman" w:cs="Times New Roman"/>
          <w:sz w:val="24"/>
          <w:szCs w:val="24"/>
        </w:rPr>
        <w:t xml:space="preserve"> projektu</w:t>
      </w:r>
      <w:r w:rsidR="001E5B44" w:rsidRPr="001E120F">
        <w:rPr>
          <w:rFonts w:ascii="Times New Roman" w:hAnsi="Times New Roman" w:cs="Times New Roman"/>
          <w:sz w:val="24"/>
          <w:szCs w:val="24"/>
        </w:rPr>
        <w:t xml:space="preserve"> kvalitātes rādītāji </w:t>
      </w:r>
      <w:r w:rsidR="00D40FA1" w:rsidRPr="001E120F">
        <w:rPr>
          <w:rFonts w:ascii="Times New Roman" w:hAnsi="Times New Roman" w:cs="Times New Roman"/>
          <w:sz w:val="24"/>
          <w:szCs w:val="24"/>
        </w:rPr>
        <w:t>būs</w:t>
      </w:r>
      <w:r w:rsidR="001E5B44" w:rsidRPr="001E120F">
        <w:rPr>
          <w:rFonts w:ascii="Times New Roman" w:hAnsi="Times New Roman" w:cs="Times New Roman"/>
          <w:sz w:val="24"/>
          <w:szCs w:val="24"/>
        </w:rPr>
        <w:t xml:space="preserve"> lī</w:t>
      </w:r>
      <w:r w:rsidR="001B0785" w:rsidRPr="001E120F">
        <w:rPr>
          <w:rFonts w:ascii="Times New Roman" w:hAnsi="Times New Roman" w:cs="Times New Roman"/>
          <w:sz w:val="24"/>
          <w:szCs w:val="24"/>
        </w:rPr>
        <w:t>dzīgā līmenī</w:t>
      </w:r>
      <w:r w:rsidR="007D178E" w:rsidRPr="001E120F">
        <w:rPr>
          <w:rFonts w:ascii="Times New Roman" w:hAnsi="Times New Roman" w:cs="Times New Roman"/>
          <w:sz w:val="24"/>
          <w:szCs w:val="24"/>
        </w:rPr>
        <w:t xml:space="preserve">. </w:t>
      </w:r>
      <w:r w:rsidR="00704E50" w:rsidRPr="001E120F">
        <w:rPr>
          <w:rFonts w:ascii="Times New Roman" w:hAnsi="Times New Roman" w:cs="Times New Roman"/>
          <w:sz w:val="24"/>
          <w:szCs w:val="24"/>
        </w:rPr>
        <w:t>Tādējādi m</w:t>
      </w:r>
      <w:r w:rsidR="00435F14" w:rsidRPr="001E120F">
        <w:rPr>
          <w:rFonts w:ascii="Times New Roman" w:hAnsi="Times New Roman" w:cs="Times New Roman"/>
          <w:sz w:val="24"/>
          <w:szCs w:val="24"/>
        </w:rPr>
        <w:t>inistr</w:t>
      </w:r>
      <w:r w:rsidR="00D40FA1" w:rsidRPr="001E120F">
        <w:rPr>
          <w:rFonts w:ascii="Times New Roman" w:hAnsi="Times New Roman" w:cs="Times New Roman"/>
          <w:sz w:val="24"/>
          <w:szCs w:val="24"/>
        </w:rPr>
        <w:t>a</w:t>
      </w:r>
      <w:r w:rsidR="00435F14" w:rsidRPr="001E120F">
        <w:rPr>
          <w:rFonts w:ascii="Times New Roman" w:hAnsi="Times New Roman" w:cs="Times New Roman"/>
          <w:sz w:val="24"/>
          <w:szCs w:val="24"/>
        </w:rPr>
        <w:t xml:space="preserve"> </w:t>
      </w:r>
      <w:r w:rsidR="00704E50" w:rsidRPr="001E120F">
        <w:rPr>
          <w:rFonts w:ascii="Times New Roman" w:hAnsi="Times New Roman" w:cs="Times New Roman"/>
          <w:sz w:val="24"/>
          <w:szCs w:val="24"/>
        </w:rPr>
        <w:t xml:space="preserve">izdoto </w:t>
      </w:r>
      <w:r w:rsidR="00435F14" w:rsidRPr="001E120F">
        <w:rPr>
          <w:rFonts w:ascii="Times New Roman" w:hAnsi="Times New Roman" w:cs="Times New Roman"/>
          <w:sz w:val="24"/>
          <w:szCs w:val="24"/>
        </w:rPr>
        <w:t>noteikumu kvalitāte lielā mērā būs atkarīga no izvēlētā to kvalitātes kontroles mehānisma.</w:t>
      </w:r>
    </w:p>
    <w:p w14:paraId="4C730484" w14:textId="77777777" w:rsidR="00181C4F" w:rsidRPr="001E120F" w:rsidRDefault="00181C4F" w:rsidP="00181C4F">
      <w:pPr>
        <w:pStyle w:val="Sarakstarindkopa"/>
        <w:tabs>
          <w:tab w:val="left" w:pos="993"/>
        </w:tabs>
        <w:spacing w:after="0" w:line="240" w:lineRule="auto"/>
        <w:ind w:left="709"/>
        <w:jc w:val="both"/>
        <w:rPr>
          <w:rFonts w:ascii="Times New Roman" w:eastAsia="Times New Roman" w:hAnsi="Times New Roman" w:cs="Times New Roman"/>
          <w:b/>
          <w:color w:val="000000" w:themeColor="text1"/>
          <w:sz w:val="24"/>
          <w:szCs w:val="24"/>
          <w:lang w:eastAsia="lv-LV"/>
        </w:rPr>
      </w:pPr>
    </w:p>
    <w:p w14:paraId="73812513" w14:textId="77777777" w:rsidR="00E2020C" w:rsidRPr="008B2F7C" w:rsidRDefault="008B2F7C" w:rsidP="008B2F7C">
      <w:pPr>
        <w:tabs>
          <w:tab w:val="left" w:pos="993"/>
        </w:tabs>
        <w:spacing w:after="0" w:line="240" w:lineRule="auto"/>
        <w:ind w:firstLine="709"/>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xml:space="preserve">2.2.2. </w:t>
      </w:r>
      <w:r w:rsidR="008F7147" w:rsidRPr="008B2F7C">
        <w:rPr>
          <w:rFonts w:ascii="Times New Roman" w:eastAsia="Times New Roman" w:hAnsi="Times New Roman" w:cs="Times New Roman"/>
          <w:b/>
          <w:color w:val="000000" w:themeColor="text1"/>
          <w:sz w:val="24"/>
          <w:szCs w:val="24"/>
          <w:lang w:eastAsia="lv-LV"/>
        </w:rPr>
        <w:t>Nepieciešamība ieviest m</w:t>
      </w:r>
      <w:r w:rsidR="00E2020C" w:rsidRPr="008B2F7C">
        <w:rPr>
          <w:rFonts w:ascii="Times New Roman" w:eastAsia="Times New Roman" w:hAnsi="Times New Roman" w:cs="Times New Roman"/>
          <w:b/>
          <w:color w:val="000000" w:themeColor="text1"/>
          <w:sz w:val="24"/>
          <w:szCs w:val="24"/>
          <w:lang w:eastAsia="lv-LV"/>
        </w:rPr>
        <w:t>inistra noteikumu kvalitātes kontroles mehānism</w:t>
      </w:r>
      <w:r w:rsidR="008F7147" w:rsidRPr="008B2F7C">
        <w:rPr>
          <w:rFonts w:ascii="Times New Roman" w:eastAsia="Times New Roman" w:hAnsi="Times New Roman" w:cs="Times New Roman"/>
          <w:b/>
          <w:color w:val="000000" w:themeColor="text1"/>
          <w:sz w:val="24"/>
          <w:szCs w:val="24"/>
          <w:lang w:eastAsia="lv-LV"/>
        </w:rPr>
        <w:t>u</w:t>
      </w:r>
    </w:p>
    <w:p w14:paraId="3C784409" w14:textId="77FE4D0E" w:rsidR="00F8399F" w:rsidRPr="001E120F" w:rsidRDefault="00F8399F" w:rsidP="006A7C0A">
      <w:pPr>
        <w:pStyle w:val="Sarakstarindkopa"/>
        <w:tabs>
          <w:tab w:val="left" w:pos="993"/>
        </w:tabs>
        <w:spacing w:after="0" w:line="240" w:lineRule="auto"/>
        <w:ind w:left="0" w:firstLine="709"/>
        <w:jc w:val="both"/>
        <w:rPr>
          <w:rFonts w:ascii="Times New Roman" w:eastAsia="Times New Roman" w:hAnsi="Times New Roman" w:cs="Times New Roman"/>
          <w:color w:val="2456A8"/>
          <w:sz w:val="24"/>
          <w:szCs w:val="24"/>
          <w:lang w:eastAsia="lv-LV"/>
        </w:rPr>
      </w:pPr>
      <w:r w:rsidRPr="001E120F">
        <w:rPr>
          <w:rFonts w:ascii="Times New Roman" w:eastAsia="Times New Roman" w:hAnsi="Times New Roman" w:cs="Times New Roman"/>
          <w:color w:val="000000" w:themeColor="text1"/>
          <w:sz w:val="24"/>
          <w:szCs w:val="24"/>
          <w:lang w:eastAsia="lv-LV"/>
        </w:rPr>
        <w:t xml:space="preserve">Šobrīd saskaņā ar Ministru kabineta kārtības ruļļa 88. punktu Ministru kabineta noteikumu kvalitātes kontroli veic Tieslietu ministrija, Finanšu ministrija, kā arī citas </w:t>
      </w:r>
      <w:r w:rsidR="006A3617" w:rsidRPr="001E120F">
        <w:rPr>
          <w:rFonts w:ascii="Times New Roman" w:eastAsia="Times New Roman" w:hAnsi="Times New Roman" w:cs="Times New Roman"/>
          <w:color w:val="000000" w:themeColor="text1"/>
          <w:sz w:val="24"/>
          <w:szCs w:val="24"/>
          <w:lang w:eastAsia="lv-LV"/>
        </w:rPr>
        <w:t>institūcijas</w:t>
      </w:r>
      <w:r w:rsidRPr="001E120F">
        <w:rPr>
          <w:rFonts w:ascii="Times New Roman" w:eastAsia="Times New Roman" w:hAnsi="Times New Roman" w:cs="Times New Roman"/>
          <w:color w:val="000000" w:themeColor="text1"/>
          <w:sz w:val="24"/>
          <w:szCs w:val="24"/>
          <w:lang w:eastAsia="lv-LV"/>
        </w:rPr>
        <w:t xml:space="preserve"> to kompetences ietvaros. Savukārt </w:t>
      </w:r>
      <w:r w:rsidR="005433A4" w:rsidRPr="001E120F">
        <w:rPr>
          <w:rFonts w:ascii="Times New Roman" w:eastAsia="Times New Roman" w:hAnsi="Times New Roman" w:cs="Times New Roman"/>
          <w:color w:val="000000" w:themeColor="text1"/>
          <w:sz w:val="24"/>
          <w:szCs w:val="24"/>
          <w:lang w:eastAsia="lv-LV"/>
        </w:rPr>
        <w:t>V</w:t>
      </w:r>
      <w:r w:rsidRPr="001E120F">
        <w:rPr>
          <w:rFonts w:ascii="Times New Roman" w:eastAsia="Times New Roman" w:hAnsi="Times New Roman" w:cs="Times New Roman"/>
          <w:color w:val="000000" w:themeColor="text1"/>
          <w:sz w:val="24"/>
          <w:szCs w:val="24"/>
          <w:lang w:eastAsia="lv-LV"/>
        </w:rPr>
        <w:t>alsts kancele</w:t>
      </w:r>
      <w:r w:rsidRPr="008C19F2">
        <w:rPr>
          <w:rFonts w:ascii="Times New Roman" w:eastAsia="Times New Roman" w:hAnsi="Times New Roman" w:cs="Times New Roman"/>
          <w:color w:val="000000" w:themeColor="text1"/>
          <w:sz w:val="24"/>
          <w:szCs w:val="24"/>
          <w:lang w:eastAsia="lv-LV"/>
        </w:rPr>
        <w:t xml:space="preserve">ja nodrošina </w:t>
      </w:r>
      <w:r w:rsidR="006A7C0A" w:rsidRPr="008C19F2">
        <w:rPr>
          <w:rFonts w:ascii="Times New Roman" w:hAnsi="Times New Roman" w:cs="Times New Roman"/>
          <w:color w:val="000000" w:themeColor="text1"/>
          <w:sz w:val="24"/>
          <w:szCs w:val="24"/>
        </w:rPr>
        <w:t>Ministru kabineta darba kārtības sagatavošanu, projektu redakcionālo kontroli un saskaņošanu ar atbildīgajām ministrijām, kā arī projektu parakstīšanu</w:t>
      </w:r>
      <w:r w:rsidR="00062180">
        <w:rPr>
          <w:rFonts w:ascii="Times New Roman" w:hAnsi="Times New Roman" w:cs="Times New Roman"/>
          <w:color w:val="000000" w:themeColor="text1"/>
          <w:sz w:val="24"/>
          <w:szCs w:val="24"/>
        </w:rPr>
        <w:t xml:space="preserve"> un nosūtīšanu</w:t>
      </w:r>
      <w:r w:rsidR="00847318" w:rsidRPr="008C19F2">
        <w:rPr>
          <w:rFonts w:ascii="Times New Roman" w:hAnsi="Times New Roman" w:cs="Times New Roman"/>
          <w:color w:val="000000" w:themeColor="text1"/>
          <w:sz w:val="24"/>
          <w:szCs w:val="24"/>
        </w:rPr>
        <w:t xml:space="preserve"> publicēšanai</w:t>
      </w:r>
      <w:r w:rsidR="001B1A96" w:rsidRPr="008C19F2">
        <w:rPr>
          <w:rFonts w:ascii="Times New Roman" w:hAnsi="Times New Roman" w:cs="Times New Roman"/>
          <w:color w:val="000000" w:themeColor="text1"/>
          <w:sz w:val="24"/>
          <w:szCs w:val="24"/>
        </w:rPr>
        <w:t xml:space="preserve"> </w:t>
      </w:r>
      <w:r w:rsidR="00847318" w:rsidRPr="008C19F2">
        <w:rPr>
          <w:rFonts w:ascii="Times New Roman" w:hAnsi="Times New Roman" w:cs="Times New Roman"/>
          <w:color w:val="000000" w:themeColor="text1"/>
          <w:sz w:val="24"/>
          <w:szCs w:val="24"/>
        </w:rPr>
        <w:t xml:space="preserve">vai </w:t>
      </w:r>
      <w:r w:rsidR="006A7C0A" w:rsidRPr="008C19F2">
        <w:rPr>
          <w:rFonts w:ascii="Times New Roman" w:hAnsi="Times New Roman" w:cs="Times New Roman"/>
          <w:color w:val="000000" w:themeColor="text1"/>
          <w:sz w:val="24"/>
          <w:szCs w:val="24"/>
        </w:rPr>
        <w:t>Saeimai</w:t>
      </w:r>
      <w:r w:rsidR="006A7C0A" w:rsidRPr="008C19F2">
        <w:rPr>
          <w:rFonts w:ascii="Times New Roman" w:eastAsia="Times New Roman" w:hAnsi="Times New Roman" w:cs="Times New Roman"/>
          <w:color w:val="000000" w:themeColor="text1"/>
          <w:sz w:val="24"/>
          <w:szCs w:val="24"/>
          <w:lang w:eastAsia="lv-LV"/>
        </w:rPr>
        <w:t>.</w:t>
      </w:r>
    </w:p>
    <w:p w14:paraId="6CD6EA1A" w14:textId="77777777" w:rsidR="005433A4" w:rsidRPr="001E120F" w:rsidRDefault="005433A4" w:rsidP="00F8399F">
      <w:pPr>
        <w:pStyle w:val="Sarakstarindkopa"/>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lv-LV"/>
        </w:rPr>
      </w:pPr>
      <w:r w:rsidRPr="001E120F">
        <w:rPr>
          <w:rFonts w:ascii="Times New Roman" w:eastAsia="Times New Roman" w:hAnsi="Times New Roman" w:cs="Times New Roman"/>
          <w:color w:val="000000" w:themeColor="text1"/>
          <w:sz w:val="24"/>
          <w:szCs w:val="24"/>
          <w:lang w:eastAsia="lv-LV"/>
        </w:rPr>
        <w:t>Ieviešot ministr</w:t>
      </w:r>
      <w:r w:rsidR="00D40FA1" w:rsidRPr="001E120F">
        <w:rPr>
          <w:rFonts w:ascii="Times New Roman" w:eastAsia="Times New Roman" w:hAnsi="Times New Roman" w:cs="Times New Roman"/>
          <w:color w:val="000000" w:themeColor="text1"/>
          <w:sz w:val="24"/>
          <w:szCs w:val="24"/>
          <w:lang w:eastAsia="lv-LV"/>
        </w:rPr>
        <w:t>a</w:t>
      </w:r>
      <w:r w:rsidRPr="001E120F">
        <w:rPr>
          <w:rFonts w:ascii="Times New Roman" w:eastAsia="Times New Roman" w:hAnsi="Times New Roman" w:cs="Times New Roman"/>
          <w:color w:val="000000" w:themeColor="text1"/>
          <w:sz w:val="24"/>
          <w:szCs w:val="24"/>
          <w:lang w:eastAsia="lv-LV"/>
        </w:rPr>
        <w:t xml:space="preserve"> noteikumu institūtu</w:t>
      </w:r>
      <w:r w:rsidR="006A3617" w:rsidRPr="001E120F">
        <w:rPr>
          <w:rFonts w:ascii="Times New Roman" w:eastAsia="Times New Roman" w:hAnsi="Times New Roman" w:cs="Times New Roman"/>
          <w:color w:val="000000" w:themeColor="text1"/>
          <w:sz w:val="24"/>
          <w:szCs w:val="24"/>
          <w:lang w:eastAsia="lv-LV"/>
        </w:rPr>
        <w:t>,</w:t>
      </w:r>
      <w:r w:rsidRPr="001E120F">
        <w:rPr>
          <w:rFonts w:ascii="Times New Roman" w:eastAsia="Times New Roman" w:hAnsi="Times New Roman" w:cs="Times New Roman"/>
          <w:color w:val="000000" w:themeColor="text1"/>
          <w:sz w:val="24"/>
          <w:szCs w:val="24"/>
          <w:lang w:eastAsia="lv-LV"/>
        </w:rPr>
        <w:t xml:space="preserve"> ir iespējams izvēlēties </w:t>
      </w:r>
      <w:r w:rsidR="00D263A8" w:rsidRPr="001E120F">
        <w:rPr>
          <w:rFonts w:ascii="Times New Roman" w:eastAsia="Times New Roman" w:hAnsi="Times New Roman" w:cs="Times New Roman"/>
          <w:color w:val="000000" w:themeColor="text1"/>
          <w:sz w:val="24"/>
          <w:szCs w:val="24"/>
          <w:lang w:eastAsia="lv-LV"/>
        </w:rPr>
        <w:t xml:space="preserve">vienu </w:t>
      </w:r>
      <w:r w:rsidR="001C41D2" w:rsidRPr="001E120F">
        <w:rPr>
          <w:rFonts w:ascii="Times New Roman" w:eastAsia="Times New Roman" w:hAnsi="Times New Roman" w:cs="Times New Roman"/>
          <w:color w:val="000000" w:themeColor="text1"/>
          <w:sz w:val="24"/>
          <w:szCs w:val="24"/>
          <w:lang w:eastAsia="lv-LV"/>
        </w:rPr>
        <w:t xml:space="preserve">no šādiem </w:t>
      </w:r>
      <w:r w:rsidRPr="001E120F">
        <w:rPr>
          <w:rFonts w:ascii="Times New Roman" w:eastAsia="Times New Roman" w:hAnsi="Times New Roman" w:cs="Times New Roman"/>
          <w:color w:val="000000" w:themeColor="text1"/>
          <w:sz w:val="24"/>
          <w:szCs w:val="24"/>
          <w:lang w:eastAsia="lv-LV"/>
        </w:rPr>
        <w:t>kontroles mehānism</w:t>
      </w:r>
      <w:r w:rsidR="00D40FA1" w:rsidRPr="001E120F">
        <w:rPr>
          <w:rFonts w:ascii="Times New Roman" w:eastAsia="Times New Roman" w:hAnsi="Times New Roman" w:cs="Times New Roman"/>
          <w:color w:val="000000" w:themeColor="text1"/>
          <w:sz w:val="24"/>
          <w:szCs w:val="24"/>
          <w:lang w:eastAsia="lv-LV"/>
        </w:rPr>
        <w:t>iem</w:t>
      </w:r>
      <w:r w:rsidRPr="001E120F">
        <w:rPr>
          <w:rFonts w:ascii="Times New Roman" w:eastAsia="Times New Roman" w:hAnsi="Times New Roman" w:cs="Times New Roman"/>
          <w:color w:val="000000" w:themeColor="text1"/>
          <w:sz w:val="24"/>
          <w:szCs w:val="24"/>
          <w:lang w:eastAsia="lv-LV"/>
        </w:rPr>
        <w:t>:</w:t>
      </w:r>
    </w:p>
    <w:p w14:paraId="0BDFE9AD" w14:textId="77777777" w:rsidR="005433A4" w:rsidRPr="001E120F" w:rsidRDefault="00704E50" w:rsidP="005433A4">
      <w:pPr>
        <w:pStyle w:val="Sarakstarindkopa"/>
        <w:numPr>
          <w:ilvl w:val="0"/>
          <w:numId w:val="9"/>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lv-LV"/>
        </w:rPr>
      </w:pPr>
      <w:r w:rsidRPr="001E120F">
        <w:rPr>
          <w:rFonts w:ascii="Times New Roman" w:hAnsi="Times New Roman" w:cs="Times New Roman"/>
          <w:sz w:val="24"/>
          <w:szCs w:val="24"/>
        </w:rPr>
        <w:t>ministrs vienpersoniski uzņemas pilnu atbildību gan par normatīvā akta projekta saturisko kvalitāti, gan par normatīvā akta atbilstību un iekļaušanos valsts tiesību sistēmā, gan par projekta tehnisko un redakcionālo noformējumu</w:t>
      </w:r>
      <w:r w:rsidR="00D263A8" w:rsidRPr="001E120F">
        <w:rPr>
          <w:rFonts w:ascii="Times New Roman" w:hAnsi="Times New Roman" w:cs="Times New Roman"/>
          <w:sz w:val="24"/>
          <w:szCs w:val="24"/>
        </w:rPr>
        <w:t xml:space="preserve">. </w:t>
      </w:r>
      <w:r w:rsidR="00D40FA1" w:rsidRPr="001E120F">
        <w:rPr>
          <w:rFonts w:ascii="Times New Roman" w:hAnsi="Times New Roman" w:cs="Times New Roman"/>
          <w:sz w:val="24"/>
          <w:szCs w:val="24"/>
        </w:rPr>
        <w:t xml:space="preserve">Tomēr </w:t>
      </w:r>
      <w:r w:rsidR="006C03C2" w:rsidRPr="001E120F">
        <w:rPr>
          <w:rFonts w:ascii="Times New Roman" w:hAnsi="Times New Roman" w:cs="Times New Roman"/>
          <w:sz w:val="24"/>
          <w:szCs w:val="24"/>
        </w:rPr>
        <w:t xml:space="preserve">pastāv risks, </w:t>
      </w:r>
      <w:r w:rsidR="00D263A8" w:rsidRPr="001E120F">
        <w:rPr>
          <w:rFonts w:ascii="Times New Roman" w:hAnsi="Times New Roman" w:cs="Times New Roman"/>
          <w:sz w:val="24"/>
          <w:szCs w:val="24"/>
        </w:rPr>
        <w:t>ka šāda veida kontrole nespēs nodrošināt ministra noteikum</w:t>
      </w:r>
      <w:r w:rsidRPr="001E120F">
        <w:rPr>
          <w:rFonts w:ascii="Times New Roman" w:hAnsi="Times New Roman" w:cs="Times New Roman"/>
          <w:sz w:val="24"/>
          <w:szCs w:val="24"/>
        </w:rPr>
        <w:t>iem</w:t>
      </w:r>
      <w:r w:rsidR="00D40FA1" w:rsidRPr="001E120F">
        <w:rPr>
          <w:rFonts w:ascii="Times New Roman" w:hAnsi="Times New Roman" w:cs="Times New Roman"/>
          <w:sz w:val="24"/>
          <w:szCs w:val="24"/>
        </w:rPr>
        <w:t xml:space="preserve"> pienācīgu</w:t>
      </w:r>
      <w:r w:rsidR="00D263A8" w:rsidRPr="001E120F">
        <w:rPr>
          <w:rFonts w:ascii="Times New Roman" w:hAnsi="Times New Roman" w:cs="Times New Roman"/>
          <w:sz w:val="24"/>
          <w:szCs w:val="24"/>
        </w:rPr>
        <w:t xml:space="preserve"> kvalitāt</w:t>
      </w:r>
      <w:r w:rsidR="00D40FA1" w:rsidRPr="001E120F">
        <w:rPr>
          <w:rFonts w:ascii="Times New Roman" w:hAnsi="Times New Roman" w:cs="Times New Roman"/>
          <w:sz w:val="24"/>
          <w:szCs w:val="24"/>
        </w:rPr>
        <w:t>i</w:t>
      </w:r>
      <w:r w:rsidR="00D263A8" w:rsidRPr="001E120F">
        <w:rPr>
          <w:rFonts w:ascii="Times New Roman" w:hAnsi="Times New Roman" w:cs="Times New Roman"/>
          <w:sz w:val="24"/>
          <w:szCs w:val="24"/>
        </w:rPr>
        <w:t xml:space="preserve"> un apdraudēs ministra noteikumu iekļaušanos tiesību sistēmā, kā rezultātā var rasties tiesību normu kolīzijas, </w:t>
      </w:r>
      <w:r w:rsidR="00831245" w:rsidRPr="001E120F">
        <w:rPr>
          <w:rFonts w:ascii="Times New Roman" w:hAnsi="Times New Roman" w:cs="Times New Roman"/>
          <w:sz w:val="24"/>
          <w:szCs w:val="24"/>
        </w:rPr>
        <w:t>kuru novēršana savukārt</w:t>
      </w:r>
      <w:r w:rsidR="00D263A8" w:rsidRPr="001E120F">
        <w:rPr>
          <w:rFonts w:ascii="Times New Roman" w:hAnsi="Times New Roman" w:cs="Times New Roman"/>
          <w:sz w:val="24"/>
          <w:szCs w:val="24"/>
        </w:rPr>
        <w:t xml:space="preserve"> radīs lieku administratīvo slogu. Papildus minētajam šāda kontroles mehānisma </w:t>
      </w:r>
      <w:r w:rsidR="00831245" w:rsidRPr="001E120F">
        <w:rPr>
          <w:rFonts w:ascii="Times New Roman" w:hAnsi="Times New Roman" w:cs="Times New Roman"/>
          <w:sz w:val="24"/>
          <w:szCs w:val="24"/>
        </w:rPr>
        <w:t>nodrošināšanai</w:t>
      </w:r>
      <w:r w:rsidR="00D263A8" w:rsidRPr="001E120F">
        <w:rPr>
          <w:rFonts w:ascii="Times New Roman" w:hAnsi="Times New Roman" w:cs="Times New Roman"/>
          <w:sz w:val="24"/>
          <w:szCs w:val="24"/>
        </w:rPr>
        <w:t xml:space="preserve"> katrai ministrijai būs nepieciešams stiprināt </w:t>
      </w:r>
      <w:r w:rsidR="00230495" w:rsidRPr="001E120F">
        <w:rPr>
          <w:rFonts w:ascii="Times New Roman" w:hAnsi="Times New Roman" w:cs="Times New Roman"/>
          <w:sz w:val="24"/>
          <w:szCs w:val="24"/>
        </w:rPr>
        <w:t xml:space="preserve">savus </w:t>
      </w:r>
      <w:r w:rsidRPr="001E120F">
        <w:rPr>
          <w:rFonts w:ascii="Times New Roman" w:hAnsi="Times New Roman" w:cs="Times New Roman"/>
          <w:sz w:val="24"/>
          <w:szCs w:val="24"/>
        </w:rPr>
        <w:t xml:space="preserve">analītiskos </w:t>
      </w:r>
      <w:r w:rsidR="00230495" w:rsidRPr="001E120F">
        <w:rPr>
          <w:rFonts w:ascii="Times New Roman" w:hAnsi="Times New Roman" w:cs="Times New Roman"/>
          <w:sz w:val="24"/>
          <w:szCs w:val="24"/>
        </w:rPr>
        <w:t xml:space="preserve">dienestus, kas </w:t>
      </w:r>
      <w:r w:rsidR="001465EF" w:rsidRPr="001E120F">
        <w:rPr>
          <w:rFonts w:ascii="Times New Roman" w:hAnsi="Times New Roman" w:cs="Times New Roman"/>
          <w:sz w:val="24"/>
          <w:szCs w:val="24"/>
        </w:rPr>
        <w:t>savukārt prasīs arī finanšu resursus</w:t>
      </w:r>
      <w:r w:rsidR="00230495" w:rsidRPr="001E120F">
        <w:rPr>
          <w:rFonts w:ascii="Times New Roman" w:hAnsi="Times New Roman" w:cs="Times New Roman"/>
          <w:sz w:val="24"/>
          <w:szCs w:val="24"/>
        </w:rPr>
        <w:t>.</w:t>
      </w:r>
    </w:p>
    <w:p w14:paraId="281439A3" w14:textId="77777777" w:rsidR="005433A4" w:rsidRPr="001E120F" w:rsidRDefault="005433A4" w:rsidP="005433A4">
      <w:pPr>
        <w:pStyle w:val="Sarakstarindkopa"/>
        <w:numPr>
          <w:ilvl w:val="0"/>
          <w:numId w:val="9"/>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lv-LV"/>
        </w:rPr>
      </w:pPr>
      <w:r w:rsidRPr="001E120F">
        <w:rPr>
          <w:rFonts w:ascii="Times New Roman" w:hAnsi="Times New Roman" w:cs="Times New Roman"/>
          <w:sz w:val="24"/>
          <w:szCs w:val="24"/>
        </w:rPr>
        <w:t xml:space="preserve">tiek saglabāts </w:t>
      </w:r>
      <w:r w:rsidR="00B722BF" w:rsidRPr="001E120F">
        <w:rPr>
          <w:rFonts w:ascii="Times New Roman" w:hAnsi="Times New Roman" w:cs="Times New Roman"/>
          <w:sz w:val="24"/>
          <w:szCs w:val="24"/>
        </w:rPr>
        <w:t xml:space="preserve">ārējs </w:t>
      </w:r>
      <w:r w:rsidRPr="001E120F">
        <w:rPr>
          <w:rFonts w:ascii="Times New Roman" w:hAnsi="Times New Roman" w:cs="Times New Roman"/>
          <w:sz w:val="24"/>
          <w:szCs w:val="24"/>
        </w:rPr>
        <w:t>kontrolējo</w:t>
      </w:r>
      <w:r w:rsidR="00B722BF" w:rsidRPr="001E120F">
        <w:rPr>
          <w:rFonts w:ascii="Times New Roman" w:hAnsi="Times New Roman" w:cs="Times New Roman"/>
          <w:sz w:val="24"/>
          <w:szCs w:val="24"/>
        </w:rPr>
        <w:t>šais mehānisms</w:t>
      </w:r>
      <w:r w:rsidR="00CD47BA" w:rsidRPr="001E120F">
        <w:rPr>
          <w:rFonts w:ascii="Times New Roman" w:hAnsi="Times New Roman" w:cs="Times New Roman"/>
          <w:sz w:val="24"/>
          <w:szCs w:val="24"/>
        </w:rPr>
        <w:t xml:space="preserve"> </w:t>
      </w:r>
      <w:r w:rsidRPr="001E120F">
        <w:rPr>
          <w:rFonts w:ascii="Times New Roman" w:hAnsi="Times New Roman" w:cs="Times New Roman"/>
          <w:sz w:val="24"/>
          <w:szCs w:val="24"/>
        </w:rPr>
        <w:t>vismaz tiesiskuma un finanšu kontrole</w:t>
      </w:r>
      <w:r w:rsidR="00CD47BA" w:rsidRPr="001E120F">
        <w:rPr>
          <w:rFonts w:ascii="Times New Roman" w:hAnsi="Times New Roman" w:cs="Times New Roman"/>
          <w:sz w:val="24"/>
          <w:szCs w:val="24"/>
        </w:rPr>
        <w:t>s līmenī</w:t>
      </w:r>
      <w:r w:rsidRPr="001E120F">
        <w:rPr>
          <w:rFonts w:ascii="Times New Roman" w:hAnsi="Times New Roman" w:cs="Times New Roman"/>
          <w:sz w:val="24"/>
          <w:szCs w:val="24"/>
        </w:rPr>
        <w:t>.</w:t>
      </w:r>
      <w:r w:rsidR="001C41D2" w:rsidRPr="001E120F">
        <w:rPr>
          <w:rFonts w:ascii="Times New Roman" w:hAnsi="Times New Roman" w:cs="Times New Roman"/>
          <w:sz w:val="24"/>
          <w:szCs w:val="24"/>
        </w:rPr>
        <w:t xml:space="preserve"> </w:t>
      </w:r>
      <w:r w:rsidR="00CD47BA" w:rsidRPr="001E120F">
        <w:rPr>
          <w:rFonts w:ascii="Times New Roman" w:hAnsi="Times New Roman" w:cs="Times New Roman"/>
          <w:sz w:val="24"/>
          <w:szCs w:val="24"/>
        </w:rPr>
        <w:t xml:space="preserve">Šāda kontroles mehānisma lielākā nepilnība ir </w:t>
      </w:r>
      <w:r w:rsidR="00065075" w:rsidRPr="001E120F">
        <w:rPr>
          <w:rFonts w:ascii="Times New Roman" w:hAnsi="Times New Roman" w:cs="Times New Roman"/>
          <w:sz w:val="24"/>
          <w:szCs w:val="24"/>
        </w:rPr>
        <w:t xml:space="preserve">Tieslietu ministrijas un Finanšu ministrijas </w:t>
      </w:r>
      <w:r w:rsidR="00CD47BA" w:rsidRPr="001E120F">
        <w:rPr>
          <w:rFonts w:ascii="Times New Roman" w:hAnsi="Times New Roman" w:cs="Times New Roman"/>
          <w:sz w:val="24"/>
          <w:szCs w:val="24"/>
        </w:rPr>
        <w:t>administratīvā sloga saglabāšanās</w:t>
      </w:r>
      <w:r w:rsidR="00065075" w:rsidRPr="001E120F">
        <w:rPr>
          <w:rFonts w:ascii="Times New Roman" w:hAnsi="Times New Roman" w:cs="Times New Roman"/>
          <w:sz w:val="24"/>
          <w:szCs w:val="24"/>
        </w:rPr>
        <w:t>.</w:t>
      </w:r>
    </w:p>
    <w:p w14:paraId="2AF3E700" w14:textId="77777777" w:rsidR="002B2759" w:rsidRPr="001E120F" w:rsidRDefault="002B2759" w:rsidP="002B2759">
      <w:pPr>
        <w:spacing w:after="0" w:line="240" w:lineRule="auto"/>
        <w:ind w:firstLine="709"/>
        <w:jc w:val="both"/>
        <w:rPr>
          <w:rFonts w:ascii="Times New Roman" w:eastAsia="Times New Roman" w:hAnsi="Times New Roman" w:cs="Times New Roman"/>
          <w:sz w:val="24"/>
          <w:szCs w:val="24"/>
          <w:lang w:eastAsia="lv-LV"/>
        </w:rPr>
      </w:pPr>
    </w:p>
    <w:p w14:paraId="69F1BB19" w14:textId="77777777" w:rsidR="002B2759" w:rsidRPr="008B2F7C" w:rsidRDefault="008B2F7C" w:rsidP="008B2F7C">
      <w:pPr>
        <w:tabs>
          <w:tab w:val="left" w:pos="1418"/>
        </w:tabs>
        <w:spacing w:after="0" w:line="240" w:lineRule="auto"/>
        <w:ind w:firstLine="709"/>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xml:space="preserve">2.2.3. </w:t>
      </w:r>
      <w:r w:rsidR="008F7147" w:rsidRPr="008B2F7C">
        <w:rPr>
          <w:rFonts w:ascii="Times New Roman" w:eastAsia="Times New Roman" w:hAnsi="Times New Roman" w:cs="Times New Roman"/>
          <w:b/>
          <w:color w:val="000000" w:themeColor="text1"/>
          <w:sz w:val="24"/>
          <w:szCs w:val="24"/>
          <w:lang w:eastAsia="lv-LV"/>
        </w:rPr>
        <w:t>Nepieciešamība ieviest kontroles mehānismu sabiedrības līdzdalības nodrošināšanai</w:t>
      </w:r>
    </w:p>
    <w:p w14:paraId="79A38E96" w14:textId="77777777" w:rsidR="00B92725" w:rsidRPr="001E120F" w:rsidRDefault="00AE0DE3" w:rsidP="00B27418">
      <w:pPr>
        <w:pStyle w:val="Sarakstarindkopa"/>
        <w:tabs>
          <w:tab w:val="left" w:pos="993"/>
        </w:tabs>
        <w:spacing w:after="0" w:line="240" w:lineRule="auto"/>
        <w:ind w:left="0" w:firstLine="709"/>
        <w:jc w:val="both"/>
        <w:rPr>
          <w:rFonts w:ascii="Times New Roman" w:hAnsi="Times New Roman" w:cs="Times New Roman"/>
          <w:sz w:val="24"/>
          <w:szCs w:val="24"/>
        </w:rPr>
      </w:pPr>
      <w:r w:rsidRPr="001E120F">
        <w:rPr>
          <w:rFonts w:ascii="Times New Roman" w:eastAsia="Times New Roman" w:hAnsi="Times New Roman" w:cs="Times New Roman"/>
          <w:color w:val="000000" w:themeColor="text1"/>
          <w:sz w:val="24"/>
          <w:szCs w:val="24"/>
          <w:lang w:eastAsia="lv-LV"/>
        </w:rPr>
        <w:t>Ar mērķi nodrošināt ministra noteikumu kvalitāti un to atbilstību sabiedrības</w:t>
      </w:r>
      <w:r w:rsidR="00C50DD4" w:rsidRPr="001E120F">
        <w:rPr>
          <w:rFonts w:ascii="Times New Roman" w:eastAsia="Times New Roman" w:hAnsi="Times New Roman" w:cs="Times New Roman"/>
          <w:color w:val="000000" w:themeColor="text1"/>
          <w:sz w:val="24"/>
          <w:szCs w:val="24"/>
          <w:lang w:eastAsia="lv-LV"/>
        </w:rPr>
        <w:t xml:space="preserve"> </w:t>
      </w:r>
      <w:r w:rsidRPr="001E120F">
        <w:rPr>
          <w:rFonts w:ascii="Times New Roman" w:eastAsia="Times New Roman" w:hAnsi="Times New Roman" w:cs="Times New Roman"/>
          <w:color w:val="000000" w:themeColor="text1"/>
          <w:sz w:val="24"/>
          <w:szCs w:val="24"/>
          <w:lang w:eastAsia="lv-LV"/>
        </w:rPr>
        <w:t>interesēm</w:t>
      </w:r>
      <w:r w:rsidR="00B722BF" w:rsidRPr="001E120F">
        <w:rPr>
          <w:rFonts w:ascii="Times New Roman" w:eastAsia="Times New Roman" w:hAnsi="Times New Roman" w:cs="Times New Roman"/>
          <w:color w:val="000000" w:themeColor="text1"/>
          <w:sz w:val="24"/>
          <w:szCs w:val="24"/>
          <w:lang w:eastAsia="lv-LV"/>
        </w:rPr>
        <w:t>, kā arī citu ministru izdotajiem noteikumiem</w:t>
      </w:r>
      <w:r w:rsidRPr="001E120F">
        <w:rPr>
          <w:rFonts w:ascii="Times New Roman" w:eastAsia="Times New Roman" w:hAnsi="Times New Roman" w:cs="Times New Roman"/>
          <w:color w:val="000000" w:themeColor="text1"/>
          <w:sz w:val="24"/>
          <w:szCs w:val="24"/>
          <w:lang w:eastAsia="lv-LV"/>
        </w:rPr>
        <w:t xml:space="preserve">, nepieciešams </w:t>
      </w:r>
      <w:r w:rsidR="00C50DD4" w:rsidRPr="001E120F">
        <w:rPr>
          <w:rFonts w:ascii="Times New Roman" w:eastAsia="Times New Roman" w:hAnsi="Times New Roman" w:cs="Times New Roman"/>
          <w:color w:val="000000" w:themeColor="text1"/>
          <w:sz w:val="24"/>
          <w:szCs w:val="24"/>
          <w:lang w:eastAsia="lv-LV"/>
        </w:rPr>
        <w:t>ieviest</w:t>
      </w:r>
      <w:r w:rsidRPr="001E120F">
        <w:rPr>
          <w:rFonts w:ascii="Times New Roman" w:eastAsia="Times New Roman" w:hAnsi="Times New Roman" w:cs="Times New Roman"/>
          <w:color w:val="000000" w:themeColor="text1"/>
          <w:sz w:val="24"/>
          <w:szCs w:val="24"/>
          <w:lang w:eastAsia="lv-LV"/>
        </w:rPr>
        <w:t xml:space="preserve"> </w:t>
      </w:r>
      <w:r w:rsidRPr="001E120F">
        <w:rPr>
          <w:rFonts w:ascii="Times New Roman" w:hAnsi="Times New Roman" w:cs="Times New Roman"/>
          <w:sz w:val="24"/>
          <w:szCs w:val="24"/>
        </w:rPr>
        <w:t>efektīvu</w:t>
      </w:r>
      <w:r w:rsidR="00B30A29" w:rsidRPr="001E120F">
        <w:rPr>
          <w:rFonts w:ascii="Times New Roman" w:hAnsi="Times New Roman" w:cs="Times New Roman"/>
          <w:sz w:val="24"/>
          <w:szCs w:val="24"/>
        </w:rPr>
        <w:t xml:space="preserve"> </w:t>
      </w:r>
      <w:r w:rsidRPr="001E120F">
        <w:rPr>
          <w:rFonts w:ascii="Times New Roman" w:hAnsi="Times New Roman" w:cs="Times New Roman"/>
          <w:sz w:val="24"/>
          <w:szCs w:val="24"/>
        </w:rPr>
        <w:t>sabiedrības līdzdalīb</w:t>
      </w:r>
      <w:r w:rsidR="00B30A29" w:rsidRPr="001E120F">
        <w:rPr>
          <w:rFonts w:ascii="Times New Roman" w:hAnsi="Times New Roman" w:cs="Times New Roman"/>
          <w:sz w:val="24"/>
          <w:szCs w:val="24"/>
        </w:rPr>
        <w:t xml:space="preserve">as mehānismu </w:t>
      </w:r>
      <w:r w:rsidRPr="001E120F">
        <w:rPr>
          <w:rFonts w:ascii="Times New Roman" w:hAnsi="Times New Roman" w:cs="Times New Roman"/>
          <w:sz w:val="24"/>
          <w:szCs w:val="24"/>
        </w:rPr>
        <w:t xml:space="preserve">ministru noteikumu izstrādes procesā. </w:t>
      </w:r>
      <w:r w:rsidR="00C50DD4" w:rsidRPr="001E120F">
        <w:rPr>
          <w:rFonts w:ascii="Times New Roman" w:hAnsi="Times New Roman" w:cs="Times New Roman"/>
          <w:sz w:val="24"/>
          <w:szCs w:val="24"/>
        </w:rPr>
        <w:t>Līdz ar to</w:t>
      </w:r>
      <w:r w:rsidRPr="001E120F">
        <w:rPr>
          <w:rFonts w:ascii="Times New Roman" w:hAnsi="Times New Roman" w:cs="Times New Roman"/>
          <w:sz w:val="24"/>
          <w:szCs w:val="24"/>
        </w:rPr>
        <w:t xml:space="preserve"> </w:t>
      </w:r>
      <w:r w:rsidR="00B30A29" w:rsidRPr="001E120F">
        <w:rPr>
          <w:rFonts w:ascii="Times New Roman" w:hAnsi="Times New Roman" w:cs="Times New Roman"/>
          <w:sz w:val="24"/>
          <w:szCs w:val="24"/>
        </w:rPr>
        <w:t xml:space="preserve">būtu </w:t>
      </w:r>
      <w:r w:rsidR="00E95D21" w:rsidRPr="001E120F">
        <w:rPr>
          <w:rFonts w:ascii="Times New Roman" w:hAnsi="Times New Roman" w:cs="Times New Roman"/>
          <w:sz w:val="24"/>
          <w:szCs w:val="24"/>
        </w:rPr>
        <w:t>nepieciešams izveidot vienotu sabiedrības līdzdalības platformu, kur visiem ministriem bū</w:t>
      </w:r>
      <w:r w:rsidR="00B30A29" w:rsidRPr="001E120F">
        <w:rPr>
          <w:rFonts w:ascii="Times New Roman" w:hAnsi="Times New Roman" w:cs="Times New Roman"/>
          <w:sz w:val="24"/>
          <w:szCs w:val="24"/>
        </w:rPr>
        <w:t>tu</w:t>
      </w:r>
      <w:r w:rsidR="00E95D21" w:rsidRPr="001E120F">
        <w:rPr>
          <w:rFonts w:ascii="Times New Roman" w:hAnsi="Times New Roman" w:cs="Times New Roman"/>
          <w:sz w:val="24"/>
          <w:szCs w:val="24"/>
        </w:rPr>
        <w:t xml:space="preserve"> pienākums publicēt izstrādātos ministra noteikumu projektus. </w:t>
      </w:r>
      <w:r w:rsidR="00070FB5" w:rsidRPr="001E120F">
        <w:rPr>
          <w:rFonts w:ascii="Times New Roman" w:hAnsi="Times New Roman" w:cs="Times New Roman"/>
          <w:sz w:val="24"/>
          <w:szCs w:val="24"/>
        </w:rPr>
        <w:t>Pēc Vienotā tiesību aktu projektu izstrādes un saskaņošanas portāla izveides</w:t>
      </w:r>
      <w:r w:rsidR="00070FB5" w:rsidRPr="001E120F">
        <w:rPr>
          <w:rStyle w:val="Vresatsauce"/>
          <w:rFonts w:ascii="Times New Roman" w:hAnsi="Times New Roman" w:cs="Times New Roman"/>
          <w:sz w:val="24"/>
          <w:szCs w:val="24"/>
        </w:rPr>
        <w:footnoteReference w:id="17"/>
      </w:r>
      <w:r w:rsidR="00070FB5" w:rsidRPr="001E120F">
        <w:rPr>
          <w:rFonts w:ascii="Times New Roman" w:hAnsi="Times New Roman" w:cs="Times New Roman"/>
          <w:sz w:val="24"/>
          <w:szCs w:val="24"/>
        </w:rPr>
        <w:t xml:space="preserve"> ministra noteikumu projektus varētu izsludināt sabiedrības līdzdalībai šajā portālā. Tomēr līdz tam laikam būtu jāizmanto cita vienotā platforma sabiedrības līdzdalības nodrošināšanai ministra noteikumu izstrādes procesā</w:t>
      </w:r>
      <w:r w:rsidR="0039023B" w:rsidRPr="001E120F">
        <w:rPr>
          <w:rFonts w:ascii="Times New Roman" w:hAnsi="Times New Roman" w:cs="Times New Roman"/>
          <w:sz w:val="24"/>
          <w:szCs w:val="24"/>
        </w:rPr>
        <w:t xml:space="preserve">, </w:t>
      </w:r>
      <w:r w:rsidR="00C50DD4" w:rsidRPr="001E120F">
        <w:rPr>
          <w:rFonts w:ascii="Times New Roman" w:hAnsi="Times New Roman" w:cs="Times New Roman"/>
          <w:sz w:val="24"/>
          <w:szCs w:val="24"/>
        </w:rPr>
        <w:t xml:space="preserve">kur ikvienam interesentam tiktu sniegta </w:t>
      </w:r>
      <w:r w:rsidR="00075EC5" w:rsidRPr="001E120F">
        <w:rPr>
          <w:rFonts w:ascii="Times New Roman" w:hAnsi="Times New Roman" w:cs="Times New Roman"/>
          <w:sz w:val="24"/>
          <w:szCs w:val="24"/>
        </w:rPr>
        <w:t>iespēja</w:t>
      </w:r>
      <w:r w:rsidR="00C50DD4" w:rsidRPr="001E120F">
        <w:rPr>
          <w:rFonts w:ascii="Times New Roman" w:hAnsi="Times New Roman" w:cs="Times New Roman"/>
          <w:sz w:val="24"/>
          <w:szCs w:val="24"/>
        </w:rPr>
        <w:t xml:space="preserve"> iepazīties ar izstrādes un saskaņošanas procesā esošajiem ministra noteikumu projektiem, par kuriem tiek gaidīta sabiedrības un citu ministru līdzdalība.</w:t>
      </w:r>
    </w:p>
    <w:p w14:paraId="12A20EE6" w14:textId="77777777" w:rsidR="00070FB5" w:rsidRPr="001E120F" w:rsidRDefault="00070FB5" w:rsidP="00B27418">
      <w:pPr>
        <w:pStyle w:val="Sarakstarindkopa"/>
        <w:tabs>
          <w:tab w:val="left" w:pos="993"/>
        </w:tabs>
        <w:spacing w:after="0" w:line="240" w:lineRule="auto"/>
        <w:ind w:left="0" w:firstLine="709"/>
        <w:jc w:val="both"/>
        <w:rPr>
          <w:rFonts w:ascii="Times New Roman" w:hAnsi="Times New Roman" w:cs="Times New Roman"/>
          <w:sz w:val="24"/>
          <w:szCs w:val="24"/>
        </w:rPr>
      </w:pPr>
      <w:r w:rsidRPr="001E120F">
        <w:rPr>
          <w:rFonts w:ascii="Times New Roman" w:hAnsi="Times New Roman" w:cs="Times New Roman"/>
          <w:sz w:val="24"/>
          <w:szCs w:val="24"/>
        </w:rPr>
        <w:t>Vienlaikus jāpatur prātā, ka atbilstošu procedūru un platformas esamība sabiedrības līdzdalības nodrošināšanai nav vienīgais priekšnosacījums efektīvai sabiedrības līdzdalībai ministra noteikumu izstrādes procesā. Jā</w:t>
      </w:r>
      <w:r w:rsidR="00920E4D" w:rsidRPr="001E120F">
        <w:rPr>
          <w:rFonts w:ascii="Times New Roman" w:hAnsi="Times New Roman" w:cs="Times New Roman"/>
          <w:sz w:val="24"/>
          <w:szCs w:val="24"/>
        </w:rPr>
        <w:t>nodrošina arī atbilstoša kontroles sistēma, lai sabiedrības līdzdalības mehānisms praksē veiksmīgi funkcionētu.</w:t>
      </w:r>
    </w:p>
    <w:p w14:paraId="6E225183" w14:textId="77777777" w:rsidR="00920E4D" w:rsidRPr="001E120F" w:rsidRDefault="00920E4D" w:rsidP="00B27418">
      <w:pPr>
        <w:pStyle w:val="Sarakstarindkopa"/>
        <w:tabs>
          <w:tab w:val="left" w:pos="993"/>
        </w:tabs>
        <w:spacing w:after="0" w:line="240" w:lineRule="auto"/>
        <w:ind w:left="0" w:firstLine="709"/>
        <w:jc w:val="both"/>
        <w:rPr>
          <w:rFonts w:ascii="Times New Roman" w:hAnsi="Times New Roman" w:cs="Times New Roman"/>
          <w:sz w:val="24"/>
          <w:szCs w:val="24"/>
        </w:rPr>
      </w:pPr>
    </w:p>
    <w:p w14:paraId="359E0521" w14:textId="77777777" w:rsidR="002B2759" w:rsidRPr="008B2F7C" w:rsidRDefault="008B2F7C" w:rsidP="008B2F7C">
      <w:pPr>
        <w:tabs>
          <w:tab w:val="left" w:pos="993"/>
        </w:tabs>
        <w:spacing w:after="0" w:line="240" w:lineRule="auto"/>
        <w:ind w:firstLine="709"/>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2.2.4. </w:t>
      </w:r>
      <w:r w:rsidR="002B2759" w:rsidRPr="008B2F7C">
        <w:rPr>
          <w:rFonts w:ascii="Times New Roman" w:eastAsia="Times New Roman" w:hAnsi="Times New Roman" w:cs="Times New Roman"/>
          <w:b/>
          <w:sz w:val="24"/>
          <w:szCs w:val="24"/>
          <w:lang w:eastAsia="lv-LV"/>
        </w:rPr>
        <w:t>Ministra noteikumu saskaņošanas laikā radušos domstarpību risināšanas mehānisma noteikšana</w:t>
      </w:r>
    </w:p>
    <w:p w14:paraId="0A378441" w14:textId="77777777" w:rsidR="00C50DD4" w:rsidRPr="001E120F" w:rsidRDefault="009F1AAF" w:rsidP="00B27418">
      <w:pPr>
        <w:spacing w:after="0" w:line="240" w:lineRule="auto"/>
        <w:ind w:firstLine="709"/>
        <w:jc w:val="both"/>
        <w:rPr>
          <w:rFonts w:ascii="Times New Roman" w:eastAsia="Times New Roman" w:hAnsi="Times New Roman" w:cs="Times New Roman"/>
          <w:sz w:val="24"/>
          <w:szCs w:val="24"/>
          <w:lang w:eastAsia="lv-LV"/>
        </w:rPr>
      </w:pPr>
      <w:r w:rsidRPr="001E120F">
        <w:rPr>
          <w:rFonts w:ascii="Times New Roman" w:eastAsia="Times New Roman" w:hAnsi="Times New Roman" w:cs="Times New Roman"/>
          <w:sz w:val="24"/>
          <w:szCs w:val="24"/>
          <w:lang w:eastAsia="lv-LV"/>
        </w:rPr>
        <w:t xml:space="preserve">Ieviešot ministra noteikumu institūtu, vienlaikus </w:t>
      </w:r>
      <w:r w:rsidR="000974CF" w:rsidRPr="001E120F">
        <w:rPr>
          <w:rFonts w:ascii="Times New Roman" w:eastAsia="Times New Roman" w:hAnsi="Times New Roman" w:cs="Times New Roman"/>
          <w:sz w:val="24"/>
          <w:szCs w:val="24"/>
          <w:lang w:eastAsia="lv-LV"/>
        </w:rPr>
        <w:t xml:space="preserve">rodas nepieciešamība </w:t>
      </w:r>
      <w:r w:rsidRPr="001E120F">
        <w:rPr>
          <w:rFonts w:ascii="Times New Roman" w:eastAsia="Times New Roman" w:hAnsi="Times New Roman" w:cs="Times New Roman"/>
          <w:sz w:val="24"/>
          <w:szCs w:val="24"/>
          <w:lang w:eastAsia="lv-LV"/>
        </w:rPr>
        <w:t>noteikt arī</w:t>
      </w:r>
      <w:r w:rsidR="00741450" w:rsidRPr="001E120F">
        <w:rPr>
          <w:rFonts w:ascii="Times New Roman" w:eastAsia="Times New Roman" w:hAnsi="Times New Roman" w:cs="Times New Roman"/>
          <w:sz w:val="24"/>
          <w:szCs w:val="24"/>
          <w:lang w:eastAsia="lv-LV"/>
        </w:rPr>
        <w:t xml:space="preserve"> kārtību, kādā ministra noteikumu projekta saskaņošanas procesā tiek risinātas domstarpības starp atbildīgo ministru un citām ministrijām, kā arī starp atbildīgo ministru un citām organizācijām (piemēram, nevalstiskajām organizācijām). </w:t>
      </w:r>
      <w:r w:rsidR="0062662C" w:rsidRPr="001E120F">
        <w:rPr>
          <w:rFonts w:ascii="Times New Roman" w:eastAsia="Times New Roman" w:hAnsi="Times New Roman" w:cs="Times New Roman"/>
          <w:sz w:val="24"/>
          <w:szCs w:val="24"/>
          <w:lang w:eastAsia="lv-LV"/>
        </w:rPr>
        <w:t xml:space="preserve">Lai gan šobrīd nav </w:t>
      </w:r>
      <w:r w:rsidR="00741450" w:rsidRPr="001E120F">
        <w:rPr>
          <w:rFonts w:ascii="Times New Roman" w:eastAsia="Times New Roman" w:hAnsi="Times New Roman" w:cs="Times New Roman"/>
          <w:sz w:val="24"/>
          <w:szCs w:val="24"/>
          <w:lang w:eastAsia="lv-LV"/>
        </w:rPr>
        <w:t>skaidras vīzijas</w:t>
      </w:r>
      <w:r w:rsidR="0062662C" w:rsidRPr="001E120F">
        <w:rPr>
          <w:rFonts w:ascii="Times New Roman" w:eastAsia="Times New Roman" w:hAnsi="Times New Roman" w:cs="Times New Roman"/>
          <w:sz w:val="24"/>
          <w:szCs w:val="24"/>
          <w:lang w:eastAsia="lv-LV"/>
        </w:rPr>
        <w:t xml:space="preserve">, kā tiktu risinātas ministra noteikumu saskaņošanas laikā radušās domstarpības, ir </w:t>
      </w:r>
      <w:r w:rsidR="00741450" w:rsidRPr="001E120F">
        <w:rPr>
          <w:rFonts w:ascii="Times New Roman" w:eastAsia="Times New Roman" w:hAnsi="Times New Roman" w:cs="Times New Roman"/>
          <w:sz w:val="24"/>
          <w:szCs w:val="24"/>
          <w:lang w:eastAsia="lv-LV"/>
        </w:rPr>
        <w:t xml:space="preserve">acīmredzami </w:t>
      </w:r>
      <w:r w:rsidR="0062662C" w:rsidRPr="001E120F">
        <w:rPr>
          <w:rFonts w:ascii="Times New Roman" w:eastAsia="Times New Roman" w:hAnsi="Times New Roman" w:cs="Times New Roman"/>
          <w:sz w:val="24"/>
          <w:szCs w:val="24"/>
          <w:lang w:eastAsia="lv-LV"/>
        </w:rPr>
        <w:t xml:space="preserve">skaidrs, ka </w:t>
      </w:r>
      <w:r w:rsidR="00741450" w:rsidRPr="001E120F">
        <w:rPr>
          <w:rFonts w:ascii="Times New Roman" w:eastAsia="Times New Roman" w:hAnsi="Times New Roman" w:cs="Times New Roman"/>
          <w:sz w:val="24"/>
          <w:szCs w:val="24"/>
          <w:lang w:eastAsia="lv-LV"/>
        </w:rPr>
        <w:t>esošo saskaņošanas mehānismu izmantošana (kādi šobrīd tiek izmantoti M</w:t>
      </w:r>
      <w:r w:rsidR="0062662C" w:rsidRPr="001E120F">
        <w:rPr>
          <w:rFonts w:ascii="Times New Roman" w:eastAsia="Times New Roman" w:hAnsi="Times New Roman" w:cs="Times New Roman"/>
          <w:sz w:val="24"/>
          <w:szCs w:val="24"/>
          <w:lang w:eastAsia="lv-LV"/>
        </w:rPr>
        <w:t xml:space="preserve">inistru kabineta noteikumu projektu saskaņošanas </w:t>
      </w:r>
      <w:r w:rsidR="00741450" w:rsidRPr="001E120F">
        <w:rPr>
          <w:rFonts w:ascii="Times New Roman" w:eastAsia="Times New Roman" w:hAnsi="Times New Roman" w:cs="Times New Roman"/>
          <w:sz w:val="24"/>
          <w:szCs w:val="24"/>
          <w:lang w:eastAsia="lv-LV"/>
        </w:rPr>
        <w:t>procesā) neradīs pievienoto vērtību ministra noteikumu institūta ieviešanai.</w:t>
      </w:r>
    </w:p>
    <w:p w14:paraId="0ED96D1C" w14:textId="77777777" w:rsidR="002B2759" w:rsidRDefault="002B2759" w:rsidP="00B27418">
      <w:pPr>
        <w:tabs>
          <w:tab w:val="left" w:pos="993"/>
        </w:tabs>
        <w:spacing w:after="0" w:line="240" w:lineRule="auto"/>
        <w:jc w:val="both"/>
        <w:rPr>
          <w:rFonts w:ascii="Times New Roman" w:eastAsia="Times New Roman" w:hAnsi="Times New Roman" w:cs="Times New Roman"/>
          <w:b/>
          <w:color w:val="000000" w:themeColor="text1"/>
          <w:sz w:val="24"/>
          <w:szCs w:val="24"/>
          <w:lang w:eastAsia="lv-LV"/>
        </w:rPr>
      </w:pPr>
    </w:p>
    <w:p w14:paraId="30D31DD1" w14:textId="1ADABD8A" w:rsidR="003B3E41" w:rsidRDefault="003B3E41" w:rsidP="00B27418">
      <w:pPr>
        <w:tabs>
          <w:tab w:val="left" w:pos="993"/>
        </w:tabs>
        <w:spacing w:after="0" w:line="240" w:lineRule="auto"/>
        <w:jc w:val="both"/>
        <w:rPr>
          <w:rFonts w:ascii="Times New Roman" w:eastAsia="Times New Roman" w:hAnsi="Times New Roman" w:cs="Times New Roman"/>
          <w:b/>
          <w:color w:val="000000" w:themeColor="text1"/>
          <w:sz w:val="24"/>
          <w:szCs w:val="24"/>
          <w:lang w:eastAsia="lv-LV"/>
        </w:rPr>
      </w:pPr>
    </w:p>
    <w:p w14:paraId="2E2BBB5C" w14:textId="77777777" w:rsidR="003B3E41" w:rsidRDefault="003B3E41" w:rsidP="00B27418">
      <w:pPr>
        <w:tabs>
          <w:tab w:val="left" w:pos="993"/>
        </w:tabs>
        <w:spacing w:after="0" w:line="240" w:lineRule="auto"/>
        <w:jc w:val="both"/>
        <w:rPr>
          <w:rFonts w:ascii="Times New Roman" w:eastAsia="Times New Roman" w:hAnsi="Times New Roman" w:cs="Times New Roman"/>
          <w:b/>
          <w:color w:val="000000" w:themeColor="text1"/>
          <w:sz w:val="24"/>
          <w:szCs w:val="24"/>
          <w:lang w:eastAsia="lv-LV"/>
        </w:rPr>
      </w:pPr>
    </w:p>
    <w:p w14:paraId="5EBF897E" w14:textId="77777777" w:rsidR="003B3E41" w:rsidRPr="001E120F" w:rsidRDefault="003B3E41" w:rsidP="00B27418">
      <w:pPr>
        <w:tabs>
          <w:tab w:val="left" w:pos="993"/>
        </w:tabs>
        <w:spacing w:after="0" w:line="240" w:lineRule="auto"/>
        <w:jc w:val="both"/>
        <w:rPr>
          <w:rFonts w:ascii="Times New Roman" w:eastAsia="Times New Roman" w:hAnsi="Times New Roman" w:cs="Times New Roman"/>
          <w:b/>
          <w:color w:val="000000" w:themeColor="text1"/>
          <w:sz w:val="24"/>
          <w:szCs w:val="24"/>
          <w:lang w:eastAsia="lv-LV"/>
        </w:rPr>
      </w:pPr>
    </w:p>
    <w:p w14:paraId="463B8730" w14:textId="77777777" w:rsidR="00D40FA1" w:rsidRPr="008B2F7C" w:rsidRDefault="008B2F7C" w:rsidP="008B2F7C">
      <w:pPr>
        <w:tabs>
          <w:tab w:val="left" w:pos="993"/>
        </w:tabs>
        <w:spacing w:after="0" w:line="240" w:lineRule="auto"/>
        <w:ind w:firstLine="709"/>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 xml:space="preserve">2.2.5. </w:t>
      </w:r>
      <w:r w:rsidR="008D1FEC" w:rsidRPr="008B2F7C">
        <w:rPr>
          <w:rFonts w:ascii="Times New Roman" w:eastAsia="Times New Roman" w:hAnsi="Times New Roman" w:cs="Times New Roman"/>
          <w:b/>
          <w:color w:val="000000" w:themeColor="text1"/>
          <w:sz w:val="24"/>
          <w:szCs w:val="24"/>
          <w:lang w:eastAsia="lv-LV"/>
        </w:rPr>
        <w:t>Nepieciešamība noteikt principus, kā tiks risinātas kolīzijas starp m</w:t>
      </w:r>
      <w:r w:rsidR="00D40FA1" w:rsidRPr="008B2F7C">
        <w:rPr>
          <w:rFonts w:ascii="Times New Roman" w:eastAsia="Times New Roman" w:hAnsi="Times New Roman" w:cs="Times New Roman"/>
          <w:b/>
          <w:color w:val="000000" w:themeColor="text1"/>
          <w:sz w:val="24"/>
          <w:szCs w:val="24"/>
          <w:lang w:eastAsia="lv-LV"/>
        </w:rPr>
        <w:t>inistr</w:t>
      </w:r>
      <w:r w:rsidR="008D1FEC" w:rsidRPr="008B2F7C">
        <w:rPr>
          <w:rFonts w:ascii="Times New Roman" w:eastAsia="Times New Roman" w:hAnsi="Times New Roman" w:cs="Times New Roman"/>
          <w:b/>
          <w:color w:val="000000" w:themeColor="text1"/>
          <w:sz w:val="24"/>
          <w:szCs w:val="24"/>
          <w:lang w:eastAsia="lv-LV"/>
        </w:rPr>
        <w:t>u</w:t>
      </w:r>
      <w:r w:rsidR="00D40FA1" w:rsidRPr="008B2F7C">
        <w:rPr>
          <w:rFonts w:ascii="Times New Roman" w:eastAsia="Times New Roman" w:hAnsi="Times New Roman" w:cs="Times New Roman"/>
          <w:b/>
          <w:color w:val="000000" w:themeColor="text1"/>
          <w:sz w:val="24"/>
          <w:szCs w:val="24"/>
          <w:lang w:eastAsia="lv-LV"/>
        </w:rPr>
        <w:t xml:space="preserve"> noteikum</w:t>
      </w:r>
      <w:r w:rsidR="008D1FEC" w:rsidRPr="008B2F7C">
        <w:rPr>
          <w:rFonts w:ascii="Times New Roman" w:eastAsia="Times New Roman" w:hAnsi="Times New Roman" w:cs="Times New Roman"/>
          <w:b/>
          <w:color w:val="000000" w:themeColor="text1"/>
          <w:sz w:val="24"/>
          <w:szCs w:val="24"/>
          <w:lang w:eastAsia="lv-LV"/>
        </w:rPr>
        <w:t>iem</w:t>
      </w:r>
    </w:p>
    <w:p w14:paraId="74BE293B" w14:textId="77777777" w:rsidR="004E61A1" w:rsidRPr="001E120F" w:rsidRDefault="008D1FEC" w:rsidP="00B27418">
      <w:pPr>
        <w:spacing w:after="0" w:line="240" w:lineRule="auto"/>
        <w:ind w:firstLine="709"/>
        <w:jc w:val="both"/>
        <w:rPr>
          <w:rFonts w:ascii="Times New Roman" w:eastAsia="Times New Roman" w:hAnsi="Times New Roman" w:cs="Times New Roman"/>
          <w:sz w:val="24"/>
          <w:szCs w:val="24"/>
          <w:lang w:eastAsia="lv-LV"/>
        </w:rPr>
      </w:pPr>
      <w:r w:rsidRPr="001E120F">
        <w:rPr>
          <w:rFonts w:ascii="Times New Roman" w:eastAsia="Times New Roman" w:hAnsi="Times New Roman" w:cs="Times New Roman"/>
          <w:sz w:val="24"/>
          <w:szCs w:val="24"/>
          <w:lang w:eastAsia="lv-LV"/>
        </w:rPr>
        <w:t>Ieviešot ministra noteikumu institūtu, pastāv pamatotas bažas par iespējamām kolīzijām starp dažādu ministru izdotajiem noteikumiem.</w:t>
      </w:r>
      <w:r w:rsidR="00B71B74" w:rsidRPr="001E120F">
        <w:rPr>
          <w:rFonts w:ascii="Times New Roman" w:eastAsia="Times New Roman" w:hAnsi="Times New Roman" w:cs="Times New Roman"/>
          <w:sz w:val="24"/>
          <w:szCs w:val="24"/>
          <w:lang w:eastAsia="lv-LV"/>
        </w:rPr>
        <w:t xml:space="preserve"> </w:t>
      </w:r>
      <w:r w:rsidR="00975E38" w:rsidRPr="001E120F">
        <w:rPr>
          <w:rFonts w:ascii="Times New Roman" w:eastAsia="Times New Roman" w:hAnsi="Times New Roman" w:cs="Times New Roman"/>
          <w:sz w:val="24"/>
          <w:szCs w:val="24"/>
          <w:lang w:eastAsia="lv-LV"/>
        </w:rPr>
        <w:t>Līdz ar to par nepieciešamu kļūst principu noteikšana, pēc kuriem tiks atrisinātas kolīzijas ministru noteikumu starpā.</w:t>
      </w:r>
    </w:p>
    <w:p w14:paraId="3E40B2BF" w14:textId="77777777" w:rsidR="00C0465E" w:rsidRDefault="00C0465E" w:rsidP="00652D5F">
      <w:pPr>
        <w:spacing w:after="0" w:line="240" w:lineRule="auto"/>
        <w:jc w:val="both"/>
        <w:rPr>
          <w:rFonts w:ascii="Times New Roman" w:eastAsia="Times New Roman" w:hAnsi="Times New Roman" w:cs="Times New Roman"/>
          <w:sz w:val="24"/>
          <w:szCs w:val="24"/>
          <w:lang w:eastAsia="lv-LV"/>
        </w:rPr>
      </w:pPr>
    </w:p>
    <w:p w14:paraId="52E6A1EC" w14:textId="77777777" w:rsidR="00BE7EE1" w:rsidRPr="001E120F" w:rsidRDefault="00BE7EE1" w:rsidP="00652D5F">
      <w:pPr>
        <w:spacing w:after="0" w:line="240" w:lineRule="auto"/>
        <w:jc w:val="both"/>
        <w:rPr>
          <w:rFonts w:ascii="Times New Roman" w:eastAsia="Times New Roman" w:hAnsi="Times New Roman" w:cs="Times New Roman"/>
          <w:sz w:val="24"/>
          <w:szCs w:val="24"/>
          <w:lang w:eastAsia="lv-LV"/>
        </w:rPr>
      </w:pPr>
    </w:p>
    <w:p w14:paraId="53161C08" w14:textId="77777777" w:rsidR="007D4212" w:rsidRDefault="008B2F7C" w:rsidP="00BE7EE1">
      <w:pPr>
        <w:spacing w:after="0" w:line="240" w:lineRule="auto"/>
        <w:jc w:val="center"/>
        <w:rPr>
          <w:rFonts w:ascii="Times New Roman" w:eastAsia="Times New Roman" w:hAnsi="Times New Roman" w:cs="Times New Roman"/>
          <w:b/>
          <w:bCs/>
          <w:color w:val="000000" w:themeColor="text1"/>
          <w:sz w:val="24"/>
          <w:szCs w:val="24"/>
          <w:lang w:eastAsia="lv-LV"/>
        </w:rPr>
      </w:pPr>
      <w:r w:rsidRPr="00BB4B3C">
        <w:rPr>
          <w:rFonts w:ascii="Times New Roman" w:eastAsia="Times New Roman" w:hAnsi="Times New Roman" w:cs="Times New Roman"/>
          <w:b/>
          <w:bCs/>
          <w:color w:val="000000" w:themeColor="text1"/>
          <w:sz w:val="24"/>
          <w:szCs w:val="24"/>
          <w:lang w:eastAsia="lv-LV"/>
        </w:rPr>
        <w:t>3</w:t>
      </w:r>
      <w:r w:rsidR="007D4212" w:rsidRPr="00BB4B3C">
        <w:rPr>
          <w:rFonts w:ascii="Times New Roman" w:eastAsia="Times New Roman" w:hAnsi="Times New Roman" w:cs="Times New Roman"/>
          <w:b/>
          <w:bCs/>
          <w:color w:val="000000" w:themeColor="text1"/>
          <w:sz w:val="24"/>
          <w:szCs w:val="24"/>
          <w:lang w:eastAsia="lv-LV"/>
        </w:rPr>
        <w:t xml:space="preserve">. </w:t>
      </w:r>
      <w:r w:rsidR="005A327C" w:rsidRPr="00BB4B3C">
        <w:rPr>
          <w:rFonts w:ascii="Times New Roman" w:eastAsia="Times New Roman" w:hAnsi="Times New Roman" w:cs="Times New Roman"/>
          <w:b/>
          <w:bCs/>
          <w:color w:val="000000" w:themeColor="text1"/>
          <w:sz w:val="24"/>
          <w:szCs w:val="24"/>
          <w:lang w:eastAsia="lv-LV"/>
        </w:rPr>
        <w:t>Risinājum</w:t>
      </w:r>
      <w:r w:rsidR="009C3939" w:rsidRPr="00BB4B3C">
        <w:rPr>
          <w:rFonts w:ascii="Times New Roman" w:eastAsia="Times New Roman" w:hAnsi="Times New Roman" w:cs="Times New Roman"/>
          <w:b/>
          <w:bCs/>
          <w:color w:val="000000" w:themeColor="text1"/>
          <w:sz w:val="24"/>
          <w:szCs w:val="24"/>
          <w:lang w:eastAsia="lv-LV"/>
        </w:rPr>
        <w:t>s</w:t>
      </w:r>
    </w:p>
    <w:p w14:paraId="725925BC" w14:textId="77777777" w:rsidR="00BE7EE1" w:rsidRPr="00BB4B3C" w:rsidRDefault="00BE7EE1" w:rsidP="00BE7EE1">
      <w:pPr>
        <w:spacing w:after="0" w:line="240" w:lineRule="auto"/>
        <w:ind w:firstLine="709"/>
        <w:jc w:val="center"/>
        <w:rPr>
          <w:rFonts w:ascii="Times New Roman" w:eastAsia="Times New Roman" w:hAnsi="Times New Roman" w:cs="Times New Roman"/>
          <w:b/>
          <w:bCs/>
          <w:color w:val="000000" w:themeColor="text1"/>
          <w:sz w:val="24"/>
          <w:szCs w:val="24"/>
          <w:lang w:eastAsia="lv-LV"/>
        </w:rPr>
      </w:pPr>
    </w:p>
    <w:p w14:paraId="123E4629" w14:textId="2530A3C4" w:rsidR="005A327C" w:rsidRPr="00BB4B3C" w:rsidRDefault="00C90D12" w:rsidP="001B1A96">
      <w:pPr>
        <w:spacing w:after="0" w:line="240" w:lineRule="auto"/>
        <w:ind w:firstLine="709"/>
        <w:jc w:val="both"/>
        <w:rPr>
          <w:rFonts w:ascii="Times New Roman" w:eastAsia="Times New Roman" w:hAnsi="Times New Roman" w:cs="Times New Roman"/>
          <w:color w:val="000000" w:themeColor="text1"/>
          <w:sz w:val="24"/>
          <w:szCs w:val="24"/>
          <w:lang w:eastAsia="lv-LV"/>
        </w:rPr>
      </w:pPr>
      <w:r w:rsidRPr="00BB4B3C">
        <w:rPr>
          <w:rFonts w:ascii="Times New Roman" w:eastAsia="Times New Roman" w:hAnsi="Times New Roman" w:cs="Times New Roman"/>
          <w:color w:val="000000" w:themeColor="text1"/>
          <w:sz w:val="24"/>
          <w:szCs w:val="24"/>
          <w:lang w:eastAsia="lv-LV"/>
        </w:rPr>
        <w:t xml:space="preserve">Izvērtējot šajā konceptuālajā ziņojumā </w:t>
      </w:r>
      <w:r w:rsidR="005A327C" w:rsidRPr="00BB4B3C">
        <w:rPr>
          <w:rFonts w:ascii="Times New Roman" w:eastAsia="Times New Roman" w:hAnsi="Times New Roman" w:cs="Times New Roman"/>
          <w:color w:val="000000" w:themeColor="text1"/>
          <w:sz w:val="24"/>
          <w:szCs w:val="24"/>
          <w:lang w:eastAsia="lv-LV"/>
        </w:rPr>
        <w:t>minētās</w:t>
      </w:r>
      <w:r w:rsidRPr="00BB4B3C">
        <w:rPr>
          <w:rFonts w:ascii="Times New Roman" w:eastAsia="Times New Roman" w:hAnsi="Times New Roman" w:cs="Times New Roman"/>
          <w:color w:val="000000" w:themeColor="text1"/>
          <w:sz w:val="24"/>
          <w:szCs w:val="24"/>
          <w:lang w:eastAsia="lv-LV"/>
        </w:rPr>
        <w:t xml:space="preserve"> ministra noteikumu institūta ieviešanas pozitīvās un negatīvās sekas, </w:t>
      </w:r>
      <w:r w:rsidR="00C21B4F" w:rsidRPr="00BB4B3C">
        <w:rPr>
          <w:rFonts w:ascii="Times New Roman" w:eastAsia="Times New Roman" w:hAnsi="Times New Roman" w:cs="Times New Roman"/>
          <w:color w:val="000000" w:themeColor="text1"/>
          <w:sz w:val="24"/>
          <w:szCs w:val="24"/>
          <w:lang w:eastAsia="lv-LV"/>
        </w:rPr>
        <w:t>konceptuālā ziņojuma izstrādes darba grupa nonāca pie secinājuma</w:t>
      </w:r>
      <w:r w:rsidR="000E4554">
        <w:rPr>
          <w:rFonts w:ascii="Times New Roman" w:eastAsia="Times New Roman" w:hAnsi="Times New Roman" w:cs="Times New Roman"/>
          <w:color w:val="000000" w:themeColor="text1"/>
          <w:sz w:val="24"/>
          <w:szCs w:val="24"/>
          <w:lang w:eastAsia="lv-LV"/>
        </w:rPr>
        <w:t xml:space="preserve">, ka ministra noteikumu institūta ieviešana nav lietderīga, jo </w:t>
      </w:r>
      <w:r w:rsidR="005207B2">
        <w:rPr>
          <w:rFonts w:ascii="Times New Roman" w:eastAsia="Times New Roman" w:hAnsi="Times New Roman" w:cs="Times New Roman"/>
          <w:color w:val="000000" w:themeColor="text1"/>
          <w:sz w:val="24"/>
          <w:szCs w:val="24"/>
          <w:lang w:eastAsia="lv-LV"/>
        </w:rPr>
        <w:t xml:space="preserve">potenciālo </w:t>
      </w:r>
      <w:r w:rsidR="000E4554">
        <w:rPr>
          <w:rFonts w:ascii="Times New Roman" w:eastAsia="Times New Roman" w:hAnsi="Times New Roman" w:cs="Times New Roman"/>
          <w:color w:val="000000" w:themeColor="text1"/>
          <w:sz w:val="24"/>
          <w:szCs w:val="24"/>
          <w:lang w:eastAsia="lv-LV"/>
        </w:rPr>
        <w:t xml:space="preserve">ieguvumu no tā </w:t>
      </w:r>
      <w:r w:rsidR="005207B2">
        <w:rPr>
          <w:rFonts w:ascii="Times New Roman" w:eastAsia="Times New Roman" w:hAnsi="Times New Roman" w:cs="Times New Roman"/>
          <w:color w:val="000000" w:themeColor="text1"/>
          <w:sz w:val="24"/>
          <w:szCs w:val="24"/>
          <w:lang w:eastAsia="lv-LV"/>
        </w:rPr>
        <w:t xml:space="preserve">būs </w:t>
      </w:r>
      <w:r w:rsidR="000E4554">
        <w:rPr>
          <w:rFonts w:ascii="Times New Roman" w:eastAsia="Times New Roman" w:hAnsi="Times New Roman" w:cs="Times New Roman"/>
          <w:color w:val="000000" w:themeColor="text1"/>
          <w:sz w:val="24"/>
          <w:szCs w:val="24"/>
          <w:lang w:eastAsia="lv-LV"/>
        </w:rPr>
        <w:t>acīmredzami mazāk, nekā problēmu.</w:t>
      </w:r>
    </w:p>
    <w:p w14:paraId="7A1651E8" w14:textId="77777777" w:rsidR="00DF6285" w:rsidRDefault="00DF6285" w:rsidP="007720FD">
      <w:pPr>
        <w:spacing w:after="0" w:line="240" w:lineRule="auto"/>
        <w:ind w:firstLine="709"/>
        <w:rPr>
          <w:rFonts w:ascii="Times New Roman" w:eastAsia="Times New Roman" w:hAnsi="Times New Roman" w:cs="Times New Roman"/>
          <w:color w:val="000000" w:themeColor="text1"/>
          <w:sz w:val="24"/>
          <w:szCs w:val="24"/>
          <w:lang w:eastAsia="lv-LV"/>
        </w:rPr>
      </w:pPr>
    </w:p>
    <w:p w14:paraId="74DEBCE3" w14:textId="77777777" w:rsidR="00BE7EE1" w:rsidRPr="00BB4B3C" w:rsidRDefault="00BE7EE1" w:rsidP="007720FD">
      <w:pPr>
        <w:spacing w:after="0" w:line="240" w:lineRule="auto"/>
        <w:ind w:firstLine="709"/>
        <w:rPr>
          <w:rFonts w:ascii="Times New Roman" w:eastAsia="Times New Roman" w:hAnsi="Times New Roman" w:cs="Times New Roman"/>
          <w:color w:val="000000" w:themeColor="text1"/>
          <w:sz w:val="24"/>
          <w:szCs w:val="24"/>
          <w:lang w:eastAsia="lv-LV"/>
        </w:rPr>
      </w:pPr>
    </w:p>
    <w:p w14:paraId="45512844" w14:textId="77777777" w:rsidR="007D4212" w:rsidRDefault="008B2F7C" w:rsidP="00BE7EE1">
      <w:pPr>
        <w:spacing w:after="0" w:line="240" w:lineRule="auto"/>
        <w:jc w:val="center"/>
        <w:rPr>
          <w:rFonts w:ascii="Times New Roman" w:eastAsia="Times New Roman" w:hAnsi="Times New Roman" w:cs="Times New Roman"/>
          <w:b/>
          <w:bCs/>
          <w:color w:val="000000" w:themeColor="text1"/>
          <w:sz w:val="24"/>
          <w:szCs w:val="24"/>
          <w:lang w:eastAsia="lv-LV"/>
        </w:rPr>
      </w:pPr>
      <w:r w:rsidRPr="00BE7EE1">
        <w:rPr>
          <w:rFonts w:ascii="Times New Roman" w:eastAsia="Times New Roman" w:hAnsi="Times New Roman" w:cs="Times New Roman"/>
          <w:b/>
          <w:bCs/>
          <w:color w:val="000000" w:themeColor="text1"/>
          <w:sz w:val="24"/>
          <w:szCs w:val="24"/>
          <w:lang w:eastAsia="lv-LV"/>
        </w:rPr>
        <w:t>4</w:t>
      </w:r>
      <w:r w:rsidR="007D4212" w:rsidRPr="00BE7EE1">
        <w:rPr>
          <w:rFonts w:ascii="Times New Roman" w:eastAsia="Times New Roman" w:hAnsi="Times New Roman" w:cs="Times New Roman"/>
          <w:b/>
          <w:bCs/>
          <w:color w:val="000000" w:themeColor="text1"/>
          <w:sz w:val="24"/>
          <w:szCs w:val="24"/>
          <w:lang w:eastAsia="lv-LV"/>
        </w:rPr>
        <w:t>. Ietekme uz problēmas risināšanu</w:t>
      </w:r>
    </w:p>
    <w:p w14:paraId="61099914" w14:textId="77777777" w:rsidR="00BE7EE1" w:rsidRPr="00BB4B3C" w:rsidRDefault="00BE7EE1" w:rsidP="00BE7EE1">
      <w:pPr>
        <w:spacing w:after="0" w:line="240" w:lineRule="auto"/>
        <w:ind w:firstLine="709"/>
        <w:jc w:val="center"/>
        <w:rPr>
          <w:rFonts w:ascii="Times New Roman" w:eastAsia="Times New Roman" w:hAnsi="Times New Roman" w:cs="Times New Roman"/>
          <w:b/>
          <w:bCs/>
          <w:color w:val="000000" w:themeColor="text1"/>
          <w:sz w:val="24"/>
          <w:szCs w:val="24"/>
          <w:lang w:eastAsia="lv-LV"/>
        </w:rPr>
      </w:pPr>
    </w:p>
    <w:p w14:paraId="5582A3A0" w14:textId="22EA41AA" w:rsidR="007D4212" w:rsidRPr="00BB4B3C" w:rsidRDefault="00E819DC" w:rsidP="009C3939">
      <w:pPr>
        <w:spacing w:after="0" w:line="240" w:lineRule="auto"/>
        <w:ind w:firstLine="709"/>
        <w:jc w:val="both"/>
        <w:rPr>
          <w:rFonts w:ascii="Times New Roman" w:eastAsia="Times New Roman" w:hAnsi="Times New Roman" w:cs="Times New Roman"/>
          <w:color w:val="000000" w:themeColor="text1"/>
          <w:sz w:val="24"/>
          <w:szCs w:val="24"/>
          <w:lang w:eastAsia="lv-LV"/>
        </w:rPr>
      </w:pPr>
      <w:r w:rsidRPr="00BB4B3C">
        <w:rPr>
          <w:rFonts w:ascii="Times New Roman" w:eastAsia="Times New Roman" w:hAnsi="Times New Roman" w:cs="Times New Roman"/>
          <w:color w:val="000000" w:themeColor="text1"/>
          <w:sz w:val="24"/>
          <w:szCs w:val="24"/>
          <w:lang w:eastAsia="lv-LV"/>
        </w:rPr>
        <w:t xml:space="preserve">Ņemot vērā konceptuālā ziņojuma izstrādes darba grupas </w:t>
      </w:r>
      <w:r w:rsidR="00CF635F">
        <w:rPr>
          <w:rFonts w:ascii="Times New Roman" w:eastAsia="Times New Roman" w:hAnsi="Times New Roman" w:cs="Times New Roman"/>
          <w:color w:val="000000" w:themeColor="text1"/>
          <w:sz w:val="24"/>
          <w:szCs w:val="24"/>
          <w:lang w:eastAsia="lv-LV"/>
        </w:rPr>
        <w:t>secinājumu, ka ministra noteikumu institūta ieviešana nav lietderīga,</w:t>
      </w:r>
      <w:r w:rsidRPr="00BB4B3C">
        <w:rPr>
          <w:rFonts w:ascii="Times New Roman" w:eastAsia="Times New Roman" w:hAnsi="Times New Roman" w:cs="Times New Roman"/>
          <w:color w:val="000000" w:themeColor="text1"/>
          <w:sz w:val="24"/>
          <w:szCs w:val="24"/>
          <w:lang w:eastAsia="lv-LV"/>
        </w:rPr>
        <w:t xml:space="preserve"> </w:t>
      </w:r>
      <w:r w:rsidR="00D80D7F" w:rsidRPr="00BB4B3C">
        <w:rPr>
          <w:rFonts w:ascii="Times New Roman" w:hAnsi="Times New Roman" w:cs="Times New Roman"/>
          <w:color w:val="000000" w:themeColor="text1"/>
          <w:sz w:val="24"/>
          <w:szCs w:val="24"/>
        </w:rPr>
        <w:t>risinājuma sākotnējā ietekmes izvērtē</w:t>
      </w:r>
      <w:r w:rsidR="001B1A96" w:rsidRPr="00BB4B3C">
        <w:rPr>
          <w:rFonts w:ascii="Times New Roman" w:hAnsi="Times New Roman" w:cs="Times New Roman"/>
          <w:color w:val="000000" w:themeColor="text1"/>
          <w:sz w:val="24"/>
          <w:szCs w:val="24"/>
        </w:rPr>
        <w:t xml:space="preserve">juma rezultāti netiek vērtēti, jo risinājums neparedz </w:t>
      </w:r>
      <w:r w:rsidR="00AD320C" w:rsidRPr="00BB4B3C">
        <w:rPr>
          <w:rFonts w:ascii="Times New Roman" w:hAnsi="Times New Roman" w:cs="Times New Roman"/>
          <w:color w:val="000000" w:themeColor="text1"/>
          <w:sz w:val="24"/>
          <w:szCs w:val="24"/>
        </w:rPr>
        <w:t>izmaiņas esošajā ārējo normatīvo aktu sistēmā.</w:t>
      </w:r>
    </w:p>
    <w:p w14:paraId="0FCC12AF" w14:textId="77777777" w:rsidR="005A327C" w:rsidRDefault="005A327C" w:rsidP="009B3654">
      <w:pPr>
        <w:spacing w:after="0" w:line="240" w:lineRule="auto"/>
        <w:ind w:firstLine="709"/>
        <w:rPr>
          <w:rFonts w:ascii="Times New Roman" w:eastAsia="Times New Roman" w:hAnsi="Times New Roman" w:cs="Times New Roman"/>
          <w:color w:val="000000" w:themeColor="text1"/>
          <w:sz w:val="24"/>
          <w:szCs w:val="24"/>
          <w:lang w:eastAsia="lv-LV"/>
        </w:rPr>
      </w:pPr>
    </w:p>
    <w:p w14:paraId="20014EB9" w14:textId="77777777" w:rsidR="00BE7EE1" w:rsidRPr="00BB4B3C" w:rsidRDefault="00BE7EE1" w:rsidP="009B3654">
      <w:pPr>
        <w:spacing w:after="0" w:line="240" w:lineRule="auto"/>
        <w:ind w:firstLine="709"/>
        <w:rPr>
          <w:rFonts w:ascii="Times New Roman" w:eastAsia="Times New Roman" w:hAnsi="Times New Roman" w:cs="Times New Roman"/>
          <w:color w:val="000000" w:themeColor="text1"/>
          <w:sz w:val="24"/>
          <w:szCs w:val="24"/>
          <w:lang w:eastAsia="lv-LV"/>
        </w:rPr>
      </w:pPr>
    </w:p>
    <w:p w14:paraId="22F58A15" w14:textId="77777777" w:rsidR="007D4212" w:rsidRDefault="008B2F7C" w:rsidP="00BE7EE1">
      <w:pPr>
        <w:spacing w:after="0" w:line="240" w:lineRule="auto"/>
        <w:jc w:val="center"/>
        <w:rPr>
          <w:rFonts w:ascii="Times New Roman" w:eastAsia="Times New Roman" w:hAnsi="Times New Roman" w:cs="Times New Roman"/>
          <w:b/>
          <w:bCs/>
          <w:color w:val="000000" w:themeColor="text1"/>
          <w:sz w:val="24"/>
          <w:szCs w:val="24"/>
          <w:lang w:eastAsia="lv-LV"/>
        </w:rPr>
      </w:pPr>
      <w:r w:rsidRPr="00BE7EE1">
        <w:rPr>
          <w:rFonts w:ascii="Times New Roman" w:eastAsia="Times New Roman" w:hAnsi="Times New Roman" w:cs="Times New Roman"/>
          <w:b/>
          <w:bCs/>
          <w:color w:val="000000" w:themeColor="text1"/>
          <w:sz w:val="24"/>
          <w:szCs w:val="24"/>
          <w:lang w:eastAsia="lv-LV"/>
        </w:rPr>
        <w:t>5</w:t>
      </w:r>
      <w:r w:rsidR="007D4212" w:rsidRPr="00BE7EE1">
        <w:rPr>
          <w:rFonts w:ascii="Times New Roman" w:eastAsia="Times New Roman" w:hAnsi="Times New Roman" w:cs="Times New Roman"/>
          <w:b/>
          <w:bCs/>
          <w:color w:val="000000" w:themeColor="text1"/>
          <w:sz w:val="24"/>
          <w:szCs w:val="24"/>
          <w:lang w:eastAsia="lv-LV"/>
        </w:rPr>
        <w:t>. Ietekme uz valsts un pašvaldību budžetu</w:t>
      </w:r>
    </w:p>
    <w:p w14:paraId="484270CD" w14:textId="77777777" w:rsidR="00BE7EE1" w:rsidRPr="00BB4B3C" w:rsidRDefault="00BE7EE1" w:rsidP="00BE7EE1">
      <w:pPr>
        <w:spacing w:after="0" w:line="240" w:lineRule="auto"/>
        <w:ind w:firstLine="709"/>
        <w:jc w:val="center"/>
        <w:rPr>
          <w:rFonts w:ascii="Times New Roman" w:eastAsia="Times New Roman" w:hAnsi="Times New Roman" w:cs="Times New Roman"/>
          <w:b/>
          <w:bCs/>
          <w:color w:val="000000" w:themeColor="text1"/>
          <w:sz w:val="24"/>
          <w:szCs w:val="24"/>
          <w:lang w:eastAsia="lv-LV"/>
        </w:rPr>
      </w:pPr>
    </w:p>
    <w:p w14:paraId="40BF1E8C" w14:textId="77777777" w:rsidR="009C3939" w:rsidRPr="00BB4B3C" w:rsidRDefault="009C3939" w:rsidP="00AD320C">
      <w:pPr>
        <w:spacing w:after="0" w:line="240" w:lineRule="auto"/>
        <w:jc w:val="both"/>
        <w:rPr>
          <w:rFonts w:ascii="Times New Roman" w:hAnsi="Times New Roman" w:cs="Times New Roman"/>
          <w:color w:val="000000" w:themeColor="text1"/>
          <w:sz w:val="24"/>
          <w:szCs w:val="24"/>
        </w:rPr>
      </w:pPr>
      <w:r w:rsidRPr="00BB4B3C">
        <w:rPr>
          <w:rFonts w:ascii="Times New Roman" w:hAnsi="Times New Roman" w:cs="Times New Roman"/>
          <w:color w:val="000000" w:themeColor="text1"/>
          <w:sz w:val="24"/>
          <w:szCs w:val="24"/>
        </w:rPr>
        <w:tab/>
        <w:t>Ietekme uz valsts un pašvaldību budžetu netiek aprēķināta, jo risinājums nemaina pastāvošo ārējo normatīvo aktu sistēmu.</w:t>
      </w:r>
    </w:p>
    <w:p w14:paraId="7F03AF4E" w14:textId="77777777" w:rsidR="009C3939" w:rsidRPr="00BB4B3C" w:rsidRDefault="009C3939" w:rsidP="00C92446">
      <w:pPr>
        <w:spacing w:after="0" w:line="240" w:lineRule="auto"/>
        <w:rPr>
          <w:rFonts w:ascii="Times New Roman" w:hAnsi="Times New Roman" w:cs="Times New Roman"/>
          <w:color w:val="000000" w:themeColor="text1"/>
          <w:sz w:val="24"/>
          <w:szCs w:val="24"/>
        </w:rPr>
      </w:pPr>
    </w:p>
    <w:p w14:paraId="0C1687B7" w14:textId="77777777" w:rsidR="000204F5" w:rsidRDefault="000204F5" w:rsidP="00610001">
      <w:pPr>
        <w:pStyle w:val="Sarakstarindkopa"/>
        <w:spacing w:after="0" w:line="240" w:lineRule="auto"/>
        <w:ind w:left="0"/>
        <w:jc w:val="center"/>
        <w:rPr>
          <w:rFonts w:ascii="Times New Roman" w:eastAsia="Times New Roman" w:hAnsi="Times New Roman" w:cs="Times New Roman"/>
          <w:b/>
          <w:color w:val="000000" w:themeColor="text1"/>
          <w:sz w:val="24"/>
          <w:szCs w:val="24"/>
          <w:lang w:eastAsia="lv-LV"/>
        </w:rPr>
      </w:pPr>
    </w:p>
    <w:p w14:paraId="21566B30" w14:textId="77777777" w:rsidR="005D6227" w:rsidRPr="00BB4B3C" w:rsidRDefault="005D6227" w:rsidP="00610001">
      <w:pPr>
        <w:pStyle w:val="Sarakstarindkopa"/>
        <w:spacing w:after="0" w:line="240" w:lineRule="auto"/>
        <w:ind w:left="0"/>
        <w:jc w:val="center"/>
        <w:rPr>
          <w:rFonts w:ascii="Times New Roman" w:eastAsia="Times New Roman" w:hAnsi="Times New Roman" w:cs="Times New Roman"/>
          <w:b/>
          <w:color w:val="000000" w:themeColor="text1"/>
          <w:sz w:val="24"/>
          <w:szCs w:val="24"/>
          <w:lang w:eastAsia="lv-LV"/>
        </w:rPr>
      </w:pPr>
      <w:r w:rsidRPr="00BB4B3C">
        <w:rPr>
          <w:rFonts w:ascii="Times New Roman" w:eastAsia="Times New Roman" w:hAnsi="Times New Roman" w:cs="Times New Roman"/>
          <w:b/>
          <w:color w:val="000000" w:themeColor="text1"/>
          <w:sz w:val="24"/>
          <w:szCs w:val="24"/>
          <w:lang w:eastAsia="lv-LV"/>
        </w:rPr>
        <w:t>Secinājumi</w:t>
      </w:r>
    </w:p>
    <w:p w14:paraId="0B5ADA05" w14:textId="77777777" w:rsidR="000E584B" w:rsidRPr="00BB4B3C" w:rsidRDefault="000E584B" w:rsidP="009C3939">
      <w:pPr>
        <w:spacing w:after="0" w:line="240" w:lineRule="auto"/>
        <w:jc w:val="both"/>
        <w:rPr>
          <w:rFonts w:ascii="Times New Roman" w:hAnsi="Times New Roman" w:cs="Times New Roman"/>
          <w:i/>
          <w:color w:val="000000" w:themeColor="text1"/>
          <w:sz w:val="24"/>
          <w:szCs w:val="24"/>
        </w:rPr>
      </w:pPr>
    </w:p>
    <w:p w14:paraId="376AB388" w14:textId="1356FD41" w:rsidR="00001F91" w:rsidRPr="00BB4B3C" w:rsidRDefault="005D6227" w:rsidP="00001F91">
      <w:pPr>
        <w:spacing w:after="0" w:line="240" w:lineRule="auto"/>
        <w:ind w:firstLine="709"/>
        <w:jc w:val="both"/>
        <w:rPr>
          <w:rFonts w:ascii="Times New Roman" w:hAnsi="Times New Roman" w:cs="Times New Roman"/>
          <w:color w:val="000000" w:themeColor="text1"/>
          <w:sz w:val="24"/>
          <w:szCs w:val="24"/>
        </w:rPr>
      </w:pPr>
      <w:r w:rsidRPr="00BB4B3C">
        <w:rPr>
          <w:rFonts w:ascii="Times New Roman" w:hAnsi="Times New Roman" w:cs="Times New Roman"/>
          <w:color w:val="000000" w:themeColor="text1"/>
          <w:sz w:val="24"/>
          <w:szCs w:val="24"/>
        </w:rPr>
        <w:t>Tiesību normu izdevēja maiņa pati par sevi nesamazinā</w:t>
      </w:r>
      <w:r w:rsidR="00DF6285" w:rsidRPr="00BB4B3C">
        <w:rPr>
          <w:rFonts w:ascii="Times New Roman" w:hAnsi="Times New Roman" w:cs="Times New Roman"/>
          <w:color w:val="000000" w:themeColor="text1"/>
          <w:sz w:val="24"/>
          <w:szCs w:val="24"/>
        </w:rPr>
        <w:t>s</w:t>
      </w:r>
      <w:r w:rsidRPr="00BB4B3C">
        <w:rPr>
          <w:rFonts w:ascii="Times New Roman" w:hAnsi="Times New Roman" w:cs="Times New Roman"/>
          <w:color w:val="000000" w:themeColor="text1"/>
          <w:sz w:val="24"/>
          <w:szCs w:val="24"/>
        </w:rPr>
        <w:t xml:space="preserve"> normatīvā regulējuma apjomu un arī nenodrošinā</w:t>
      </w:r>
      <w:r w:rsidR="00AD320C" w:rsidRPr="00BB4B3C">
        <w:rPr>
          <w:rFonts w:ascii="Times New Roman" w:hAnsi="Times New Roman" w:cs="Times New Roman"/>
          <w:color w:val="000000" w:themeColor="text1"/>
          <w:sz w:val="24"/>
          <w:szCs w:val="24"/>
        </w:rPr>
        <w:t>s</w:t>
      </w:r>
      <w:r w:rsidRPr="00BB4B3C">
        <w:rPr>
          <w:rFonts w:ascii="Times New Roman" w:hAnsi="Times New Roman" w:cs="Times New Roman"/>
          <w:color w:val="000000" w:themeColor="text1"/>
          <w:sz w:val="24"/>
          <w:szCs w:val="24"/>
        </w:rPr>
        <w:t xml:space="preserve"> tā kvalitāti. Tieši otrādi – ministra noteikumu institūta ieviešana varētu negatīvi ietekmēt tiesiskā regulējuma kvalitāti, ņemot vērā šaurāku saskaņošanas procesu, kā arī iespējamu kompetenču pārklāšanos un līdz ar to arī iespējamās pretrunas starp dažādu ministru izdotajiem noteiku</w:t>
      </w:r>
      <w:r w:rsidR="001E67CF" w:rsidRPr="00BB4B3C">
        <w:rPr>
          <w:rFonts w:ascii="Times New Roman" w:hAnsi="Times New Roman" w:cs="Times New Roman"/>
          <w:color w:val="000000" w:themeColor="text1"/>
          <w:sz w:val="24"/>
          <w:szCs w:val="24"/>
        </w:rPr>
        <w:t xml:space="preserve">miem. </w:t>
      </w:r>
      <w:r w:rsidR="003B2EB2">
        <w:rPr>
          <w:rFonts w:ascii="Times New Roman" w:hAnsi="Times New Roman" w:cs="Times New Roman"/>
          <w:color w:val="000000" w:themeColor="text1"/>
          <w:sz w:val="24"/>
          <w:szCs w:val="24"/>
        </w:rPr>
        <w:t>Atsevišķu v</w:t>
      </w:r>
      <w:r w:rsidR="00554BCA" w:rsidRPr="00BB4B3C">
        <w:rPr>
          <w:rFonts w:ascii="Times New Roman" w:hAnsi="Times New Roman" w:cs="Times New Roman"/>
          <w:color w:val="000000" w:themeColor="text1"/>
          <w:sz w:val="24"/>
          <w:szCs w:val="24"/>
        </w:rPr>
        <w:t xml:space="preserve">alsts pārvaldes </w:t>
      </w:r>
      <w:r w:rsidR="003B2EB2">
        <w:rPr>
          <w:rFonts w:ascii="Times New Roman" w:hAnsi="Times New Roman" w:cs="Times New Roman"/>
          <w:color w:val="000000" w:themeColor="text1"/>
          <w:sz w:val="24"/>
          <w:szCs w:val="24"/>
        </w:rPr>
        <w:t xml:space="preserve">iestāžu </w:t>
      </w:r>
      <w:r w:rsidR="00554BCA" w:rsidRPr="00BB4B3C">
        <w:rPr>
          <w:rFonts w:ascii="Times New Roman" w:hAnsi="Times New Roman" w:cs="Times New Roman"/>
          <w:color w:val="000000" w:themeColor="text1"/>
          <w:sz w:val="24"/>
          <w:szCs w:val="24"/>
        </w:rPr>
        <w:t xml:space="preserve">darbības atvieglošanu nevar pretstatīt personu </w:t>
      </w:r>
      <w:r w:rsidR="00001F91" w:rsidRPr="00BB4B3C">
        <w:rPr>
          <w:rFonts w:ascii="Times New Roman" w:hAnsi="Times New Roman" w:cs="Times New Roman"/>
          <w:color w:val="000000" w:themeColor="text1"/>
          <w:sz w:val="24"/>
          <w:szCs w:val="24"/>
        </w:rPr>
        <w:t xml:space="preserve">tiesībām </w:t>
      </w:r>
      <w:r w:rsidR="00113FD8" w:rsidRPr="00BB4B3C">
        <w:rPr>
          <w:rFonts w:ascii="Times New Roman" w:hAnsi="Times New Roman" w:cs="Times New Roman"/>
          <w:color w:val="000000" w:themeColor="text1"/>
          <w:sz w:val="24"/>
          <w:szCs w:val="24"/>
        </w:rPr>
        <w:t xml:space="preserve">vieglā un </w:t>
      </w:r>
      <w:r w:rsidR="005F1B11" w:rsidRPr="00BB4B3C">
        <w:rPr>
          <w:rFonts w:ascii="Times New Roman" w:hAnsi="Times New Roman" w:cs="Times New Roman"/>
          <w:color w:val="000000" w:themeColor="text1"/>
          <w:sz w:val="24"/>
          <w:szCs w:val="24"/>
        </w:rPr>
        <w:t xml:space="preserve">pieejamā </w:t>
      </w:r>
      <w:r w:rsidR="00113FD8" w:rsidRPr="00BB4B3C">
        <w:rPr>
          <w:rFonts w:ascii="Times New Roman" w:hAnsi="Times New Roman" w:cs="Times New Roman"/>
          <w:color w:val="000000" w:themeColor="text1"/>
          <w:sz w:val="24"/>
          <w:szCs w:val="24"/>
        </w:rPr>
        <w:t xml:space="preserve">veidā </w:t>
      </w:r>
      <w:r w:rsidR="00001F91" w:rsidRPr="00BB4B3C">
        <w:rPr>
          <w:rFonts w:ascii="Times New Roman" w:hAnsi="Times New Roman" w:cs="Times New Roman"/>
          <w:color w:val="000000" w:themeColor="text1"/>
          <w:sz w:val="24"/>
          <w:szCs w:val="24"/>
        </w:rPr>
        <w:t>būt informētām par savām tiesībām un pienākumiem</w:t>
      </w:r>
      <w:r w:rsidR="007D0A5A" w:rsidRPr="00BB4B3C">
        <w:rPr>
          <w:rFonts w:ascii="Times New Roman" w:hAnsi="Times New Roman" w:cs="Times New Roman"/>
          <w:color w:val="000000" w:themeColor="text1"/>
          <w:sz w:val="24"/>
          <w:szCs w:val="24"/>
        </w:rPr>
        <w:t xml:space="preserve"> un iepazīties ar normatīviem aktiem</w:t>
      </w:r>
      <w:r w:rsidR="00001F91" w:rsidRPr="00BB4B3C">
        <w:rPr>
          <w:rFonts w:ascii="Times New Roman" w:hAnsi="Times New Roman" w:cs="Times New Roman"/>
          <w:color w:val="000000" w:themeColor="text1"/>
          <w:sz w:val="24"/>
          <w:szCs w:val="24"/>
        </w:rPr>
        <w:t>.</w:t>
      </w:r>
    </w:p>
    <w:p w14:paraId="13762759" w14:textId="77777777" w:rsidR="005D6227" w:rsidRPr="00BB4B3C" w:rsidRDefault="005D6227" w:rsidP="005D6227">
      <w:pPr>
        <w:spacing w:after="0" w:line="240" w:lineRule="auto"/>
        <w:ind w:firstLine="709"/>
        <w:jc w:val="both"/>
        <w:rPr>
          <w:rFonts w:ascii="Times New Roman" w:hAnsi="Times New Roman" w:cs="Times New Roman"/>
          <w:color w:val="000000" w:themeColor="text1"/>
          <w:sz w:val="24"/>
          <w:szCs w:val="24"/>
        </w:rPr>
      </w:pPr>
      <w:r w:rsidRPr="00BB4B3C">
        <w:rPr>
          <w:rFonts w:ascii="Times New Roman" w:hAnsi="Times New Roman" w:cs="Times New Roman"/>
          <w:color w:val="000000" w:themeColor="text1"/>
          <w:sz w:val="24"/>
          <w:szCs w:val="24"/>
        </w:rPr>
        <w:t>Ņemot vērā minēto, ministra noteikumu institūta ieviešana nav vērtējama kā risinājums normatīvo aktu skaita un apjoma samazināšanai vai kvalitātes uzlabošanai.</w:t>
      </w:r>
    </w:p>
    <w:p w14:paraId="36D04AFD" w14:textId="77777777" w:rsidR="00732542" w:rsidRPr="00BB4B3C" w:rsidRDefault="00732542" w:rsidP="009B3654">
      <w:pPr>
        <w:tabs>
          <w:tab w:val="left" w:pos="1800"/>
        </w:tabs>
        <w:spacing w:after="0" w:line="240" w:lineRule="auto"/>
        <w:ind w:firstLine="709"/>
        <w:rPr>
          <w:rFonts w:ascii="Times New Roman" w:eastAsia="Times New Roman" w:hAnsi="Times New Roman" w:cs="Times New Roman"/>
          <w:b/>
          <w:bCs/>
          <w:color w:val="000000" w:themeColor="text1"/>
          <w:sz w:val="24"/>
          <w:szCs w:val="24"/>
          <w:lang w:eastAsia="lv-LV"/>
        </w:rPr>
      </w:pPr>
    </w:p>
    <w:p w14:paraId="6FD99497" w14:textId="77777777" w:rsidR="009873DB" w:rsidRPr="00BB4B3C" w:rsidRDefault="009873DB" w:rsidP="00E25681">
      <w:pPr>
        <w:spacing w:after="0" w:line="240" w:lineRule="auto"/>
        <w:ind w:firstLine="709"/>
        <w:jc w:val="both"/>
        <w:rPr>
          <w:rFonts w:ascii="Times New Roman" w:eastAsia="Times New Roman" w:hAnsi="Times New Roman" w:cs="Times New Roman"/>
          <w:b/>
          <w:bCs/>
          <w:color w:val="000000" w:themeColor="text1"/>
          <w:sz w:val="24"/>
          <w:szCs w:val="24"/>
          <w:lang w:eastAsia="lv-LV"/>
        </w:rPr>
      </w:pPr>
    </w:p>
    <w:p w14:paraId="0926460B" w14:textId="77777777" w:rsidR="009873DB" w:rsidRDefault="009873DB" w:rsidP="009873DB">
      <w:pPr>
        <w:pStyle w:val="Style1"/>
        <w:tabs>
          <w:tab w:val="right" w:pos="8931"/>
        </w:tabs>
        <w:spacing w:before="0" w:beforeAutospacing="0" w:after="0" w:afterAutospacing="0" w:line="240" w:lineRule="auto"/>
        <w:ind w:firstLine="0"/>
        <w:rPr>
          <w:color w:val="000000" w:themeColor="text1"/>
          <w:sz w:val="24"/>
          <w:szCs w:val="24"/>
          <w:lang w:val="lv-LV"/>
        </w:rPr>
      </w:pPr>
      <w:r w:rsidRPr="00BB4B3C">
        <w:rPr>
          <w:color w:val="000000" w:themeColor="text1"/>
          <w:sz w:val="24"/>
          <w:szCs w:val="24"/>
          <w:lang w:val="lv-LV"/>
        </w:rPr>
        <w:t>Tie</w:t>
      </w:r>
      <w:r w:rsidR="003E361D" w:rsidRPr="00BB4B3C">
        <w:rPr>
          <w:color w:val="000000" w:themeColor="text1"/>
          <w:sz w:val="24"/>
          <w:szCs w:val="24"/>
          <w:lang w:val="lv-LV"/>
        </w:rPr>
        <w:t>slietu ministrs</w:t>
      </w:r>
      <w:r w:rsidR="003E361D" w:rsidRPr="00BB4B3C">
        <w:rPr>
          <w:color w:val="000000" w:themeColor="text1"/>
          <w:sz w:val="24"/>
          <w:szCs w:val="24"/>
          <w:lang w:val="lv-LV"/>
        </w:rPr>
        <w:tab/>
        <w:t>Dzintars Rasnačs</w:t>
      </w:r>
    </w:p>
    <w:p w14:paraId="750A9524" w14:textId="77777777" w:rsidR="003B3E41" w:rsidRDefault="003B3E41" w:rsidP="009873DB">
      <w:pPr>
        <w:pStyle w:val="Style1"/>
        <w:tabs>
          <w:tab w:val="right" w:pos="8931"/>
        </w:tabs>
        <w:spacing w:before="0" w:beforeAutospacing="0" w:after="0" w:afterAutospacing="0" w:line="240" w:lineRule="auto"/>
        <w:ind w:firstLine="0"/>
        <w:rPr>
          <w:color w:val="000000" w:themeColor="text1"/>
          <w:sz w:val="24"/>
          <w:szCs w:val="24"/>
          <w:lang w:val="lv-LV"/>
        </w:rPr>
      </w:pPr>
    </w:p>
    <w:p w14:paraId="73CCC69A" w14:textId="77777777" w:rsidR="003B3E41" w:rsidRDefault="003B3E41" w:rsidP="009873DB">
      <w:pPr>
        <w:pStyle w:val="Style1"/>
        <w:tabs>
          <w:tab w:val="right" w:pos="8931"/>
        </w:tabs>
        <w:spacing w:before="0" w:beforeAutospacing="0" w:after="0" w:afterAutospacing="0" w:line="240" w:lineRule="auto"/>
        <w:ind w:firstLine="0"/>
        <w:rPr>
          <w:color w:val="000000" w:themeColor="text1"/>
          <w:sz w:val="24"/>
          <w:szCs w:val="24"/>
          <w:lang w:val="lv-LV"/>
        </w:rPr>
      </w:pPr>
    </w:p>
    <w:p w14:paraId="635C33AC" w14:textId="77777777" w:rsidR="003B3E41" w:rsidRPr="003B3E41" w:rsidRDefault="003B3E41" w:rsidP="003B3E41">
      <w:pPr>
        <w:widowControl w:val="0"/>
        <w:tabs>
          <w:tab w:val="right" w:pos="9072"/>
        </w:tabs>
        <w:autoSpaceDE w:val="0"/>
        <w:autoSpaceDN w:val="0"/>
        <w:adjustRightInd w:val="0"/>
        <w:spacing w:after="0" w:line="240" w:lineRule="auto"/>
        <w:jc w:val="both"/>
        <w:rPr>
          <w:rFonts w:ascii="Times New Roman" w:hAnsi="Times New Roman" w:cs="Times New Roman"/>
          <w:sz w:val="24"/>
          <w:szCs w:val="24"/>
          <w:lang w:eastAsia="lv-LV"/>
        </w:rPr>
      </w:pPr>
      <w:r w:rsidRPr="003B3E41">
        <w:rPr>
          <w:rFonts w:ascii="Times New Roman" w:hAnsi="Times New Roman" w:cs="Times New Roman"/>
          <w:sz w:val="24"/>
          <w:szCs w:val="24"/>
          <w:lang w:eastAsia="lv-LV"/>
        </w:rPr>
        <w:t>Iesniedzējs:</w:t>
      </w:r>
    </w:p>
    <w:p w14:paraId="0083CD66" w14:textId="77777777" w:rsidR="00536233" w:rsidRDefault="00536233" w:rsidP="00536233">
      <w:pPr>
        <w:pStyle w:val="Style1"/>
        <w:tabs>
          <w:tab w:val="right" w:pos="8931"/>
        </w:tabs>
        <w:spacing w:before="0" w:beforeAutospacing="0" w:after="0" w:afterAutospacing="0" w:line="240" w:lineRule="auto"/>
        <w:ind w:firstLine="0"/>
        <w:rPr>
          <w:color w:val="000000" w:themeColor="text1"/>
          <w:sz w:val="24"/>
          <w:szCs w:val="24"/>
          <w:lang w:val="lv-LV"/>
        </w:rPr>
      </w:pPr>
      <w:r w:rsidRPr="00536233">
        <w:rPr>
          <w:sz w:val="24"/>
          <w:szCs w:val="24"/>
          <w:lang w:val="lv-LV" w:eastAsia="lv-LV"/>
        </w:rPr>
        <w:t>t</w:t>
      </w:r>
      <w:r w:rsidR="003B3E41" w:rsidRPr="00536233">
        <w:rPr>
          <w:sz w:val="24"/>
          <w:szCs w:val="24"/>
          <w:lang w:val="lv-LV" w:eastAsia="lv-LV"/>
        </w:rPr>
        <w:t>ieslietu</w:t>
      </w:r>
      <w:r w:rsidR="003B3E41" w:rsidRPr="003B3E41">
        <w:rPr>
          <w:sz w:val="24"/>
          <w:szCs w:val="24"/>
          <w:lang w:eastAsia="lv-LV"/>
        </w:rPr>
        <w:t xml:space="preserve"> </w:t>
      </w:r>
      <w:r w:rsidRPr="00BB4B3C">
        <w:rPr>
          <w:color w:val="000000" w:themeColor="text1"/>
          <w:sz w:val="24"/>
          <w:szCs w:val="24"/>
          <w:lang w:val="lv-LV"/>
        </w:rPr>
        <w:t>ministrs</w:t>
      </w:r>
      <w:r w:rsidR="003B3E41" w:rsidRPr="003B3E41">
        <w:rPr>
          <w:sz w:val="24"/>
          <w:szCs w:val="24"/>
          <w:lang w:eastAsia="lv-LV"/>
        </w:rPr>
        <w:tab/>
      </w:r>
      <w:r w:rsidRPr="00BB4B3C">
        <w:rPr>
          <w:color w:val="000000" w:themeColor="text1"/>
          <w:sz w:val="24"/>
          <w:szCs w:val="24"/>
          <w:lang w:val="lv-LV"/>
        </w:rPr>
        <w:t>Dzintars Rasnačs</w:t>
      </w:r>
    </w:p>
    <w:p w14:paraId="32087546" w14:textId="099A538C" w:rsidR="003B3E41" w:rsidRPr="003B3E41" w:rsidRDefault="003B3E41" w:rsidP="00536233">
      <w:pPr>
        <w:widowControl w:val="0"/>
        <w:tabs>
          <w:tab w:val="left" w:pos="7088"/>
        </w:tabs>
        <w:autoSpaceDE w:val="0"/>
        <w:autoSpaceDN w:val="0"/>
        <w:adjustRightInd w:val="0"/>
        <w:spacing w:after="0" w:line="240" w:lineRule="auto"/>
        <w:jc w:val="both"/>
        <w:rPr>
          <w:color w:val="000000" w:themeColor="text1"/>
          <w:sz w:val="24"/>
          <w:szCs w:val="24"/>
        </w:rPr>
      </w:pPr>
    </w:p>
    <w:p w14:paraId="38EA99CA" w14:textId="77777777" w:rsidR="008C19F2" w:rsidRPr="00BB4B3C" w:rsidRDefault="008C19F2" w:rsidP="009873DB">
      <w:pPr>
        <w:tabs>
          <w:tab w:val="left" w:pos="993"/>
        </w:tabs>
        <w:spacing w:after="0" w:line="240" w:lineRule="auto"/>
        <w:jc w:val="both"/>
        <w:rPr>
          <w:rFonts w:ascii="Times New Roman" w:hAnsi="Times New Roman" w:cs="Times New Roman"/>
          <w:color w:val="000000" w:themeColor="text1"/>
          <w:sz w:val="24"/>
          <w:szCs w:val="24"/>
          <w:u w:val="single"/>
        </w:rPr>
      </w:pPr>
    </w:p>
    <w:p w14:paraId="1B1AA2D7" w14:textId="77777777" w:rsidR="009873DB" w:rsidRPr="00520C84" w:rsidRDefault="009873DB" w:rsidP="009873DB">
      <w:pPr>
        <w:tabs>
          <w:tab w:val="left" w:pos="993"/>
        </w:tabs>
        <w:spacing w:after="0" w:line="240" w:lineRule="auto"/>
        <w:jc w:val="both"/>
        <w:rPr>
          <w:rFonts w:ascii="Times New Roman" w:hAnsi="Times New Roman" w:cs="Times New Roman"/>
          <w:color w:val="000000" w:themeColor="text1"/>
          <w:sz w:val="20"/>
          <w:szCs w:val="20"/>
        </w:rPr>
      </w:pPr>
      <w:r w:rsidRPr="00520C84">
        <w:rPr>
          <w:rFonts w:ascii="Times New Roman" w:hAnsi="Times New Roman" w:cs="Times New Roman"/>
          <w:color w:val="000000" w:themeColor="text1"/>
          <w:sz w:val="20"/>
          <w:szCs w:val="20"/>
        </w:rPr>
        <w:t xml:space="preserve">Baumane </w:t>
      </w:r>
      <w:r w:rsidR="009502EA" w:rsidRPr="00520C84">
        <w:rPr>
          <w:rFonts w:ascii="Times New Roman" w:hAnsi="Times New Roman" w:cs="Times New Roman"/>
          <w:color w:val="000000" w:themeColor="text1"/>
          <w:sz w:val="20"/>
          <w:szCs w:val="20"/>
        </w:rPr>
        <w:t>67036976</w:t>
      </w:r>
    </w:p>
    <w:p w14:paraId="67E5DE61" w14:textId="77777777" w:rsidR="009873DB" w:rsidRPr="00520C84" w:rsidRDefault="00E13E01" w:rsidP="008C19F2">
      <w:pPr>
        <w:tabs>
          <w:tab w:val="left" w:pos="993"/>
        </w:tabs>
        <w:spacing w:after="0" w:line="240" w:lineRule="auto"/>
        <w:jc w:val="both"/>
        <w:rPr>
          <w:rFonts w:ascii="Times New Roman" w:eastAsia="Times New Roman" w:hAnsi="Times New Roman" w:cs="Times New Roman"/>
          <w:b/>
          <w:bCs/>
          <w:color w:val="000000" w:themeColor="text1"/>
          <w:sz w:val="20"/>
          <w:szCs w:val="20"/>
          <w:lang w:eastAsia="lv-LV"/>
        </w:rPr>
      </w:pPr>
      <w:hyperlink r:id="rId16" w:history="1">
        <w:r w:rsidR="009873DB" w:rsidRPr="00520C84">
          <w:rPr>
            <w:rStyle w:val="Hipersaite"/>
            <w:rFonts w:ascii="Times New Roman" w:hAnsi="Times New Roman" w:cs="Times New Roman"/>
            <w:color w:val="000000" w:themeColor="text1"/>
            <w:sz w:val="20"/>
            <w:szCs w:val="20"/>
          </w:rPr>
          <w:t>Margarita.Baumane@tm.gov.lv</w:t>
        </w:r>
      </w:hyperlink>
    </w:p>
    <w:sectPr w:rsidR="009873DB" w:rsidRPr="00520C84" w:rsidSect="007444C2">
      <w:headerReference w:type="even" r:id="rId17"/>
      <w:headerReference w:type="default" r:id="rId18"/>
      <w:footerReference w:type="even" r:id="rId19"/>
      <w:footerReference w:type="default" r:id="rId20"/>
      <w:headerReference w:type="first" r:id="rId21"/>
      <w:footerReference w:type="first" r:id="rId22"/>
      <w:pgSz w:w="11907" w:h="16839" w:code="9"/>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4220F5" w15:done="0"/>
  <w15:commentEx w15:paraId="605CEE7A" w15:done="0"/>
  <w15:commentEx w15:paraId="3AC32B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AADFA" w14:textId="77777777" w:rsidR="003E7523" w:rsidRDefault="003E7523" w:rsidP="00732542">
      <w:pPr>
        <w:spacing w:after="0" w:line="240" w:lineRule="auto"/>
      </w:pPr>
      <w:r>
        <w:separator/>
      </w:r>
    </w:p>
  </w:endnote>
  <w:endnote w:type="continuationSeparator" w:id="0">
    <w:p w14:paraId="7EB99A28" w14:textId="77777777" w:rsidR="003E7523" w:rsidRDefault="003E7523" w:rsidP="0073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06B74" w14:textId="77777777" w:rsidR="0001178F" w:rsidRDefault="0001178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A670F" w14:textId="77777777" w:rsidR="003E361D" w:rsidRDefault="003E361D" w:rsidP="003E361D">
    <w:pPr>
      <w:pStyle w:val="Kjene"/>
      <w:rPr>
        <w:rFonts w:ascii="Times New Roman" w:hAnsi="Times New Roman" w:cs="Times New Roman"/>
        <w:sz w:val="20"/>
      </w:rPr>
    </w:pPr>
  </w:p>
  <w:p w14:paraId="5A00674A" w14:textId="58BEB7ED" w:rsidR="000B0ACB" w:rsidRPr="003E361D" w:rsidRDefault="0001178F" w:rsidP="0001178F">
    <w:pPr>
      <w:pStyle w:val="Kjene"/>
    </w:pPr>
    <w:r>
      <w:rPr>
        <w:rFonts w:ascii="Times New Roman" w:hAnsi="Times New Roman" w:cs="Times New Roman"/>
        <w:sz w:val="20"/>
        <w:szCs w:val="20"/>
      </w:rPr>
      <w:t>TM</w:t>
    </w:r>
    <w:r w:rsidR="00E13E01">
      <w:rPr>
        <w:rFonts w:ascii="Times New Roman" w:hAnsi="Times New Roman" w:cs="Times New Roman"/>
        <w:sz w:val="20"/>
        <w:szCs w:val="20"/>
      </w:rPr>
      <w:t>konc</w:t>
    </w:r>
    <w:r>
      <w:rPr>
        <w:rFonts w:ascii="Times New Roman" w:hAnsi="Times New Roman" w:cs="Times New Roman"/>
        <w:sz w:val="20"/>
        <w:szCs w:val="20"/>
      </w:rPr>
      <w:t>_100217_min_not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4814F" w14:textId="752CFAE4" w:rsidR="000B0ACB" w:rsidRPr="001821B8" w:rsidRDefault="001821B8" w:rsidP="001821B8">
    <w:pPr>
      <w:pStyle w:val="Kjene"/>
    </w:pPr>
    <w:r w:rsidRPr="001821B8">
      <w:rPr>
        <w:rFonts w:ascii="Times New Roman" w:hAnsi="Times New Roman" w:cs="Times New Roman"/>
        <w:sz w:val="20"/>
        <w:szCs w:val="20"/>
      </w:rPr>
      <w:t>TM</w:t>
    </w:r>
    <w:r w:rsidR="00E13E01">
      <w:rPr>
        <w:rFonts w:ascii="Times New Roman" w:hAnsi="Times New Roman" w:cs="Times New Roman"/>
        <w:sz w:val="20"/>
        <w:szCs w:val="20"/>
      </w:rPr>
      <w:t>konc</w:t>
    </w:r>
    <w:r w:rsidRPr="001821B8">
      <w:rPr>
        <w:rFonts w:ascii="Times New Roman" w:hAnsi="Times New Roman" w:cs="Times New Roman"/>
        <w:sz w:val="20"/>
        <w:szCs w:val="20"/>
      </w:rPr>
      <w:t>_100217_min_not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0918C" w14:textId="77777777" w:rsidR="003E7523" w:rsidRDefault="003E7523" w:rsidP="00732542">
      <w:pPr>
        <w:spacing w:after="0" w:line="240" w:lineRule="auto"/>
      </w:pPr>
      <w:r>
        <w:separator/>
      </w:r>
    </w:p>
  </w:footnote>
  <w:footnote w:type="continuationSeparator" w:id="0">
    <w:p w14:paraId="7E9F4AC0" w14:textId="77777777" w:rsidR="003E7523" w:rsidRDefault="003E7523" w:rsidP="00732542">
      <w:pPr>
        <w:spacing w:after="0" w:line="240" w:lineRule="auto"/>
      </w:pPr>
      <w:r>
        <w:continuationSeparator/>
      </w:r>
    </w:p>
  </w:footnote>
  <w:footnote w:id="1">
    <w:p w14:paraId="6B1B743C" w14:textId="77777777" w:rsidR="000B0ACB" w:rsidRPr="00E74A70" w:rsidRDefault="000B0ACB" w:rsidP="00B27418">
      <w:pPr>
        <w:pStyle w:val="Vresteksts"/>
        <w:jc w:val="both"/>
      </w:pPr>
      <w:r w:rsidRPr="00E74A70">
        <w:rPr>
          <w:rStyle w:val="Vresatsauce"/>
        </w:rPr>
        <w:footnoteRef/>
      </w:r>
      <w:r w:rsidRPr="00E74A70">
        <w:t xml:space="preserve"> </w:t>
      </w:r>
      <w:r w:rsidRPr="00B27418">
        <w:rPr>
          <w:lang w:eastAsia="lv-LV"/>
        </w:rPr>
        <w:t xml:space="preserve">Valsts prezidenta Konstitucionālo tiesību komisijas 2011. gada 31. maija Viedoklis par iespējamo ministra noteikumu </w:t>
      </w:r>
      <w:proofErr w:type="spellStart"/>
      <w:r w:rsidRPr="00B27418">
        <w:rPr>
          <w:lang w:eastAsia="lv-LV"/>
        </w:rPr>
        <w:t>satversmību</w:t>
      </w:r>
      <w:proofErr w:type="spellEnd"/>
      <w:r w:rsidRPr="00B27418">
        <w:rPr>
          <w:lang w:eastAsia="lv-LV"/>
        </w:rPr>
        <w:t xml:space="preserve"> - </w:t>
      </w:r>
      <w:hyperlink r:id="rId1" w:history="1">
        <w:r w:rsidRPr="00E74A70">
          <w:rPr>
            <w:rStyle w:val="Hipersaite"/>
            <w:color w:val="auto"/>
            <w:lang w:eastAsia="lv-LV"/>
          </w:rPr>
          <w:t>http://www.president.lv/images/modules/items/KTKT_viedoklis_01_06_11.pdf</w:t>
        </w:r>
      </w:hyperlink>
      <w:r w:rsidRPr="00E74A70">
        <w:rPr>
          <w:sz w:val="24"/>
          <w:szCs w:val="24"/>
          <w:lang w:eastAsia="lv-LV"/>
        </w:rPr>
        <w:t xml:space="preserve"> </w:t>
      </w:r>
    </w:p>
  </w:footnote>
  <w:footnote w:id="2">
    <w:p w14:paraId="17470335" w14:textId="77777777" w:rsidR="000B0ACB" w:rsidRPr="00E74A70" w:rsidRDefault="000B0ACB" w:rsidP="00B27418">
      <w:pPr>
        <w:pStyle w:val="Vresteksts"/>
        <w:jc w:val="both"/>
      </w:pPr>
      <w:r w:rsidRPr="00E74A70">
        <w:rPr>
          <w:rStyle w:val="Vresatsauce"/>
        </w:rPr>
        <w:footnoteRef/>
      </w:r>
      <w:r w:rsidRPr="00E74A70">
        <w:t xml:space="preserve"> </w:t>
      </w:r>
      <w:r w:rsidRPr="00B27418">
        <w:rPr>
          <w:lang w:eastAsia="lv-LV"/>
        </w:rPr>
        <w:t>Informatīvais ziņojums par subjektiem, kam ir tiesības izdot ārējos normatīvos aktus, Ministru kabineta 2011. gada 21. jūnija sēdes protokola Nr. 39 53. §.</w:t>
      </w:r>
    </w:p>
  </w:footnote>
  <w:footnote w:id="3">
    <w:p w14:paraId="1A52C0D4" w14:textId="2A4EDC1D" w:rsidR="000B0ACB" w:rsidRPr="00E74A70" w:rsidRDefault="000B0ACB">
      <w:pPr>
        <w:spacing w:after="0" w:line="240" w:lineRule="auto"/>
        <w:jc w:val="both"/>
        <w:rPr>
          <w:rFonts w:ascii="Times New Roman" w:hAnsi="Times New Roman" w:cs="Times New Roman"/>
          <w:bCs/>
          <w:sz w:val="20"/>
          <w:szCs w:val="20"/>
        </w:rPr>
      </w:pPr>
      <w:r w:rsidRPr="00E74A70">
        <w:rPr>
          <w:rStyle w:val="Vresatsauce"/>
          <w:rFonts w:ascii="Times New Roman" w:hAnsi="Times New Roman" w:cs="Times New Roman"/>
          <w:sz w:val="20"/>
          <w:szCs w:val="20"/>
        </w:rPr>
        <w:footnoteRef/>
      </w:r>
      <w:r w:rsidRPr="00E74A70">
        <w:rPr>
          <w:rFonts w:ascii="Times New Roman" w:hAnsi="Times New Roman" w:cs="Times New Roman"/>
          <w:sz w:val="20"/>
          <w:szCs w:val="20"/>
        </w:rPr>
        <w:t xml:space="preserve"> Levits E., </w:t>
      </w:r>
      <w:r w:rsidR="00B67E6E" w:rsidRPr="00B67E6E">
        <w:rPr>
          <w:rFonts w:ascii="Times New Roman" w:hAnsi="Times New Roman" w:cs="Times New Roman"/>
          <w:sz w:val="20"/>
          <w:szCs w:val="20"/>
        </w:rPr>
        <w:t>"</w:t>
      </w:r>
      <w:r w:rsidRPr="00E74A70">
        <w:rPr>
          <w:rFonts w:ascii="Times New Roman" w:hAnsi="Times New Roman" w:cs="Times New Roman"/>
          <w:sz w:val="20"/>
          <w:szCs w:val="20"/>
        </w:rPr>
        <w:t>Normatīvo tiesību aktu demokrātiskā leģitimācija un deleģētā likumdošana: teorētiskie pamati</w:t>
      </w:r>
      <w:r w:rsidR="00B67E6E" w:rsidRPr="00B67E6E">
        <w:rPr>
          <w:rFonts w:ascii="Times New Roman" w:hAnsi="Times New Roman" w:cs="Times New Roman"/>
          <w:sz w:val="20"/>
          <w:szCs w:val="20"/>
        </w:rPr>
        <w:t>"</w:t>
      </w:r>
      <w:r w:rsidRPr="00E74A70">
        <w:rPr>
          <w:rFonts w:ascii="Times New Roman" w:hAnsi="Times New Roman" w:cs="Times New Roman"/>
          <w:sz w:val="20"/>
          <w:szCs w:val="20"/>
        </w:rPr>
        <w:t>, Likums un Tiesības, Rīga, 2002. gada 4. sējums, Nr.9 (37), 56-74.</w:t>
      </w:r>
      <w:r w:rsidR="008C19F2">
        <w:rPr>
          <w:rFonts w:ascii="Times New Roman" w:hAnsi="Times New Roman" w:cs="Times New Roman"/>
          <w:sz w:val="20"/>
          <w:szCs w:val="20"/>
        </w:rPr>
        <w:t> </w:t>
      </w:r>
      <w:r w:rsidRPr="00E74A70">
        <w:rPr>
          <w:rFonts w:ascii="Times New Roman" w:hAnsi="Times New Roman" w:cs="Times New Roman"/>
          <w:sz w:val="20"/>
          <w:szCs w:val="20"/>
        </w:rPr>
        <w:t>lpp.</w:t>
      </w:r>
    </w:p>
  </w:footnote>
  <w:footnote w:id="4">
    <w:p w14:paraId="73BC3DCF" w14:textId="0EE13FCC" w:rsidR="000B0ACB" w:rsidRPr="00E74A70" w:rsidRDefault="000B0ACB" w:rsidP="00B27418">
      <w:pPr>
        <w:pStyle w:val="Vresteksts"/>
        <w:jc w:val="both"/>
      </w:pPr>
      <w:r w:rsidRPr="00E74A70">
        <w:rPr>
          <w:rStyle w:val="Vresatsauce"/>
        </w:rPr>
        <w:footnoteRef/>
      </w:r>
      <w:r w:rsidRPr="00E74A70">
        <w:t xml:space="preserve"> </w:t>
      </w:r>
      <w:proofErr w:type="spellStart"/>
      <w:r w:rsidRPr="00E74A70">
        <w:t>Jarinovska</w:t>
      </w:r>
      <w:proofErr w:type="spellEnd"/>
      <w:r w:rsidRPr="00E74A70">
        <w:t xml:space="preserve"> K., pielikums Latvijas Republikas Ministru kabineta 2004. gada </w:t>
      </w:r>
      <w:r w:rsidR="008C19F2">
        <w:t>21. jūnija sēdes protokolam Nr. </w:t>
      </w:r>
      <w:r w:rsidRPr="00E74A70">
        <w:t>38 8.</w:t>
      </w:r>
      <w:r w:rsidR="008C19F2">
        <w:t> </w:t>
      </w:r>
      <w:r w:rsidRPr="00E74A70">
        <w:t xml:space="preserve">§ TA-1571, </w:t>
      </w:r>
      <w:r w:rsidR="00B67E6E" w:rsidRPr="00B67E6E">
        <w:t>"</w:t>
      </w:r>
      <w:r w:rsidRPr="00E74A70">
        <w:t>Informatīvais ziņojums par tiesībām izdot ārējus normatīvos aktus</w:t>
      </w:r>
      <w:r w:rsidR="00B67E6E" w:rsidRPr="00B67E6E">
        <w:t>"</w:t>
      </w:r>
      <w:r w:rsidRPr="00E74A70">
        <w:t>, Tieslietu ministrija, 2004. gads, 45. lpp.</w:t>
      </w:r>
    </w:p>
  </w:footnote>
  <w:footnote w:id="5">
    <w:p w14:paraId="179C2244" w14:textId="77777777" w:rsidR="000B0ACB" w:rsidRDefault="000B0ACB" w:rsidP="00B27418">
      <w:pPr>
        <w:pStyle w:val="Vresteksts"/>
        <w:jc w:val="both"/>
      </w:pPr>
      <w:r w:rsidRPr="00E74A70">
        <w:rPr>
          <w:rStyle w:val="Vresatsauce"/>
        </w:rPr>
        <w:footnoteRef/>
      </w:r>
      <w:r w:rsidRPr="00E74A70">
        <w:t xml:space="preserve"> </w:t>
      </w:r>
      <w:r w:rsidRPr="00B27418">
        <w:rPr>
          <w:lang w:eastAsia="lv-LV"/>
        </w:rPr>
        <w:t xml:space="preserve">Valsts prezidenta Konstitucionālo tiesību komisijas 2011. gada 31. maija Viedoklis par iespējamo ministra noteikumu </w:t>
      </w:r>
      <w:proofErr w:type="spellStart"/>
      <w:r w:rsidRPr="00B27418">
        <w:rPr>
          <w:lang w:eastAsia="lv-LV"/>
        </w:rPr>
        <w:t>satversmību</w:t>
      </w:r>
      <w:proofErr w:type="spellEnd"/>
      <w:r w:rsidRPr="00B27418">
        <w:rPr>
          <w:lang w:eastAsia="lv-LV"/>
        </w:rPr>
        <w:t xml:space="preserve"> - </w:t>
      </w:r>
      <w:hyperlink r:id="rId2" w:history="1">
        <w:r w:rsidRPr="00E74A70">
          <w:rPr>
            <w:rStyle w:val="Hipersaite"/>
            <w:color w:val="auto"/>
            <w:lang w:eastAsia="lv-LV"/>
          </w:rPr>
          <w:t>http://www.president.lv/images/modules/items/KTKT_viedoklis_01_06_11.pdf</w:t>
        </w:r>
      </w:hyperlink>
      <w:r w:rsidRPr="00E74A70">
        <w:rPr>
          <w:sz w:val="24"/>
          <w:szCs w:val="24"/>
          <w:lang w:eastAsia="lv-LV"/>
        </w:rPr>
        <w:t xml:space="preserve"> </w:t>
      </w:r>
    </w:p>
  </w:footnote>
  <w:footnote w:id="6">
    <w:p w14:paraId="5BDB4C1D" w14:textId="77777777" w:rsidR="000B0ACB" w:rsidRPr="00EF0D7C" w:rsidRDefault="000B0ACB" w:rsidP="00852FE0">
      <w:pPr>
        <w:pStyle w:val="Vresteksts"/>
        <w:jc w:val="both"/>
      </w:pPr>
      <w:r w:rsidRPr="00EF0D7C">
        <w:rPr>
          <w:rStyle w:val="Vresatsauce"/>
        </w:rPr>
        <w:footnoteRef/>
      </w:r>
      <w:r w:rsidRPr="00EF0D7C">
        <w:t xml:space="preserve"> </w:t>
      </w:r>
      <w:r w:rsidRPr="00EF0D7C">
        <w:rPr>
          <w:lang w:eastAsia="lv-LV"/>
        </w:rPr>
        <w:t>Informatīvais ziņojums par subjektiem, kam ir tiesības izdot ārējos normatīvos aktus, Ministru kabineta 2011. gada 21. jūnija sēdes protokola Nr. 39 53. §.</w:t>
      </w:r>
    </w:p>
  </w:footnote>
  <w:footnote w:id="7">
    <w:p w14:paraId="0703E455" w14:textId="77777777" w:rsidR="00150EBC" w:rsidRPr="007002DE" w:rsidRDefault="00150EBC" w:rsidP="00150EBC">
      <w:pPr>
        <w:pStyle w:val="Vresteksts"/>
      </w:pPr>
      <w:r w:rsidRPr="007002DE">
        <w:rPr>
          <w:rStyle w:val="Vresatsauce"/>
        </w:rPr>
        <w:footnoteRef/>
      </w:r>
      <w:r w:rsidRPr="007002DE">
        <w:t xml:space="preserve"> </w:t>
      </w:r>
      <w:r w:rsidRPr="007002DE">
        <w:rPr>
          <w:color w:val="000000" w:themeColor="text1"/>
        </w:rPr>
        <w:t>Saeimas Juridiskās komisijas 2012. gada 26. janvāra vēstule Tieslietu ministrijai Nr. 9/3-2-11/33-11/12.</w:t>
      </w:r>
    </w:p>
  </w:footnote>
  <w:footnote w:id="8">
    <w:p w14:paraId="3B5B44A8" w14:textId="77777777" w:rsidR="000B0ACB" w:rsidRDefault="000B0ACB" w:rsidP="00852FE0">
      <w:pPr>
        <w:pStyle w:val="Vresteksts"/>
        <w:jc w:val="both"/>
      </w:pPr>
      <w:r>
        <w:rPr>
          <w:rStyle w:val="Vresatsauce"/>
        </w:rPr>
        <w:footnoteRef/>
      </w:r>
      <w:r>
        <w:t xml:space="preserve"> </w:t>
      </w:r>
      <w:r w:rsidRPr="00EF0D7C">
        <w:rPr>
          <w:lang w:eastAsia="lv-LV"/>
        </w:rPr>
        <w:t xml:space="preserve">Ministru kabineta </w:t>
      </w:r>
      <w:r w:rsidRPr="00EF0D7C">
        <w:t>2009. gada 7. aprīļa noteikumu Nr. 300 "Ministru kabineta kārtības rullis" 73.</w:t>
      </w:r>
      <w:r w:rsidRPr="00EF0D7C">
        <w:rPr>
          <w:vertAlign w:val="superscript"/>
        </w:rPr>
        <w:t>1</w:t>
      </w:r>
      <w:r>
        <w:t>, 90. un 91.</w:t>
      </w:r>
      <w:r>
        <w:rPr>
          <w:vertAlign w:val="superscript"/>
        </w:rPr>
        <w:t>1 </w:t>
      </w:r>
      <w:r w:rsidRPr="00EF0D7C">
        <w:t>punkts.</w:t>
      </w:r>
    </w:p>
  </w:footnote>
  <w:footnote w:id="9">
    <w:p w14:paraId="3765A837" w14:textId="77777777" w:rsidR="000B0ACB" w:rsidRDefault="000B0ACB">
      <w:pPr>
        <w:pStyle w:val="Vresteksts"/>
      </w:pPr>
      <w:r w:rsidRPr="00EF0D7C">
        <w:rPr>
          <w:rStyle w:val="Vresatsauce"/>
        </w:rPr>
        <w:footnoteRef/>
      </w:r>
      <w:r w:rsidRPr="00EF0D7C">
        <w:t xml:space="preserve"> </w:t>
      </w:r>
      <w:r w:rsidRPr="00EF0D7C">
        <w:rPr>
          <w:lang w:eastAsia="lv-LV"/>
        </w:rPr>
        <w:t xml:space="preserve">Ministru kabineta </w:t>
      </w:r>
      <w:r w:rsidRPr="00EF0D7C">
        <w:t>2009. gada 7. aprīļa noteikumu Nr. 300 "Ministru kabineta kārtības rullis" 91. punkts.</w:t>
      </w:r>
    </w:p>
  </w:footnote>
  <w:footnote w:id="10">
    <w:p w14:paraId="51F30EE3" w14:textId="77777777" w:rsidR="000B0ACB" w:rsidRPr="00187AD6" w:rsidRDefault="000B0ACB" w:rsidP="00187AD6">
      <w:pPr>
        <w:pStyle w:val="Vresteksts"/>
        <w:jc w:val="both"/>
      </w:pPr>
      <w:r w:rsidRPr="00187AD6">
        <w:rPr>
          <w:rStyle w:val="Vresatsauce"/>
        </w:rPr>
        <w:footnoteRef/>
      </w:r>
      <w:r w:rsidRPr="00187AD6">
        <w:t xml:space="preserve"> </w:t>
      </w:r>
      <w:r>
        <w:t>P</w:t>
      </w:r>
      <w:r w:rsidRPr="00187AD6">
        <w:t xml:space="preserve">iemēram, </w:t>
      </w:r>
      <w:r w:rsidRPr="00187AD6">
        <w:rPr>
          <w:rStyle w:val="t33"/>
        </w:rPr>
        <w:t>Ministru kabineta 201</w:t>
      </w:r>
      <w:r w:rsidR="008C19F2">
        <w:rPr>
          <w:rStyle w:val="t33"/>
        </w:rPr>
        <w:t>0. gada 15. maija noteikumi Nr. </w:t>
      </w:r>
      <w:r w:rsidRPr="00187AD6">
        <w:rPr>
          <w:rStyle w:val="t33"/>
        </w:rPr>
        <w:t>461</w:t>
      </w:r>
      <w:r w:rsidRPr="00187AD6">
        <w:t xml:space="preserve"> "Noteikumi par Profesiju klasifikatoru, profesijai atbilstošiem pamatuzdevumiem un kvalifikācijas pamatprasībām un Profesiju klasifikatora lietošanas un aktualizēšanas kārtību"</w:t>
      </w:r>
    </w:p>
  </w:footnote>
  <w:footnote w:id="11">
    <w:p w14:paraId="748EEA30" w14:textId="77777777" w:rsidR="000B0ACB" w:rsidRPr="00EF0D7C" w:rsidRDefault="000B0ACB" w:rsidP="00187AD6">
      <w:pPr>
        <w:pStyle w:val="Vresteksts"/>
        <w:jc w:val="both"/>
      </w:pPr>
      <w:r w:rsidRPr="00EF0D7C">
        <w:rPr>
          <w:rStyle w:val="Vresatsauce"/>
        </w:rPr>
        <w:footnoteRef/>
      </w:r>
      <w:r w:rsidRPr="00EF0D7C">
        <w:t xml:space="preserve"> Ministru kabineta 2009. gada 25. augusta noteikumu Nr. 970 "</w:t>
      </w:r>
      <w:r w:rsidRPr="00EF0D7C">
        <w:rPr>
          <w:bCs/>
        </w:rPr>
        <w:t>Sabiedrības līdzdalības kārtība attīstības plānošanas procesā</w:t>
      </w:r>
      <w:r w:rsidRPr="00EF0D7C">
        <w:t>" 13. punkts.</w:t>
      </w:r>
    </w:p>
  </w:footnote>
  <w:footnote w:id="12">
    <w:p w14:paraId="29BB1778" w14:textId="77777777" w:rsidR="000B0ACB" w:rsidRDefault="000B0ACB" w:rsidP="00187AD6">
      <w:pPr>
        <w:pStyle w:val="Vresteksts"/>
        <w:jc w:val="both"/>
      </w:pPr>
      <w:r w:rsidRPr="00EF0D7C">
        <w:rPr>
          <w:rStyle w:val="Vresatsauce"/>
        </w:rPr>
        <w:footnoteRef/>
      </w:r>
      <w:r w:rsidRPr="00EF0D7C">
        <w:t xml:space="preserve"> </w:t>
      </w:r>
      <w:r w:rsidRPr="00EF0D7C">
        <w:rPr>
          <w:lang w:eastAsia="lv-LV"/>
        </w:rPr>
        <w:t xml:space="preserve">Ministru kabineta </w:t>
      </w:r>
      <w:r w:rsidRPr="00EF0D7C">
        <w:t>2009. gada 7. aprīļa noteikumu Nr. 300 "Ministru kabineta kārtības rullis" 88. punkts.</w:t>
      </w:r>
    </w:p>
  </w:footnote>
  <w:footnote w:id="13">
    <w:p w14:paraId="09801CF4" w14:textId="77777777" w:rsidR="000B0ACB" w:rsidRPr="00EF0D7C" w:rsidRDefault="000B0ACB" w:rsidP="00EA66A3">
      <w:pPr>
        <w:pStyle w:val="Vresteksts"/>
      </w:pPr>
      <w:r w:rsidRPr="00EF0D7C">
        <w:rPr>
          <w:rStyle w:val="Vresatsauce"/>
        </w:rPr>
        <w:footnoteRef/>
      </w:r>
      <w:r w:rsidRPr="00EF0D7C">
        <w:t xml:space="preserve"> </w:t>
      </w:r>
      <w:r w:rsidRPr="00EF0D7C">
        <w:rPr>
          <w:lang w:eastAsia="lv-LV"/>
        </w:rPr>
        <w:t xml:space="preserve">Ministru kabineta </w:t>
      </w:r>
      <w:r w:rsidRPr="00EF0D7C">
        <w:t>2009. gada 7. aprīļa noteikumu Nr. 300 "Ministru kabineta kārtības rullis" 73.</w:t>
      </w:r>
      <w:r w:rsidRPr="00EF0D7C">
        <w:rPr>
          <w:vertAlign w:val="superscript"/>
        </w:rPr>
        <w:t>1</w:t>
      </w:r>
      <w:r w:rsidRPr="00EF0D7C">
        <w:t> punkts.</w:t>
      </w:r>
    </w:p>
  </w:footnote>
  <w:footnote w:id="14">
    <w:p w14:paraId="12E385A0" w14:textId="77777777" w:rsidR="000B0ACB" w:rsidRDefault="000B0ACB">
      <w:pPr>
        <w:pStyle w:val="Vresteksts"/>
      </w:pPr>
      <w:r>
        <w:rPr>
          <w:rStyle w:val="Vresatsauce"/>
        </w:rPr>
        <w:footnoteRef/>
      </w:r>
      <w:r>
        <w:t xml:space="preserve"> </w:t>
      </w:r>
      <w:r w:rsidRPr="00EF0D7C">
        <w:rPr>
          <w:lang w:eastAsia="lv-LV"/>
        </w:rPr>
        <w:t xml:space="preserve">Ministru kabineta </w:t>
      </w:r>
      <w:r w:rsidRPr="00EF0D7C">
        <w:t xml:space="preserve">2009. gada 7. aprīļa noteikumu Nr. 300 "Ministru kabineta kārtības rullis" </w:t>
      </w:r>
      <w:r>
        <w:t>90</w:t>
      </w:r>
      <w:r w:rsidRPr="00EF0D7C">
        <w:t>.</w:t>
      </w:r>
      <w:r w:rsidRPr="00EF0D7C">
        <w:rPr>
          <w:vertAlign w:val="superscript"/>
        </w:rPr>
        <w:t>1</w:t>
      </w:r>
      <w:r w:rsidRPr="00EF0D7C">
        <w:t> punkts.</w:t>
      </w:r>
    </w:p>
  </w:footnote>
  <w:footnote w:id="15">
    <w:p w14:paraId="3D89FB74" w14:textId="77777777" w:rsidR="000B0ACB" w:rsidRPr="00866132" w:rsidRDefault="000B0ACB">
      <w:pPr>
        <w:pStyle w:val="Vresteksts"/>
      </w:pPr>
      <w:r w:rsidRPr="00866132">
        <w:rPr>
          <w:rStyle w:val="Vresatsauce"/>
        </w:rPr>
        <w:footnoteRef/>
      </w:r>
      <w:r w:rsidRPr="00866132">
        <w:t xml:space="preserve"> Tieslietu ministrijas </w:t>
      </w:r>
      <w:r w:rsidRPr="00B27418">
        <w:t>statistika par saskaņošanai saņemtajos projektos konstatētajām nepilnībām.</w:t>
      </w:r>
    </w:p>
  </w:footnote>
  <w:footnote w:id="16">
    <w:p w14:paraId="7180710C" w14:textId="77777777" w:rsidR="000B0ACB" w:rsidRDefault="000B0ACB" w:rsidP="007D178E">
      <w:pPr>
        <w:pStyle w:val="Vresteksts"/>
      </w:pPr>
      <w:r>
        <w:rPr>
          <w:rStyle w:val="Vresatsauce"/>
        </w:rPr>
        <w:footnoteRef/>
      </w:r>
      <w:r>
        <w:t xml:space="preserve"> Tieslietu ministrijas prezentācija "Normatīvo aktu jaunrade" 2016. gada 2. jūnija Valsts sekretāru sanāksmē.</w:t>
      </w:r>
    </w:p>
  </w:footnote>
  <w:footnote w:id="17">
    <w:p w14:paraId="677DC661" w14:textId="77777777" w:rsidR="00070FB5" w:rsidRDefault="00070FB5" w:rsidP="00070FB5">
      <w:pPr>
        <w:pStyle w:val="Vresteksts"/>
      </w:pPr>
      <w:r>
        <w:rPr>
          <w:rStyle w:val="Vresatsauce"/>
        </w:rPr>
        <w:footnoteRef/>
      </w:r>
      <w:r>
        <w:t xml:space="preserve"> </w:t>
      </w:r>
      <w:r w:rsidRPr="00B92725">
        <w:t>Ministru kabinet</w:t>
      </w:r>
      <w:r w:rsidR="008C19F2">
        <w:t>a 2014. gada 26. </w:t>
      </w:r>
      <w:r>
        <w:t>maija sēdes protokola</w:t>
      </w:r>
      <w:r w:rsidR="008C19F2">
        <w:t xml:space="preserve"> Nr. </w:t>
      </w:r>
      <w:r w:rsidRPr="00B92725">
        <w:t xml:space="preserve">30 </w:t>
      </w:r>
      <w:r>
        <w:t>35.</w:t>
      </w:r>
      <w:r w:rsidR="008C19F2">
        <w:t> </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0D20E" w14:textId="77777777" w:rsidR="0001178F" w:rsidRDefault="0001178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912526"/>
      <w:docPartObj>
        <w:docPartGallery w:val="Page Numbers (Top of Page)"/>
        <w:docPartUnique/>
      </w:docPartObj>
    </w:sdtPr>
    <w:sdtEndPr>
      <w:rPr>
        <w:rFonts w:ascii="Times New Roman" w:hAnsi="Times New Roman" w:cs="Times New Roman"/>
        <w:sz w:val="24"/>
        <w:szCs w:val="24"/>
      </w:rPr>
    </w:sdtEndPr>
    <w:sdtContent>
      <w:p w14:paraId="0BF82B30" w14:textId="43E6E7CB" w:rsidR="000B0ACB" w:rsidRPr="00090B3E" w:rsidRDefault="000B0ACB">
        <w:pPr>
          <w:pStyle w:val="Galvene"/>
          <w:jc w:val="center"/>
          <w:rPr>
            <w:rFonts w:ascii="Times New Roman" w:hAnsi="Times New Roman" w:cs="Times New Roman"/>
            <w:sz w:val="24"/>
            <w:szCs w:val="24"/>
          </w:rPr>
        </w:pPr>
        <w:r w:rsidRPr="00090B3E">
          <w:rPr>
            <w:rFonts w:ascii="Times New Roman" w:hAnsi="Times New Roman" w:cs="Times New Roman"/>
            <w:sz w:val="24"/>
            <w:szCs w:val="24"/>
          </w:rPr>
          <w:fldChar w:fldCharType="begin"/>
        </w:r>
        <w:r w:rsidRPr="00090B3E">
          <w:rPr>
            <w:rFonts w:ascii="Times New Roman" w:hAnsi="Times New Roman" w:cs="Times New Roman"/>
            <w:sz w:val="24"/>
            <w:szCs w:val="24"/>
          </w:rPr>
          <w:instrText>PAGE   \* MERGEFORMAT</w:instrText>
        </w:r>
        <w:r w:rsidRPr="00090B3E">
          <w:rPr>
            <w:rFonts w:ascii="Times New Roman" w:hAnsi="Times New Roman" w:cs="Times New Roman"/>
            <w:sz w:val="24"/>
            <w:szCs w:val="24"/>
          </w:rPr>
          <w:fldChar w:fldCharType="separate"/>
        </w:r>
        <w:r w:rsidR="00E13E01">
          <w:rPr>
            <w:rFonts w:ascii="Times New Roman" w:hAnsi="Times New Roman" w:cs="Times New Roman"/>
            <w:noProof/>
            <w:sz w:val="24"/>
            <w:szCs w:val="24"/>
          </w:rPr>
          <w:t>5</w:t>
        </w:r>
        <w:r w:rsidRPr="00090B3E">
          <w:rPr>
            <w:rFonts w:ascii="Times New Roman" w:hAnsi="Times New Roman" w:cs="Times New Roman"/>
            <w:sz w:val="24"/>
            <w:szCs w:val="24"/>
          </w:rPr>
          <w:fldChar w:fldCharType="end"/>
        </w:r>
      </w:p>
    </w:sdtContent>
  </w:sdt>
  <w:p w14:paraId="4A9D7693" w14:textId="77777777" w:rsidR="000B0ACB" w:rsidRDefault="000B0AC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52964" w14:textId="77777777" w:rsidR="0001178F" w:rsidRDefault="0001178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1DA2BE8"/>
    <w:lvl w:ilvl="0">
      <w:start w:val="1"/>
      <w:numFmt w:val="bullet"/>
      <w:pStyle w:val="Sarakstaaizzme"/>
      <w:lvlText w:val=""/>
      <w:lvlJc w:val="left"/>
      <w:pPr>
        <w:tabs>
          <w:tab w:val="num" w:pos="360"/>
        </w:tabs>
        <w:ind w:left="360" w:hanging="360"/>
      </w:pPr>
      <w:rPr>
        <w:rFonts w:ascii="Symbol" w:hAnsi="Symbol" w:hint="default"/>
      </w:rPr>
    </w:lvl>
  </w:abstractNum>
  <w:abstractNum w:abstractNumId="1">
    <w:nsid w:val="104C617B"/>
    <w:multiLevelType w:val="hybridMultilevel"/>
    <w:tmpl w:val="8DC2B434"/>
    <w:lvl w:ilvl="0" w:tplc="579428E0">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15AC2223"/>
    <w:multiLevelType w:val="hybridMultilevel"/>
    <w:tmpl w:val="61D8F71A"/>
    <w:lvl w:ilvl="0" w:tplc="431C0B28">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6E87C7E"/>
    <w:multiLevelType w:val="hybridMultilevel"/>
    <w:tmpl w:val="7A381C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9BE3586"/>
    <w:multiLevelType w:val="hybridMultilevel"/>
    <w:tmpl w:val="B3EE531C"/>
    <w:lvl w:ilvl="0" w:tplc="E1647C8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DB1482"/>
    <w:multiLevelType w:val="hybridMultilevel"/>
    <w:tmpl w:val="86F86068"/>
    <w:lvl w:ilvl="0" w:tplc="D0CA510A">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1F9834BE"/>
    <w:multiLevelType w:val="hybridMultilevel"/>
    <w:tmpl w:val="755240F2"/>
    <w:lvl w:ilvl="0" w:tplc="EF0E7246">
      <w:start w:val="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7">
    <w:nsid w:val="20FF21AC"/>
    <w:multiLevelType w:val="hybridMultilevel"/>
    <w:tmpl w:val="00FAD0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A663487"/>
    <w:multiLevelType w:val="hybridMultilevel"/>
    <w:tmpl w:val="06FC36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36D74"/>
    <w:multiLevelType w:val="hybridMultilevel"/>
    <w:tmpl w:val="E054A652"/>
    <w:lvl w:ilvl="0" w:tplc="FE52589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36191D28"/>
    <w:multiLevelType w:val="hybridMultilevel"/>
    <w:tmpl w:val="B8F4EEAE"/>
    <w:lvl w:ilvl="0" w:tplc="0FCA34F0">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85116DC"/>
    <w:multiLevelType w:val="multilevel"/>
    <w:tmpl w:val="EFDEE0A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8D00841"/>
    <w:multiLevelType w:val="hybridMultilevel"/>
    <w:tmpl w:val="86F86068"/>
    <w:lvl w:ilvl="0" w:tplc="D0CA510A">
      <w:start w:val="1"/>
      <w:numFmt w:val="decimal"/>
      <w:lvlText w:val="%1)"/>
      <w:lvlJc w:val="left"/>
      <w:pPr>
        <w:ind w:left="1070"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5DCE6F2C"/>
    <w:multiLevelType w:val="hybridMultilevel"/>
    <w:tmpl w:val="8F145A2A"/>
    <w:lvl w:ilvl="0" w:tplc="02FE1F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6B642C67"/>
    <w:multiLevelType w:val="hybridMultilevel"/>
    <w:tmpl w:val="71C2A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8982712"/>
    <w:multiLevelType w:val="hybridMultilevel"/>
    <w:tmpl w:val="926CC8F6"/>
    <w:lvl w:ilvl="0" w:tplc="BEB83924">
      <w:start w:val="1"/>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1"/>
  </w:num>
  <w:num w:numId="2">
    <w:abstractNumId w:val="4"/>
  </w:num>
  <w:num w:numId="3">
    <w:abstractNumId w:val="8"/>
  </w:num>
  <w:num w:numId="4">
    <w:abstractNumId w:val="6"/>
  </w:num>
  <w:num w:numId="5">
    <w:abstractNumId w:val="3"/>
  </w:num>
  <w:num w:numId="6">
    <w:abstractNumId w:val="10"/>
  </w:num>
  <w:num w:numId="7">
    <w:abstractNumId w:val="5"/>
  </w:num>
  <w:num w:numId="8">
    <w:abstractNumId w:val="0"/>
  </w:num>
  <w:num w:numId="9">
    <w:abstractNumId w:val="1"/>
  </w:num>
  <w:num w:numId="10">
    <w:abstractNumId w:val="9"/>
  </w:num>
  <w:num w:numId="11">
    <w:abstractNumId w:val="13"/>
  </w:num>
  <w:num w:numId="12">
    <w:abstractNumId w:val="15"/>
  </w:num>
  <w:num w:numId="13">
    <w:abstractNumId w:val="7"/>
  </w:num>
  <w:num w:numId="14">
    <w:abstractNumId w:val="14"/>
  </w:num>
  <w:num w:numId="15">
    <w:abstractNumId w:val="2"/>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ine">
    <w15:presenceInfo w15:providerId="None" w15:userId="Kris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25"/>
    <w:rsid w:val="00000BCF"/>
    <w:rsid w:val="00001CC0"/>
    <w:rsid w:val="00001F91"/>
    <w:rsid w:val="000020F4"/>
    <w:rsid w:val="00007DA8"/>
    <w:rsid w:val="0001178F"/>
    <w:rsid w:val="00016BDB"/>
    <w:rsid w:val="000204F5"/>
    <w:rsid w:val="0003120F"/>
    <w:rsid w:val="00034A6A"/>
    <w:rsid w:val="00037A6F"/>
    <w:rsid w:val="00037CFE"/>
    <w:rsid w:val="00042706"/>
    <w:rsid w:val="00044D58"/>
    <w:rsid w:val="00046491"/>
    <w:rsid w:val="0004794A"/>
    <w:rsid w:val="00060B6B"/>
    <w:rsid w:val="00062180"/>
    <w:rsid w:val="000640AF"/>
    <w:rsid w:val="00064AFB"/>
    <w:rsid w:val="00065075"/>
    <w:rsid w:val="00066BDA"/>
    <w:rsid w:val="00070FB5"/>
    <w:rsid w:val="00075EC5"/>
    <w:rsid w:val="00075F67"/>
    <w:rsid w:val="000772E4"/>
    <w:rsid w:val="00077CAF"/>
    <w:rsid w:val="000825A1"/>
    <w:rsid w:val="00090B3E"/>
    <w:rsid w:val="00092D3A"/>
    <w:rsid w:val="00092FEC"/>
    <w:rsid w:val="000938E5"/>
    <w:rsid w:val="000974CF"/>
    <w:rsid w:val="000A12E6"/>
    <w:rsid w:val="000A4DDC"/>
    <w:rsid w:val="000B0ACB"/>
    <w:rsid w:val="000C01A9"/>
    <w:rsid w:val="000C2973"/>
    <w:rsid w:val="000D038E"/>
    <w:rsid w:val="000D07F0"/>
    <w:rsid w:val="000D139A"/>
    <w:rsid w:val="000D35F3"/>
    <w:rsid w:val="000D500E"/>
    <w:rsid w:val="000E35D5"/>
    <w:rsid w:val="000E4554"/>
    <w:rsid w:val="000E584B"/>
    <w:rsid w:val="000F29E1"/>
    <w:rsid w:val="000F4236"/>
    <w:rsid w:val="00102920"/>
    <w:rsid w:val="001037B6"/>
    <w:rsid w:val="00104832"/>
    <w:rsid w:val="00113DE9"/>
    <w:rsid w:val="00113FD8"/>
    <w:rsid w:val="0011741E"/>
    <w:rsid w:val="001465EF"/>
    <w:rsid w:val="00150EBC"/>
    <w:rsid w:val="001532AD"/>
    <w:rsid w:val="00155F4A"/>
    <w:rsid w:val="00156047"/>
    <w:rsid w:val="00165E94"/>
    <w:rsid w:val="00174E47"/>
    <w:rsid w:val="001766EC"/>
    <w:rsid w:val="00181C4F"/>
    <w:rsid w:val="001821B8"/>
    <w:rsid w:val="00183FC9"/>
    <w:rsid w:val="0018561C"/>
    <w:rsid w:val="00185881"/>
    <w:rsid w:val="00187AD6"/>
    <w:rsid w:val="00194CB5"/>
    <w:rsid w:val="0019520A"/>
    <w:rsid w:val="001B0637"/>
    <w:rsid w:val="001B0785"/>
    <w:rsid w:val="001B1A96"/>
    <w:rsid w:val="001B328A"/>
    <w:rsid w:val="001C36B5"/>
    <w:rsid w:val="001C41D2"/>
    <w:rsid w:val="001C4ED2"/>
    <w:rsid w:val="001E108A"/>
    <w:rsid w:val="001E120F"/>
    <w:rsid w:val="001E5B44"/>
    <w:rsid w:val="001E67CF"/>
    <w:rsid w:val="001E7745"/>
    <w:rsid w:val="001F1CF6"/>
    <w:rsid w:val="001F28D0"/>
    <w:rsid w:val="002208DA"/>
    <w:rsid w:val="00227E55"/>
    <w:rsid w:val="00230495"/>
    <w:rsid w:val="002336A0"/>
    <w:rsid w:val="00234B72"/>
    <w:rsid w:val="002400D3"/>
    <w:rsid w:val="0024316F"/>
    <w:rsid w:val="0025342B"/>
    <w:rsid w:val="0025629C"/>
    <w:rsid w:val="00257B2A"/>
    <w:rsid w:val="00262379"/>
    <w:rsid w:val="00266E98"/>
    <w:rsid w:val="002673F4"/>
    <w:rsid w:val="0027295D"/>
    <w:rsid w:val="0029017B"/>
    <w:rsid w:val="002934B4"/>
    <w:rsid w:val="002A0949"/>
    <w:rsid w:val="002A4230"/>
    <w:rsid w:val="002B2759"/>
    <w:rsid w:val="002B3928"/>
    <w:rsid w:val="002B3B52"/>
    <w:rsid w:val="002C2386"/>
    <w:rsid w:val="002D26D9"/>
    <w:rsid w:val="002D3216"/>
    <w:rsid w:val="002F3490"/>
    <w:rsid w:val="002F34A2"/>
    <w:rsid w:val="00303D71"/>
    <w:rsid w:val="00307F50"/>
    <w:rsid w:val="00317732"/>
    <w:rsid w:val="00317868"/>
    <w:rsid w:val="00320BB2"/>
    <w:rsid w:val="00321F14"/>
    <w:rsid w:val="00324994"/>
    <w:rsid w:val="00330F08"/>
    <w:rsid w:val="00335829"/>
    <w:rsid w:val="00344E8F"/>
    <w:rsid w:val="00345C2D"/>
    <w:rsid w:val="00354DEE"/>
    <w:rsid w:val="0036431C"/>
    <w:rsid w:val="0036522E"/>
    <w:rsid w:val="0037308A"/>
    <w:rsid w:val="00380E43"/>
    <w:rsid w:val="0039023B"/>
    <w:rsid w:val="003936E0"/>
    <w:rsid w:val="003B2EB2"/>
    <w:rsid w:val="003B3E41"/>
    <w:rsid w:val="003B62F8"/>
    <w:rsid w:val="003C30C3"/>
    <w:rsid w:val="003C5DD5"/>
    <w:rsid w:val="003D0EE3"/>
    <w:rsid w:val="003D1287"/>
    <w:rsid w:val="003D46F8"/>
    <w:rsid w:val="003E031A"/>
    <w:rsid w:val="003E361D"/>
    <w:rsid w:val="003E7523"/>
    <w:rsid w:val="003E7666"/>
    <w:rsid w:val="003F3515"/>
    <w:rsid w:val="003F3EE0"/>
    <w:rsid w:val="0040333A"/>
    <w:rsid w:val="00403D0D"/>
    <w:rsid w:val="004068B1"/>
    <w:rsid w:val="00413DB3"/>
    <w:rsid w:val="00414F77"/>
    <w:rsid w:val="00417D68"/>
    <w:rsid w:val="00423821"/>
    <w:rsid w:val="00424DEE"/>
    <w:rsid w:val="00427F9A"/>
    <w:rsid w:val="004313CD"/>
    <w:rsid w:val="00434569"/>
    <w:rsid w:val="00435F14"/>
    <w:rsid w:val="004418C9"/>
    <w:rsid w:val="00442202"/>
    <w:rsid w:val="00447C84"/>
    <w:rsid w:val="00453B60"/>
    <w:rsid w:val="00465581"/>
    <w:rsid w:val="00472D12"/>
    <w:rsid w:val="00474C0A"/>
    <w:rsid w:val="00476820"/>
    <w:rsid w:val="004775B7"/>
    <w:rsid w:val="00477E3E"/>
    <w:rsid w:val="004834C7"/>
    <w:rsid w:val="00484A5A"/>
    <w:rsid w:val="00487840"/>
    <w:rsid w:val="00494432"/>
    <w:rsid w:val="004A4FCE"/>
    <w:rsid w:val="004A6125"/>
    <w:rsid w:val="004A6E98"/>
    <w:rsid w:val="004B2745"/>
    <w:rsid w:val="004C64FC"/>
    <w:rsid w:val="004C6FF0"/>
    <w:rsid w:val="004D784E"/>
    <w:rsid w:val="004E5AEB"/>
    <w:rsid w:val="004E61A1"/>
    <w:rsid w:val="004F0736"/>
    <w:rsid w:val="004F0D73"/>
    <w:rsid w:val="004F5692"/>
    <w:rsid w:val="00502F90"/>
    <w:rsid w:val="005042E1"/>
    <w:rsid w:val="00512F41"/>
    <w:rsid w:val="005207B2"/>
    <w:rsid w:val="00520C84"/>
    <w:rsid w:val="00536233"/>
    <w:rsid w:val="005433A4"/>
    <w:rsid w:val="0054715C"/>
    <w:rsid w:val="00547BEA"/>
    <w:rsid w:val="00551DF3"/>
    <w:rsid w:val="005536BC"/>
    <w:rsid w:val="00554BCA"/>
    <w:rsid w:val="00556EF8"/>
    <w:rsid w:val="00560D6D"/>
    <w:rsid w:val="00565A8A"/>
    <w:rsid w:val="005672BB"/>
    <w:rsid w:val="00570BFB"/>
    <w:rsid w:val="005756B2"/>
    <w:rsid w:val="00584EBE"/>
    <w:rsid w:val="005858AC"/>
    <w:rsid w:val="005873EA"/>
    <w:rsid w:val="005940DE"/>
    <w:rsid w:val="005A327C"/>
    <w:rsid w:val="005A3D62"/>
    <w:rsid w:val="005B084A"/>
    <w:rsid w:val="005B7665"/>
    <w:rsid w:val="005D1C88"/>
    <w:rsid w:val="005D1DF9"/>
    <w:rsid w:val="005D6227"/>
    <w:rsid w:val="005E1580"/>
    <w:rsid w:val="005E48AC"/>
    <w:rsid w:val="005E7386"/>
    <w:rsid w:val="005F0A44"/>
    <w:rsid w:val="005F10F3"/>
    <w:rsid w:val="005F16A5"/>
    <w:rsid w:val="005F1B11"/>
    <w:rsid w:val="005F3DDB"/>
    <w:rsid w:val="005F4577"/>
    <w:rsid w:val="006000DB"/>
    <w:rsid w:val="00601BDD"/>
    <w:rsid w:val="00610001"/>
    <w:rsid w:val="006108B5"/>
    <w:rsid w:val="006119AB"/>
    <w:rsid w:val="00613766"/>
    <w:rsid w:val="00614810"/>
    <w:rsid w:val="0062662C"/>
    <w:rsid w:val="00631677"/>
    <w:rsid w:val="00634CE1"/>
    <w:rsid w:val="00635F06"/>
    <w:rsid w:val="00636AF3"/>
    <w:rsid w:val="00640CAC"/>
    <w:rsid w:val="0064289A"/>
    <w:rsid w:val="0064499A"/>
    <w:rsid w:val="006477E4"/>
    <w:rsid w:val="00652D5F"/>
    <w:rsid w:val="00653E16"/>
    <w:rsid w:val="00661416"/>
    <w:rsid w:val="00661555"/>
    <w:rsid w:val="00662488"/>
    <w:rsid w:val="006706EC"/>
    <w:rsid w:val="0067162C"/>
    <w:rsid w:val="0067194B"/>
    <w:rsid w:val="00677548"/>
    <w:rsid w:val="00677634"/>
    <w:rsid w:val="00686D59"/>
    <w:rsid w:val="00687647"/>
    <w:rsid w:val="00691945"/>
    <w:rsid w:val="006A3617"/>
    <w:rsid w:val="006A3FCB"/>
    <w:rsid w:val="006A7925"/>
    <w:rsid w:val="006A7C0A"/>
    <w:rsid w:val="006B1247"/>
    <w:rsid w:val="006B256A"/>
    <w:rsid w:val="006C03C2"/>
    <w:rsid w:val="006C3B33"/>
    <w:rsid w:val="006C4E1C"/>
    <w:rsid w:val="006C766C"/>
    <w:rsid w:val="006E13DA"/>
    <w:rsid w:val="006E3CBE"/>
    <w:rsid w:val="006F4451"/>
    <w:rsid w:val="006F63D1"/>
    <w:rsid w:val="007002DE"/>
    <w:rsid w:val="00702665"/>
    <w:rsid w:val="00704E50"/>
    <w:rsid w:val="00713477"/>
    <w:rsid w:val="007145D5"/>
    <w:rsid w:val="0071690A"/>
    <w:rsid w:val="00720ADE"/>
    <w:rsid w:val="00726144"/>
    <w:rsid w:val="00731ED8"/>
    <w:rsid w:val="00732542"/>
    <w:rsid w:val="00741450"/>
    <w:rsid w:val="007426C3"/>
    <w:rsid w:val="007444C2"/>
    <w:rsid w:val="00744BCB"/>
    <w:rsid w:val="00755E4C"/>
    <w:rsid w:val="00766AB4"/>
    <w:rsid w:val="007720FD"/>
    <w:rsid w:val="007777F0"/>
    <w:rsid w:val="00780959"/>
    <w:rsid w:val="007831F5"/>
    <w:rsid w:val="0078506B"/>
    <w:rsid w:val="007870E2"/>
    <w:rsid w:val="007946D3"/>
    <w:rsid w:val="0079550D"/>
    <w:rsid w:val="00795A9E"/>
    <w:rsid w:val="00797E9D"/>
    <w:rsid w:val="00797ECB"/>
    <w:rsid w:val="007A27FE"/>
    <w:rsid w:val="007A57B8"/>
    <w:rsid w:val="007A7761"/>
    <w:rsid w:val="007B2DF4"/>
    <w:rsid w:val="007B771B"/>
    <w:rsid w:val="007B7EC1"/>
    <w:rsid w:val="007C78B4"/>
    <w:rsid w:val="007D0A5A"/>
    <w:rsid w:val="007D178E"/>
    <w:rsid w:val="007D4212"/>
    <w:rsid w:val="007D52C9"/>
    <w:rsid w:val="007D7666"/>
    <w:rsid w:val="007E5EF5"/>
    <w:rsid w:val="007F397F"/>
    <w:rsid w:val="007F57E4"/>
    <w:rsid w:val="00804498"/>
    <w:rsid w:val="008159D0"/>
    <w:rsid w:val="00823000"/>
    <w:rsid w:val="00824F4C"/>
    <w:rsid w:val="00825A9E"/>
    <w:rsid w:val="0082613A"/>
    <w:rsid w:val="00831245"/>
    <w:rsid w:val="00833154"/>
    <w:rsid w:val="00833BBD"/>
    <w:rsid w:val="008357C9"/>
    <w:rsid w:val="00835D1A"/>
    <w:rsid w:val="008467AB"/>
    <w:rsid w:val="00847318"/>
    <w:rsid w:val="00847BA4"/>
    <w:rsid w:val="00847E64"/>
    <w:rsid w:val="00851E89"/>
    <w:rsid w:val="00852FE0"/>
    <w:rsid w:val="00864745"/>
    <w:rsid w:val="00864F85"/>
    <w:rsid w:val="00866132"/>
    <w:rsid w:val="0086689E"/>
    <w:rsid w:val="00871C84"/>
    <w:rsid w:val="00874BFE"/>
    <w:rsid w:val="00880AAE"/>
    <w:rsid w:val="00894C40"/>
    <w:rsid w:val="00895780"/>
    <w:rsid w:val="008A51EB"/>
    <w:rsid w:val="008B2F7C"/>
    <w:rsid w:val="008B45F6"/>
    <w:rsid w:val="008C19F2"/>
    <w:rsid w:val="008D1FEC"/>
    <w:rsid w:val="008E1425"/>
    <w:rsid w:val="008E1485"/>
    <w:rsid w:val="008E2237"/>
    <w:rsid w:val="008E3E1B"/>
    <w:rsid w:val="008E558B"/>
    <w:rsid w:val="008E6147"/>
    <w:rsid w:val="008E6540"/>
    <w:rsid w:val="008E691A"/>
    <w:rsid w:val="008F30E5"/>
    <w:rsid w:val="008F7147"/>
    <w:rsid w:val="008F7C71"/>
    <w:rsid w:val="0090308C"/>
    <w:rsid w:val="00905EC2"/>
    <w:rsid w:val="00911533"/>
    <w:rsid w:val="009147AA"/>
    <w:rsid w:val="00920E4D"/>
    <w:rsid w:val="00922E35"/>
    <w:rsid w:val="009464E1"/>
    <w:rsid w:val="009502EA"/>
    <w:rsid w:val="009509EA"/>
    <w:rsid w:val="009509F7"/>
    <w:rsid w:val="00957562"/>
    <w:rsid w:val="00961088"/>
    <w:rsid w:val="0096201B"/>
    <w:rsid w:val="00964E67"/>
    <w:rsid w:val="00966B30"/>
    <w:rsid w:val="00974151"/>
    <w:rsid w:val="0097539A"/>
    <w:rsid w:val="00975BEC"/>
    <w:rsid w:val="00975E38"/>
    <w:rsid w:val="00980463"/>
    <w:rsid w:val="00981C27"/>
    <w:rsid w:val="009873DB"/>
    <w:rsid w:val="00987662"/>
    <w:rsid w:val="00990982"/>
    <w:rsid w:val="009926D1"/>
    <w:rsid w:val="00994E1C"/>
    <w:rsid w:val="0099724F"/>
    <w:rsid w:val="009B1895"/>
    <w:rsid w:val="009B3654"/>
    <w:rsid w:val="009B5ABC"/>
    <w:rsid w:val="009C3939"/>
    <w:rsid w:val="009D0367"/>
    <w:rsid w:val="009E4E46"/>
    <w:rsid w:val="009E5630"/>
    <w:rsid w:val="009F1AAF"/>
    <w:rsid w:val="009F42F2"/>
    <w:rsid w:val="00A03387"/>
    <w:rsid w:val="00A1022A"/>
    <w:rsid w:val="00A14AD7"/>
    <w:rsid w:val="00A20C41"/>
    <w:rsid w:val="00A244D2"/>
    <w:rsid w:val="00A26594"/>
    <w:rsid w:val="00A30A23"/>
    <w:rsid w:val="00A358D0"/>
    <w:rsid w:val="00A364E0"/>
    <w:rsid w:val="00A71005"/>
    <w:rsid w:val="00A723A0"/>
    <w:rsid w:val="00A8594C"/>
    <w:rsid w:val="00A87CE8"/>
    <w:rsid w:val="00A96C94"/>
    <w:rsid w:val="00A97A3B"/>
    <w:rsid w:val="00AA4D24"/>
    <w:rsid w:val="00AB704B"/>
    <w:rsid w:val="00AC03D2"/>
    <w:rsid w:val="00AC1FBB"/>
    <w:rsid w:val="00AC4C84"/>
    <w:rsid w:val="00AD320C"/>
    <w:rsid w:val="00AD3994"/>
    <w:rsid w:val="00AD54B5"/>
    <w:rsid w:val="00AD644C"/>
    <w:rsid w:val="00AE0DE3"/>
    <w:rsid w:val="00AE3537"/>
    <w:rsid w:val="00AF66C3"/>
    <w:rsid w:val="00AF7233"/>
    <w:rsid w:val="00B079A4"/>
    <w:rsid w:val="00B16CB8"/>
    <w:rsid w:val="00B21D48"/>
    <w:rsid w:val="00B22ACB"/>
    <w:rsid w:val="00B26C7D"/>
    <w:rsid w:val="00B27418"/>
    <w:rsid w:val="00B30A29"/>
    <w:rsid w:val="00B345CB"/>
    <w:rsid w:val="00B365A3"/>
    <w:rsid w:val="00B40F1D"/>
    <w:rsid w:val="00B44ED5"/>
    <w:rsid w:val="00B57FB0"/>
    <w:rsid w:val="00B67E6E"/>
    <w:rsid w:val="00B71B74"/>
    <w:rsid w:val="00B722BF"/>
    <w:rsid w:val="00B736A6"/>
    <w:rsid w:val="00B75AEE"/>
    <w:rsid w:val="00B76D89"/>
    <w:rsid w:val="00B80A53"/>
    <w:rsid w:val="00B912F3"/>
    <w:rsid w:val="00B92725"/>
    <w:rsid w:val="00B95CA6"/>
    <w:rsid w:val="00BA3868"/>
    <w:rsid w:val="00BB4B3C"/>
    <w:rsid w:val="00BB5D79"/>
    <w:rsid w:val="00BC5202"/>
    <w:rsid w:val="00BD0CAD"/>
    <w:rsid w:val="00BD2537"/>
    <w:rsid w:val="00BE4F34"/>
    <w:rsid w:val="00BE7EE1"/>
    <w:rsid w:val="00C03B26"/>
    <w:rsid w:val="00C0465E"/>
    <w:rsid w:val="00C1691C"/>
    <w:rsid w:val="00C21B4F"/>
    <w:rsid w:val="00C23C6B"/>
    <w:rsid w:val="00C50DD4"/>
    <w:rsid w:val="00C50FF7"/>
    <w:rsid w:val="00C56A20"/>
    <w:rsid w:val="00C61A04"/>
    <w:rsid w:val="00C6424D"/>
    <w:rsid w:val="00C71ACA"/>
    <w:rsid w:val="00C83C22"/>
    <w:rsid w:val="00C90D12"/>
    <w:rsid w:val="00C92446"/>
    <w:rsid w:val="00C960FE"/>
    <w:rsid w:val="00CA2084"/>
    <w:rsid w:val="00CA71B6"/>
    <w:rsid w:val="00CA7DD6"/>
    <w:rsid w:val="00CB26D2"/>
    <w:rsid w:val="00CB513A"/>
    <w:rsid w:val="00CB6021"/>
    <w:rsid w:val="00CB6E8F"/>
    <w:rsid w:val="00CC131A"/>
    <w:rsid w:val="00CD47BA"/>
    <w:rsid w:val="00CE4166"/>
    <w:rsid w:val="00CF1F3E"/>
    <w:rsid w:val="00CF3023"/>
    <w:rsid w:val="00CF635F"/>
    <w:rsid w:val="00D024A1"/>
    <w:rsid w:val="00D1073D"/>
    <w:rsid w:val="00D11F5E"/>
    <w:rsid w:val="00D17000"/>
    <w:rsid w:val="00D263A8"/>
    <w:rsid w:val="00D27877"/>
    <w:rsid w:val="00D40FA1"/>
    <w:rsid w:val="00D41E0B"/>
    <w:rsid w:val="00D42F77"/>
    <w:rsid w:val="00D44849"/>
    <w:rsid w:val="00D55D6F"/>
    <w:rsid w:val="00D57BCB"/>
    <w:rsid w:val="00D6378C"/>
    <w:rsid w:val="00D7336E"/>
    <w:rsid w:val="00D7540D"/>
    <w:rsid w:val="00D75F9D"/>
    <w:rsid w:val="00D80D7F"/>
    <w:rsid w:val="00D81EFB"/>
    <w:rsid w:val="00D86C13"/>
    <w:rsid w:val="00D91D56"/>
    <w:rsid w:val="00DA21D6"/>
    <w:rsid w:val="00DC0C59"/>
    <w:rsid w:val="00DD38E8"/>
    <w:rsid w:val="00DE4CC0"/>
    <w:rsid w:val="00DF6285"/>
    <w:rsid w:val="00DF6A13"/>
    <w:rsid w:val="00E0001B"/>
    <w:rsid w:val="00E06979"/>
    <w:rsid w:val="00E06E74"/>
    <w:rsid w:val="00E114A0"/>
    <w:rsid w:val="00E13E01"/>
    <w:rsid w:val="00E2020C"/>
    <w:rsid w:val="00E20E88"/>
    <w:rsid w:val="00E220DB"/>
    <w:rsid w:val="00E25681"/>
    <w:rsid w:val="00E32FF5"/>
    <w:rsid w:val="00E33156"/>
    <w:rsid w:val="00E408F1"/>
    <w:rsid w:val="00E50342"/>
    <w:rsid w:val="00E5659F"/>
    <w:rsid w:val="00E56CD5"/>
    <w:rsid w:val="00E57459"/>
    <w:rsid w:val="00E61024"/>
    <w:rsid w:val="00E65EC9"/>
    <w:rsid w:val="00E70FC9"/>
    <w:rsid w:val="00E72B34"/>
    <w:rsid w:val="00E74A70"/>
    <w:rsid w:val="00E76F0A"/>
    <w:rsid w:val="00E81556"/>
    <w:rsid w:val="00E819DC"/>
    <w:rsid w:val="00E874FD"/>
    <w:rsid w:val="00E95D21"/>
    <w:rsid w:val="00EA01C3"/>
    <w:rsid w:val="00EA3768"/>
    <w:rsid w:val="00EA66A3"/>
    <w:rsid w:val="00EA7DAA"/>
    <w:rsid w:val="00EC0733"/>
    <w:rsid w:val="00EC4A25"/>
    <w:rsid w:val="00EC548F"/>
    <w:rsid w:val="00EC7968"/>
    <w:rsid w:val="00ED1E74"/>
    <w:rsid w:val="00ED410E"/>
    <w:rsid w:val="00ED5CAE"/>
    <w:rsid w:val="00EE4899"/>
    <w:rsid w:val="00EF0D7C"/>
    <w:rsid w:val="00EF2B65"/>
    <w:rsid w:val="00EF322D"/>
    <w:rsid w:val="00EF5CCA"/>
    <w:rsid w:val="00F1722B"/>
    <w:rsid w:val="00F2391A"/>
    <w:rsid w:val="00F25368"/>
    <w:rsid w:val="00F32193"/>
    <w:rsid w:val="00F3476D"/>
    <w:rsid w:val="00F356D1"/>
    <w:rsid w:val="00F65054"/>
    <w:rsid w:val="00F75692"/>
    <w:rsid w:val="00F8399F"/>
    <w:rsid w:val="00F921E0"/>
    <w:rsid w:val="00F9265C"/>
    <w:rsid w:val="00FA0FA3"/>
    <w:rsid w:val="00FA39D0"/>
    <w:rsid w:val="00FA500B"/>
    <w:rsid w:val="00FB06E8"/>
    <w:rsid w:val="00FB2C35"/>
    <w:rsid w:val="00FB699D"/>
    <w:rsid w:val="00FC7305"/>
    <w:rsid w:val="00FE421A"/>
    <w:rsid w:val="00FF0DDA"/>
    <w:rsid w:val="00FF1AE7"/>
    <w:rsid w:val="00FF46E8"/>
    <w:rsid w:val="00FF6C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0E4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732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ils11">
    <w:name w:val="Stils1.1."/>
    <w:basedOn w:val="Virsraksts2"/>
    <w:link w:val="Stils11Rakstz"/>
    <w:qFormat/>
    <w:rsid w:val="00732542"/>
    <w:pPr>
      <w:jc w:val="center"/>
    </w:pPr>
    <w:rPr>
      <w:rFonts w:ascii="Times New Roman" w:hAnsi="Times New Roman" w:cs="Times New Roman"/>
      <w:sz w:val="24"/>
      <w:szCs w:val="24"/>
    </w:rPr>
  </w:style>
  <w:style w:type="character" w:customStyle="1" w:styleId="Stils11Rakstz">
    <w:name w:val="Stils1.1. Rakstz."/>
    <w:basedOn w:val="Virsraksts2Rakstz"/>
    <w:link w:val="Stils11"/>
    <w:rsid w:val="00732542"/>
    <w:rPr>
      <w:rFonts w:ascii="Times New Roman" w:eastAsiaTheme="majorEastAsia" w:hAnsi="Times New Roman" w:cs="Times New Roman"/>
      <w:b/>
      <w:bCs/>
      <w:color w:val="4F81BD" w:themeColor="accent1"/>
      <w:sz w:val="24"/>
      <w:szCs w:val="24"/>
    </w:rPr>
  </w:style>
  <w:style w:type="character" w:customStyle="1" w:styleId="Virsraksts2Rakstz">
    <w:name w:val="Virsraksts 2 Rakstz."/>
    <w:basedOn w:val="Noklusjumarindkopasfonts"/>
    <w:link w:val="Virsraksts2"/>
    <w:uiPriority w:val="9"/>
    <w:semiHidden/>
    <w:rsid w:val="00732542"/>
    <w:rPr>
      <w:rFonts w:asciiTheme="majorHAnsi" w:eastAsiaTheme="majorEastAsia" w:hAnsiTheme="majorHAnsi" w:cstheme="majorBidi"/>
      <w:b/>
      <w:bCs/>
      <w:color w:val="4F81BD" w:themeColor="accent1"/>
      <w:sz w:val="26"/>
      <w:szCs w:val="26"/>
    </w:rPr>
  </w:style>
  <w:style w:type="paragraph" w:styleId="Vresteksts">
    <w:name w:val="footnote text"/>
    <w:basedOn w:val="Parasts"/>
    <w:link w:val="VrestekstsRakstz"/>
    <w:uiPriority w:val="99"/>
    <w:semiHidden/>
    <w:rsid w:val="00732542"/>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732542"/>
    <w:rPr>
      <w:rFonts w:ascii="Times New Roman" w:eastAsia="Times New Roman" w:hAnsi="Times New Roman" w:cs="Times New Roman"/>
      <w:sz w:val="20"/>
      <w:szCs w:val="20"/>
    </w:rPr>
  </w:style>
  <w:style w:type="character" w:styleId="Vresatsauce">
    <w:name w:val="footnote reference"/>
    <w:basedOn w:val="Noklusjumarindkopasfonts"/>
    <w:semiHidden/>
    <w:rsid w:val="00732542"/>
    <w:rPr>
      <w:vertAlign w:val="superscript"/>
    </w:rPr>
  </w:style>
  <w:style w:type="character" w:styleId="Hipersaite">
    <w:name w:val="Hyperlink"/>
    <w:basedOn w:val="Noklusjumarindkopasfonts"/>
    <w:uiPriority w:val="99"/>
    <w:rsid w:val="00732542"/>
    <w:rPr>
      <w:color w:val="0000FF"/>
      <w:u w:val="single"/>
    </w:rPr>
  </w:style>
  <w:style w:type="paragraph" w:customStyle="1" w:styleId="naisf">
    <w:name w:val="naisf"/>
    <w:basedOn w:val="Parasts"/>
    <w:rsid w:val="0073254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DF6A1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F6A13"/>
  </w:style>
  <w:style w:type="paragraph" w:styleId="Kjene">
    <w:name w:val="footer"/>
    <w:basedOn w:val="Parasts"/>
    <w:link w:val="KjeneRakstz"/>
    <w:uiPriority w:val="99"/>
    <w:unhideWhenUsed/>
    <w:rsid w:val="00DF6A1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F6A13"/>
  </w:style>
  <w:style w:type="character" w:customStyle="1" w:styleId="spelle">
    <w:name w:val="spelle"/>
    <w:basedOn w:val="Noklusjumarindkopasfonts"/>
    <w:rsid w:val="00D44849"/>
  </w:style>
  <w:style w:type="table" w:styleId="Reatabula">
    <w:name w:val="Table Grid"/>
    <w:basedOn w:val="Parastatabula"/>
    <w:uiPriority w:val="59"/>
    <w:rsid w:val="0004794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4499A"/>
    <w:pPr>
      <w:ind w:left="720"/>
      <w:contextualSpacing/>
    </w:pPr>
  </w:style>
  <w:style w:type="paragraph" w:styleId="Beiguvresteksts">
    <w:name w:val="endnote text"/>
    <w:basedOn w:val="Parasts"/>
    <w:link w:val="BeiguvrestekstsRakstz"/>
    <w:uiPriority w:val="99"/>
    <w:semiHidden/>
    <w:unhideWhenUsed/>
    <w:rsid w:val="0098766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987662"/>
    <w:rPr>
      <w:sz w:val="20"/>
      <w:szCs w:val="20"/>
    </w:rPr>
  </w:style>
  <w:style w:type="character" w:styleId="Beiguvresatsauce">
    <w:name w:val="endnote reference"/>
    <w:basedOn w:val="Noklusjumarindkopasfonts"/>
    <w:uiPriority w:val="99"/>
    <w:semiHidden/>
    <w:unhideWhenUsed/>
    <w:rsid w:val="00987662"/>
    <w:rPr>
      <w:vertAlign w:val="superscript"/>
    </w:rPr>
  </w:style>
  <w:style w:type="paragraph" w:customStyle="1" w:styleId="tv2132">
    <w:name w:val="tv2132"/>
    <w:basedOn w:val="Parasts"/>
    <w:rsid w:val="0067162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67162C"/>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Balonteksts">
    <w:name w:val="Balloon Text"/>
    <w:basedOn w:val="Parasts"/>
    <w:link w:val="BalontekstsRakstz"/>
    <w:uiPriority w:val="99"/>
    <w:semiHidden/>
    <w:unhideWhenUsed/>
    <w:rsid w:val="002562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629C"/>
    <w:rPr>
      <w:rFonts w:ascii="Tahoma" w:hAnsi="Tahoma" w:cs="Tahoma"/>
      <w:sz w:val="16"/>
      <w:szCs w:val="16"/>
    </w:rPr>
  </w:style>
  <w:style w:type="paragraph" w:styleId="Sarakstaaizzme">
    <w:name w:val="List Bullet"/>
    <w:basedOn w:val="Parasts"/>
    <w:uiPriority w:val="99"/>
    <w:unhideWhenUsed/>
    <w:rsid w:val="008159D0"/>
    <w:pPr>
      <w:numPr>
        <w:numId w:val="8"/>
      </w:numPr>
      <w:spacing w:after="0" w:line="240" w:lineRule="auto"/>
      <w:contextualSpacing/>
    </w:pPr>
  </w:style>
  <w:style w:type="character" w:customStyle="1" w:styleId="c9">
    <w:name w:val="c9"/>
    <w:basedOn w:val="Noklusjumarindkopasfonts"/>
    <w:rsid w:val="00181C4F"/>
  </w:style>
  <w:style w:type="paragraph" w:customStyle="1" w:styleId="RakstzCharCharRakstzCharCharRakstz">
    <w:name w:val="Rakstz. Char Char Rakstz. Char Char Rakstz."/>
    <w:basedOn w:val="Parasts"/>
    <w:rsid w:val="00E25681"/>
    <w:pPr>
      <w:spacing w:after="160" w:line="240" w:lineRule="exact"/>
    </w:pPr>
    <w:rPr>
      <w:rFonts w:ascii="Tahoma" w:eastAsia="Times New Roman" w:hAnsi="Tahoma" w:cs="Tahoma"/>
      <w:sz w:val="20"/>
      <w:szCs w:val="20"/>
      <w:lang w:val="en-US"/>
    </w:rPr>
  </w:style>
  <w:style w:type="paragraph" w:customStyle="1" w:styleId="Style1">
    <w:name w:val="Style1"/>
    <w:basedOn w:val="Parasts"/>
    <w:link w:val="Style1Char"/>
    <w:qFormat/>
    <w:rsid w:val="009873DB"/>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Noklusjumarindkopasfonts"/>
    <w:link w:val="Style1"/>
    <w:rsid w:val="009873DB"/>
    <w:rPr>
      <w:rFonts w:ascii="Times New Roman" w:eastAsia="Times New Roman" w:hAnsi="Times New Roman" w:cs="Times New Roman"/>
      <w:sz w:val="28"/>
      <w:szCs w:val="28"/>
      <w:lang w:val="en-US"/>
    </w:rPr>
  </w:style>
  <w:style w:type="character" w:customStyle="1" w:styleId="t33">
    <w:name w:val="t33"/>
    <w:basedOn w:val="Noklusjumarindkopasfonts"/>
    <w:rsid w:val="003D0EE3"/>
  </w:style>
  <w:style w:type="character" w:styleId="Komentraatsauce">
    <w:name w:val="annotation reference"/>
    <w:basedOn w:val="Noklusjumarindkopasfonts"/>
    <w:uiPriority w:val="99"/>
    <w:semiHidden/>
    <w:unhideWhenUsed/>
    <w:rsid w:val="008B45F6"/>
    <w:rPr>
      <w:sz w:val="16"/>
      <w:szCs w:val="16"/>
    </w:rPr>
  </w:style>
  <w:style w:type="paragraph" w:styleId="Komentrateksts">
    <w:name w:val="annotation text"/>
    <w:basedOn w:val="Parasts"/>
    <w:link w:val="KomentratekstsRakstz"/>
    <w:uiPriority w:val="99"/>
    <w:unhideWhenUsed/>
    <w:rsid w:val="008B45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45F6"/>
    <w:rPr>
      <w:sz w:val="20"/>
      <w:szCs w:val="20"/>
    </w:rPr>
  </w:style>
  <w:style w:type="paragraph" w:styleId="Komentratma">
    <w:name w:val="annotation subject"/>
    <w:basedOn w:val="Komentrateksts"/>
    <w:next w:val="Komentrateksts"/>
    <w:link w:val="KomentratmaRakstz"/>
    <w:uiPriority w:val="99"/>
    <w:semiHidden/>
    <w:unhideWhenUsed/>
    <w:rsid w:val="008B45F6"/>
    <w:rPr>
      <w:b/>
      <w:bCs/>
    </w:rPr>
  </w:style>
  <w:style w:type="character" w:customStyle="1" w:styleId="KomentratmaRakstz">
    <w:name w:val="Komentāra tēma Rakstz."/>
    <w:basedOn w:val="KomentratekstsRakstz"/>
    <w:link w:val="Komentratma"/>
    <w:uiPriority w:val="99"/>
    <w:semiHidden/>
    <w:rsid w:val="008B45F6"/>
    <w:rPr>
      <w:b/>
      <w:bCs/>
      <w:sz w:val="20"/>
      <w:szCs w:val="20"/>
    </w:rPr>
  </w:style>
  <w:style w:type="paragraph" w:styleId="Nosaukums">
    <w:name w:val="Title"/>
    <w:basedOn w:val="Parasts"/>
    <w:link w:val="NosaukumsRakstz"/>
    <w:qFormat/>
    <w:rsid w:val="008B2F7C"/>
    <w:pPr>
      <w:spacing w:after="0" w:line="240" w:lineRule="auto"/>
      <w:jc w:val="center"/>
    </w:pPr>
    <w:rPr>
      <w:rFonts w:ascii="Times New Roman" w:eastAsia="Times New Roman" w:hAnsi="Times New Roman" w:cs="Times New Roman"/>
      <w:b/>
      <w:sz w:val="28"/>
      <w:szCs w:val="24"/>
      <w:lang w:eastAsia="lv-LV"/>
    </w:rPr>
  </w:style>
  <w:style w:type="character" w:customStyle="1" w:styleId="NosaukumsRakstz">
    <w:name w:val="Nosaukums Rakstz."/>
    <w:basedOn w:val="Noklusjumarindkopasfonts"/>
    <w:link w:val="Nosaukums"/>
    <w:rsid w:val="008B2F7C"/>
    <w:rPr>
      <w:rFonts w:ascii="Times New Roman" w:eastAsia="Times New Roman" w:hAnsi="Times New Roman" w:cs="Times New Roman"/>
      <w:b/>
      <w:sz w:val="28"/>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2">
    <w:name w:val="heading 2"/>
    <w:basedOn w:val="Parasts"/>
    <w:next w:val="Parasts"/>
    <w:link w:val="Virsraksts2Rakstz"/>
    <w:uiPriority w:val="9"/>
    <w:semiHidden/>
    <w:unhideWhenUsed/>
    <w:qFormat/>
    <w:rsid w:val="007325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ils11">
    <w:name w:val="Stils1.1."/>
    <w:basedOn w:val="Virsraksts2"/>
    <w:link w:val="Stils11Rakstz"/>
    <w:qFormat/>
    <w:rsid w:val="00732542"/>
    <w:pPr>
      <w:jc w:val="center"/>
    </w:pPr>
    <w:rPr>
      <w:rFonts w:ascii="Times New Roman" w:hAnsi="Times New Roman" w:cs="Times New Roman"/>
      <w:sz w:val="24"/>
      <w:szCs w:val="24"/>
    </w:rPr>
  </w:style>
  <w:style w:type="character" w:customStyle="1" w:styleId="Stils11Rakstz">
    <w:name w:val="Stils1.1. Rakstz."/>
    <w:basedOn w:val="Virsraksts2Rakstz"/>
    <w:link w:val="Stils11"/>
    <w:rsid w:val="00732542"/>
    <w:rPr>
      <w:rFonts w:ascii="Times New Roman" w:eastAsiaTheme="majorEastAsia" w:hAnsi="Times New Roman" w:cs="Times New Roman"/>
      <w:b/>
      <w:bCs/>
      <w:color w:val="4F81BD" w:themeColor="accent1"/>
      <w:sz w:val="24"/>
      <w:szCs w:val="24"/>
    </w:rPr>
  </w:style>
  <w:style w:type="character" w:customStyle="1" w:styleId="Virsraksts2Rakstz">
    <w:name w:val="Virsraksts 2 Rakstz."/>
    <w:basedOn w:val="Noklusjumarindkopasfonts"/>
    <w:link w:val="Virsraksts2"/>
    <w:uiPriority w:val="9"/>
    <w:semiHidden/>
    <w:rsid w:val="00732542"/>
    <w:rPr>
      <w:rFonts w:asciiTheme="majorHAnsi" w:eastAsiaTheme="majorEastAsia" w:hAnsiTheme="majorHAnsi" w:cstheme="majorBidi"/>
      <w:b/>
      <w:bCs/>
      <w:color w:val="4F81BD" w:themeColor="accent1"/>
      <w:sz w:val="26"/>
      <w:szCs w:val="26"/>
    </w:rPr>
  </w:style>
  <w:style w:type="paragraph" w:styleId="Vresteksts">
    <w:name w:val="footnote text"/>
    <w:basedOn w:val="Parasts"/>
    <w:link w:val="VrestekstsRakstz"/>
    <w:uiPriority w:val="99"/>
    <w:semiHidden/>
    <w:rsid w:val="00732542"/>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732542"/>
    <w:rPr>
      <w:rFonts w:ascii="Times New Roman" w:eastAsia="Times New Roman" w:hAnsi="Times New Roman" w:cs="Times New Roman"/>
      <w:sz w:val="20"/>
      <w:szCs w:val="20"/>
    </w:rPr>
  </w:style>
  <w:style w:type="character" w:styleId="Vresatsauce">
    <w:name w:val="footnote reference"/>
    <w:basedOn w:val="Noklusjumarindkopasfonts"/>
    <w:semiHidden/>
    <w:rsid w:val="00732542"/>
    <w:rPr>
      <w:vertAlign w:val="superscript"/>
    </w:rPr>
  </w:style>
  <w:style w:type="character" w:styleId="Hipersaite">
    <w:name w:val="Hyperlink"/>
    <w:basedOn w:val="Noklusjumarindkopasfonts"/>
    <w:uiPriority w:val="99"/>
    <w:rsid w:val="00732542"/>
    <w:rPr>
      <w:color w:val="0000FF"/>
      <w:u w:val="single"/>
    </w:rPr>
  </w:style>
  <w:style w:type="paragraph" w:customStyle="1" w:styleId="naisf">
    <w:name w:val="naisf"/>
    <w:basedOn w:val="Parasts"/>
    <w:rsid w:val="0073254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Galvene">
    <w:name w:val="header"/>
    <w:basedOn w:val="Parasts"/>
    <w:link w:val="GalveneRakstz"/>
    <w:uiPriority w:val="99"/>
    <w:unhideWhenUsed/>
    <w:rsid w:val="00DF6A1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F6A13"/>
  </w:style>
  <w:style w:type="paragraph" w:styleId="Kjene">
    <w:name w:val="footer"/>
    <w:basedOn w:val="Parasts"/>
    <w:link w:val="KjeneRakstz"/>
    <w:uiPriority w:val="99"/>
    <w:unhideWhenUsed/>
    <w:rsid w:val="00DF6A1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F6A13"/>
  </w:style>
  <w:style w:type="character" w:customStyle="1" w:styleId="spelle">
    <w:name w:val="spelle"/>
    <w:basedOn w:val="Noklusjumarindkopasfonts"/>
    <w:rsid w:val="00D44849"/>
  </w:style>
  <w:style w:type="table" w:styleId="Reatabula">
    <w:name w:val="Table Grid"/>
    <w:basedOn w:val="Parastatabula"/>
    <w:uiPriority w:val="59"/>
    <w:rsid w:val="0004794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4499A"/>
    <w:pPr>
      <w:ind w:left="720"/>
      <w:contextualSpacing/>
    </w:pPr>
  </w:style>
  <w:style w:type="paragraph" w:styleId="Beiguvresteksts">
    <w:name w:val="endnote text"/>
    <w:basedOn w:val="Parasts"/>
    <w:link w:val="BeiguvrestekstsRakstz"/>
    <w:uiPriority w:val="99"/>
    <w:semiHidden/>
    <w:unhideWhenUsed/>
    <w:rsid w:val="00987662"/>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987662"/>
    <w:rPr>
      <w:sz w:val="20"/>
      <w:szCs w:val="20"/>
    </w:rPr>
  </w:style>
  <w:style w:type="character" w:styleId="Beiguvresatsauce">
    <w:name w:val="endnote reference"/>
    <w:basedOn w:val="Noklusjumarindkopasfonts"/>
    <w:uiPriority w:val="99"/>
    <w:semiHidden/>
    <w:unhideWhenUsed/>
    <w:rsid w:val="00987662"/>
    <w:rPr>
      <w:vertAlign w:val="superscript"/>
    </w:rPr>
  </w:style>
  <w:style w:type="paragraph" w:customStyle="1" w:styleId="tv2132">
    <w:name w:val="tv2132"/>
    <w:basedOn w:val="Parasts"/>
    <w:rsid w:val="0067162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67162C"/>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Balonteksts">
    <w:name w:val="Balloon Text"/>
    <w:basedOn w:val="Parasts"/>
    <w:link w:val="BalontekstsRakstz"/>
    <w:uiPriority w:val="99"/>
    <w:semiHidden/>
    <w:unhideWhenUsed/>
    <w:rsid w:val="0025629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629C"/>
    <w:rPr>
      <w:rFonts w:ascii="Tahoma" w:hAnsi="Tahoma" w:cs="Tahoma"/>
      <w:sz w:val="16"/>
      <w:szCs w:val="16"/>
    </w:rPr>
  </w:style>
  <w:style w:type="paragraph" w:styleId="Sarakstaaizzme">
    <w:name w:val="List Bullet"/>
    <w:basedOn w:val="Parasts"/>
    <w:uiPriority w:val="99"/>
    <w:unhideWhenUsed/>
    <w:rsid w:val="008159D0"/>
    <w:pPr>
      <w:numPr>
        <w:numId w:val="8"/>
      </w:numPr>
      <w:spacing w:after="0" w:line="240" w:lineRule="auto"/>
      <w:contextualSpacing/>
    </w:pPr>
  </w:style>
  <w:style w:type="character" w:customStyle="1" w:styleId="c9">
    <w:name w:val="c9"/>
    <w:basedOn w:val="Noklusjumarindkopasfonts"/>
    <w:rsid w:val="00181C4F"/>
  </w:style>
  <w:style w:type="paragraph" w:customStyle="1" w:styleId="RakstzCharCharRakstzCharCharRakstz">
    <w:name w:val="Rakstz. Char Char Rakstz. Char Char Rakstz."/>
    <w:basedOn w:val="Parasts"/>
    <w:rsid w:val="00E25681"/>
    <w:pPr>
      <w:spacing w:after="160" w:line="240" w:lineRule="exact"/>
    </w:pPr>
    <w:rPr>
      <w:rFonts w:ascii="Tahoma" w:eastAsia="Times New Roman" w:hAnsi="Tahoma" w:cs="Tahoma"/>
      <w:sz w:val="20"/>
      <w:szCs w:val="20"/>
      <w:lang w:val="en-US"/>
    </w:rPr>
  </w:style>
  <w:style w:type="paragraph" w:customStyle="1" w:styleId="Style1">
    <w:name w:val="Style1"/>
    <w:basedOn w:val="Parasts"/>
    <w:link w:val="Style1Char"/>
    <w:qFormat/>
    <w:rsid w:val="009873DB"/>
    <w:pPr>
      <w:spacing w:before="100" w:beforeAutospacing="1" w:after="100" w:afterAutospacing="1" w:line="360" w:lineRule="auto"/>
      <w:ind w:firstLine="720"/>
      <w:jc w:val="both"/>
    </w:pPr>
    <w:rPr>
      <w:rFonts w:ascii="Times New Roman" w:eastAsia="Times New Roman" w:hAnsi="Times New Roman" w:cs="Times New Roman"/>
      <w:sz w:val="28"/>
      <w:szCs w:val="28"/>
      <w:lang w:val="en-US"/>
    </w:rPr>
  </w:style>
  <w:style w:type="character" w:customStyle="1" w:styleId="Style1Char">
    <w:name w:val="Style1 Char"/>
    <w:basedOn w:val="Noklusjumarindkopasfonts"/>
    <w:link w:val="Style1"/>
    <w:rsid w:val="009873DB"/>
    <w:rPr>
      <w:rFonts w:ascii="Times New Roman" w:eastAsia="Times New Roman" w:hAnsi="Times New Roman" w:cs="Times New Roman"/>
      <w:sz w:val="28"/>
      <w:szCs w:val="28"/>
      <w:lang w:val="en-US"/>
    </w:rPr>
  </w:style>
  <w:style w:type="character" w:customStyle="1" w:styleId="t33">
    <w:name w:val="t33"/>
    <w:basedOn w:val="Noklusjumarindkopasfonts"/>
    <w:rsid w:val="003D0EE3"/>
  </w:style>
  <w:style w:type="character" w:styleId="Komentraatsauce">
    <w:name w:val="annotation reference"/>
    <w:basedOn w:val="Noklusjumarindkopasfonts"/>
    <w:uiPriority w:val="99"/>
    <w:semiHidden/>
    <w:unhideWhenUsed/>
    <w:rsid w:val="008B45F6"/>
    <w:rPr>
      <w:sz w:val="16"/>
      <w:szCs w:val="16"/>
    </w:rPr>
  </w:style>
  <w:style w:type="paragraph" w:styleId="Komentrateksts">
    <w:name w:val="annotation text"/>
    <w:basedOn w:val="Parasts"/>
    <w:link w:val="KomentratekstsRakstz"/>
    <w:uiPriority w:val="99"/>
    <w:unhideWhenUsed/>
    <w:rsid w:val="008B45F6"/>
    <w:pPr>
      <w:spacing w:line="240" w:lineRule="auto"/>
    </w:pPr>
    <w:rPr>
      <w:sz w:val="20"/>
      <w:szCs w:val="20"/>
    </w:rPr>
  </w:style>
  <w:style w:type="character" w:customStyle="1" w:styleId="KomentratekstsRakstz">
    <w:name w:val="Komentāra teksts Rakstz."/>
    <w:basedOn w:val="Noklusjumarindkopasfonts"/>
    <w:link w:val="Komentrateksts"/>
    <w:uiPriority w:val="99"/>
    <w:rsid w:val="008B45F6"/>
    <w:rPr>
      <w:sz w:val="20"/>
      <w:szCs w:val="20"/>
    </w:rPr>
  </w:style>
  <w:style w:type="paragraph" w:styleId="Komentratma">
    <w:name w:val="annotation subject"/>
    <w:basedOn w:val="Komentrateksts"/>
    <w:next w:val="Komentrateksts"/>
    <w:link w:val="KomentratmaRakstz"/>
    <w:uiPriority w:val="99"/>
    <w:semiHidden/>
    <w:unhideWhenUsed/>
    <w:rsid w:val="008B45F6"/>
    <w:rPr>
      <w:b/>
      <w:bCs/>
    </w:rPr>
  </w:style>
  <w:style w:type="character" w:customStyle="1" w:styleId="KomentratmaRakstz">
    <w:name w:val="Komentāra tēma Rakstz."/>
    <w:basedOn w:val="KomentratekstsRakstz"/>
    <w:link w:val="Komentratma"/>
    <w:uiPriority w:val="99"/>
    <w:semiHidden/>
    <w:rsid w:val="008B45F6"/>
    <w:rPr>
      <w:b/>
      <w:bCs/>
      <w:sz w:val="20"/>
      <w:szCs w:val="20"/>
    </w:rPr>
  </w:style>
  <w:style w:type="paragraph" w:styleId="Nosaukums">
    <w:name w:val="Title"/>
    <w:basedOn w:val="Parasts"/>
    <w:link w:val="NosaukumsRakstz"/>
    <w:qFormat/>
    <w:rsid w:val="008B2F7C"/>
    <w:pPr>
      <w:spacing w:after="0" w:line="240" w:lineRule="auto"/>
      <w:jc w:val="center"/>
    </w:pPr>
    <w:rPr>
      <w:rFonts w:ascii="Times New Roman" w:eastAsia="Times New Roman" w:hAnsi="Times New Roman" w:cs="Times New Roman"/>
      <w:b/>
      <w:sz w:val="28"/>
      <w:szCs w:val="24"/>
      <w:lang w:eastAsia="lv-LV"/>
    </w:rPr>
  </w:style>
  <w:style w:type="character" w:customStyle="1" w:styleId="NosaukumsRakstz">
    <w:name w:val="Nosaukums Rakstz."/>
    <w:basedOn w:val="Noklusjumarindkopasfonts"/>
    <w:link w:val="Nosaukums"/>
    <w:rsid w:val="008B2F7C"/>
    <w:rPr>
      <w:rFonts w:ascii="Times New Roman" w:eastAsia="Times New Roman" w:hAnsi="Times New Roman" w:cs="Times New Roman"/>
      <w:b/>
      <w:sz w:val="28"/>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338">
      <w:bodyDiv w:val="1"/>
      <w:marLeft w:val="0"/>
      <w:marRight w:val="0"/>
      <w:marTop w:val="0"/>
      <w:marBottom w:val="0"/>
      <w:divBdr>
        <w:top w:val="none" w:sz="0" w:space="0" w:color="auto"/>
        <w:left w:val="none" w:sz="0" w:space="0" w:color="auto"/>
        <w:bottom w:val="none" w:sz="0" w:space="0" w:color="auto"/>
        <w:right w:val="none" w:sz="0" w:space="0" w:color="auto"/>
      </w:divBdr>
    </w:div>
    <w:div w:id="153228398">
      <w:bodyDiv w:val="1"/>
      <w:marLeft w:val="0"/>
      <w:marRight w:val="0"/>
      <w:marTop w:val="0"/>
      <w:marBottom w:val="0"/>
      <w:divBdr>
        <w:top w:val="none" w:sz="0" w:space="0" w:color="auto"/>
        <w:left w:val="none" w:sz="0" w:space="0" w:color="auto"/>
        <w:bottom w:val="none" w:sz="0" w:space="0" w:color="auto"/>
        <w:right w:val="none" w:sz="0" w:space="0" w:color="auto"/>
      </w:divBdr>
      <w:divsChild>
        <w:div w:id="617492377">
          <w:marLeft w:val="0"/>
          <w:marRight w:val="0"/>
          <w:marTop w:val="0"/>
          <w:marBottom w:val="0"/>
          <w:divBdr>
            <w:top w:val="none" w:sz="0" w:space="0" w:color="auto"/>
            <w:left w:val="none" w:sz="0" w:space="0" w:color="auto"/>
            <w:bottom w:val="none" w:sz="0" w:space="0" w:color="auto"/>
            <w:right w:val="none" w:sz="0" w:space="0" w:color="auto"/>
          </w:divBdr>
          <w:divsChild>
            <w:div w:id="290475858">
              <w:marLeft w:val="0"/>
              <w:marRight w:val="0"/>
              <w:marTop w:val="0"/>
              <w:marBottom w:val="0"/>
              <w:divBdr>
                <w:top w:val="none" w:sz="0" w:space="0" w:color="auto"/>
                <w:left w:val="none" w:sz="0" w:space="0" w:color="auto"/>
                <w:bottom w:val="none" w:sz="0" w:space="0" w:color="auto"/>
                <w:right w:val="none" w:sz="0" w:space="0" w:color="auto"/>
              </w:divBdr>
              <w:divsChild>
                <w:div w:id="1893274599">
                  <w:marLeft w:val="0"/>
                  <w:marRight w:val="0"/>
                  <w:marTop w:val="0"/>
                  <w:marBottom w:val="0"/>
                  <w:divBdr>
                    <w:top w:val="none" w:sz="0" w:space="0" w:color="auto"/>
                    <w:left w:val="none" w:sz="0" w:space="0" w:color="auto"/>
                    <w:bottom w:val="none" w:sz="0" w:space="0" w:color="auto"/>
                    <w:right w:val="none" w:sz="0" w:space="0" w:color="auto"/>
                  </w:divBdr>
                  <w:divsChild>
                    <w:div w:id="159658704">
                      <w:marLeft w:val="0"/>
                      <w:marRight w:val="0"/>
                      <w:marTop w:val="0"/>
                      <w:marBottom w:val="0"/>
                      <w:divBdr>
                        <w:top w:val="none" w:sz="0" w:space="0" w:color="auto"/>
                        <w:left w:val="none" w:sz="0" w:space="0" w:color="auto"/>
                        <w:bottom w:val="none" w:sz="0" w:space="0" w:color="auto"/>
                        <w:right w:val="none" w:sz="0" w:space="0" w:color="auto"/>
                      </w:divBdr>
                      <w:divsChild>
                        <w:div w:id="1922713118">
                          <w:marLeft w:val="0"/>
                          <w:marRight w:val="0"/>
                          <w:marTop w:val="0"/>
                          <w:marBottom w:val="0"/>
                          <w:divBdr>
                            <w:top w:val="none" w:sz="0" w:space="0" w:color="auto"/>
                            <w:left w:val="none" w:sz="0" w:space="0" w:color="auto"/>
                            <w:bottom w:val="none" w:sz="0" w:space="0" w:color="auto"/>
                            <w:right w:val="none" w:sz="0" w:space="0" w:color="auto"/>
                          </w:divBdr>
                          <w:divsChild>
                            <w:div w:id="9775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82614">
      <w:bodyDiv w:val="1"/>
      <w:marLeft w:val="0"/>
      <w:marRight w:val="0"/>
      <w:marTop w:val="0"/>
      <w:marBottom w:val="0"/>
      <w:divBdr>
        <w:top w:val="none" w:sz="0" w:space="0" w:color="auto"/>
        <w:left w:val="none" w:sz="0" w:space="0" w:color="auto"/>
        <w:bottom w:val="none" w:sz="0" w:space="0" w:color="auto"/>
        <w:right w:val="none" w:sz="0" w:space="0" w:color="auto"/>
      </w:divBdr>
    </w:div>
    <w:div w:id="360402762">
      <w:bodyDiv w:val="1"/>
      <w:marLeft w:val="0"/>
      <w:marRight w:val="0"/>
      <w:marTop w:val="0"/>
      <w:marBottom w:val="0"/>
      <w:divBdr>
        <w:top w:val="none" w:sz="0" w:space="0" w:color="auto"/>
        <w:left w:val="none" w:sz="0" w:space="0" w:color="auto"/>
        <w:bottom w:val="none" w:sz="0" w:space="0" w:color="auto"/>
        <w:right w:val="none" w:sz="0" w:space="0" w:color="auto"/>
      </w:divBdr>
      <w:divsChild>
        <w:div w:id="1522821184">
          <w:marLeft w:val="0"/>
          <w:marRight w:val="0"/>
          <w:marTop w:val="0"/>
          <w:marBottom w:val="0"/>
          <w:divBdr>
            <w:top w:val="none" w:sz="0" w:space="0" w:color="auto"/>
            <w:left w:val="none" w:sz="0" w:space="0" w:color="auto"/>
            <w:bottom w:val="none" w:sz="0" w:space="0" w:color="auto"/>
            <w:right w:val="none" w:sz="0" w:space="0" w:color="auto"/>
          </w:divBdr>
          <w:divsChild>
            <w:div w:id="1603492245">
              <w:marLeft w:val="0"/>
              <w:marRight w:val="0"/>
              <w:marTop w:val="0"/>
              <w:marBottom w:val="0"/>
              <w:divBdr>
                <w:top w:val="none" w:sz="0" w:space="0" w:color="auto"/>
                <w:left w:val="none" w:sz="0" w:space="0" w:color="auto"/>
                <w:bottom w:val="none" w:sz="0" w:space="0" w:color="auto"/>
                <w:right w:val="none" w:sz="0" w:space="0" w:color="auto"/>
              </w:divBdr>
              <w:divsChild>
                <w:div w:id="82580514">
                  <w:marLeft w:val="0"/>
                  <w:marRight w:val="0"/>
                  <w:marTop w:val="0"/>
                  <w:marBottom w:val="0"/>
                  <w:divBdr>
                    <w:top w:val="none" w:sz="0" w:space="0" w:color="auto"/>
                    <w:left w:val="none" w:sz="0" w:space="0" w:color="auto"/>
                    <w:bottom w:val="none" w:sz="0" w:space="0" w:color="auto"/>
                    <w:right w:val="none" w:sz="0" w:space="0" w:color="auto"/>
                  </w:divBdr>
                  <w:divsChild>
                    <w:div w:id="403913816">
                      <w:marLeft w:val="0"/>
                      <w:marRight w:val="0"/>
                      <w:marTop w:val="0"/>
                      <w:marBottom w:val="0"/>
                      <w:divBdr>
                        <w:top w:val="none" w:sz="0" w:space="0" w:color="auto"/>
                        <w:left w:val="none" w:sz="0" w:space="0" w:color="auto"/>
                        <w:bottom w:val="none" w:sz="0" w:space="0" w:color="auto"/>
                        <w:right w:val="none" w:sz="0" w:space="0" w:color="auto"/>
                      </w:divBdr>
                      <w:divsChild>
                        <w:div w:id="1973556069">
                          <w:marLeft w:val="0"/>
                          <w:marRight w:val="0"/>
                          <w:marTop w:val="0"/>
                          <w:marBottom w:val="0"/>
                          <w:divBdr>
                            <w:top w:val="none" w:sz="0" w:space="0" w:color="auto"/>
                            <w:left w:val="none" w:sz="0" w:space="0" w:color="auto"/>
                            <w:bottom w:val="none" w:sz="0" w:space="0" w:color="auto"/>
                            <w:right w:val="none" w:sz="0" w:space="0" w:color="auto"/>
                          </w:divBdr>
                          <w:divsChild>
                            <w:div w:id="380446796">
                              <w:marLeft w:val="0"/>
                              <w:marRight w:val="0"/>
                              <w:marTop w:val="0"/>
                              <w:marBottom w:val="0"/>
                              <w:divBdr>
                                <w:top w:val="none" w:sz="0" w:space="0" w:color="auto"/>
                                <w:left w:val="none" w:sz="0" w:space="0" w:color="auto"/>
                                <w:bottom w:val="none" w:sz="0" w:space="0" w:color="auto"/>
                                <w:right w:val="none" w:sz="0" w:space="0" w:color="auto"/>
                              </w:divBdr>
                              <w:divsChild>
                                <w:div w:id="1394548058">
                                  <w:marLeft w:val="0"/>
                                  <w:marRight w:val="0"/>
                                  <w:marTop w:val="0"/>
                                  <w:marBottom w:val="0"/>
                                  <w:divBdr>
                                    <w:top w:val="none" w:sz="0" w:space="0" w:color="auto"/>
                                    <w:left w:val="none" w:sz="0" w:space="0" w:color="auto"/>
                                    <w:bottom w:val="none" w:sz="0" w:space="0" w:color="auto"/>
                                    <w:right w:val="none" w:sz="0" w:space="0" w:color="auto"/>
                                  </w:divBdr>
                                  <w:divsChild>
                                    <w:div w:id="2134008423">
                                      <w:marLeft w:val="0"/>
                                      <w:marRight w:val="0"/>
                                      <w:marTop w:val="0"/>
                                      <w:marBottom w:val="0"/>
                                      <w:divBdr>
                                        <w:top w:val="none" w:sz="0" w:space="0" w:color="auto"/>
                                        <w:left w:val="none" w:sz="0" w:space="0" w:color="auto"/>
                                        <w:bottom w:val="none" w:sz="0" w:space="0" w:color="auto"/>
                                        <w:right w:val="none" w:sz="0" w:space="0" w:color="auto"/>
                                      </w:divBdr>
                                      <w:divsChild>
                                        <w:div w:id="920723098">
                                          <w:marLeft w:val="0"/>
                                          <w:marRight w:val="0"/>
                                          <w:marTop w:val="0"/>
                                          <w:marBottom w:val="0"/>
                                          <w:divBdr>
                                            <w:top w:val="none" w:sz="0" w:space="0" w:color="auto"/>
                                            <w:left w:val="none" w:sz="0" w:space="0" w:color="auto"/>
                                            <w:bottom w:val="none" w:sz="0" w:space="0" w:color="auto"/>
                                            <w:right w:val="none" w:sz="0" w:space="0" w:color="auto"/>
                                          </w:divBdr>
                                          <w:divsChild>
                                            <w:div w:id="436289873">
                                              <w:marLeft w:val="0"/>
                                              <w:marRight w:val="0"/>
                                              <w:marTop w:val="0"/>
                                              <w:marBottom w:val="0"/>
                                              <w:divBdr>
                                                <w:top w:val="none" w:sz="0" w:space="0" w:color="auto"/>
                                                <w:left w:val="none" w:sz="0" w:space="0" w:color="auto"/>
                                                <w:bottom w:val="none" w:sz="0" w:space="0" w:color="auto"/>
                                                <w:right w:val="none" w:sz="0" w:space="0" w:color="auto"/>
                                              </w:divBdr>
                                            </w:div>
                                            <w:div w:id="1503617212">
                                              <w:marLeft w:val="0"/>
                                              <w:marRight w:val="0"/>
                                              <w:marTop w:val="0"/>
                                              <w:marBottom w:val="0"/>
                                              <w:divBdr>
                                                <w:top w:val="none" w:sz="0" w:space="0" w:color="auto"/>
                                                <w:left w:val="none" w:sz="0" w:space="0" w:color="auto"/>
                                                <w:bottom w:val="none" w:sz="0" w:space="0" w:color="auto"/>
                                                <w:right w:val="none" w:sz="0" w:space="0" w:color="auto"/>
                                              </w:divBdr>
                                            </w:div>
                                            <w:div w:id="762723717">
                                              <w:marLeft w:val="0"/>
                                              <w:marRight w:val="0"/>
                                              <w:marTop w:val="0"/>
                                              <w:marBottom w:val="0"/>
                                              <w:divBdr>
                                                <w:top w:val="none" w:sz="0" w:space="0" w:color="auto"/>
                                                <w:left w:val="none" w:sz="0" w:space="0" w:color="auto"/>
                                                <w:bottom w:val="none" w:sz="0" w:space="0" w:color="auto"/>
                                                <w:right w:val="none" w:sz="0" w:space="0" w:color="auto"/>
                                              </w:divBdr>
                                            </w:div>
                                            <w:div w:id="834301322">
                                              <w:marLeft w:val="0"/>
                                              <w:marRight w:val="0"/>
                                              <w:marTop w:val="0"/>
                                              <w:marBottom w:val="0"/>
                                              <w:divBdr>
                                                <w:top w:val="none" w:sz="0" w:space="0" w:color="auto"/>
                                                <w:left w:val="none" w:sz="0" w:space="0" w:color="auto"/>
                                                <w:bottom w:val="none" w:sz="0" w:space="0" w:color="auto"/>
                                                <w:right w:val="none" w:sz="0" w:space="0" w:color="auto"/>
                                              </w:divBdr>
                                            </w:div>
                                            <w:div w:id="19497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85422">
                                      <w:marLeft w:val="0"/>
                                      <w:marRight w:val="0"/>
                                      <w:marTop w:val="0"/>
                                      <w:marBottom w:val="0"/>
                                      <w:divBdr>
                                        <w:top w:val="none" w:sz="0" w:space="0" w:color="auto"/>
                                        <w:left w:val="none" w:sz="0" w:space="0" w:color="auto"/>
                                        <w:bottom w:val="none" w:sz="0" w:space="0" w:color="auto"/>
                                        <w:right w:val="none" w:sz="0" w:space="0" w:color="auto"/>
                                      </w:divBdr>
                                      <w:divsChild>
                                        <w:div w:id="698312008">
                                          <w:marLeft w:val="0"/>
                                          <w:marRight w:val="0"/>
                                          <w:marTop w:val="0"/>
                                          <w:marBottom w:val="0"/>
                                          <w:divBdr>
                                            <w:top w:val="none" w:sz="0" w:space="0" w:color="auto"/>
                                            <w:left w:val="none" w:sz="0" w:space="0" w:color="auto"/>
                                            <w:bottom w:val="none" w:sz="0" w:space="0" w:color="auto"/>
                                            <w:right w:val="none" w:sz="0" w:space="0" w:color="auto"/>
                                          </w:divBdr>
                                          <w:divsChild>
                                            <w:div w:id="1201369">
                                              <w:marLeft w:val="0"/>
                                              <w:marRight w:val="0"/>
                                              <w:marTop w:val="0"/>
                                              <w:marBottom w:val="0"/>
                                              <w:divBdr>
                                                <w:top w:val="none" w:sz="0" w:space="0" w:color="auto"/>
                                                <w:left w:val="none" w:sz="0" w:space="0" w:color="auto"/>
                                                <w:bottom w:val="none" w:sz="0" w:space="0" w:color="auto"/>
                                                <w:right w:val="none" w:sz="0" w:space="0" w:color="auto"/>
                                              </w:divBdr>
                                              <w:divsChild>
                                                <w:div w:id="479427803">
                                                  <w:marLeft w:val="0"/>
                                                  <w:marRight w:val="0"/>
                                                  <w:marTop w:val="0"/>
                                                  <w:marBottom w:val="0"/>
                                                  <w:divBdr>
                                                    <w:top w:val="none" w:sz="0" w:space="0" w:color="auto"/>
                                                    <w:left w:val="none" w:sz="0" w:space="0" w:color="auto"/>
                                                    <w:bottom w:val="none" w:sz="0" w:space="0" w:color="auto"/>
                                                    <w:right w:val="none" w:sz="0" w:space="0" w:color="auto"/>
                                                  </w:divBdr>
                                                  <w:divsChild>
                                                    <w:div w:id="756747631">
                                                      <w:marLeft w:val="0"/>
                                                      <w:marRight w:val="0"/>
                                                      <w:marTop w:val="0"/>
                                                      <w:marBottom w:val="0"/>
                                                      <w:divBdr>
                                                        <w:top w:val="none" w:sz="0" w:space="0" w:color="auto"/>
                                                        <w:left w:val="none" w:sz="0" w:space="0" w:color="auto"/>
                                                        <w:bottom w:val="none" w:sz="0" w:space="0" w:color="auto"/>
                                                        <w:right w:val="none" w:sz="0" w:space="0" w:color="auto"/>
                                                      </w:divBdr>
                                                      <w:divsChild>
                                                        <w:div w:id="1045982602">
                                                          <w:marLeft w:val="0"/>
                                                          <w:marRight w:val="0"/>
                                                          <w:marTop w:val="0"/>
                                                          <w:marBottom w:val="0"/>
                                                          <w:divBdr>
                                                            <w:top w:val="none" w:sz="0" w:space="0" w:color="auto"/>
                                                            <w:left w:val="none" w:sz="0" w:space="0" w:color="auto"/>
                                                            <w:bottom w:val="none" w:sz="0" w:space="0" w:color="auto"/>
                                                            <w:right w:val="none" w:sz="0" w:space="0" w:color="auto"/>
                                                          </w:divBdr>
                                                        </w:div>
                                                        <w:div w:id="1703049965">
                                                          <w:marLeft w:val="0"/>
                                                          <w:marRight w:val="0"/>
                                                          <w:marTop w:val="0"/>
                                                          <w:marBottom w:val="0"/>
                                                          <w:divBdr>
                                                            <w:top w:val="none" w:sz="0" w:space="0" w:color="auto"/>
                                                            <w:left w:val="none" w:sz="0" w:space="0" w:color="auto"/>
                                                            <w:bottom w:val="none" w:sz="0" w:space="0" w:color="auto"/>
                                                            <w:right w:val="none" w:sz="0" w:space="0" w:color="auto"/>
                                                          </w:divBdr>
                                                        </w:div>
                                                        <w:div w:id="1877310220">
                                                          <w:marLeft w:val="0"/>
                                                          <w:marRight w:val="0"/>
                                                          <w:marTop w:val="0"/>
                                                          <w:marBottom w:val="0"/>
                                                          <w:divBdr>
                                                            <w:top w:val="none" w:sz="0" w:space="0" w:color="auto"/>
                                                            <w:left w:val="none" w:sz="0" w:space="0" w:color="auto"/>
                                                            <w:bottom w:val="none" w:sz="0" w:space="0" w:color="auto"/>
                                                            <w:right w:val="none" w:sz="0" w:space="0" w:color="auto"/>
                                                          </w:divBdr>
                                                        </w:div>
                                                      </w:divsChild>
                                                    </w:div>
                                                    <w:div w:id="1483809715">
                                                      <w:marLeft w:val="0"/>
                                                      <w:marRight w:val="0"/>
                                                      <w:marTop w:val="0"/>
                                                      <w:marBottom w:val="0"/>
                                                      <w:divBdr>
                                                        <w:top w:val="none" w:sz="0" w:space="0" w:color="auto"/>
                                                        <w:left w:val="none" w:sz="0" w:space="0" w:color="auto"/>
                                                        <w:bottom w:val="none" w:sz="0" w:space="0" w:color="auto"/>
                                                        <w:right w:val="none" w:sz="0" w:space="0" w:color="auto"/>
                                                      </w:divBdr>
                                                    </w:div>
                                                  </w:divsChild>
                                                </w:div>
                                                <w:div w:id="2114784785">
                                                  <w:marLeft w:val="0"/>
                                                  <w:marRight w:val="0"/>
                                                  <w:marTop w:val="0"/>
                                                  <w:marBottom w:val="0"/>
                                                  <w:divBdr>
                                                    <w:top w:val="none" w:sz="0" w:space="0" w:color="auto"/>
                                                    <w:left w:val="none" w:sz="0" w:space="0" w:color="auto"/>
                                                    <w:bottom w:val="none" w:sz="0" w:space="0" w:color="auto"/>
                                                    <w:right w:val="none" w:sz="0" w:space="0" w:color="auto"/>
                                                  </w:divBdr>
                                                </w:div>
                                                <w:div w:id="740054745">
                                                  <w:marLeft w:val="0"/>
                                                  <w:marRight w:val="0"/>
                                                  <w:marTop w:val="0"/>
                                                  <w:marBottom w:val="0"/>
                                                  <w:divBdr>
                                                    <w:top w:val="none" w:sz="0" w:space="0" w:color="auto"/>
                                                    <w:left w:val="none" w:sz="0" w:space="0" w:color="auto"/>
                                                    <w:bottom w:val="none" w:sz="0" w:space="0" w:color="auto"/>
                                                    <w:right w:val="none" w:sz="0" w:space="0" w:color="auto"/>
                                                  </w:divBdr>
                                                </w:div>
                                                <w:div w:id="315425586">
                                                  <w:marLeft w:val="0"/>
                                                  <w:marRight w:val="0"/>
                                                  <w:marTop w:val="0"/>
                                                  <w:marBottom w:val="0"/>
                                                  <w:divBdr>
                                                    <w:top w:val="none" w:sz="0" w:space="0" w:color="auto"/>
                                                    <w:left w:val="none" w:sz="0" w:space="0" w:color="auto"/>
                                                    <w:bottom w:val="none" w:sz="0" w:space="0" w:color="auto"/>
                                                    <w:right w:val="none" w:sz="0" w:space="0" w:color="auto"/>
                                                  </w:divBdr>
                                                  <w:divsChild>
                                                    <w:div w:id="1453666654">
                                                      <w:marLeft w:val="0"/>
                                                      <w:marRight w:val="0"/>
                                                      <w:marTop w:val="0"/>
                                                      <w:marBottom w:val="0"/>
                                                      <w:divBdr>
                                                        <w:top w:val="none" w:sz="0" w:space="0" w:color="auto"/>
                                                        <w:left w:val="none" w:sz="0" w:space="0" w:color="auto"/>
                                                        <w:bottom w:val="none" w:sz="0" w:space="0" w:color="auto"/>
                                                        <w:right w:val="none" w:sz="0" w:space="0" w:color="auto"/>
                                                      </w:divBdr>
                                                    </w:div>
                                                    <w:div w:id="1966350979">
                                                      <w:marLeft w:val="0"/>
                                                      <w:marRight w:val="0"/>
                                                      <w:marTop w:val="0"/>
                                                      <w:marBottom w:val="0"/>
                                                      <w:divBdr>
                                                        <w:top w:val="none" w:sz="0" w:space="0" w:color="auto"/>
                                                        <w:left w:val="none" w:sz="0" w:space="0" w:color="auto"/>
                                                        <w:bottom w:val="none" w:sz="0" w:space="0" w:color="auto"/>
                                                        <w:right w:val="none" w:sz="0" w:space="0" w:color="auto"/>
                                                      </w:divBdr>
                                                    </w:div>
                                                  </w:divsChild>
                                                </w:div>
                                                <w:div w:id="3721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1396">
                                      <w:marLeft w:val="0"/>
                                      <w:marRight w:val="0"/>
                                      <w:marTop w:val="0"/>
                                      <w:marBottom w:val="0"/>
                                      <w:divBdr>
                                        <w:top w:val="none" w:sz="0" w:space="0" w:color="auto"/>
                                        <w:left w:val="none" w:sz="0" w:space="0" w:color="auto"/>
                                        <w:bottom w:val="none" w:sz="0" w:space="0" w:color="auto"/>
                                        <w:right w:val="none" w:sz="0" w:space="0" w:color="auto"/>
                                      </w:divBdr>
                                      <w:divsChild>
                                        <w:div w:id="47386966">
                                          <w:marLeft w:val="0"/>
                                          <w:marRight w:val="0"/>
                                          <w:marTop w:val="0"/>
                                          <w:marBottom w:val="0"/>
                                          <w:divBdr>
                                            <w:top w:val="none" w:sz="0" w:space="0" w:color="auto"/>
                                            <w:left w:val="none" w:sz="0" w:space="0" w:color="auto"/>
                                            <w:bottom w:val="none" w:sz="0" w:space="0" w:color="auto"/>
                                            <w:right w:val="none" w:sz="0" w:space="0" w:color="auto"/>
                                          </w:divBdr>
                                          <w:divsChild>
                                            <w:div w:id="1779979880">
                                              <w:marLeft w:val="0"/>
                                              <w:marRight w:val="0"/>
                                              <w:marTop w:val="0"/>
                                              <w:marBottom w:val="0"/>
                                              <w:divBdr>
                                                <w:top w:val="none" w:sz="0" w:space="0" w:color="auto"/>
                                                <w:left w:val="none" w:sz="0" w:space="0" w:color="auto"/>
                                                <w:bottom w:val="none" w:sz="0" w:space="0" w:color="auto"/>
                                                <w:right w:val="none" w:sz="0" w:space="0" w:color="auto"/>
                                              </w:divBdr>
                                              <w:divsChild>
                                                <w:div w:id="1617249759">
                                                  <w:marLeft w:val="0"/>
                                                  <w:marRight w:val="0"/>
                                                  <w:marTop w:val="0"/>
                                                  <w:marBottom w:val="0"/>
                                                  <w:divBdr>
                                                    <w:top w:val="none" w:sz="0" w:space="0" w:color="auto"/>
                                                    <w:left w:val="none" w:sz="0" w:space="0" w:color="auto"/>
                                                    <w:bottom w:val="none" w:sz="0" w:space="0" w:color="auto"/>
                                                    <w:right w:val="none" w:sz="0" w:space="0" w:color="auto"/>
                                                  </w:divBdr>
                                                  <w:divsChild>
                                                    <w:div w:id="1018198364">
                                                      <w:marLeft w:val="0"/>
                                                      <w:marRight w:val="0"/>
                                                      <w:marTop w:val="0"/>
                                                      <w:marBottom w:val="0"/>
                                                      <w:divBdr>
                                                        <w:top w:val="none" w:sz="0" w:space="0" w:color="auto"/>
                                                        <w:left w:val="none" w:sz="0" w:space="0" w:color="auto"/>
                                                        <w:bottom w:val="none" w:sz="0" w:space="0" w:color="auto"/>
                                                        <w:right w:val="none" w:sz="0" w:space="0" w:color="auto"/>
                                                      </w:divBdr>
                                                      <w:divsChild>
                                                        <w:div w:id="878980086">
                                                          <w:marLeft w:val="0"/>
                                                          <w:marRight w:val="0"/>
                                                          <w:marTop w:val="0"/>
                                                          <w:marBottom w:val="0"/>
                                                          <w:divBdr>
                                                            <w:top w:val="none" w:sz="0" w:space="0" w:color="auto"/>
                                                            <w:left w:val="none" w:sz="0" w:space="0" w:color="auto"/>
                                                            <w:bottom w:val="none" w:sz="0" w:space="0" w:color="auto"/>
                                                            <w:right w:val="none" w:sz="0" w:space="0" w:color="auto"/>
                                                          </w:divBdr>
                                                        </w:div>
                                                        <w:div w:id="265575598">
                                                          <w:marLeft w:val="0"/>
                                                          <w:marRight w:val="0"/>
                                                          <w:marTop w:val="0"/>
                                                          <w:marBottom w:val="0"/>
                                                          <w:divBdr>
                                                            <w:top w:val="none" w:sz="0" w:space="0" w:color="auto"/>
                                                            <w:left w:val="none" w:sz="0" w:space="0" w:color="auto"/>
                                                            <w:bottom w:val="none" w:sz="0" w:space="0" w:color="auto"/>
                                                            <w:right w:val="none" w:sz="0" w:space="0" w:color="auto"/>
                                                          </w:divBdr>
                                                        </w:div>
                                                        <w:div w:id="385447529">
                                                          <w:marLeft w:val="0"/>
                                                          <w:marRight w:val="0"/>
                                                          <w:marTop w:val="0"/>
                                                          <w:marBottom w:val="0"/>
                                                          <w:divBdr>
                                                            <w:top w:val="none" w:sz="0" w:space="0" w:color="auto"/>
                                                            <w:left w:val="none" w:sz="0" w:space="0" w:color="auto"/>
                                                            <w:bottom w:val="none" w:sz="0" w:space="0" w:color="auto"/>
                                                            <w:right w:val="none" w:sz="0" w:space="0" w:color="auto"/>
                                                          </w:divBdr>
                                                        </w:div>
                                                      </w:divsChild>
                                                    </w:div>
                                                    <w:div w:id="1830906339">
                                                      <w:marLeft w:val="0"/>
                                                      <w:marRight w:val="0"/>
                                                      <w:marTop w:val="0"/>
                                                      <w:marBottom w:val="0"/>
                                                      <w:divBdr>
                                                        <w:top w:val="none" w:sz="0" w:space="0" w:color="auto"/>
                                                        <w:left w:val="none" w:sz="0" w:space="0" w:color="auto"/>
                                                        <w:bottom w:val="none" w:sz="0" w:space="0" w:color="auto"/>
                                                        <w:right w:val="none" w:sz="0" w:space="0" w:color="auto"/>
                                                      </w:divBdr>
                                                    </w:div>
                                                  </w:divsChild>
                                                </w:div>
                                                <w:div w:id="630744045">
                                                  <w:marLeft w:val="0"/>
                                                  <w:marRight w:val="0"/>
                                                  <w:marTop w:val="0"/>
                                                  <w:marBottom w:val="0"/>
                                                  <w:divBdr>
                                                    <w:top w:val="none" w:sz="0" w:space="0" w:color="auto"/>
                                                    <w:left w:val="none" w:sz="0" w:space="0" w:color="auto"/>
                                                    <w:bottom w:val="none" w:sz="0" w:space="0" w:color="auto"/>
                                                    <w:right w:val="none" w:sz="0" w:space="0" w:color="auto"/>
                                                  </w:divBdr>
                                                </w:div>
                                                <w:div w:id="314261011">
                                                  <w:marLeft w:val="0"/>
                                                  <w:marRight w:val="0"/>
                                                  <w:marTop w:val="0"/>
                                                  <w:marBottom w:val="0"/>
                                                  <w:divBdr>
                                                    <w:top w:val="none" w:sz="0" w:space="0" w:color="auto"/>
                                                    <w:left w:val="none" w:sz="0" w:space="0" w:color="auto"/>
                                                    <w:bottom w:val="none" w:sz="0" w:space="0" w:color="auto"/>
                                                    <w:right w:val="none" w:sz="0" w:space="0" w:color="auto"/>
                                                  </w:divBdr>
                                                </w:div>
                                                <w:div w:id="1010134885">
                                                  <w:marLeft w:val="0"/>
                                                  <w:marRight w:val="0"/>
                                                  <w:marTop w:val="0"/>
                                                  <w:marBottom w:val="0"/>
                                                  <w:divBdr>
                                                    <w:top w:val="none" w:sz="0" w:space="0" w:color="auto"/>
                                                    <w:left w:val="none" w:sz="0" w:space="0" w:color="auto"/>
                                                    <w:bottom w:val="none" w:sz="0" w:space="0" w:color="auto"/>
                                                    <w:right w:val="none" w:sz="0" w:space="0" w:color="auto"/>
                                                  </w:divBdr>
                                                  <w:divsChild>
                                                    <w:div w:id="1724139521">
                                                      <w:marLeft w:val="0"/>
                                                      <w:marRight w:val="0"/>
                                                      <w:marTop w:val="0"/>
                                                      <w:marBottom w:val="0"/>
                                                      <w:divBdr>
                                                        <w:top w:val="none" w:sz="0" w:space="0" w:color="auto"/>
                                                        <w:left w:val="none" w:sz="0" w:space="0" w:color="auto"/>
                                                        <w:bottom w:val="none" w:sz="0" w:space="0" w:color="auto"/>
                                                        <w:right w:val="none" w:sz="0" w:space="0" w:color="auto"/>
                                                      </w:divBdr>
                                                    </w:div>
                                                    <w:div w:id="1822381314">
                                                      <w:marLeft w:val="0"/>
                                                      <w:marRight w:val="0"/>
                                                      <w:marTop w:val="0"/>
                                                      <w:marBottom w:val="0"/>
                                                      <w:divBdr>
                                                        <w:top w:val="none" w:sz="0" w:space="0" w:color="auto"/>
                                                        <w:left w:val="none" w:sz="0" w:space="0" w:color="auto"/>
                                                        <w:bottom w:val="none" w:sz="0" w:space="0" w:color="auto"/>
                                                        <w:right w:val="none" w:sz="0" w:space="0" w:color="auto"/>
                                                      </w:divBdr>
                                                    </w:div>
                                                  </w:divsChild>
                                                </w:div>
                                                <w:div w:id="652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8511">
                                      <w:marLeft w:val="0"/>
                                      <w:marRight w:val="0"/>
                                      <w:marTop w:val="0"/>
                                      <w:marBottom w:val="0"/>
                                      <w:divBdr>
                                        <w:top w:val="none" w:sz="0" w:space="0" w:color="auto"/>
                                        <w:left w:val="none" w:sz="0" w:space="0" w:color="auto"/>
                                        <w:bottom w:val="none" w:sz="0" w:space="0" w:color="auto"/>
                                        <w:right w:val="none" w:sz="0" w:space="0" w:color="auto"/>
                                      </w:divBdr>
                                      <w:divsChild>
                                        <w:div w:id="846943770">
                                          <w:marLeft w:val="0"/>
                                          <w:marRight w:val="0"/>
                                          <w:marTop w:val="0"/>
                                          <w:marBottom w:val="0"/>
                                          <w:divBdr>
                                            <w:top w:val="none" w:sz="0" w:space="0" w:color="auto"/>
                                            <w:left w:val="none" w:sz="0" w:space="0" w:color="auto"/>
                                            <w:bottom w:val="none" w:sz="0" w:space="0" w:color="auto"/>
                                            <w:right w:val="none" w:sz="0" w:space="0" w:color="auto"/>
                                          </w:divBdr>
                                          <w:divsChild>
                                            <w:div w:id="628436369">
                                              <w:marLeft w:val="0"/>
                                              <w:marRight w:val="0"/>
                                              <w:marTop w:val="0"/>
                                              <w:marBottom w:val="0"/>
                                              <w:divBdr>
                                                <w:top w:val="none" w:sz="0" w:space="0" w:color="auto"/>
                                                <w:left w:val="none" w:sz="0" w:space="0" w:color="auto"/>
                                                <w:bottom w:val="none" w:sz="0" w:space="0" w:color="auto"/>
                                                <w:right w:val="none" w:sz="0" w:space="0" w:color="auto"/>
                                              </w:divBdr>
                                              <w:divsChild>
                                                <w:div w:id="2002811091">
                                                  <w:marLeft w:val="0"/>
                                                  <w:marRight w:val="0"/>
                                                  <w:marTop w:val="0"/>
                                                  <w:marBottom w:val="0"/>
                                                  <w:divBdr>
                                                    <w:top w:val="none" w:sz="0" w:space="0" w:color="auto"/>
                                                    <w:left w:val="none" w:sz="0" w:space="0" w:color="auto"/>
                                                    <w:bottom w:val="none" w:sz="0" w:space="0" w:color="auto"/>
                                                    <w:right w:val="none" w:sz="0" w:space="0" w:color="auto"/>
                                                  </w:divBdr>
                                                  <w:divsChild>
                                                    <w:div w:id="1126241388">
                                                      <w:marLeft w:val="0"/>
                                                      <w:marRight w:val="0"/>
                                                      <w:marTop w:val="0"/>
                                                      <w:marBottom w:val="0"/>
                                                      <w:divBdr>
                                                        <w:top w:val="none" w:sz="0" w:space="0" w:color="auto"/>
                                                        <w:left w:val="none" w:sz="0" w:space="0" w:color="auto"/>
                                                        <w:bottom w:val="none" w:sz="0" w:space="0" w:color="auto"/>
                                                        <w:right w:val="none" w:sz="0" w:space="0" w:color="auto"/>
                                                      </w:divBdr>
                                                      <w:divsChild>
                                                        <w:div w:id="1145659789">
                                                          <w:marLeft w:val="0"/>
                                                          <w:marRight w:val="0"/>
                                                          <w:marTop w:val="0"/>
                                                          <w:marBottom w:val="0"/>
                                                          <w:divBdr>
                                                            <w:top w:val="none" w:sz="0" w:space="0" w:color="auto"/>
                                                            <w:left w:val="none" w:sz="0" w:space="0" w:color="auto"/>
                                                            <w:bottom w:val="none" w:sz="0" w:space="0" w:color="auto"/>
                                                            <w:right w:val="none" w:sz="0" w:space="0" w:color="auto"/>
                                                          </w:divBdr>
                                                        </w:div>
                                                        <w:div w:id="1937976435">
                                                          <w:marLeft w:val="0"/>
                                                          <w:marRight w:val="0"/>
                                                          <w:marTop w:val="0"/>
                                                          <w:marBottom w:val="0"/>
                                                          <w:divBdr>
                                                            <w:top w:val="none" w:sz="0" w:space="0" w:color="auto"/>
                                                            <w:left w:val="none" w:sz="0" w:space="0" w:color="auto"/>
                                                            <w:bottom w:val="none" w:sz="0" w:space="0" w:color="auto"/>
                                                            <w:right w:val="none" w:sz="0" w:space="0" w:color="auto"/>
                                                          </w:divBdr>
                                                        </w:div>
                                                        <w:div w:id="984160139">
                                                          <w:marLeft w:val="0"/>
                                                          <w:marRight w:val="0"/>
                                                          <w:marTop w:val="0"/>
                                                          <w:marBottom w:val="0"/>
                                                          <w:divBdr>
                                                            <w:top w:val="none" w:sz="0" w:space="0" w:color="auto"/>
                                                            <w:left w:val="none" w:sz="0" w:space="0" w:color="auto"/>
                                                            <w:bottom w:val="none" w:sz="0" w:space="0" w:color="auto"/>
                                                            <w:right w:val="none" w:sz="0" w:space="0" w:color="auto"/>
                                                          </w:divBdr>
                                                        </w:div>
                                                      </w:divsChild>
                                                    </w:div>
                                                    <w:div w:id="1969583509">
                                                      <w:marLeft w:val="0"/>
                                                      <w:marRight w:val="0"/>
                                                      <w:marTop w:val="0"/>
                                                      <w:marBottom w:val="0"/>
                                                      <w:divBdr>
                                                        <w:top w:val="none" w:sz="0" w:space="0" w:color="auto"/>
                                                        <w:left w:val="none" w:sz="0" w:space="0" w:color="auto"/>
                                                        <w:bottom w:val="none" w:sz="0" w:space="0" w:color="auto"/>
                                                        <w:right w:val="none" w:sz="0" w:space="0" w:color="auto"/>
                                                      </w:divBdr>
                                                    </w:div>
                                                  </w:divsChild>
                                                </w:div>
                                                <w:div w:id="1502551649">
                                                  <w:marLeft w:val="0"/>
                                                  <w:marRight w:val="0"/>
                                                  <w:marTop w:val="0"/>
                                                  <w:marBottom w:val="0"/>
                                                  <w:divBdr>
                                                    <w:top w:val="none" w:sz="0" w:space="0" w:color="auto"/>
                                                    <w:left w:val="none" w:sz="0" w:space="0" w:color="auto"/>
                                                    <w:bottom w:val="none" w:sz="0" w:space="0" w:color="auto"/>
                                                    <w:right w:val="none" w:sz="0" w:space="0" w:color="auto"/>
                                                  </w:divBdr>
                                                </w:div>
                                                <w:div w:id="1991906954">
                                                  <w:marLeft w:val="0"/>
                                                  <w:marRight w:val="0"/>
                                                  <w:marTop w:val="0"/>
                                                  <w:marBottom w:val="0"/>
                                                  <w:divBdr>
                                                    <w:top w:val="none" w:sz="0" w:space="0" w:color="auto"/>
                                                    <w:left w:val="none" w:sz="0" w:space="0" w:color="auto"/>
                                                    <w:bottom w:val="none" w:sz="0" w:space="0" w:color="auto"/>
                                                    <w:right w:val="none" w:sz="0" w:space="0" w:color="auto"/>
                                                  </w:divBdr>
                                                </w:div>
                                                <w:div w:id="259414275">
                                                  <w:marLeft w:val="0"/>
                                                  <w:marRight w:val="0"/>
                                                  <w:marTop w:val="0"/>
                                                  <w:marBottom w:val="0"/>
                                                  <w:divBdr>
                                                    <w:top w:val="none" w:sz="0" w:space="0" w:color="auto"/>
                                                    <w:left w:val="none" w:sz="0" w:space="0" w:color="auto"/>
                                                    <w:bottom w:val="none" w:sz="0" w:space="0" w:color="auto"/>
                                                    <w:right w:val="none" w:sz="0" w:space="0" w:color="auto"/>
                                                  </w:divBdr>
                                                  <w:divsChild>
                                                    <w:div w:id="863903870">
                                                      <w:marLeft w:val="0"/>
                                                      <w:marRight w:val="0"/>
                                                      <w:marTop w:val="0"/>
                                                      <w:marBottom w:val="0"/>
                                                      <w:divBdr>
                                                        <w:top w:val="none" w:sz="0" w:space="0" w:color="auto"/>
                                                        <w:left w:val="none" w:sz="0" w:space="0" w:color="auto"/>
                                                        <w:bottom w:val="none" w:sz="0" w:space="0" w:color="auto"/>
                                                        <w:right w:val="none" w:sz="0" w:space="0" w:color="auto"/>
                                                      </w:divBdr>
                                                    </w:div>
                                                    <w:div w:id="203949373">
                                                      <w:marLeft w:val="0"/>
                                                      <w:marRight w:val="0"/>
                                                      <w:marTop w:val="0"/>
                                                      <w:marBottom w:val="0"/>
                                                      <w:divBdr>
                                                        <w:top w:val="none" w:sz="0" w:space="0" w:color="auto"/>
                                                        <w:left w:val="none" w:sz="0" w:space="0" w:color="auto"/>
                                                        <w:bottom w:val="none" w:sz="0" w:space="0" w:color="auto"/>
                                                        <w:right w:val="none" w:sz="0" w:space="0" w:color="auto"/>
                                                      </w:divBdr>
                                                    </w:div>
                                                  </w:divsChild>
                                                </w:div>
                                                <w:div w:id="149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80849">
                                      <w:marLeft w:val="0"/>
                                      <w:marRight w:val="0"/>
                                      <w:marTop w:val="0"/>
                                      <w:marBottom w:val="0"/>
                                      <w:divBdr>
                                        <w:top w:val="none" w:sz="0" w:space="0" w:color="auto"/>
                                        <w:left w:val="none" w:sz="0" w:space="0" w:color="auto"/>
                                        <w:bottom w:val="none" w:sz="0" w:space="0" w:color="auto"/>
                                        <w:right w:val="none" w:sz="0" w:space="0" w:color="auto"/>
                                      </w:divBdr>
                                      <w:divsChild>
                                        <w:div w:id="996614185">
                                          <w:marLeft w:val="0"/>
                                          <w:marRight w:val="0"/>
                                          <w:marTop w:val="0"/>
                                          <w:marBottom w:val="0"/>
                                          <w:divBdr>
                                            <w:top w:val="none" w:sz="0" w:space="0" w:color="auto"/>
                                            <w:left w:val="none" w:sz="0" w:space="0" w:color="auto"/>
                                            <w:bottom w:val="none" w:sz="0" w:space="0" w:color="auto"/>
                                            <w:right w:val="none" w:sz="0" w:space="0" w:color="auto"/>
                                          </w:divBdr>
                                          <w:divsChild>
                                            <w:div w:id="614484438">
                                              <w:marLeft w:val="0"/>
                                              <w:marRight w:val="0"/>
                                              <w:marTop w:val="0"/>
                                              <w:marBottom w:val="0"/>
                                              <w:divBdr>
                                                <w:top w:val="none" w:sz="0" w:space="0" w:color="auto"/>
                                                <w:left w:val="none" w:sz="0" w:space="0" w:color="auto"/>
                                                <w:bottom w:val="none" w:sz="0" w:space="0" w:color="auto"/>
                                                <w:right w:val="none" w:sz="0" w:space="0" w:color="auto"/>
                                              </w:divBdr>
                                              <w:divsChild>
                                                <w:div w:id="1363431955">
                                                  <w:marLeft w:val="0"/>
                                                  <w:marRight w:val="0"/>
                                                  <w:marTop w:val="0"/>
                                                  <w:marBottom w:val="0"/>
                                                  <w:divBdr>
                                                    <w:top w:val="none" w:sz="0" w:space="0" w:color="auto"/>
                                                    <w:left w:val="none" w:sz="0" w:space="0" w:color="auto"/>
                                                    <w:bottom w:val="none" w:sz="0" w:space="0" w:color="auto"/>
                                                    <w:right w:val="none" w:sz="0" w:space="0" w:color="auto"/>
                                                  </w:divBdr>
                                                  <w:divsChild>
                                                    <w:div w:id="1997151921">
                                                      <w:marLeft w:val="0"/>
                                                      <w:marRight w:val="0"/>
                                                      <w:marTop w:val="0"/>
                                                      <w:marBottom w:val="0"/>
                                                      <w:divBdr>
                                                        <w:top w:val="none" w:sz="0" w:space="0" w:color="auto"/>
                                                        <w:left w:val="none" w:sz="0" w:space="0" w:color="auto"/>
                                                        <w:bottom w:val="none" w:sz="0" w:space="0" w:color="auto"/>
                                                        <w:right w:val="none" w:sz="0" w:space="0" w:color="auto"/>
                                                      </w:divBdr>
                                                      <w:divsChild>
                                                        <w:div w:id="95172497">
                                                          <w:marLeft w:val="0"/>
                                                          <w:marRight w:val="0"/>
                                                          <w:marTop w:val="0"/>
                                                          <w:marBottom w:val="0"/>
                                                          <w:divBdr>
                                                            <w:top w:val="none" w:sz="0" w:space="0" w:color="auto"/>
                                                            <w:left w:val="none" w:sz="0" w:space="0" w:color="auto"/>
                                                            <w:bottom w:val="none" w:sz="0" w:space="0" w:color="auto"/>
                                                            <w:right w:val="none" w:sz="0" w:space="0" w:color="auto"/>
                                                          </w:divBdr>
                                                        </w:div>
                                                        <w:div w:id="1122848491">
                                                          <w:marLeft w:val="0"/>
                                                          <w:marRight w:val="0"/>
                                                          <w:marTop w:val="0"/>
                                                          <w:marBottom w:val="0"/>
                                                          <w:divBdr>
                                                            <w:top w:val="none" w:sz="0" w:space="0" w:color="auto"/>
                                                            <w:left w:val="none" w:sz="0" w:space="0" w:color="auto"/>
                                                            <w:bottom w:val="none" w:sz="0" w:space="0" w:color="auto"/>
                                                            <w:right w:val="none" w:sz="0" w:space="0" w:color="auto"/>
                                                          </w:divBdr>
                                                        </w:div>
                                                        <w:div w:id="684677366">
                                                          <w:marLeft w:val="0"/>
                                                          <w:marRight w:val="0"/>
                                                          <w:marTop w:val="0"/>
                                                          <w:marBottom w:val="0"/>
                                                          <w:divBdr>
                                                            <w:top w:val="none" w:sz="0" w:space="0" w:color="auto"/>
                                                            <w:left w:val="none" w:sz="0" w:space="0" w:color="auto"/>
                                                            <w:bottom w:val="none" w:sz="0" w:space="0" w:color="auto"/>
                                                            <w:right w:val="none" w:sz="0" w:space="0" w:color="auto"/>
                                                          </w:divBdr>
                                                        </w:div>
                                                      </w:divsChild>
                                                    </w:div>
                                                    <w:div w:id="214128361">
                                                      <w:marLeft w:val="0"/>
                                                      <w:marRight w:val="0"/>
                                                      <w:marTop w:val="0"/>
                                                      <w:marBottom w:val="0"/>
                                                      <w:divBdr>
                                                        <w:top w:val="none" w:sz="0" w:space="0" w:color="auto"/>
                                                        <w:left w:val="none" w:sz="0" w:space="0" w:color="auto"/>
                                                        <w:bottom w:val="none" w:sz="0" w:space="0" w:color="auto"/>
                                                        <w:right w:val="none" w:sz="0" w:space="0" w:color="auto"/>
                                                      </w:divBdr>
                                                    </w:div>
                                                  </w:divsChild>
                                                </w:div>
                                                <w:div w:id="1113980954">
                                                  <w:marLeft w:val="0"/>
                                                  <w:marRight w:val="0"/>
                                                  <w:marTop w:val="0"/>
                                                  <w:marBottom w:val="0"/>
                                                  <w:divBdr>
                                                    <w:top w:val="none" w:sz="0" w:space="0" w:color="auto"/>
                                                    <w:left w:val="none" w:sz="0" w:space="0" w:color="auto"/>
                                                    <w:bottom w:val="none" w:sz="0" w:space="0" w:color="auto"/>
                                                    <w:right w:val="none" w:sz="0" w:space="0" w:color="auto"/>
                                                  </w:divBdr>
                                                </w:div>
                                                <w:div w:id="1770081270">
                                                  <w:marLeft w:val="0"/>
                                                  <w:marRight w:val="0"/>
                                                  <w:marTop w:val="0"/>
                                                  <w:marBottom w:val="0"/>
                                                  <w:divBdr>
                                                    <w:top w:val="none" w:sz="0" w:space="0" w:color="auto"/>
                                                    <w:left w:val="none" w:sz="0" w:space="0" w:color="auto"/>
                                                    <w:bottom w:val="none" w:sz="0" w:space="0" w:color="auto"/>
                                                    <w:right w:val="none" w:sz="0" w:space="0" w:color="auto"/>
                                                  </w:divBdr>
                                                </w:div>
                                                <w:div w:id="651906284">
                                                  <w:marLeft w:val="0"/>
                                                  <w:marRight w:val="0"/>
                                                  <w:marTop w:val="0"/>
                                                  <w:marBottom w:val="0"/>
                                                  <w:divBdr>
                                                    <w:top w:val="none" w:sz="0" w:space="0" w:color="auto"/>
                                                    <w:left w:val="none" w:sz="0" w:space="0" w:color="auto"/>
                                                    <w:bottom w:val="none" w:sz="0" w:space="0" w:color="auto"/>
                                                    <w:right w:val="none" w:sz="0" w:space="0" w:color="auto"/>
                                                  </w:divBdr>
                                                  <w:divsChild>
                                                    <w:div w:id="668943565">
                                                      <w:marLeft w:val="0"/>
                                                      <w:marRight w:val="0"/>
                                                      <w:marTop w:val="0"/>
                                                      <w:marBottom w:val="0"/>
                                                      <w:divBdr>
                                                        <w:top w:val="none" w:sz="0" w:space="0" w:color="auto"/>
                                                        <w:left w:val="none" w:sz="0" w:space="0" w:color="auto"/>
                                                        <w:bottom w:val="none" w:sz="0" w:space="0" w:color="auto"/>
                                                        <w:right w:val="none" w:sz="0" w:space="0" w:color="auto"/>
                                                      </w:divBdr>
                                                    </w:div>
                                                    <w:div w:id="406920048">
                                                      <w:marLeft w:val="0"/>
                                                      <w:marRight w:val="0"/>
                                                      <w:marTop w:val="0"/>
                                                      <w:marBottom w:val="0"/>
                                                      <w:divBdr>
                                                        <w:top w:val="none" w:sz="0" w:space="0" w:color="auto"/>
                                                        <w:left w:val="none" w:sz="0" w:space="0" w:color="auto"/>
                                                        <w:bottom w:val="none" w:sz="0" w:space="0" w:color="auto"/>
                                                        <w:right w:val="none" w:sz="0" w:space="0" w:color="auto"/>
                                                      </w:divBdr>
                                                    </w:div>
                                                  </w:divsChild>
                                                </w:div>
                                                <w:div w:id="3594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513">
                                      <w:marLeft w:val="0"/>
                                      <w:marRight w:val="0"/>
                                      <w:marTop w:val="0"/>
                                      <w:marBottom w:val="0"/>
                                      <w:divBdr>
                                        <w:top w:val="none" w:sz="0" w:space="0" w:color="auto"/>
                                        <w:left w:val="none" w:sz="0" w:space="0" w:color="auto"/>
                                        <w:bottom w:val="none" w:sz="0" w:space="0" w:color="auto"/>
                                        <w:right w:val="none" w:sz="0" w:space="0" w:color="auto"/>
                                      </w:divBdr>
                                      <w:divsChild>
                                        <w:div w:id="2014605150">
                                          <w:marLeft w:val="0"/>
                                          <w:marRight w:val="0"/>
                                          <w:marTop w:val="0"/>
                                          <w:marBottom w:val="0"/>
                                          <w:divBdr>
                                            <w:top w:val="none" w:sz="0" w:space="0" w:color="auto"/>
                                            <w:left w:val="none" w:sz="0" w:space="0" w:color="auto"/>
                                            <w:bottom w:val="none" w:sz="0" w:space="0" w:color="auto"/>
                                            <w:right w:val="none" w:sz="0" w:space="0" w:color="auto"/>
                                          </w:divBdr>
                                          <w:divsChild>
                                            <w:div w:id="357318543">
                                              <w:marLeft w:val="0"/>
                                              <w:marRight w:val="0"/>
                                              <w:marTop w:val="0"/>
                                              <w:marBottom w:val="0"/>
                                              <w:divBdr>
                                                <w:top w:val="none" w:sz="0" w:space="0" w:color="auto"/>
                                                <w:left w:val="none" w:sz="0" w:space="0" w:color="auto"/>
                                                <w:bottom w:val="none" w:sz="0" w:space="0" w:color="auto"/>
                                                <w:right w:val="none" w:sz="0" w:space="0" w:color="auto"/>
                                              </w:divBdr>
                                              <w:divsChild>
                                                <w:div w:id="1061634831">
                                                  <w:marLeft w:val="0"/>
                                                  <w:marRight w:val="0"/>
                                                  <w:marTop w:val="0"/>
                                                  <w:marBottom w:val="0"/>
                                                  <w:divBdr>
                                                    <w:top w:val="none" w:sz="0" w:space="0" w:color="auto"/>
                                                    <w:left w:val="none" w:sz="0" w:space="0" w:color="auto"/>
                                                    <w:bottom w:val="none" w:sz="0" w:space="0" w:color="auto"/>
                                                    <w:right w:val="none" w:sz="0" w:space="0" w:color="auto"/>
                                                  </w:divBdr>
                                                  <w:divsChild>
                                                    <w:div w:id="1840120476">
                                                      <w:marLeft w:val="0"/>
                                                      <w:marRight w:val="0"/>
                                                      <w:marTop w:val="0"/>
                                                      <w:marBottom w:val="0"/>
                                                      <w:divBdr>
                                                        <w:top w:val="none" w:sz="0" w:space="0" w:color="auto"/>
                                                        <w:left w:val="none" w:sz="0" w:space="0" w:color="auto"/>
                                                        <w:bottom w:val="none" w:sz="0" w:space="0" w:color="auto"/>
                                                        <w:right w:val="none" w:sz="0" w:space="0" w:color="auto"/>
                                                      </w:divBdr>
                                                      <w:divsChild>
                                                        <w:div w:id="2072266741">
                                                          <w:marLeft w:val="0"/>
                                                          <w:marRight w:val="0"/>
                                                          <w:marTop w:val="0"/>
                                                          <w:marBottom w:val="0"/>
                                                          <w:divBdr>
                                                            <w:top w:val="none" w:sz="0" w:space="0" w:color="auto"/>
                                                            <w:left w:val="none" w:sz="0" w:space="0" w:color="auto"/>
                                                            <w:bottom w:val="none" w:sz="0" w:space="0" w:color="auto"/>
                                                            <w:right w:val="none" w:sz="0" w:space="0" w:color="auto"/>
                                                          </w:divBdr>
                                                        </w:div>
                                                        <w:div w:id="438793567">
                                                          <w:marLeft w:val="0"/>
                                                          <w:marRight w:val="0"/>
                                                          <w:marTop w:val="0"/>
                                                          <w:marBottom w:val="0"/>
                                                          <w:divBdr>
                                                            <w:top w:val="none" w:sz="0" w:space="0" w:color="auto"/>
                                                            <w:left w:val="none" w:sz="0" w:space="0" w:color="auto"/>
                                                            <w:bottom w:val="none" w:sz="0" w:space="0" w:color="auto"/>
                                                            <w:right w:val="none" w:sz="0" w:space="0" w:color="auto"/>
                                                          </w:divBdr>
                                                        </w:div>
                                                      </w:divsChild>
                                                    </w:div>
                                                    <w:div w:id="394471415">
                                                      <w:marLeft w:val="0"/>
                                                      <w:marRight w:val="0"/>
                                                      <w:marTop w:val="0"/>
                                                      <w:marBottom w:val="0"/>
                                                      <w:divBdr>
                                                        <w:top w:val="none" w:sz="0" w:space="0" w:color="auto"/>
                                                        <w:left w:val="none" w:sz="0" w:space="0" w:color="auto"/>
                                                        <w:bottom w:val="none" w:sz="0" w:space="0" w:color="auto"/>
                                                        <w:right w:val="none" w:sz="0" w:space="0" w:color="auto"/>
                                                      </w:divBdr>
                                                    </w:div>
                                                  </w:divsChild>
                                                </w:div>
                                                <w:div w:id="634138979">
                                                  <w:marLeft w:val="0"/>
                                                  <w:marRight w:val="0"/>
                                                  <w:marTop w:val="0"/>
                                                  <w:marBottom w:val="0"/>
                                                  <w:divBdr>
                                                    <w:top w:val="none" w:sz="0" w:space="0" w:color="auto"/>
                                                    <w:left w:val="none" w:sz="0" w:space="0" w:color="auto"/>
                                                    <w:bottom w:val="none" w:sz="0" w:space="0" w:color="auto"/>
                                                    <w:right w:val="none" w:sz="0" w:space="0" w:color="auto"/>
                                                  </w:divBdr>
                                                </w:div>
                                                <w:div w:id="1011369962">
                                                  <w:marLeft w:val="0"/>
                                                  <w:marRight w:val="0"/>
                                                  <w:marTop w:val="0"/>
                                                  <w:marBottom w:val="0"/>
                                                  <w:divBdr>
                                                    <w:top w:val="none" w:sz="0" w:space="0" w:color="auto"/>
                                                    <w:left w:val="none" w:sz="0" w:space="0" w:color="auto"/>
                                                    <w:bottom w:val="none" w:sz="0" w:space="0" w:color="auto"/>
                                                    <w:right w:val="none" w:sz="0" w:space="0" w:color="auto"/>
                                                  </w:divBdr>
                                                </w:div>
                                                <w:div w:id="691565727">
                                                  <w:marLeft w:val="0"/>
                                                  <w:marRight w:val="0"/>
                                                  <w:marTop w:val="0"/>
                                                  <w:marBottom w:val="0"/>
                                                  <w:divBdr>
                                                    <w:top w:val="none" w:sz="0" w:space="0" w:color="auto"/>
                                                    <w:left w:val="none" w:sz="0" w:space="0" w:color="auto"/>
                                                    <w:bottom w:val="none" w:sz="0" w:space="0" w:color="auto"/>
                                                    <w:right w:val="none" w:sz="0" w:space="0" w:color="auto"/>
                                                  </w:divBdr>
                                                  <w:divsChild>
                                                    <w:div w:id="1873960244">
                                                      <w:marLeft w:val="0"/>
                                                      <w:marRight w:val="0"/>
                                                      <w:marTop w:val="0"/>
                                                      <w:marBottom w:val="0"/>
                                                      <w:divBdr>
                                                        <w:top w:val="none" w:sz="0" w:space="0" w:color="auto"/>
                                                        <w:left w:val="none" w:sz="0" w:space="0" w:color="auto"/>
                                                        <w:bottom w:val="none" w:sz="0" w:space="0" w:color="auto"/>
                                                        <w:right w:val="none" w:sz="0" w:space="0" w:color="auto"/>
                                                      </w:divBdr>
                                                    </w:div>
                                                    <w:div w:id="625159846">
                                                      <w:marLeft w:val="0"/>
                                                      <w:marRight w:val="0"/>
                                                      <w:marTop w:val="0"/>
                                                      <w:marBottom w:val="0"/>
                                                      <w:divBdr>
                                                        <w:top w:val="none" w:sz="0" w:space="0" w:color="auto"/>
                                                        <w:left w:val="none" w:sz="0" w:space="0" w:color="auto"/>
                                                        <w:bottom w:val="none" w:sz="0" w:space="0" w:color="auto"/>
                                                        <w:right w:val="none" w:sz="0" w:space="0" w:color="auto"/>
                                                      </w:divBdr>
                                                    </w:div>
                                                  </w:divsChild>
                                                </w:div>
                                                <w:div w:id="3999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465417">
                                      <w:marLeft w:val="0"/>
                                      <w:marRight w:val="0"/>
                                      <w:marTop w:val="0"/>
                                      <w:marBottom w:val="0"/>
                                      <w:divBdr>
                                        <w:top w:val="none" w:sz="0" w:space="0" w:color="auto"/>
                                        <w:left w:val="none" w:sz="0" w:space="0" w:color="auto"/>
                                        <w:bottom w:val="none" w:sz="0" w:space="0" w:color="auto"/>
                                        <w:right w:val="none" w:sz="0" w:space="0" w:color="auto"/>
                                      </w:divBdr>
                                      <w:divsChild>
                                        <w:div w:id="256444296">
                                          <w:marLeft w:val="0"/>
                                          <w:marRight w:val="0"/>
                                          <w:marTop w:val="0"/>
                                          <w:marBottom w:val="0"/>
                                          <w:divBdr>
                                            <w:top w:val="none" w:sz="0" w:space="0" w:color="auto"/>
                                            <w:left w:val="none" w:sz="0" w:space="0" w:color="auto"/>
                                            <w:bottom w:val="none" w:sz="0" w:space="0" w:color="auto"/>
                                            <w:right w:val="none" w:sz="0" w:space="0" w:color="auto"/>
                                          </w:divBdr>
                                          <w:divsChild>
                                            <w:div w:id="174346056">
                                              <w:marLeft w:val="0"/>
                                              <w:marRight w:val="0"/>
                                              <w:marTop w:val="0"/>
                                              <w:marBottom w:val="0"/>
                                              <w:divBdr>
                                                <w:top w:val="none" w:sz="0" w:space="0" w:color="auto"/>
                                                <w:left w:val="none" w:sz="0" w:space="0" w:color="auto"/>
                                                <w:bottom w:val="none" w:sz="0" w:space="0" w:color="auto"/>
                                                <w:right w:val="none" w:sz="0" w:space="0" w:color="auto"/>
                                              </w:divBdr>
                                              <w:divsChild>
                                                <w:div w:id="1426656176">
                                                  <w:marLeft w:val="0"/>
                                                  <w:marRight w:val="0"/>
                                                  <w:marTop w:val="0"/>
                                                  <w:marBottom w:val="0"/>
                                                  <w:divBdr>
                                                    <w:top w:val="none" w:sz="0" w:space="0" w:color="auto"/>
                                                    <w:left w:val="none" w:sz="0" w:space="0" w:color="auto"/>
                                                    <w:bottom w:val="none" w:sz="0" w:space="0" w:color="auto"/>
                                                    <w:right w:val="none" w:sz="0" w:space="0" w:color="auto"/>
                                                  </w:divBdr>
                                                  <w:divsChild>
                                                    <w:div w:id="2114784772">
                                                      <w:marLeft w:val="0"/>
                                                      <w:marRight w:val="0"/>
                                                      <w:marTop w:val="0"/>
                                                      <w:marBottom w:val="0"/>
                                                      <w:divBdr>
                                                        <w:top w:val="none" w:sz="0" w:space="0" w:color="auto"/>
                                                        <w:left w:val="none" w:sz="0" w:space="0" w:color="auto"/>
                                                        <w:bottom w:val="none" w:sz="0" w:space="0" w:color="auto"/>
                                                        <w:right w:val="none" w:sz="0" w:space="0" w:color="auto"/>
                                                      </w:divBdr>
                                                      <w:divsChild>
                                                        <w:div w:id="612519749">
                                                          <w:marLeft w:val="0"/>
                                                          <w:marRight w:val="0"/>
                                                          <w:marTop w:val="0"/>
                                                          <w:marBottom w:val="0"/>
                                                          <w:divBdr>
                                                            <w:top w:val="none" w:sz="0" w:space="0" w:color="auto"/>
                                                            <w:left w:val="none" w:sz="0" w:space="0" w:color="auto"/>
                                                            <w:bottom w:val="none" w:sz="0" w:space="0" w:color="auto"/>
                                                            <w:right w:val="none" w:sz="0" w:space="0" w:color="auto"/>
                                                          </w:divBdr>
                                                        </w:div>
                                                        <w:div w:id="662125358">
                                                          <w:marLeft w:val="0"/>
                                                          <w:marRight w:val="0"/>
                                                          <w:marTop w:val="0"/>
                                                          <w:marBottom w:val="0"/>
                                                          <w:divBdr>
                                                            <w:top w:val="none" w:sz="0" w:space="0" w:color="auto"/>
                                                            <w:left w:val="none" w:sz="0" w:space="0" w:color="auto"/>
                                                            <w:bottom w:val="none" w:sz="0" w:space="0" w:color="auto"/>
                                                            <w:right w:val="none" w:sz="0" w:space="0" w:color="auto"/>
                                                          </w:divBdr>
                                                        </w:div>
                                                        <w:div w:id="1845050112">
                                                          <w:marLeft w:val="0"/>
                                                          <w:marRight w:val="0"/>
                                                          <w:marTop w:val="0"/>
                                                          <w:marBottom w:val="0"/>
                                                          <w:divBdr>
                                                            <w:top w:val="none" w:sz="0" w:space="0" w:color="auto"/>
                                                            <w:left w:val="none" w:sz="0" w:space="0" w:color="auto"/>
                                                            <w:bottom w:val="none" w:sz="0" w:space="0" w:color="auto"/>
                                                            <w:right w:val="none" w:sz="0" w:space="0" w:color="auto"/>
                                                          </w:divBdr>
                                                        </w:div>
                                                      </w:divsChild>
                                                    </w:div>
                                                    <w:div w:id="1089153186">
                                                      <w:marLeft w:val="0"/>
                                                      <w:marRight w:val="0"/>
                                                      <w:marTop w:val="0"/>
                                                      <w:marBottom w:val="0"/>
                                                      <w:divBdr>
                                                        <w:top w:val="none" w:sz="0" w:space="0" w:color="auto"/>
                                                        <w:left w:val="none" w:sz="0" w:space="0" w:color="auto"/>
                                                        <w:bottom w:val="none" w:sz="0" w:space="0" w:color="auto"/>
                                                        <w:right w:val="none" w:sz="0" w:space="0" w:color="auto"/>
                                                      </w:divBdr>
                                                    </w:div>
                                                  </w:divsChild>
                                                </w:div>
                                                <w:div w:id="1682269509">
                                                  <w:marLeft w:val="0"/>
                                                  <w:marRight w:val="0"/>
                                                  <w:marTop w:val="0"/>
                                                  <w:marBottom w:val="0"/>
                                                  <w:divBdr>
                                                    <w:top w:val="none" w:sz="0" w:space="0" w:color="auto"/>
                                                    <w:left w:val="none" w:sz="0" w:space="0" w:color="auto"/>
                                                    <w:bottom w:val="none" w:sz="0" w:space="0" w:color="auto"/>
                                                    <w:right w:val="none" w:sz="0" w:space="0" w:color="auto"/>
                                                  </w:divBdr>
                                                </w:div>
                                                <w:div w:id="907812322">
                                                  <w:marLeft w:val="0"/>
                                                  <w:marRight w:val="0"/>
                                                  <w:marTop w:val="0"/>
                                                  <w:marBottom w:val="0"/>
                                                  <w:divBdr>
                                                    <w:top w:val="none" w:sz="0" w:space="0" w:color="auto"/>
                                                    <w:left w:val="none" w:sz="0" w:space="0" w:color="auto"/>
                                                    <w:bottom w:val="none" w:sz="0" w:space="0" w:color="auto"/>
                                                    <w:right w:val="none" w:sz="0" w:space="0" w:color="auto"/>
                                                  </w:divBdr>
                                                </w:div>
                                                <w:div w:id="2120639838">
                                                  <w:marLeft w:val="0"/>
                                                  <w:marRight w:val="0"/>
                                                  <w:marTop w:val="0"/>
                                                  <w:marBottom w:val="0"/>
                                                  <w:divBdr>
                                                    <w:top w:val="none" w:sz="0" w:space="0" w:color="auto"/>
                                                    <w:left w:val="none" w:sz="0" w:space="0" w:color="auto"/>
                                                    <w:bottom w:val="none" w:sz="0" w:space="0" w:color="auto"/>
                                                    <w:right w:val="none" w:sz="0" w:space="0" w:color="auto"/>
                                                  </w:divBdr>
                                                  <w:divsChild>
                                                    <w:div w:id="64687195">
                                                      <w:marLeft w:val="0"/>
                                                      <w:marRight w:val="0"/>
                                                      <w:marTop w:val="0"/>
                                                      <w:marBottom w:val="0"/>
                                                      <w:divBdr>
                                                        <w:top w:val="none" w:sz="0" w:space="0" w:color="auto"/>
                                                        <w:left w:val="none" w:sz="0" w:space="0" w:color="auto"/>
                                                        <w:bottom w:val="none" w:sz="0" w:space="0" w:color="auto"/>
                                                        <w:right w:val="none" w:sz="0" w:space="0" w:color="auto"/>
                                                      </w:divBdr>
                                                    </w:div>
                                                    <w:div w:id="396443796">
                                                      <w:marLeft w:val="0"/>
                                                      <w:marRight w:val="0"/>
                                                      <w:marTop w:val="0"/>
                                                      <w:marBottom w:val="0"/>
                                                      <w:divBdr>
                                                        <w:top w:val="none" w:sz="0" w:space="0" w:color="auto"/>
                                                        <w:left w:val="none" w:sz="0" w:space="0" w:color="auto"/>
                                                        <w:bottom w:val="none" w:sz="0" w:space="0" w:color="auto"/>
                                                        <w:right w:val="none" w:sz="0" w:space="0" w:color="auto"/>
                                                      </w:divBdr>
                                                    </w:div>
                                                  </w:divsChild>
                                                </w:div>
                                                <w:div w:id="15999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3189">
                                      <w:marLeft w:val="0"/>
                                      <w:marRight w:val="0"/>
                                      <w:marTop w:val="0"/>
                                      <w:marBottom w:val="0"/>
                                      <w:divBdr>
                                        <w:top w:val="none" w:sz="0" w:space="0" w:color="auto"/>
                                        <w:left w:val="none" w:sz="0" w:space="0" w:color="auto"/>
                                        <w:bottom w:val="none" w:sz="0" w:space="0" w:color="auto"/>
                                        <w:right w:val="none" w:sz="0" w:space="0" w:color="auto"/>
                                      </w:divBdr>
                                      <w:divsChild>
                                        <w:div w:id="2096048683">
                                          <w:marLeft w:val="0"/>
                                          <w:marRight w:val="0"/>
                                          <w:marTop w:val="0"/>
                                          <w:marBottom w:val="0"/>
                                          <w:divBdr>
                                            <w:top w:val="none" w:sz="0" w:space="0" w:color="auto"/>
                                            <w:left w:val="none" w:sz="0" w:space="0" w:color="auto"/>
                                            <w:bottom w:val="none" w:sz="0" w:space="0" w:color="auto"/>
                                            <w:right w:val="none" w:sz="0" w:space="0" w:color="auto"/>
                                          </w:divBdr>
                                          <w:divsChild>
                                            <w:div w:id="1858884217">
                                              <w:marLeft w:val="0"/>
                                              <w:marRight w:val="0"/>
                                              <w:marTop w:val="0"/>
                                              <w:marBottom w:val="0"/>
                                              <w:divBdr>
                                                <w:top w:val="none" w:sz="0" w:space="0" w:color="auto"/>
                                                <w:left w:val="none" w:sz="0" w:space="0" w:color="auto"/>
                                                <w:bottom w:val="none" w:sz="0" w:space="0" w:color="auto"/>
                                                <w:right w:val="none" w:sz="0" w:space="0" w:color="auto"/>
                                              </w:divBdr>
                                              <w:divsChild>
                                                <w:div w:id="916014306">
                                                  <w:marLeft w:val="0"/>
                                                  <w:marRight w:val="0"/>
                                                  <w:marTop w:val="0"/>
                                                  <w:marBottom w:val="0"/>
                                                  <w:divBdr>
                                                    <w:top w:val="none" w:sz="0" w:space="0" w:color="auto"/>
                                                    <w:left w:val="none" w:sz="0" w:space="0" w:color="auto"/>
                                                    <w:bottom w:val="none" w:sz="0" w:space="0" w:color="auto"/>
                                                    <w:right w:val="none" w:sz="0" w:space="0" w:color="auto"/>
                                                  </w:divBdr>
                                                  <w:divsChild>
                                                    <w:div w:id="1329405681">
                                                      <w:marLeft w:val="0"/>
                                                      <w:marRight w:val="0"/>
                                                      <w:marTop w:val="0"/>
                                                      <w:marBottom w:val="0"/>
                                                      <w:divBdr>
                                                        <w:top w:val="none" w:sz="0" w:space="0" w:color="auto"/>
                                                        <w:left w:val="none" w:sz="0" w:space="0" w:color="auto"/>
                                                        <w:bottom w:val="none" w:sz="0" w:space="0" w:color="auto"/>
                                                        <w:right w:val="none" w:sz="0" w:space="0" w:color="auto"/>
                                                      </w:divBdr>
                                                      <w:divsChild>
                                                        <w:div w:id="827673545">
                                                          <w:marLeft w:val="0"/>
                                                          <w:marRight w:val="0"/>
                                                          <w:marTop w:val="0"/>
                                                          <w:marBottom w:val="0"/>
                                                          <w:divBdr>
                                                            <w:top w:val="none" w:sz="0" w:space="0" w:color="auto"/>
                                                            <w:left w:val="none" w:sz="0" w:space="0" w:color="auto"/>
                                                            <w:bottom w:val="none" w:sz="0" w:space="0" w:color="auto"/>
                                                            <w:right w:val="none" w:sz="0" w:space="0" w:color="auto"/>
                                                          </w:divBdr>
                                                        </w:div>
                                                        <w:div w:id="1925262461">
                                                          <w:marLeft w:val="0"/>
                                                          <w:marRight w:val="0"/>
                                                          <w:marTop w:val="0"/>
                                                          <w:marBottom w:val="0"/>
                                                          <w:divBdr>
                                                            <w:top w:val="none" w:sz="0" w:space="0" w:color="auto"/>
                                                            <w:left w:val="none" w:sz="0" w:space="0" w:color="auto"/>
                                                            <w:bottom w:val="none" w:sz="0" w:space="0" w:color="auto"/>
                                                            <w:right w:val="none" w:sz="0" w:space="0" w:color="auto"/>
                                                          </w:divBdr>
                                                        </w:div>
                                                        <w:div w:id="1465931103">
                                                          <w:marLeft w:val="0"/>
                                                          <w:marRight w:val="0"/>
                                                          <w:marTop w:val="0"/>
                                                          <w:marBottom w:val="0"/>
                                                          <w:divBdr>
                                                            <w:top w:val="none" w:sz="0" w:space="0" w:color="auto"/>
                                                            <w:left w:val="none" w:sz="0" w:space="0" w:color="auto"/>
                                                            <w:bottom w:val="none" w:sz="0" w:space="0" w:color="auto"/>
                                                            <w:right w:val="none" w:sz="0" w:space="0" w:color="auto"/>
                                                          </w:divBdr>
                                                        </w:div>
                                                      </w:divsChild>
                                                    </w:div>
                                                    <w:div w:id="479658749">
                                                      <w:marLeft w:val="0"/>
                                                      <w:marRight w:val="0"/>
                                                      <w:marTop w:val="0"/>
                                                      <w:marBottom w:val="0"/>
                                                      <w:divBdr>
                                                        <w:top w:val="none" w:sz="0" w:space="0" w:color="auto"/>
                                                        <w:left w:val="none" w:sz="0" w:space="0" w:color="auto"/>
                                                        <w:bottom w:val="none" w:sz="0" w:space="0" w:color="auto"/>
                                                        <w:right w:val="none" w:sz="0" w:space="0" w:color="auto"/>
                                                      </w:divBdr>
                                                    </w:div>
                                                  </w:divsChild>
                                                </w:div>
                                                <w:div w:id="666055813">
                                                  <w:marLeft w:val="0"/>
                                                  <w:marRight w:val="0"/>
                                                  <w:marTop w:val="0"/>
                                                  <w:marBottom w:val="0"/>
                                                  <w:divBdr>
                                                    <w:top w:val="none" w:sz="0" w:space="0" w:color="auto"/>
                                                    <w:left w:val="none" w:sz="0" w:space="0" w:color="auto"/>
                                                    <w:bottom w:val="none" w:sz="0" w:space="0" w:color="auto"/>
                                                    <w:right w:val="none" w:sz="0" w:space="0" w:color="auto"/>
                                                  </w:divBdr>
                                                </w:div>
                                                <w:div w:id="1508400984">
                                                  <w:marLeft w:val="0"/>
                                                  <w:marRight w:val="0"/>
                                                  <w:marTop w:val="0"/>
                                                  <w:marBottom w:val="0"/>
                                                  <w:divBdr>
                                                    <w:top w:val="none" w:sz="0" w:space="0" w:color="auto"/>
                                                    <w:left w:val="none" w:sz="0" w:space="0" w:color="auto"/>
                                                    <w:bottom w:val="none" w:sz="0" w:space="0" w:color="auto"/>
                                                    <w:right w:val="none" w:sz="0" w:space="0" w:color="auto"/>
                                                  </w:divBdr>
                                                </w:div>
                                                <w:div w:id="1908300170">
                                                  <w:marLeft w:val="0"/>
                                                  <w:marRight w:val="0"/>
                                                  <w:marTop w:val="0"/>
                                                  <w:marBottom w:val="0"/>
                                                  <w:divBdr>
                                                    <w:top w:val="none" w:sz="0" w:space="0" w:color="auto"/>
                                                    <w:left w:val="none" w:sz="0" w:space="0" w:color="auto"/>
                                                    <w:bottom w:val="none" w:sz="0" w:space="0" w:color="auto"/>
                                                    <w:right w:val="none" w:sz="0" w:space="0" w:color="auto"/>
                                                  </w:divBdr>
                                                  <w:divsChild>
                                                    <w:div w:id="1284075157">
                                                      <w:marLeft w:val="0"/>
                                                      <w:marRight w:val="0"/>
                                                      <w:marTop w:val="0"/>
                                                      <w:marBottom w:val="0"/>
                                                      <w:divBdr>
                                                        <w:top w:val="none" w:sz="0" w:space="0" w:color="auto"/>
                                                        <w:left w:val="none" w:sz="0" w:space="0" w:color="auto"/>
                                                        <w:bottom w:val="none" w:sz="0" w:space="0" w:color="auto"/>
                                                        <w:right w:val="none" w:sz="0" w:space="0" w:color="auto"/>
                                                      </w:divBdr>
                                                    </w:div>
                                                    <w:div w:id="1998145397">
                                                      <w:marLeft w:val="0"/>
                                                      <w:marRight w:val="0"/>
                                                      <w:marTop w:val="0"/>
                                                      <w:marBottom w:val="0"/>
                                                      <w:divBdr>
                                                        <w:top w:val="none" w:sz="0" w:space="0" w:color="auto"/>
                                                        <w:left w:val="none" w:sz="0" w:space="0" w:color="auto"/>
                                                        <w:bottom w:val="none" w:sz="0" w:space="0" w:color="auto"/>
                                                        <w:right w:val="none" w:sz="0" w:space="0" w:color="auto"/>
                                                      </w:divBdr>
                                                    </w:div>
                                                  </w:divsChild>
                                                </w:div>
                                                <w:div w:id="6095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0501">
                                      <w:marLeft w:val="0"/>
                                      <w:marRight w:val="0"/>
                                      <w:marTop w:val="0"/>
                                      <w:marBottom w:val="0"/>
                                      <w:divBdr>
                                        <w:top w:val="none" w:sz="0" w:space="0" w:color="auto"/>
                                        <w:left w:val="none" w:sz="0" w:space="0" w:color="auto"/>
                                        <w:bottom w:val="none" w:sz="0" w:space="0" w:color="auto"/>
                                        <w:right w:val="none" w:sz="0" w:space="0" w:color="auto"/>
                                      </w:divBdr>
                                      <w:divsChild>
                                        <w:div w:id="441730420">
                                          <w:marLeft w:val="0"/>
                                          <w:marRight w:val="0"/>
                                          <w:marTop w:val="0"/>
                                          <w:marBottom w:val="0"/>
                                          <w:divBdr>
                                            <w:top w:val="none" w:sz="0" w:space="0" w:color="auto"/>
                                            <w:left w:val="none" w:sz="0" w:space="0" w:color="auto"/>
                                            <w:bottom w:val="none" w:sz="0" w:space="0" w:color="auto"/>
                                            <w:right w:val="none" w:sz="0" w:space="0" w:color="auto"/>
                                          </w:divBdr>
                                          <w:divsChild>
                                            <w:div w:id="1385329099">
                                              <w:marLeft w:val="0"/>
                                              <w:marRight w:val="0"/>
                                              <w:marTop w:val="0"/>
                                              <w:marBottom w:val="0"/>
                                              <w:divBdr>
                                                <w:top w:val="none" w:sz="0" w:space="0" w:color="auto"/>
                                                <w:left w:val="none" w:sz="0" w:space="0" w:color="auto"/>
                                                <w:bottom w:val="none" w:sz="0" w:space="0" w:color="auto"/>
                                                <w:right w:val="none" w:sz="0" w:space="0" w:color="auto"/>
                                              </w:divBdr>
                                              <w:divsChild>
                                                <w:div w:id="1847549564">
                                                  <w:marLeft w:val="0"/>
                                                  <w:marRight w:val="0"/>
                                                  <w:marTop w:val="0"/>
                                                  <w:marBottom w:val="0"/>
                                                  <w:divBdr>
                                                    <w:top w:val="none" w:sz="0" w:space="0" w:color="auto"/>
                                                    <w:left w:val="none" w:sz="0" w:space="0" w:color="auto"/>
                                                    <w:bottom w:val="none" w:sz="0" w:space="0" w:color="auto"/>
                                                    <w:right w:val="none" w:sz="0" w:space="0" w:color="auto"/>
                                                  </w:divBdr>
                                                  <w:divsChild>
                                                    <w:div w:id="1123385053">
                                                      <w:marLeft w:val="0"/>
                                                      <w:marRight w:val="0"/>
                                                      <w:marTop w:val="0"/>
                                                      <w:marBottom w:val="0"/>
                                                      <w:divBdr>
                                                        <w:top w:val="none" w:sz="0" w:space="0" w:color="auto"/>
                                                        <w:left w:val="none" w:sz="0" w:space="0" w:color="auto"/>
                                                        <w:bottom w:val="none" w:sz="0" w:space="0" w:color="auto"/>
                                                        <w:right w:val="none" w:sz="0" w:space="0" w:color="auto"/>
                                                      </w:divBdr>
                                                      <w:divsChild>
                                                        <w:div w:id="982660363">
                                                          <w:marLeft w:val="0"/>
                                                          <w:marRight w:val="0"/>
                                                          <w:marTop w:val="0"/>
                                                          <w:marBottom w:val="0"/>
                                                          <w:divBdr>
                                                            <w:top w:val="none" w:sz="0" w:space="0" w:color="auto"/>
                                                            <w:left w:val="none" w:sz="0" w:space="0" w:color="auto"/>
                                                            <w:bottom w:val="none" w:sz="0" w:space="0" w:color="auto"/>
                                                            <w:right w:val="none" w:sz="0" w:space="0" w:color="auto"/>
                                                          </w:divBdr>
                                                        </w:div>
                                                        <w:div w:id="1979608013">
                                                          <w:marLeft w:val="0"/>
                                                          <w:marRight w:val="0"/>
                                                          <w:marTop w:val="0"/>
                                                          <w:marBottom w:val="0"/>
                                                          <w:divBdr>
                                                            <w:top w:val="none" w:sz="0" w:space="0" w:color="auto"/>
                                                            <w:left w:val="none" w:sz="0" w:space="0" w:color="auto"/>
                                                            <w:bottom w:val="none" w:sz="0" w:space="0" w:color="auto"/>
                                                            <w:right w:val="none" w:sz="0" w:space="0" w:color="auto"/>
                                                          </w:divBdr>
                                                        </w:div>
                                                      </w:divsChild>
                                                    </w:div>
                                                    <w:div w:id="30620746">
                                                      <w:marLeft w:val="0"/>
                                                      <w:marRight w:val="0"/>
                                                      <w:marTop w:val="0"/>
                                                      <w:marBottom w:val="0"/>
                                                      <w:divBdr>
                                                        <w:top w:val="none" w:sz="0" w:space="0" w:color="auto"/>
                                                        <w:left w:val="none" w:sz="0" w:space="0" w:color="auto"/>
                                                        <w:bottom w:val="none" w:sz="0" w:space="0" w:color="auto"/>
                                                        <w:right w:val="none" w:sz="0" w:space="0" w:color="auto"/>
                                                      </w:divBdr>
                                                    </w:div>
                                                  </w:divsChild>
                                                </w:div>
                                                <w:div w:id="1830168832">
                                                  <w:marLeft w:val="0"/>
                                                  <w:marRight w:val="0"/>
                                                  <w:marTop w:val="0"/>
                                                  <w:marBottom w:val="0"/>
                                                  <w:divBdr>
                                                    <w:top w:val="none" w:sz="0" w:space="0" w:color="auto"/>
                                                    <w:left w:val="none" w:sz="0" w:space="0" w:color="auto"/>
                                                    <w:bottom w:val="none" w:sz="0" w:space="0" w:color="auto"/>
                                                    <w:right w:val="none" w:sz="0" w:space="0" w:color="auto"/>
                                                  </w:divBdr>
                                                </w:div>
                                                <w:div w:id="25108800">
                                                  <w:marLeft w:val="0"/>
                                                  <w:marRight w:val="0"/>
                                                  <w:marTop w:val="0"/>
                                                  <w:marBottom w:val="0"/>
                                                  <w:divBdr>
                                                    <w:top w:val="none" w:sz="0" w:space="0" w:color="auto"/>
                                                    <w:left w:val="none" w:sz="0" w:space="0" w:color="auto"/>
                                                    <w:bottom w:val="none" w:sz="0" w:space="0" w:color="auto"/>
                                                    <w:right w:val="none" w:sz="0" w:space="0" w:color="auto"/>
                                                  </w:divBdr>
                                                </w:div>
                                                <w:div w:id="2023513099">
                                                  <w:marLeft w:val="0"/>
                                                  <w:marRight w:val="0"/>
                                                  <w:marTop w:val="0"/>
                                                  <w:marBottom w:val="0"/>
                                                  <w:divBdr>
                                                    <w:top w:val="none" w:sz="0" w:space="0" w:color="auto"/>
                                                    <w:left w:val="none" w:sz="0" w:space="0" w:color="auto"/>
                                                    <w:bottom w:val="none" w:sz="0" w:space="0" w:color="auto"/>
                                                    <w:right w:val="none" w:sz="0" w:space="0" w:color="auto"/>
                                                  </w:divBdr>
                                                  <w:divsChild>
                                                    <w:div w:id="798110122">
                                                      <w:marLeft w:val="0"/>
                                                      <w:marRight w:val="0"/>
                                                      <w:marTop w:val="0"/>
                                                      <w:marBottom w:val="0"/>
                                                      <w:divBdr>
                                                        <w:top w:val="none" w:sz="0" w:space="0" w:color="auto"/>
                                                        <w:left w:val="none" w:sz="0" w:space="0" w:color="auto"/>
                                                        <w:bottom w:val="none" w:sz="0" w:space="0" w:color="auto"/>
                                                        <w:right w:val="none" w:sz="0" w:space="0" w:color="auto"/>
                                                      </w:divBdr>
                                                    </w:div>
                                                    <w:div w:id="1807314808">
                                                      <w:marLeft w:val="0"/>
                                                      <w:marRight w:val="0"/>
                                                      <w:marTop w:val="0"/>
                                                      <w:marBottom w:val="0"/>
                                                      <w:divBdr>
                                                        <w:top w:val="none" w:sz="0" w:space="0" w:color="auto"/>
                                                        <w:left w:val="none" w:sz="0" w:space="0" w:color="auto"/>
                                                        <w:bottom w:val="none" w:sz="0" w:space="0" w:color="auto"/>
                                                        <w:right w:val="none" w:sz="0" w:space="0" w:color="auto"/>
                                                      </w:divBdr>
                                                    </w:div>
                                                  </w:divsChild>
                                                </w:div>
                                                <w:div w:id="6407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7858">
                                      <w:marLeft w:val="0"/>
                                      <w:marRight w:val="0"/>
                                      <w:marTop w:val="0"/>
                                      <w:marBottom w:val="0"/>
                                      <w:divBdr>
                                        <w:top w:val="none" w:sz="0" w:space="0" w:color="auto"/>
                                        <w:left w:val="none" w:sz="0" w:space="0" w:color="auto"/>
                                        <w:bottom w:val="none" w:sz="0" w:space="0" w:color="auto"/>
                                        <w:right w:val="none" w:sz="0" w:space="0" w:color="auto"/>
                                      </w:divBdr>
                                      <w:divsChild>
                                        <w:div w:id="1625038314">
                                          <w:marLeft w:val="0"/>
                                          <w:marRight w:val="0"/>
                                          <w:marTop w:val="0"/>
                                          <w:marBottom w:val="0"/>
                                          <w:divBdr>
                                            <w:top w:val="none" w:sz="0" w:space="0" w:color="auto"/>
                                            <w:left w:val="none" w:sz="0" w:space="0" w:color="auto"/>
                                            <w:bottom w:val="none" w:sz="0" w:space="0" w:color="auto"/>
                                            <w:right w:val="none" w:sz="0" w:space="0" w:color="auto"/>
                                          </w:divBdr>
                                          <w:divsChild>
                                            <w:div w:id="938872962">
                                              <w:marLeft w:val="0"/>
                                              <w:marRight w:val="0"/>
                                              <w:marTop w:val="0"/>
                                              <w:marBottom w:val="0"/>
                                              <w:divBdr>
                                                <w:top w:val="none" w:sz="0" w:space="0" w:color="auto"/>
                                                <w:left w:val="none" w:sz="0" w:space="0" w:color="auto"/>
                                                <w:bottom w:val="none" w:sz="0" w:space="0" w:color="auto"/>
                                                <w:right w:val="none" w:sz="0" w:space="0" w:color="auto"/>
                                              </w:divBdr>
                                              <w:divsChild>
                                                <w:div w:id="1841039509">
                                                  <w:marLeft w:val="0"/>
                                                  <w:marRight w:val="0"/>
                                                  <w:marTop w:val="0"/>
                                                  <w:marBottom w:val="0"/>
                                                  <w:divBdr>
                                                    <w:top w:val="none" w:sz="0" w:space="0" w:color="auto"/>
                                                    <w:left w:val="none" w:sz="0" w:space="0" w:color="auto"/>
                                                    <w:bottom w:val="none" w:sz="0" w:space="0" w:color="auto"/>
                                                    <w:right w:val="none" w:sz="0" w:space="0" w:color="auto"/>
                                                  </w:divBdr>
                                                  <w:divsChild>
                                                    <w:div w:id="1886990237">
                                                      <w:marLeft w:val="0"/>
                                                      <w:marRight w:val="0"/>
                                                      <w:marTop w:val="0"/>
                                                      <w:marBottom w:val="0"/>
                                                      <w:divBdr>
                                                        <w:top w:val="none" w:sz="0" w:space="0" w:color="auto"/>
                                                        <w:left w:val="none" w:sz="0" w:space="0" w:color="auto"/>
                                                        <w:bottom w:val="none" w:sz="0" w:space="0" w:color="auto"/>
                                                        <w:right w:val="none" w:sz="0" w:space="0" w:color="auto"/>
                                                      </w:divBdr>
                                                      <w:divsChild>
                                                        <w:div w:id="2000498080">
                                                          <w:marLeft w:val="0"/>
                                                          <w:marRight w:val="0"/>
                                                          <w:marTop w:val="0"/>
                                                          <w:marBottom w:val="0"/>
                                                          <w:divBdr>
                                                            <w:top w:val="none" w:sz="0" w:space="0" w:color="auto"/>
                                                            <w:left w:val="none" w:sz="0" w:space="0" w:color="auto"/>
                                                            <w:bottom w:val="none" w:sz="0" w:space="0" w:color="auto"/>
                                                            <w:right w:val="none" w:sz="0" w:space="0" w:color="auto"/>
                                                          </w:divBdr>
                                                        </w:div>
                                                        <w:div w:id="1580672659">
                                                          <w:marLeft w:val="0"/>
                                                          <w:marRight w:val="0"/>
                                                          <w:marTop w:val="0"/>
                                                          <w:marBottom w:val="0"/>
                                                          <w:divBdr>
                                                            <w:top w:val="none" w:sz="0" w:space="0" w:color="auto"/>
                                                            <w:left w:val="none" w:sz="0" w:space="0" w:color="auto"/>
                                                            <w:bottom w:val="none" w:sz="0" w:space="0" w:color="auto"/>
                                                            <w:right w:val="none" w:sz="0" w:space="0" w:color="auto"/>
                                                          </w:divBdr>
                                                        </w:div>
                                                      </w:divsChild>
                                                    </w:div>
                                                    <w:div w:id="560020303">
                                                      <w:marLeft w:val="0"/>
                                                      <w:marRight w:val="0"/>
                                                      <w:marTop w:val="0"/>
                                                      <w:marBottom w:val="0"/>
                                                      <w:divBdr>
                                                        <w:top w:val="none" w:sz="0" w:space="0" w:color="auto"/>
                                                        <w:left w:val="none" w:sz="0" w:space="0" w:color="auto"/>
                                                        <w:bottom w:val="none" w:sz="0" w:space="0" w:color="auto"/>
                                                        <w:right w:val="none" w:sz="0" w:space="0" w:color="auto"/>
                                                      </w:divBdr>
                                                    </w:div>
                                                  </w:divsChild>
                                                </w:div>
                                                <w:div w:id="1201478297">
                                                  <w:marLeft w:val="0"/>
                                                  <w:marRight w:val="0"/>
                                                  <w:marTop w:val="0"/>
                                                  <w:marBottom w:val="0"/>
                                                  <w:divBdr>
                                                    <w:top w:val="none" w:sz="0" w:space="0" w:color="auto"/>
                                                    <w:left w:val="none" w:sz="0" w:space="0" w:color="auto"/>
                                                    <w:bottom w:val="none" w:sz="0" w:space="0" w:color="auto"/>
                                                    <w:right w:val="none" w:sz="0" w:space="0" w:color="auto"/>
                                                  </w:divBdr>
                                                </w:div>
                                                <w:div w:id="1675496950">
                                                  <w:marLeft w:val="0"/>
                                                  <w:marRight w:val="0"/>
                                                  <w:marTop w:val="0"/>
                                                  <w:marBottom w:val="0"/>
                                                  <w:divBdr>
                                                    <w:top w:val="none" w:sz="0" w:space="0" w:color="auto"/>
                                                    <w:left w:val="none" w:sz="0" w:space="0" w:color="auto"/>
                                                    <w:bottom w:val="none" w:sz="0" w:space="0" w:color="auto"/>
                                                    <w:right w:val="none" w:sz="0" w:space="0" w:color="auto"/>
                                                  </w:divBdr>
                                                </w:div>
                                                <w:div w:id="1341665086">
                                                  <w:marLeft w:val="0"/>
                                                  <w:marRight w:val="0"/>
                                                  <w:marTop w:val="0"/>
                                                  <w:marBottom w:val="0"/>
                                                  <w:divBdr>
                                                    <w:top w:val="none" w:sz="0" w:space="0" w:color="auto"/>
                                                    <w:left w:val="none" w:sz="0" w:space="0" w:color="auto"/>
                                                    <w:bottom w:val="none" w:sz="0" w:space="0" w:color="auto"/>
                                                    <w:right w:val="none" w:sz="0" w:space="0" w:color="auto"/>
                                                  </w:divBdr>
                                                  <w:divsChild>
                                                    <w:div w:id="653604162">
                                                      <w:marLeft w:val="0"/>
                                                      <w:marRight w:val="0"/>
                                                      <w:marTop w:val="0"/>
                                                      <w:marBottom w:val="0"/>
                                                      <w:divBdr>
                                                        <w:top w:val="none" w:sz="0" w:space="0" w:color="auto"/>
                                                        <w:left w:val="none" w:sz="0" w:space="0" w:color="auto"/>
                                                        <w:bottom w:val="none" w:sz="0" w:space="0" w:color="auto"/>
                                                        <w:right w:val="none" w:sz="0" w:space="0" w:color="auto"/>
                                                      </w:divBdr>
                                                    </w:div>
                                                    <w:div w:id="1154250509">
                                                      <w:marLeft w:val="0"/>
                                                      <w:marRight w:val="0"/>
                                                      <w:marTop w:val="0"/>
                                                      <w:marBottom w:val="0"/>
                                                      <w:divBdr>
                                                        <w:top w:val="none" w:sz="0" w:space="0" w:color="auto"/>
                                                        <w:left w:val="none" w:sz="0" w:space="0" w:color="auto"/>
                                                        <w:bottom w:val="none" w:sz="0" w:space="0" w:color="auto"/>
                                                        <w:right w:val="none" w:sz="0" w:space="0" w:color="auto"/>
                                                      </w:divBdr>
                                                    </w:div>
                                                  </w:divsChild>
                                                </w:div>
                                                <w:div w:id="17660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19163">
                                      <w:marLeft w:val="0"/>
                                      <w:marRight w:val="0"/>
                                      <w:marTop w:val="0"/>
                                      <w:marBottom w:val="0"/>
                                      <w:divBdr>
                                        <w:top w:val="none" w:sz="0" w:space="0" w:color="auto"/>
                                        <w:left w:val="none" w:sz="0" w:space="0" w:color="auto"/>
                                        <w:bottom w:val="none" w:sz="0" w:space="0" w:color="auto"/>
                                        <w:right w:val="none" w:sz="0" w:space="0" w:color="auto"/>
                                      </w:divBdr>
                                      <w:divsChild>
                                        <w:div w:id="44185395">
                                          <w:marLeft w:val="0"/>
                                          <w:marRight w:val="0"/>
                                          <w:marTop w:val="0"/>
                                          <w:marBottom w:val="0"/>
                                          <w:divBdr>
                                            <w:top w:val="none" w:sz="0" w:space="0" w:color="auto"/>
                                            <w:left w:val="none" w:sz="0" w:space="0" w:color="auto"/>
                                            <w:bottom w:val="none" w:sz="0" w:space="0" w:color="auto"/>
                                            <w:right w:val="none" w:sz="0" w:space="0" w:color="auto"/>
                                          </w:divBdr>
                                          <w:divsChild>
                                            <w:div w:id="1979918839">
                                              <w:marLeft w:val="0"/>
                                              <w:marRight w:val="0"/>
                                              <w:marTop w:val="0"/>
                                              <w:marBottom w:val="0"/>
                                              <w:divBdr>
                                                <w:top w:val="none" w:sz="0" w:space="0" w:color="auto"/>
                                                <w:left w:val="none" w:sz="0" w:space="0" w:color="auto"/>
                                                <w:bottom w:val="none" w:sz="0" w:space="0" w:color="auto"/>
                                                <w:right w:val="none" w:sz="0" w:space="0" w:color="auto"/>
                                              </w:divBdr>
                                              <w:divsChild>
                                                <w:div w:id="412817670">
                                                  <w:marLeft w:val="0"/>
                                                  <w:marRight w:val="0"/>
                                                  <w:marTop w:val="0"/>
                                                  <w:marBottom w:val="0"/>
                                                  <w:divBdr>
                                                    <w:top w:val="none" w:sz="0" w:space="0" w:color="auto"/>
                                                    <w:left w:val="none" w:sz="0" w:space="0" w:color="auto"/>
                                                    <w:bottom w:val="none" w:sz="0" w:space="0" w:color="auto"/>
                                                    <w:right w:val="none" w:sz="0" w:space="0" w:color="auto"/>
                                                  </w:divBdr>
                                                  <w:divsChild>
                                                    <w:div w:id="2125883996">
                                                      <w:marLeft w:val="0"/>
                                                      <w:marRight w:val="0"/>
                                                      <w:marTop w:val="0"/>
                                                      <w:marBottom w:val="0"/>
                                                      <w:divBdr>
                                                        <w:top w:val="none" w:sz="0" w:space="0" w:color="auto"/>
                                                        <w:left w:val="none" w:sz="0" w:space="0" w:color="auto"/>
                                                        <w:bottom w:val="none" w:sz="0" w:space="0" w:color="auto"/>
                                                        <w:right w:val="none" w:sz="0" w:space="0" w:color="auto"/>
                                                      </w:divBdr>
                                                      <w:divsChild>
                                                        <w:div w:id="914359247">
                                                          <w:marLeft w:val="0"/>
                                                          <w:marRight w:val="0"/>
                                                          <w:marTop w:val="0"/>
                                                          <w:marBottom w:val="0"/>
                                                          <w:divBdr>
                                                            <w:top w:val="none" w:sz="0" w:space="0" w:color="auto"/>
                                                            <w:left w:val="none" w:sz="0" w:space="0" w:color="auto"/>
                                                            <w:bottom w:val="none" w:sz="0" w:space="0" w:color="auto"/>
                                                            <w:right w:val="none" w:sz="0" w:space="0" w:color="auto"/>
                                                          </w:divBdr>
                                                        </w:div>
                                                        <w:div w:id="764812411">
                                                          <w:marLeft w:val="0"/>
                                                          <w:marRight w:val="0"/>
                                                          <w:marTop w:val="0"/>
                                                          <w:marBottom w:val="0"/>
                                                          <w:divBdr>
                                                            <w:top w:val="none" w:sz="0" w:space="0" w:color="auto"/>
                                                            <w:left w:val="none" w:sz="0" w:space="0" w:color="auto"/>
                                                            <w:bottom w:val="none" w:sz="0" w:space="0" w:color="auto"/>
                                                            <w:right w:val="none" w:sz="0" w:space="0" w:color="auto"/>
                                                          </w:divBdr>
                                                        </w:div>
                                                        <w:div w:id="440419996">
                                                          <w:marLeft w:val="0"/>
                                                          <w:marRight w:val="0"/>
                                                          <w:marTop w:val="0"/>
                                                          <w:marBottom w:val="0"/>
                                                          <w:divBdr>
                                                            <w:top w:val="none" w:sz="0" w:space="0" w:color="auto"/>
                                                            <w:left w:val="none" w:sz="0" w:space="0" w:color="auto"/>
                                                            <w:bottom w:val="none" w:sz="0" w:space="0" w:color="auto"/>
                                                            <w:right w:val="none" w:sz="0" w:space="0" w:color="auto"/>
                                                          </w:divBdr>
                                                        </w:div>
                                                      </w:divsChild>
                                                    </w:div>
                                                    <w:div w:id="1681853138">
                                                      <w:marLeft w:val="0"/>
                                                      <w:marRight w:val="0"/>
                                                      <w:marTop w:val="0"/>
                                                      <w:marBottom w:val="0"/>
                                                      <w:divBdr>
                                                        <w:top w:val="none" w:sz="0" w:space="0" w:color="auto"/>
                                                        <w:left w:val="none" w:sz="0" w:space="0" w:color="auto"/>
                                                        <w:bottom w:val="none" w:sz="0" w:space="0" w:color="auto"/>
                                                        <w:right w:val="none" w:sz="0" w:space="0" w:color="auto"/>
                                                      </w:divBdr>
                                                    </w:div>
                                                  </w:divsChild>
                                                </w:div>
                                                <w:div w:id="379136289">
                                                  <w:marLeft w:val="0"/>
                                                  <w:marRight w:val="0"/>
                                                  <w:marTop w:val="0"/>
                                                  <w:marBottom w:val="0"/>
                                                  <w:divBdr>
                                                    <w:top w:val="none" w:sz="0" w:space="0" w:color="auto"/>
                                                    <w:left w:val="none" w:sz="0" w:space="0" w:color="auto"/>
                                                    <w:bottom w:val="none" w:sz="0" w:space="0" w:color="auto"/>
                                                    <w:right w:val="none" w:sz="0" w:space="0" w:color="auto"/>
                                                  </w:divBdr>
                                                </w:div>
                                                <w:div w:id="1956517612">
                                                  <w:marLeft w:val="0"/>
                                                  <w:marRight w:val="0"/>
                                                  <w:marTop w:val="0"/>
                                                  <w:marBottom w:val="0"/>
                                                  <w:divBdr>
                                                    <w:top w:val="none" w:sz="0" w:space="0" w:color="auto"/>
                                                    <w:left w:val="none" w:sz="0" w:space="0" w:color="auto"/>
                                                    <w:bottom w:val="none" w:sz="0" w:space="0" w:color="auto"/>
                                                    <w:right w:val="none" w:sz="0" w:space="0" w:color="auto"/>
                                                  </w:divBdr>
                                                </w:div>
                                                <w:div w:id="946932872">
                                                  <w:marLeft w:val="0"/>
                                                  <w:marRight w:val="0"/>
                                                  <w:marTop w:val="0"/>
                                                  <w:marBottom w:val="0"/>
                                                  <w:divBdr>
                                                    <w:top w:val="none" w:sz="0" w:space="0" w:color="auto"/>
                                                    <w:left w:val="none" w:sz="0" w:space="0" w:color="auto"/>
                                                    <w:bottom w:val="none" w:sz="0" w:space="0" w:color="auto"/>
                                                    <w:right w:val="none" w:sz="0" w:space="0" w:color="auto"/>
                                                  </w:divBdr>
                                                  <w:divsChild>
                                                    <w:div w:id="1700084192">
                                                      <w:marLeft w:val="0"/>
                                                      <w:marRight w:val="0"/>
                                                      <w:marTop w:val="0"/>
                                                      <w:marBottom w:val="0"/>
                                                      <w:divBdr>
                                                        <w:top w:val="none" w:sz="0" w:space="0" w:color="auto"/>
                                                        <w:left w:val="none" w:sz="0" w:space="0" w:color="auto"/>
                                                        <w:bottom w:val="none" w:sz="0" w:space="0" w:color="auto"/>
                                                        <w:right w:val="none" w:sz="0" w:space="0" w:color="auto"/>
                                                      </w:divBdr>
                                                    </w:div>
                                                    <w:div w:id="1575165749">
                                                      <w:marLeft w:val="0"/>
                                                      <w:marRight w:val="0"/>
                                                      <w:marTop w:val="0"/>
                                                      <w:marBottom w:val="0"/>
                                                      <w:divBdr>
                                                        <w:top w:val="none" w:sz="0" w:space="0" w:color="auto"/>
                                                        <w:left w:val="none" w:sz="0" w:space="0" w:color="auto"/>
                                                        <w:bottom w:val="none" w:sz="0" w:space="0" w:color="auto"/>
                                                        <w:right w:val="none" w:sz="0" w:space="0" w:color="auto"/>
                                                      </w:divBdr>
                                                    </w:div>
                                                  </w:divsChild>
                                                </w:div>
                                                <w:div w:id="972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8576599">
      <w:bodyDiv w:val="1"/>
      <w:marLeft w:val="0"/>
      <w:marRight w:val="0"/>
      <w:marTop w:val="0"/>
      <w:marBottom w:val="0"/>
      <w:divBdr>
        <w:top w:val="none" w:sz="0" w:space="0" w:color="auto"/>
        <w:left w:val="none" w:sz="0" w:space="0" w:color="auto"/>
        <w:bottom w:val="none" w:sz="0" w:space="0" w:color="auto"/>
        <w:right w:val="none" w:sz="0" w:space="0" w:color="auto"/>
      </w:divBdr>
      <w:divsChild>
        <w:div w:id="380708677">
          <w:marLeft w:val="0"/>
          <w:marRight w:val="0"/>
          <w:marTop w:val="0"/>
          <w:marBottom w:val="0"/>
          <w:divBdr>
            <w:top w:val="none" w:sz="0" w:space="0" w:color="auto"/>
            <w:left w:val="none" w:sz="0" w:space="0" w:color="auto"/>
            <w:bottom w:val="none" w:sz="0" w:space="0" w:color="auto"/>
            <w:right w:val="none" w:sz="0" w:space="0" w:color="auto"/>
          </w:divBdr>
          <w:divsChild>
            <w:div w:id="1186485555">
              <w:marLeft w:val="0"/>
              <w:marRight w:val="0"/>
              <w:marTop w:val="0"/>
              <w:marBottom w:val="0"/>
              <w:divBdr>
                <w:top w:val="none" w:sz="0" w:space="0" w:color="auto"/>
                <w:left w:val="none" w:sz="0" w:space="0" w:color="auto"/>
                <w:bottom w:val="none" w:sz="0" w:space="0" w:color="auto"/>
                <w:right w:val="none" w:sz="0" w:space="0" w:color="auto"/>
              </w:divBdr>
              <w:divsChild>
                <w:div w:id="1649359901">
                  <w:marLeft w:val="0"/>
                  <w:marRight w:val="0"/>
                  <w:marTop w:val="0"/>
                  <w:marBottom w:val="0"/>
                  <w:divBdr>
                    <w:top w:val="none" w:sz="0" w:space="0" w:color="auto"/>
                    <w:left w:val="none" w:sz="0" w:space="0" w:color="auto"/>
                    <w:bottom w:val="none" w:sz="0" w:space="0" w:color="auto"/>
                    <w:right w:val="none" w:sz="0" w:space="0" w:color="auto"/>
                  </w:divBdr>
                  <w:divsChild>
                    <w:div w:id="424305680">
                      <w:marLeft w:val="0"/>
                      <w:marRight w:val="0"/>
                      <w:marTop w:val="0"/>
                      <w:marBottom w:val="0"/>
                      <w:divBdr>
                        <w:top w:val="none" w:sz="0" w:space="0" w:color="auto"/>
                        <w:left w:val="none" w:sz="0" w:space="0" w:color="auto"/>
                        <w:bottom w:val="none" w:sz="0" w:space="0" w:color="auto"/>
                        <w:right w:val="none" w:sz="0" w:space="0" w:color="auto"/>
                      </w:divBdr>
                      <w:divsChild>
                        <w:div w:id="2045205930">
                          <w:marLeft w:val="0"/>
                          <w:marRight w:val="0"/>
                          <w:marTop w:val="0"/>
                          <w:marBottom w:val="0"/>
                          <w:divBdr>
                            <w:top w:val="none" w:sz="0" w:space="0" w:color="auto"/>
                            <w:left w:val="none" w:sz="0" w:space="0" w:color="auto"/>
                            <w:bottom w:val="none" w:sz="0" w:space="0" w:color="auto"/>
                            <w:right w:val="none" w:sz="0" w:space="0" w:color="auto"/>
                          </w:divBdr>
                          <w:divsChild>
                            <w:div w:id="1323777685">
                              <w:marLeft w:val="0"/>
                              <w:marRight w:val="0"/>
                              <w:marTop w:val="240"/>
                              <w:marBottom w:val="0"/>
                              <w:divBdr>
                                <w:top w:val="none" w:sz="0" w:space="0" w:color="auto"/>
                                <w:left w:val="none" w:sz="0" w:space="0" w:color="auto"/>
                                <w:bottom w:val="none" w:sz="0" w:space="0" w:color="auto"/>
                                <w:right w:val="none" w:sz="0" w:space="0" w:color="auto"/>
                              </w:divBdr>
                            </w:div>
                            <w:div w:id="132674156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2083">
      <w:bodyDiv w:val="1"/>
      <w:marLeft w:val="0"/>
      <w:marRight w:val="0"/>
      <w:marTop w:val="0"/>
      <w:marBottom w:val="0"/>
      <w:divBdr>
        <w:top w:val="none" w:sz="0" w:space="0" w:color="auto"/>
        <w:left w:val="none" w:sz="0" w:space="0" w:color="auto"/>
        <w:bottom w:val="none" w:sz="0" w:space="0" w:color="auto"/>
        <w:right w:val="none" w:sz="0" w:space="0" w:color="auto"/>
      </w:divBdr>
      <w:divsChild>
        <w:div w:id="699093752">
          <w:marLeft w:val="0"/>
          <w:marRight w:val="0"/>
          <w:marTop w:val="0"/>
          <w:marBottom w:val="0"/>
          <w:divBdr>
            <w:top w:val="none" w:sz="0" w:space="0" w:color="auto"/>
            <w:left w:val="none" w:sz="0" w:space="0" w:color="auto"/>
            <w:bottom w:val="none" w:sz="0" w:space="0" w:color="auto"/>
            <w:right w:val="none" w:sz="0" w:space="0" w:color="auto"/>
          </w:divBdr>
          <w:divsChild>
            <w:div w:id="1097365727">
              <w:marLeft w:val="0"/>
              <w:marRight w:val="0"/>
              <w:marTop w:val="0"/>
              <w:marBottom w:val="0"/>
              <w:divBdr>
                <w:top w:val="none" w:sz="0" w:space="0" w:color="auto"/>
                <w:left w:val="none" w:sz="0" w:space="0" w:color="auto"/>
                <w:bottom w:val="none" w:sz="0" w:space="0" w:color="auto"/>
                <w:right w:val="none" w:sz="0" w:space="0" w:color="auto"/>
              </w:divBdr>
              <w:divsChild>
                <w:div w:id="486899012">
                  <w:marLeft w:val="0"/>
                  <w:marRight w:val="0"/>
                  <w:marTop w:val="0"/>
                  <w:marBottom w:val="0"/>
                  <w:divBdr>
                    <w:top w:val="none" w:sz="0" w:space="0" w:color="auto"/>
                    <w:left w:val="none" w:sz="0" w:space="0" w:color="auto"/>
                    <w:bottom w:val="none" w:sz="0" w:space="0" w:color="auto"/>
                    <w:right w:val="none" w:sz="0" w:space="0" w:color="auto"/>
                  </w:divBdr>
                  <w:divsChild>
                    <w:div w:id="1476680548">
                      <w:marLeft w:val="0"/>
                      <w:marRight w:val="0"/>
                      <w:marTop w:val="0"/>
                      <w:marBottom w:val="0"/>
                      <w:divBdr>
                        <w:top w:val="none" w:sz="0" w:space="0" w:color="auto"/>
                        <w:left w:val="none" w:sz="0" w:space="0" w:color="auto"/>
                        <w:bottom w:val="none" w:sz="0" w:space="0" w:color="auto"/>
                        <w:right w:val="none" w:sz="0" w:space="0" w:color="auto"/>
                      </w:divBdr>
                      <w:divsChild>
                        <w:div w:id="1997343562">
                          <w:marLeft w:val="0"/>
                          <w:marRight w:val="0"/>
                          <w:marTop w:val="0"/>
                          <w:marBottom w:val="0"/>
                          <w:divBdr>
                            <w:top w:val="none" w:sz="0" w:space="0" w:color="auto"/>
                            <w:left w:val="none" w:sz="0" w:space="0" w:color="auto"/>
                            <w:bottom w:val="none" w:sz="0" w:space="0" w:color="auto"/>
                            <w:right w:val="none" w:sz="0" w:space="0" w:color="auto"/>
                          </w:divBdr>
                          <w:divsChild>
                            <w:div w:id="18233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353279">
      <w:bodyDiv w:val="1"/>
      <w:marLeft w:val="0"/>
      <w:marRight w:val="0"/>
      <w:marTop w:val="0"/>
      <w:marBottom w:val="0"/>
      <w:divBdr>
        <w:top w:val="none" w:sz="0" w:space="0" w:color="auto"/>
        <w:left w:val="none" w:sz="0" w:space="0" w:color="auto"/>
        <w:bottom w:val="none" w:sz="0" w:space="0" w:color="auto"/>
        <w:right w:val="none" w:sz="0" w:space="0" w:color="auto"/>
      </w:divBdr>
    </w:div>
    <w:div w:id="703794235">
      <w:bodyDiv w:val="1"/>
      <w:marLeft w:val="0"/>
      <w:marRight w:val="0"/>
      <w:marTop w:val="0"/>
      <w:marBottom w:val="0"/>
      <w:divBdr>
        <w:top w:val="none" w:sz="0" w:space="0" w:color="auto"/>
        <w:left w:val="none" w:sz="0" w:space="0" w:color="auto"/>
        <w:bottom w:val="none" w:sz="0" w:space="0" w:color="auto"/>
        <w:right w:val="none" w:sz="0" w:space="0" w:color="auto"/>
      </w:divBdr>
    </w:div>
    <w:div w:id="724179787">
      <w:bodyDiv w:val="1"/>
      <w:marLeft w:val="0"/>
      <w:marRight w:val="0"/>
      <w:marTop w:val="0"/>
      <w:marBottom w:val="0"/>
      <w:divBdr>
        <w:top w:val="none" w:sz="0" w:space="0" w:color="auto"/>
        <w:left w:val="none" w:sz="0" w:space="0" w:color="auto"/>
        <w:bottom w:val="none" w:sz="0" w:space="0" w:color="auto"/>
        <w:right w:val="none" w:sz="0" w:space="0" w:color="auto"/>
      </w:divBdr>
    </w:div>
    <w:div w:id="1112020999">
      <w:bodyDiv w:val="1"/>
      <w:marLeft w:val="0"/>
      <w:marRight w:val="0"/>
      <w:marTop w:val="0"/>
      <w:marBottom w:val="0"/>
      <w:divBdr>
        <w:top w:val="none" w:sz="0" w:space="0" w:color="auto"/>
        <w:left w:val="none" w:sz="0" w:space="0" w:color="auto"/>
        <w:bottom w:val="none" w:sz="0" w:space="0" w:color="auto"/>
        <w:right w:val="none" w:sz="0" w:space="0" w:color="auto"/>
      </w:divBdr>
      <w:divsChild>
        <w:div w:id="589239803">
          <w:marLeft w:val="0"/>
          <w:marRight w:val="0"/>
          <w:marTop w:val="0"/>
          <w:marBottom w:val="0"/>
          <w:divBdr>
            <w:top w:val="none" w:sz="0" w:space="0" w:color="auto"/>
            <w:left w:val="none" w:sz="0" w:space="0" w:color="auto"/>
            <w:bottom w:val="none" w:sz="0" w:space="0" w:color="auto"/>
            <w:right w:val="none" w:sz="0" w:space="0" w:color="auto"/>
          </w:divBdr>
          <w:divsChild>
            <w:div w:id="1930893631">
              <w:marLeft w:val="0"/>
              <w:marRight w:val="0"/>
              <w:marTop w:val="0"/>
              <w:marBottom w:val="0"/>
              <w:divBdr>
                <w:top w:val="none" w:sz="0" w:space="0" w:color="auto"/>
                <w:left w:val="none" w:sz="0" w:space="0" w:color="auto"/>
                <w:bottom w:val="none" w:sz="0" w:space="0" w:color="auto"/>
                <w:right w:val="none" w:sz="0" w:space="0" w:color="auto"/>
              </w:divBdr>
              <w:divsChild>
                <w:div w:id="1579441535">
                  <w:marLeft w:val="0"/>
                  <w:marRight w:val="0"/>
                  <w:marTop w:val="0"/>
                  <w:marBottom w:val="0"/>
                  <w:divBdr>
                    <w:top w:val="none" w:sz="0" w:space="0" w:color="auto"/>
                    <w:left w:val="none" w:sz="0" w:space="0" w:color="auto"/>
                    <w:bottom w:val="none" w:sz="0" w:space="0" w:color="auto"/>
                    <w:right w:val="none" w:sz="0" w:space="0" w:color="auto"/>
                  </w:divBdr>
                  <w:divsChild>
                    <w:div w:id="1567759685">
                      <w:marLeft w:val="0"/>
                      <w:marRight w:val="0"/>
                      <w:marTop w:val="0"/>
                      <w:marBottom w:val="0"/>
                      <w:divBdr>
                        <w:top w:val="none" w:sz="0" w:space="0" w:color="auto"/>
                        <w:left w:val="none" w:sz="0" w:space="0" w:color="auto"/>
                        <w:bottom w:val="none" w:sz="0" w:space="0" w:color="auto"/>
                        <w:right w:val="none" w:sz="0" w:space="0" w:color="auto"/>
                      </w:divBdr>
                      <w:divsChild>
                        <w:div w:id="2129930804">
                          <w:marLeft w:val="0"/>
                          <w:marRight w:val="0"/>
                          <w:marTop w:val="0"/>
                          <w:marBottom w:val="0"/>
                          <w:divBdr>
                            <w:top w:val="none" w:sz="0" w:space="0" w:color="auto"/>
                            <w:left w:val="none" w:sz="0" w:space="0" w:color="auto"/>
                            <w:bottom w:val="none" w:sz="0" w:space="0" w:color="auto"/>
                            <w:right w:val="none" w:sz="0" w:space="0" w:color="auto"/>
                          </w:divBdr>
                          <w:divsChild>
                            <w:div w:id="1189219986">
                              <w:marLeft w:val="0"/>
                              <w:marRight w:val="0"/>
                              <w:marTop w:val="0"/>
                              <w:marBottom w:val="0"/>
                              <w:divBdr>
                                <w:top w:val="none" w:sz="0" w:space="0" w:color="auto"/>
                                <w:left w:val="none" w:sz="0" w:space="0" w:color="auto"/>
                                <w:bottom w:val="none" w:sz="0" w:space="0" w:color="auto"/>
                                <w:right w:val="none" w:sz="0" w:space="0" w:color="auto"/>
                              </w:divBdr>
                              <w:divsChild>
                                <w:div w:id="738284578">
                                  <w:marLeft w:val="0"/>
                                  <w:marRight w:val="0"/>
                                  <w:marTop w:val="0"/>
                                  <w:marBottom w:val="0"/>
                                  <w:divBdr>
                                    <w:top w:val="none" w:sz="0" w:space="0" w:color="auto"/>
                                    <w:left w:val="none" w:sz="0" w:space="0" w:color="auto"/>
                                    <w:bottom w:val="none" w:sz="0" w:space="0" w:color="auto"/>
                                    <w:right w:val="none" w:sz="0" w:space="0" w:color="auto"/>
                                  </w:divBdr>
                                </w:div>
                              </w:divsChild>
                            </w:div>
                            <w:div w:id="2037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178375">
      <w:bodyDiv w:val="1"/>
      <w:marLeft w:val="0"/>
      <w:marRight w:val="0"/>
      <w:marTop w:val="0"/>
      <w:marBottom w:val="0"/>
      <w:divBdr>
        <w:top w:val="none" w:sz="0" w:space="0" w:color="auto"/>
        <w:left w:val="none" w:sz="0" w:space="0" w:color="auto"/>
        <w:bottom w:val="none" w:sz="0" w:space="0" w:color="auto"/>
        <w:right w:val="none" w:sz="0" w:space="0" w:color="auto"/>
      </w:divBdr>
      <w:divsChild>
        <w:div w:id="877157408">
          <w:marLeft w:val="0"/>
          <w:marRight w:val="0"/>
          <w:marTop w:val="0"/>
          <w:marBottom w:val="0"/>
          <w:divBdr>
            <w:top w:val="none" w:sz="0" w:space="0" w:color="auto"/>
            <w:left w:val="none" w:sz="0" w:space="0" w:color="auto"/>
            <w:bottom w:val="none" w:sz="0" w:space="0" w:color="auto"/>
            <w:right w:val="none" w:sz="0" w:space="0" w:color="auto"/>
          </w:divBdr>
          <w:divsChild>
            <w:div w:id="645402816">
              <w:marLeft w:val="0"/>
              <w:marRight w:val="0"/>
              <w:marTop w:val="0"/>
              <w:marBottom w:val="0"/>
              <w:divBdr>
                <w:top w:val="none" w:sz="0" w:space="0" w:color="auto"/>
                <w:left w:val="none" w:sz="0" w:space="0" w:color="auto"/>
                <w:bottom w:val="none" w:sz="0" w:space="0" w:color="auto"/>
                <w:right w:val="none" w:sz="0" w:space="0" w:color="auto"/>
              </w:divBdr>
              <w:divsChild>
                <w:div w:id="643003104">
                  <w:marLeft w:val="0"/>
                  <w:marRight w:val="0"/>
                  <w:marTop w:val="0"/>
                  <w:marBottom w:val="0"/>
                  <w:divBdr>
                    <w:top w:val="none" w:sz="0" w:space="0" w:color="auto"/>
                    <w:left w:val="none" w:sz="0" w:space="0" w:color="auto"/>
                    <w:bottom w:val="none" w:sz="0" w:space="0" w:color="auto"/>
                    <w:right w:val="none" w:sz="0" w:space="0" w:color="auto"/>
                  </w:divBdr>
                  <w:divsChild>
                    <w:div w:id="1819373026">
                      <w:marLeft w:val="0"/>
                      <w:marRight w:val="0"/>
                      <w:marTop w:val="0"/>
                      <w:marBottom w:val="0"/>
                      <w:divBdr>
                        <w:top w:val="none" w:sz="0" w:space="0" w:color="auto"/>
                        <w:left w:val="none" w:sz="0" w:space="0" w:color="auto"/>
                        <w:bottom w:val="none" w:sz="0" w:space="0" w:color="auto"/>
                        <w:right w:val="none" w:sz="0" w:space="0" w:color="auto"/>
                      </w:divBdr>
                      <w:divsChild>
                        <w:div w:id="76292324">
                          <w:marLeft w:val="0"/>
                          <w:marRight w:val="0"/>
                          <w:marTop w:val="0"/>
                          <w:marBottom w:val="0"/>
                          <w:divBdr>
                            <w:top w:val="none" w:sz="0" w:space="0" w:color="auto"/>
                            <w:left w:val="none" w:sz="0" w:space="0" w:color="auto"/>
                            <w:bottom w:val="none" w:sz="0" w:space="0" w:color="auto"/>
                            <w:right w:val="none" w:sz="0" w:space="0" w:color="auto"/>
                          </w:divBdr>
                          <w:divsChild>
                            <w:div w:id="1557159462">
                              <w:marLeft w:val="0"/>
                              <w:marRight w:val="0"/>
                              <w:marTop w:val="0"/>
                              <w:marBottom w:val="0"/>
                              <w:divBdr>
                                <w:top w:val="none" w:sz="0" w:space="0" w:color="auto"/>
                                <w:left w:val="none" w:sz="0" w:space="0" w:color="auto"/>
                                <w:bottom w:val="none" w:sz="0" w:space="0" w:color="auto"/>
                                <w:right w:val="none" w:sz="0" w:space="0" w:color="auto"/>
                              </w:divBdr>
                              <w:divsChild>
                                <w:div w:id="23755470">
                                  <w:marLeft w:val="0"/>
                                  <w:marRight w:val="0"/>
                                  <w:marTop w:val="0"/>
                                  <w:marBottom w:val="0"/>
                                  <w:divBdr>
                                    <w:top w:val="none" w:sz="0" w:space="0" w:color="auto"/>
                                    <w:left w:val="none" w:sz="0" w:space="0" w:color="auto"/>
                                    <w:bottom w:val="none" w:sz="0" w:space="0" w:color="auto"/>
                                    <w:right w:val="none" w:sz="0" w:space="0" w:color="auto"/>
                                  </w:divBdr>
                                  <w:divsChild>
                                    <w:div w:id="236860576">
                                      <w:marLeft w:val="0"/>
                                      <w:marRight w:val="0"/>
                                      <w:marTop w:val="0"/>
                                      <w:marBottom w:val="0"/>
                                      <w:divBdr>
                                        <w:top w:val="none" w:sz="0" w:space="0" w:color="auto"/>
                                        <w:left w:val="none" w:sz="0" w:space="0" w:color="auto"/>
                                        <w:bottom w:val="none" w:sz="0" w:space="0" w:color="auto"/>
                                        <w:right w:val="none" w:sz="0" w:space="0" w:color="auto"/>
                                      </w:divBdr>
                                      <w:divsChild>
                                        <w:div w:id="834684453">
                                          <w:marLeft w:val="0"/>
                                          <w:marRight w:val="0"/>
                                          <w:marTop w:val="0"/>
                                          <w:marBottom w:val="0"/>
                                          <w:divBdr>
                                            <w:top w:val="none" w:sz="0" w:space="0" w:color="auto"/>
                                            <w:left w:val="none" w:sz="0" w:space="0" w:color="auto"/>
                                            <w:bottom w:val="none" w:sz="0" w:space="0" w:color="auto"/>
                                            <w:right w:val="none" w:sz="0" w:space="0" w:color="auto"/>
                                          </w:divBdr>
                                          <w:divsChild>
                                            <w:div w:id="1374428498">
                                              <w:marLeft w:val="0"/>
                                              <w:marRight w:val="0"/>
                                              <w:marTop w:val="0"/>
                                              <w:marBottom w:val="0"/>
                                              <w:divBdr>
                                                <w:top w:val="none" w:sz="0" w:space="0" w:color="auto"/>
                                                <w:left w:val="none" w:sz="0" w:space="0" w:color="auto"/>
                                                <w:bottom w:val="none" w:sz="0" w:space="0" w:color="auto"/>
                                                <w:right w:val="none" w:sz="0" w:space="0" w:color="auto"/>
                                              </w:divBdr>
                                            </w:div>
                                            <w:div w:id="1701853516">
                                              <w:marLeft w:val="0"/>
                                              <w:marRight w:val="0"/>
                                              <w:marTop w:val="0"/>
                                              <w:marBottom w:val="0"/>
                                              <w:divBdr>
                                                <w:top w:val="none" w:sz="0" w:space="0" w:color="auto"/>
                                                <w:left w:val="none" w:sz="0" w:space="0" w:color="auto"/>
                                                <w:bottom w:val="none" w:sz="0" w:space="0" w:color="auto"/>
                                                <w:right w:val="none" w:sz="0" w:space="0" w:color="auto"/>
                                              </w:divBdr>
                                            </w:div>
                                            <w:div w:id="1081636391">
                                              <w:marLeft w:val="0"/>
                                              <w:marRight w:val="0"/>
                                              <w:marTop w:val="0"/>
                                              <w:marBottom w:val="0"/>
                                              <w:divBdr>
                                                <w:top w:val="none" w:sz="0" w:space="0" w:color="auto"/>
                                                <w:left w:val="none" w:sz="0" w:space="0" w:color="auto"/>
                                                <w:bottom w:val="none" w:sz="0" w:space="0" w:color="auto"/>
                                                <w:right w:val="none" w:sz="0" w:space="0" w:color="auto"/>
                                              </w:divBdr>
                                            </w:div>
                                            <w:div w:id="1463385530">
                                              <w:marLeft w:val="0"/>
                                              <w:marRight w:val="0"/>
                                              <w:marTop w:val="0"/>
                                              <w:marBottom w:val="0"/>
                                              <w:divBdr>
                                                <w:top w:val="none" w:sz="0" w:space="0" w:color="auto"/>
                                                <w:left w:val="none" w:sz="0" w:space="0" w:color="auto"/>
                                                <w:bottom w:val="none" w:sz="0" w:space="0" w:color="auto"/>
                                                <w:right w:val="none" w:sz="0" w:space="0" w:color="auto"/>
                                              </w:divBdr>
                                            </w:div>
                                            <w:div w:id="18420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9666">
                                      <w:marLeft w:val="0"/>
                                      <w:marRight w:val="0"/>
                                      <w:marTop w:val="0"/>
                                      <w:marBottom w:val="0"/>
                                      <w:divBdr>
                                        <w:top w:val="none" w:sz="0" w:space="0" w:color="auto"/>
                                        <w:left w:val="none" w:sz="0" w:space="0" w:color="auto"/>
                                        <w:bottom w:val="none" w:sz="0" w:space="0" w:color="auto"/>
                                        <w:right w:val="none" w:sz="0" w:space="0" w:color="auto"/>
                                      </w:divBdr>
                                      <w:divsChild>
                                        <w:div w:id="528567001">
                                          <w:marLeft w:val="0"/>
                                          <w:marRight w:val="0"/>
                                          <w:marTop w:val="0"/>
                                          <w:marBottom w:val="0"/>
                                          <w:divBdr>
                                            <w:top w:val="none" w:sz="0" w:space="0" w:color="auto"/>
                                            <w:left w:val="none" w:sz="0" w:space="0" w:color="auto"/>
                                            <w:bottom w:val="none" w:sz="0" w:space="0" w:color="auto"/>
                                            <w:right w:val="none" w:sz="0" w:space="0" w:color="auto"/>
                                          </w:divBdr>
                                          <w:divsChild>
                                            <w:div w:id="1218516307">
                                              <w:marLeft w:val="0"/>
                                              <w:marRight w:val="0"/>
                                              <w:marTop w:val="0"/>
                                              <w:marBottom w:val="0"/>
                                              <w:divBdr>
                                                <w:top w:val="none" w:sz="0" w:space="0" w:color="auto"/>
                                                <w:left w:val="none" w:sz="0" w:space="0" w:color="auto"/>
                                                <w:bottom w:val="none" w:sz="0" w:space="0" w:color="auto"/>
                                                <w:right w:val="none" w:sz="0" w:space="0" w:color="auto"/>
                                              </w:divBdr>
                                              <w:divsChild>
                                                <w:div w:id="2141923046">
                                                  <w:marLeft w:val="0"/>
                                                  <w:marRight w:val="0"/>
                                                  <w:marTop w:val="0"/>
                                                  <w:marBottom w:val="0"/>
                                                  <w:divBdr>
                                                    <w:top w:val="none" w:sz="0" w:space="0" w:color="auto"/>
                                                    <w:left w:val="none" w:sz="0" w:space="0" w:color="auto"/>
                                                    <w:bottom w:val="none" w:sz="0" w:space="0" w:color="auto"/>
                                                    <w:right w:val="none" w:sz="0" w:space="0" w:color="auto"/>
                                                  </w:divBdr>
                                                  <w:divsChild>
                                                    <w:div w:id="705787916">
                                                      <w:marLeft w:val="0"/>
                                                      <w:marRight w:val="0"/>
                                                      <w:marTop w:val="0"/>
                                                      <w:marBottom w:val="0"/>
                                                      <w:divBdr>
                                                        <w:top w:val="none" w:sz="0" w:space="0" w:color="auto"/>
                                                        <w:left w:val="none" w:sz="0" w:space="0" w:color="auto"/>
                                                        <w:bottom w:val="none" w:sz="0" w:space="0" w:color="auto"/>
                                                        <w:right w:val="none" w:sz="0" w:space="0" w:color="auto"/>
                                                      </w:divBdr>
                                                      <w:divsChild>
                                                        <w:div w:id="2018069087">
                                                          <w:marLeft w:val="0"/>
                                                          <w:marRight w:val="0"/>
                                                          <w:marTop w:val="0"/>
                                                          <w:marBottom w:val="0"/>
                                                          <w:divBdr>
                                                            <w:top w:val="none" w:sz="0" w:space="0" w:color="auto"/>
                                                            <w:left w:val="none" w:sz="0" w:space="0" w:color="auto"/>
                                                            <w:bottom w:val="none" w:sz="0" w:space="0" w:color="auto"/>
                                                            <w:right w:val="none" w:sz="0" w:space="0" w:color="auto"/>
                                                          </w:divBdr>
                                                        </w:div>
                                                        <w:div w:id="897589739">
                                                          <w:marLeft w:val="0"/>
                                                          <w:marRight w:val="0"/>
                                                          <w:marTop w:val="0"/>
                                                          <w:marBottom w:val="0"/>
                                                          <w:divBdr>
                                                            <w:top w:val="none" w:sz="0" w:space="0" w:color="auto"/>
                                                            <w:left w:val="none" w:sz="0" w:space="0" w:color="auto"/>
                                                            <w:bottom w:val="none" w:sz="0" w:space="0" w:color="auto"/>
                                                            <w:right w:val="none" w:sz="0" w:space="0" w:color="auto"/>
                                                          </w:divBdr>
                                                        </w:div>
                                                        <w:div w:id="1233809083">
                                                          <w:marLeft w:val="0"/>
                                                          <w:marRight w:val="0"/>
                                                          <w:marTop w:val="0"/>
                                                          <w:marBottom w:val="0"/>
                                                          <w:divBdr>
                                                            <w:top w:val="none" w:sz="0" w:space="0" w:color="auto"/>
                                                            <w:left w:val="none" w:sz="0" w:space="0" w:color="auto"/>
                                                            <w:bottom w:val="none" w:sz="0" w:space="0" w:color="auto"/>
                                                            <w:right w:val="none" w:sz="0" w:space="0" w:color="auto"/>
                                                          </w:divBdr>
                                                        </w:div>
                                                      </w:divsChild>
                                                    </w:div>
                                                    <w:div w:id="124809634">
                                                      <w:marLeft w:val="0"/>
                                                      <w:marRight w:val="0"/>
                                                      <w:marTop w:val="0"/>
                                                      <w:marBottom w:val="0"/>
                                                      <w:divBdr>
                                                        <w:top w:val="none" w:sz="0" w:space="0" w:color="auto"/>
                                                        <w:left w:val="none" w:sz="0" w:space="0" w:color="auto"/>
                                                        <w:bottom w:val="none" w:sz="0" w:space="0" w:color="auto"/>
                                                        <w:right w:val="none" w:sz="0" w:space="0" w:color="auto"/>
                                                      </w:divBdr>
                                                    </w:div>
                                                  </w:divsChild>
                                                </w:div>
                                                <w:div w:id="1616860666">
                                                  <w:marLeft w:val="0"/>
                                                  <w:marRight w:val="0"/>
                                                  <w:marTop w:val="0"/>
                                                  <w:marBottom w:val="0"/>
                                                  <w:divBdr>
                                                    <w:top w:val="none" w:sz="0" w:space="0" w:color="auto"/>
                                                    <w:left w:val="none" w:sz="0" w:space="0" w:color="auto"/>
                                                    <w:bottom w:val="none" w:sz="0" w:space="0" w:color="auto"/>
                                                    <w:right w:val="none" w:sz="0" w:space="0" w:color="auto"/>
                                                  </w:divBdr>
                                                </w:div>
                                                <w:div w:id="1962035153">
                                                  <w:marLeft w:val="0"/>
                                                  <w:marRight w:val="0"/>
                                                  <w:marTop w:val="0"/>
                                                  <w:marBottom w:val="0"/>
                                                  <w:divBdr>
                                                    <w:top w:val="none" w:sz="0" w:space="0" w:color="auto"/>
                                                    <w:left w:val="none" w:sz="0" w:space="0" w:color="auto"/>
                                                    <w:bottom w:val="none" w:sz="0" w:space="0" w:color="auto"/>
                                                    <w:right w:val="none" w:sz="0" w:space="0" w:color="auto"/>
                                                  </w:divBdr>
                                                </w:div>
                                                <w:div w:id="1719358779">
                                                  <w:marLeft w:val="0"/>
                                                  <w:marRight w:val="0"/>
                                                  <w:marTop w:val="0"/>
                                                  <w:marBottom w:val="0"/>
                                                  <w:divBdr>
                                                    <w:top w:val="none" w:sz="0" w:space="0" w:color="auto"/>
                                                    <w:left w:val="none" w:sz="0" w:space="0" w:color="auto"/>
                                                    <w:bottom w:val="none" w:sz="0" w:space="0" w:color="auto"/>
                                                    <w:right w:val="none" w:sz="0" w:space="0" w:color="auto"/>
                                                  </w:divBdr>
                                                  <w:divsChild>
                                                    <w:div w:id="946618856">
                                                      <w:marLeft w:val="0"/>
                                                      <w:marRight w:val="0"/>
                                                      <w:marTop w:val="0"/>
                                                      <w:marBottom w:val="0"/>
                                                      <w:divBdr>
                                                        <w:top w:val="none" w:sz="0" w:space="0" w:color="auto"/>
                                                        <w:left w:val="none" w:sz="0" w:space="0" w:color="auto"/>
                                                        <w:bottom w:val="none" w:sz="0" w:space="0" w:color="auto"/>
                                                        <w:right w:val="none" w:sz="0" w:space="0" w:color="auto"/>
                                                      </w:divBdr>
                                                    </w:div>
                                                    <w:div w:id="52166919">
                                                      <w:marLeft w:val="0"/>
                                                      <w:marRight w:val="0"/>
                                                      <w:marTop w:val="0"/>
                                                      <w:marBottom w:val="0"/>
                                                      <w:divBdr>
                                                        <w:top w:val="none" w:sz="0" w:space="0" w:color="auto"/>
                                                        <w:left w:val="none" w:sz="0" w:space="0" w:color="auto"/>
                                                        <w:bottom w:val="none" w:sz="0" w:space="0" w:color="auto"/>
                                                        <w:right w:val="none" w:sz="0" w:space="0" w:color="auto"/>
                                                      </w:divBdr>
                                                    </w:div>
                                                  </w:divsChild>
                                                </w:div>
                                                <w:div w:id="132588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7091">
                                      <w:marLeft w:val="0"/>
                                      <w:marRight w:val="0"/>
                                      <w:marTop w:val="0"/>
                                      <w:marBottom w:val="0"/>
                                      <w:divBdr>
                                        <w:top w:val="none" w:sz="0" w:space="0" w:color="auto"/>
                                        <w:left w:val="none" w:sz="0" w:space="0" w:color="auto"/>
                                        <w:bottom w:val="none" w:sz="0" w:space="0" w:color="auto"/>
                                        <w:right w:val="none" w:sz="0" w:space="0" w:color="auto"/>
                                      </w:divBdr>
                                      <w:divsChild>
                                        <w:div w:id="466437866">
                                          <w:marLeft w:val="0"/>
                                          <w:marRight w:val="0"/>
                                          <w:marTop w:val="0"/>
                                          <w:marBottom w:val="0"/>
                                          <w:divBdr>
                                            <w:top w:val="none" w:sz="0" w:space="0" w:color="auto"/>
                                            <w:left w:val="none" w:sz="0" w:space="0" w:color="auto"/>
                                            <w:bottom w:val="none" w:sz="0" w:space="0" w:color="auto"/>
                                            <w:right w:val="none" w:sz="0" w:space="0" w:color="auto"/>
                                          </w:divBdr>
                                          <w:divsChild>
                                            <w:div w:id="929778037">
                                              <w:marLeft w:val="0"/>
                                              <w:marRight w:val="0"/>
                                              <w:marTop w:val="0"/>
                                              <w:marBottom w:val="0"/>
                                              <w:divBdr>
                                                <w:top w:val="none" w:sz="0" w:space="0" w:color="auto"/>
                                                <w:left w:val="none" w:sz="0" w:space="0" w:color="auto"/>
                                                <w:bottom w:val="none" w:sz="0" w:space="0" w:color="auto"/>
                                                <w:right w:val="none" w:sz="0" w:space="0" w:color="auto"/>
                                              </w:divBdr>
                                              <w:divsChild>
                                                <w:div w:id="829098866">
                                                  <w:marLeft w:val="0"/>
                                                  <w:marRight w:val="0"/>
                                                  <w:marTop w:val="0"/>
                                                  <w:marBottom w:val="0"/>
                                                  <w:divBdr>
                                                    <w:top w:val="none" w:sz="0" w:space="0" w:color="auto"/>
                                                    <w:left w:val="none" w:sz="0" w:space="0" w:color="auto"/>
                                                    <w:bottom w:val="none" w:sz="0" w:space="0" w:color="auto"/>
                                                    <w:right w:val="none" w:sz="0" w:space="0" w:color="auto"/>
                                                  </w:divBdr>
                                                  <w:divsChild>
                                                    <w:div w:id="694037585">
                                                      <w:marLeft w:val="0"/>
                                                      <w:marRight w:val="0"/>
                                                      <w:marTop w:val="0"/>
                                                      <w:marBottom w:val="0"/>
                                                      <w:divBdr>
                                                        <w:top w:val="none" w:sz="0" w:space="0" w:color="auto"/>
                                                        <w:left w:val="none" w:sz="0" w:space="0" w:color="auto"/>
                                                        <w:bottom w:val="none" w:sz="0" w:space="0" w:color="auto"/>
                                                        <w:right w:val="none" w:sz="0" w:space="0" w:color="auto"/>
                                                      </w:divBdr>
                                                      <w:divsChild>
                                                        <w:div w:id="606889952">
                                                          <w:marLeft w:val="0"/>
                                                          <w:marRight w:val="0"/>
                                                          <w:marTop w:val="0"/>
                                                          <w:marBottom w:val="0"/>
                                                          <w:divBdr>
                                                            <w:top w:val="none" w:sz="0" w:space="0" w:color="auto"/>
                                                            <w:left w:val="none" w:sz="0" w:space="0" w:color="auto"/>
                                                            <w:bottom w:val="none" w:sz="0" w:space="0" w:color="auto"/>
                                                            <w:right w:val="none" w:sz="0" w:space="0" w:color="auto"/>
                                                          </w:divBdr>
                                                        </w:div>
                                                        <w:div w:id="730081534">
                                                          <w:marLeft w:val="0"/>
                                                          <w:marRight w:val="0"/>
                                                          <w:marTop w:val="0"/>
                                                          <w:marBottom w:val="0"/>
                                                          <w:divBdr>
                                                            <w:top w:val="none" w:sz="0" w:space="0" w:color="auto"/>
                                                            <w:left w:val="none" w:sz="0" w:space="0" w:color="auto"/>
                                                            <w:bottom w:val="none" w:sz="0" w:space="0" w:color="auto"/>
                                                            <w:right w:val="none" w:sz="0" w:space="0" w:color="auto"/>
                                                          </w:divBdr>
                                                        </w:div>
                                                        <w:div w:id="500586777">
                                                          <w:marLeft w:val="0"/>
                                                          <w:marRight w:val="0"/>
                                                          <w:marTop w:val="0"/>
                                                          <w:marBottom w:val="0"/>
                                                          <w:divBdr>
                                                            <w:top w:val="none" w:sz="0" w:space="0" w:color="auto"/>
                                                            <w:left w:val="none" w:sz="0" w:space="0" w:color="auto"/>
                                                            <w:bottom w:val="none" w:sz="0" w:space="0" w:color="auto"/>
                                                            <w:right w:val="none" w:sz="0" w:space="0" w:color="auto"/>
                                                          </w:divBdr>
                                                        </w:div>
                                                      </w:divsChild>
                                                    </w:div>
                                                    <w:div w:id="1020858163">
                                                      <w:marLeft w:val="0"/>
                                                      <w:marRight w:val="0"/>
                                                      <w:marTop w:val="0"/>
                                                      <w:marBottom w:val="0"/>
                                                      <w:divBdr>
                                                        <w:top w:val="none" w:sz="0" w:space="0" w:color="auto"/>
                                                        <w:left w:val="none" w:sz="0" w:space="0" w:color="auto"/>
                                                        <w:bottom w:val="none" w:sz="0" w:space="0" w:color="auto"/>
                                                        <w:right w:val="none" w:sz="0" w:space="0" w:color="auto"/>
                                                      </w:divBdr>
                                                    </w:div>
                                                  </w:divsChild>
                                                </w:div>
                                                <w:div w:id="419986050">
                                                  <w:marLeft w:val="0"/>
                                                  <w:marRight w:val="0"/>
                                                  <w:marTop w:val="0"/>
                                                  <w:marBottom w:val="0"/>
                                                  <w:divBdr>
                                                    <w:top w:val="none" w:sz="0" w:space="0" w:color="auto"/>
                                                    <w:left w:val="none" w:sz="0" w:space="0" w:color="auto"/>
                                                    <w:bottom w:val="none" w:sz="0" w:space="0" w:color="auto"/>
                                                    <w:right w:val="none" w:sz="0" w:space="0" w:color="auto"/>
                                                  </w:divBdr>
                                                </w:div>
                                                <w:div w:id="1794060226">
                                                  <w:marLeft w:val="0"/>
                                                  <w:marRight w:val="0"/>
                                                  <w:marTop w:val="0"/>
                                                  <w:marBottom w:val="0"/>
                                                  <w:divBdr>
                                                    <w:top w:val="none" w:sz="0" w:space="0" w:color="auto"/>
                                                    <w:left w:val="none" w:sz="0" w:space="0" w:color="auto"/>
                                                    <w:bottom w:val="none" w:sz="0" w:space="0" w:color="auto"/>
                                                    <w:right w:val="none" w:sz="0" w:space="0" w:color="auto"/>
                                                  </w:divBdr>
                                                </w:div>
                                                <w:div w:id="1372728763">
                                                  <w:marLeft w:val="0"/>
                                                  <w:marRight w:val="0"/>
                                                  <w:marTop w:val="0"/>
                                                  <w:marBottom w:val="0"/>
                                                  <w:divBdr>
                                                    <w:top w:val="none" w:sz="0" w:space="0" w:color="auto"/>
                                                    <w:left w:val="none" w:sz="0" w:space="0" w:color="auto"/>
                                                    <w:bottom w:val="none" w:sz="0" w:space="0" w:color="auto"/>
                                                    <w:right w:val="none" w:sz="0" w:space="0" w:color="auto"/>
                                                  </w:divBdr>
                                                  <w:divsChild>
                                                    <w:div w:id="984048461">
                                                      <w:marLeft w:val="0"/>
                                                      <w:marRight w:val="0"/>
                                                      <w:marTop w:val="0"/>
                                                      <w:marBottom w:val="0"/>
                                                      <w:divBdr>
                                                        <w:top w:val="none" w:sz="0" w:space="0" w:color="auto"/>
                                                        <w:left w:val="none" w:sz="0" w:space="0" w:color="auto"/>
                                                        <w:bottom w:val="none" w:sz="0" w:space="0" w:color="auto"/>
                                                        <w:right w:val="none" w:sz="0" w:space="0" w:color="auto"/>
                                                      </w:divBdr>
                                                    </w:div>
                                                    <w:div w:id="385879460">
                                                      <w:marLeft w:val="0"/>
                                                      <w:marRight w:val="0"/>
                                                      <w:marTop w:val="0"/>
                                                      <w:marBottom w:val="0"/>
                                                      <w:divBdr>
                                                        <w:top w:val="none" w:sz="0" w:space="0" w:color="auto"/>
                                                        <w:left w:val="none" w:sz="0" w:space="0" w:color="auto"/>
                                                        <w:bottom w:val="none" w:sz="0" w:space="0" w:color="auto"/>
                                                        <w:right w:val="none" w:sz="0" w:space="0" w:color="auto"/>
                                                      </w:divBdr>
                                                    </w:div>
                                                  </w:divsChild>
                                                </w:div>
                                                <w:div w:id="191944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50281">
                                      <w:marLeft w:val="0"/>
                                      <w:marRight w:val="0"/>
                                      <w:marTop w:val="0"/>
                                      <w:marBottom w:val="0"/>
                                      <w:divBdr>
                                        <w:top w:val="none" w:sz="0" w:space="0" w:color="auto"/>
                                        <w:left w:val="none" w:sz="0" w:space="0" w:color="auto"/>
                                        <w:bottom w:val="none" w:sz="0" w:space="0" w:color="auto"/>
                                        <w:right w:val="none" w:sz="0" w:space="0" w:color="auto"/>
                                      </w:divBdr>
                                      <w:divsChild>
                                        <w:div w:id="1170872296">
                                          <w:marLeft w:val="0"/>
                                          <w:marRight w:val="0"/>
                                          <w:marTop w:val="0"/>
                                          <w:marBottom w:val="0"/>
                                          <w:divBdr>
                                            <w:top w:val="none" w:sz="0" w:space="0" w:color="auto"/>
                                            <w:left w:val="none" w:sz="0" w:space="0" w:color="auto"/>
                                            <w:bottom w:val="none" w:sz="0" w:space="0" w:color="auto"/>
                                            <w:right w:val="none" w:sz="0" w:space="0" w:color="auto"/>
                                          </w:divBdr>
                                          <w:divsChild>
                                            <w:div w:id="475338815">
                                              <w:marLeft w:val="0"/>
                                              <w:marRight w:val="0"/>
                                              <w:marTop w:val="0"/>
                                              <w:marBottom w:val="0"/>
                                              <w:divBdr>
                                                <w:top w:val="none" w:sz="0" w:space="0" w:color="auto"/>
                                                <w:left w:val="none" w:sz="0" w:space="0" w:color="auto"/>
                                                <w:bottom w:val="none" w:sz="0" w:space="0" w:color="auto"/>
                                                <w:right w:val="none" w:sz="0" w:space="0" w:color="auto"/>
                                              </w:divBdr>
                                              <w:divsChild>
                                                <w:div w:id="491678004">
                                                  <w:marLeft w:val="0"/>
                                                  <w:marRight w:val="0"/>
                                                  <w:marTop w:val="0"/>
                                                  <w:marBottom w:val="0"/>
                                                  <w:divBdr>
                                                    <w:top w:val="none" w:sz="0" w:space="0" w:color="auto"/>
                                                    <w:left w:val="none" w:sz="0" w:space="0" w:color="auto"/>
                                                    <w:bottom w:val="none" w:sz="0" w:space="0" w:color="auto"/>
                                                    <w:right w:val="none" w:sz="0" w:space="0" w:color="auto"/>
                                                  </w:divBdr>
                                                  <w:divsChild>
                                                    <w:div w:id="1145004669">
                                                      <w:marLeft w:val="0"/>
                                                      <w:marRight w:val="0"/>
                                                      <w:marTop w:val="0"/>
                                                      <w:marBottom w:val="0"/>
                                                      <w:divBdr>
                                                        <w:top w:val="none" w:sz="0" w:space="0" w:color="auto"/>
                                                        <w:left w:val="none" w:sz="0" w:space="0" w:color="auto"/>
                                                        <w:bottom w:val="none" w:sz="0" w:space="0" w:color="auto"/>
                                                        <w:right w:val="none" w:sz="0" w:space="0" w:color="auto"/>
                                                      </w:divBdr>
                                                      <w:divsChild>
                                                        <w:div w:id="574316362">
                                                          <w:marLeft w:val="0"/>
                                                          <w:marRight w:val="0"/>
                                                          <w:marTop w:val="0"/>
                                                          <w:marBottom w:val="0"/>
                                                          <w:divBdr>
                                                            <w:top w:val="none" w:sz="0" w:space="0" w:color="auto"/>
                                                            <w:left w:val="none" w:sz="0" w:space="0" w:color="auto"/>
                                                            <w:bottom w:val="none" w:sz="0" w:space="0" w:color="auto"/>
                                                            <w:right w:val="none" w:sz="0" w:space="0" w:color="auto"/>
                                                          </w:divBdr>
                                                        </w:div>
                                                        <w:div w:id="1170875095">
                                                          <w:marLeft w:val="0"/>
                                                          <w:marRight w:val="0"/>
                                                          <w:marTop w:val="0"/>
                                                          <w:marBottom w:val="0"/>
                                                          <w:divBdr>
                                                            <w:top w:val="none" w:sz="0" w:space="0" w:color="auto"/>
                                                            <w:left w:val="none" w:sz="0" w:space="0" w:color="auto"/>
                                                            <w:bottom w:val="none" w:sz="0" w:space="0" w:color="auto"/>
                                                            <w:right w:val="none" w:sz="0" w:space="0" w:color="auto"/>
                                                          </w:divBdr>
                                                        </w:div>
                                                        <w:div w:id="899290412">
                                                          <w:marLeft w:val="0"/>
                                                          <w:marRight w:val="0"/>
                                                          <w:marTop w:val="0"/>
                                                          <w:marBottom w:val="0"/>
                                                          <w:divBdr>
                                                            <w:top w:val="none" w:sz="0" w:space="0" w:color="auto"/>
                                                            <w:left w:val="none" w:sz="0" w:space="0" w:color="auto"/>
                                                            <w:bottom w:val="none" w:sz="0" w:space="0" w:color="auto"/>
                                                            <w:right w:val="none" w:sz="0" w:space="0" w:color="auto"/>
                                                          </w:divBdr>
                                                        </w:div>
                                                      </w:divsChild>
                                                    </w:div>
                                                    <w:div w:id="81268671">
                                                      <w:marLeft w:val="0"/>
                                                      <w:marRight w:val="0"/>
                                                      <w:marTop w:val="0"/>
                                                      <w:marBottom w:val="0"/>
                                                      <w:divBdr>
                                                        <w:top w:val="none" w:sz="0" w:space="0" w:color="auto"/>
                                                        <w:left w:val="none" w:sz="0" w:space="0" w:color="auto"/>
                                                        <w:bottom w:val="none" w:sz="0" w:space="0" w:color="auto"/>
                                                        <w:right w:val="none" w:sz="0" w:space="0" w:color="auto"/>
                                                      </w:divBdr>
                                                    </w:div>
                                                  </w:divsChild>
                                                </w:div>
                                                <w:div w:id="529075072">
                                                  <w:marLeft w:val="0"/>
                                                  <w:marRight w:val="0"/>
                                                  <w:marTop w:val="0"/>
                                                  <w:marBottom w:val="0"/>
                                                  <w:divBdr>
                                                    <w:top w:val="none" w:sz="0" w:space="0" w:color="auto"/>
                                                    <w:left w:val="none" w:sz="0" w:space="0" w:color="auto"/>
                                                    <w:bottom w:val="none" w:sz="0" w:space="0" w:color="auto"/>
                                                    <w:right w:val="none" w:sz="0" w:space="0" w:color="auto"/>
                                                  </w:divBdr>
                                                </w:div>
                                                <w:div w:id="1037198197">
                                                  <w:marLeft w:val="0"/>
                                                  <w:marRight w:val="0"/>
                                                  <w:marTop w:val="0"/>
                                                  <w:marBottom w:val="0"/>
                                                  <w:divBdr>
                                                    <w:top w:val="none" w:sz="0" w:space="0" w:color="auto"/>
                                                    <w:left w:val="none" w:sz="0" w:space="0" w:color="auto"/>
                                                    <w:bottom w:val="none" w:sz="0" w:space="0" w:color="auto"/>
                                                    <w:right w:val="none" w:sz="0" w:space="0" w:color="auto"/>
                                                  </w:divBdr>
                                                </w:div>
                                                <w:div w:id="1712345494">
                                                  <w:marLeft w:val="0"/>
                                                  <w:marRight w:val="0"/>
                                                  <w:marTop w:val="0"/>
                                                  <w:marBottom w:val="0"/>
                                                  <w:divBdr>
                                                    <w:top w:val="none" w:sz="0" w:space="0" w:color="auto"/>
                                                    <w:left w:val="none" w:sz="0" w:space="0" w:color="auto"/>
                                                    <w:bottom w:val="none" w:sz="0" w:space="0" w:color="auto"/>
                                                    <w:right w:val="none" w:sz="0" w:space="0" w:color="auto"/>
                                                  </w:divBdr>
                                                  <w:divsChild>
                                                    <w:div w:id="549806306">
                                                      <w:marLeft w:val="0"/>
                                                      <w:marRight w:val="0"/>
                                                      <w:marTop w:val="0"/>
                                                      <w:marBottom w:val="0"/>
                                                      <w:divBdr>
                                                        <w:top w:val="none" w:sz="0" w:space="0" w:color="auto"/>
                                                        <w:left w:val="none" w:sz="0" w:space="0" w:color="auto"/>
                                                        <w:bottom w:val="none" w:sz="0" w:space="0" w:color="auto"/>
                                                        <w:right w:val="none" w:sz="0" w:space="0" w:color="auto"/>
                                                      </w:divBdr>
                                                    </w:div>
                                                    <w:div w:id="1400833160">
                                                      <w:marLeft w:val="0"/>
                                                      <w:marRight w:val="0"/>
                                                      <w:marTop w:val="0"/>
                                                      <w:marBottom w:val="0"/>
                                                      <w:divBdr>
                                                        <w:top w:val="none" w:sz="0" w:space="0" w:color="auto"/>
                                                        <w:left w:val="none" w:sz="0" w:space="0" w:color="auto"/>
                                                        <w:bottom w:val="none" w:sz="0" w:space="0" w:color="auto"/>
                                                        <w:right w:val="none" w:sz="0" w:space="0" w:color="auto"/>
                                                      </w:divBdr>
                                                    </w:div>
                                                  </w:divsChild>
                                                </w:div>
                                                <w:div w:id="20192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51598">
                                      <w:marLeft w:val="0"/>
                                      <w:marRight w:val="0"/>
                                      <w:marTop w:val="0"/>
                                      <w:marBottom w:val="0"/>
                                      <w:divBdr>
                                        <w:top w:val="none" w:sz="0" w:space="0" w:color="auto"/>
                                        <w:left w:val="none" w:sz="0" w:space="0" w:color="auto"/>
                                        <w:bottom w:val="none" w:sz="0" w:space="0" w:color="auto"/>
                                        <w:right w:val="none" w:sz="0" w:space="0" w:color="auto"/>
                                      </w:divBdr>
                                      <w:divsChild>
                                        <w:div w:id="496269294">
                                          <w:marLeft w:val="0"/>
                                          <w:marRight w:val="0"/>
                                          <w:marTop w:val="0"/>
                                          <w:marBottom w:val="0"/>
                                          <w:divBdr>
                                            <w:top w:val="none" w:sz="0" w:space="0" w:color="auto"/>
                                            <w:left w:val="none" w:sz="0" w:space="0" w:color="auto"/>
                                            <w:bottom w:val="none" w:sz="0" w:space="0" w:color="auto"/>
                                            <w:right w:val="none" w:sz="0" w:space="0" w:color="auto"/>
                                          </w:divBdr>
                                          <w:divsChild>
                                            <w:div w:id="750467677">
                                              <w:marLeft w:val="0"/>
                                              <w:marRight w:val="0"/>
                                              <w:marTop w:val="0"/>
                                              <w:marBottom w:val="0"/>
                                              <w:divBdr>
                                                <w:top w:val="none" w:sz="0" w:space="0" w:color="auto"/>
                                                <w:left w:val="none" w:sz="0" w:space="0" w:color="auto"/>
                                                <w:bottom w:val="none" w:sz="0" w:space="0" w:color="auto"/>
                                                <w:right w:val="none" w:sz="0" w:space="0" w:color="auto"/>
                                              </w:divBdr>
                                              <w:divsChild>
                                                <w:div w:id="1767849884">
                                                  <w:marLeft w:val="0"/>
                                                  <w:marRight w:val="0"/>
                                                  <w:marTop w:val="0"/>
                                                  <w:marBottom w:val="0"/>
                                                  <w:divBdr>
                                                    <w:top w:val="none" w:sz="0" w:space="0" w:color="auto"/>
                                                    <w:left w:val="none" w:sz="0" w:space="0" w:color="auto"/>
                                                    <w:bottom w:val="none" w:sz="0" w:space="0" w:color="auto"/>
                                                    <w:right w:val="none" w:sz="0" w:space="0" w:color="auto"/>
                                                  </w:divBdr>
                                                  <w:divsChild>
                                                    <w:div w:id="1405030427">
                                                      <w:marLeft w:val="0"/>
                                                      <w:marRight w:val="0"/>
                                                      <w:marTop w:val="0"/>
                                                      <w:marBottom w:val="0"/>
                                                      <w:divBdr>
                                                        <w:top w:val="none" w:sz="0" w:space="0" w:color="auto"/>
                                                        <w:left w:val="none" w:sz="0" w:space="0" w:color="auto"/>
                                                        <w:bottom w:val="none" w:sz="0" w:space="0" w:color="auto"/>
                                                        <w:right w:val="none" w:sz="0" w:space="0" w:color="auto"/>
                                                      </w:divBdr>
                                                      <w:divsChild>
                                                        <w:div w:id="681316327">
                                                          <w:marLeft w:val="0"/>
                                                          <w:marRight w:val="0"/>
                                                          <w:marTop w:val="0"/>
                                                          <w:marBottom w:val="0"/>
                                                          <w:divBdr>
                                                            <w:top w:val="none" w:sz="0" w:space="0" w:color="auto"/>
                                                            <w:left w:val="none" w:sz="0" w:space="0" w:color="auto"/>
                                                            <w:bottom w:val="none" w:sz="0" w:space="0" w:color="auto"/>
                                                            <w:right w:val="none" w:sz="0" w:space="0" w:color="auto"/>
                                                          </w:divBdr>
                                                        </w:div>
                                                        <w:div w:id="407190573">
                                                          <w:marLeft w:val="0"/>
                                                          <w:marRight w:val="0"/>
                                                          <w:marTop w:val="0"/>
                                                          <w:marBottom w:val="0"/>
                                                          <w:divBdr>
                                                            <w:top w:val="none" w:sz="0" w:space="0" w:color="auto"/>
                                                            <w:left w:val="none" w:sz="0" w:space="0" w:color="auto"/>
                                                            <w:bottom w:val="none" w:sz="0" w:space="0" w:color="auto"/>
                                                            <w:right w:val="none" w:sz="0" w:space="0" w:color="auto"/>
                                                          </w:divBdr>
                                                        </w:div>
                                                        <w:div w:id="463163533">
                                                          <w:marLeft w:val="0"/>
                                                          <w:marRight w:val="0"/>
                                                          <w:marTop w:val="0"/>
                                                          <w:marBottom w:val="0"/>
                                                          <w:divBdr>
                                                            <w:top w:val="none" w:sz="0" w:space="0" w:color="auto"/>
                                                            <w:left w:val="none" w:sz="0" w:space="0" w:color="auto"/>
                                                            <w:bottom w:val="none" w:sz="0" w:space="0" w:color="auto"/>
                                                            <w:right w:val="none" w:sz="0" w:space="0" w:color="auto"/>
                                                          </w:divBdr>
                                                        </w:div>
                                                      </w:divsChild>
                                                    </w:div>
                                                    <w:div w:id="1951737725">
                                                      <w:marLeft w:val="0"/>
                                                      <w:marRight w:val="0"/>
                                                      <w:marTop w:val="0"/>
                                                      <w:marBottom w:val="0"/>
                                                      <w:divBdr>
                                                        <w:top w:val="none" w:sz="0" w:space="0" w:color="auto"/>
                                                        <w:left w:val="none" w:sz="0" w:space="0" w:color="auto"/>
                                                        <w:bottom w:val="none" w:sz="0" w:space="0" w:color="auto"/>
                                                        <w:right w:val="none" w:sz="0" w:space="0" w:color="auto"/>
                                                      </w:divBdr>
                                                    </w:div>
                                                  </w:divsChild>
                                                </w:div>
                                                <w:div w:id="1305694215">
                                                  <w:marLeft w:val="0"/>
                                                  <w:marRight w:val="0"/>
                                                  <w:marTop w:val="0"/>
                                                  <w:marBottom w:val="0"/>
                                                  <w:divBdr>
                                                    <w:top w:val="none" w:sz="0" w:space="0" w:color="auto"/>
                                                    <w:left w:val="none" w:sz="0" w:space="0" w:color="auto"/>
                                                    <w:bottom w:val="none" w:sz="0" w:space="0" w:color="auto"/>
                                                    <w:right w:val="none" w:sz="0" w:space="0" w:color="auto"/>
                                                  </w:divBdr>
                                                </w:div>
                                                <w:div w:id="1221788885">
                                                  <w:marLeft w:val="0"/>
                                                  <w:marRight w:val="0"/>
                                                  <w:marTop w:val="0"/>
                                                  <w:marBottom w:val="0"/>
                                                  <w:divBdr>
                                                    <w:top w:val="none" w:sz="0" w:space="0" w:color="auto"/>
                                                    <w:left w:val="none" w:sz="0" w:space="0" w:color="auto"/>
                                                    <w:bottom w:val="none" w:sz="0" w:space="0" w:color="auto"/>
                                                    <w:right w:val="none" w:sz="0" w:space="0" w:color="auto"/>
                                                  </w:divBdr>
                                                </w:div>
                                                <w:div w:id="1081633424">
                                                  <w:marLeft w:val="0"/>
                                                  <w:marRight w:val="0"/>
                                                  <w:marTop w:val="0"/>
                                                  <w:marBottom w:val="0"/>
                                                  <w:divBdr>
                                                    <w:top w:val="none" w:sz="0" w:space="0" w:color="auto"/>
                                                    <w:left w:val="none" w:sz="0" w:space="0" w:color="auto"/>
                                                    <w:bottom w:val="none" w:sz="0" w:space="0" w:color="auto"/>
                                                    <w:right w:val="none" w:sz="0" w:space="0" w:color="auto"/>
                                                  </w:divBdr>
                                                  <w:divsChild>
                                                    <w:div w:id="2000577512">
                                                      <w:marLeft w:val="0"/>
                                                      <w:marRight w:val="0"/>
                                                      <w:marTop w:val="0"/>
                                                      <w:marBottom w:val="0"/>
                                                      <w:divBdr>
                                                        <w:top w:val="none" w:sz="0" w:space="0" w:color="auto"/>
                                                        <w:left w:val="none" w:sz="0" w:space="0" w:color="auto"/>
                                                        <w:bottom w:val="none" w:sz="0" w:space="0" w:color="auto"/>
                                                        <w:right w:val="none" w:sz="0" w:space="0" w:color="auto"/>
                                                      </w:divBdr>
                                                    </w:div>
                                                    <w:div w:id="1445614796">
                                                      <w:marLeft w:val="0"/>
                                                      <w:marRight w:val="0"/>
                                                      <w:marTop w:val="0"/>
                                                      <w:marBottom w:val="0"/>
                                                      <w:divBdr>
                                                        <w:top w:val="none" w:sz="0" w:space="0" w:color="auto"/>
                                                        <w:left w:val="none" w:sz="0" w:space="0" w:color="auto"/>
                                                        <w:bottom w:val="none" w:sz="0" w:space="0" w:color="auto"/>
                                                        <w:right w:val="none" w:sz="0" w:space="0" w:color="auto"/>
                                                      </w:divBdr>
                                                    </w:div>
                                                  </w:divsChild>
                                                </w:div>
                                                <w:div w:id="8546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55274">
                                      <w:marLeft w:val="0"/>
                                      <w:marRight w:val="0"/>
                                      <w:marTop w:val="0"/>
                                      <w:marBottom w:val="0"/>
                                      <w:divBdr>
                                        <w:top w:val="none" w:sz="0" w:space="0" w:color="auto"/>
                                        <w:left w:val="none" w:sz="0" w:space="0" w:color="auto"/>
                                        <w:bottom w:val="none" w:sz="0" w:space="0" w:color="auto"/>
                                        <w:right w:val="none" w:sz="0" w:space="0" w:color="auto"/>
                                      </w:divBdr>
                                      <w:divsChild>
                                        <w:div w:id="25297656">
                                          <w:marLeft w:val="0"/>
                                          <w:marRight w:val="0"/>
                                          <w:marTop w:val="0"/>
                                          <w:marBottom w:val="0"/>
                                          <w:divBdr>
                                            <w:top w:val="none" w:sz="0" w:space="0" w:color="auto"/>
                                            <w:left w:val="none" w:sz="0" w:space="0" w:color="auto"/>
                                            <w:bottom w:val="none" w:sz="0" w:space="0" w:color="auto"/>
                                            <w:right w:val="none" w:sz="0" w:space="0" w:color="auto"/>
                                          </w:divBdr>
                                          <w:divsChild>
                                            <w:div w:id="2053921128">
                                              <w:marLeft w:val="0"/>
                                              <w:marRight w:val="0"/>
                                              <w:marTop w:val="0"/>
                                              <w:marBottom w:val="0"/>
                                              <w:divBdr>
                                                <w:top w:val="none" w:sz="0" w:space="0" w:color="auto"/>
                                                <w:left w:val="none" w:sz="0" w:space="0" w:color="auto"/>
                                                <w:bottom w:val="none" w:sz="0" w:space="0" w:color="auto"/>
                                                <w:right w:val="none" w:sz="0" w:space="0" w:color="auto"/>
                                              </w:divBdr>
                                              <w:divsChild>
                                                <w:div w:id="79763158">
                                                  <w:marLeft w:val="0"/>
                                                  <w:marRight w:val="0"/>
                                                  <w:marTop w:val="0"/>
                                                  <w:marBottom w:val="0"/>
                                                  <w:divBdr>
                                                    <w:top w:val="none" w:sz="0" w:space="0" w:color="auto"/>
                                                    <w:left w:val="none" w:sz="0" w:space="0" w:color="auto"/>
                                                    <w:bottom w:val="none" w:sz="0" w:space="0" w:color="auto"/>
                                                    <w:right w:val="none" w:sz="0" w:space="0" w:color="auto"/>
                                                  </w:divBdr>
                                                  <w:divsChild>
                                                    <w:div w:id="1947884990">
                                                      <w:marLeft w:val="0"/>
                                                      <w:marRight w:val="0"/>
                                                      <w:marTop w:val="0"/>
                                                      <w:marBottom w:val="0"/>
                                                      <w:divBdr>
                                                        <w:top w:val="none" w:sz="0" w:space="0" w:color="auto"/>
                                                        <w:left w:val="none" w:sz="0" w:space="0" w:color="auto"/>
                                                        <w:bottom w:val="none" w:sz="0" w:space="0" w:color="auto"/>
                                                        <w:right w:val="none" w:sz="0" w:space="0" w:color="auto"/>
                                                      </w:divBdr>
                                                      <w:divsChild>
                                                        <w:div w:id="1397900860">
                                                          <w:marLeft w:val="0"/>
                                                          <w:marRight w:val="0"/>
                                                          <w:marTop w:val="0"/>
                                                          <w:marBottom w:val="0"/>
                                                          <w:divBdr>
                                                            <w:top w:val="none" w:sz="0" w:space="0" w:color="auto"/>
                                                            <w:left w:val="none" w:sz="0" w:space="0" w:color="auto"/>
                                                            <w:bottom w:val="none" w:sz="0" w:space="0" w:color="auto"/>
                                                            <w:right w:val="none" w:sz="0" w:space="0" w:color="auto"/>
                                                          </w:divBdr>
                                                        </w:div>
                                                        <w:div w:id="2124767515">
                                                          <w:marLeft w:val="0"/>
                                                          <w:marRight w:val="0"/>
                                                          <w:marTop w:val="0"/>
                                                          <w:marBottom w:val="0"/>
                                                          <w:divBdr>
                                                            <w:top w:val="none" w:sz="0" w:space="0" w:color="auto"/>
                                                            <w:left w:val="none" w:sz="0" w:space="0" w:color="auto"/>
                                                            <w:bottom w:val="none" w:sz="0" w:space="0" w:color="auto"/>
                                                            <w:right w:val="none" w:sz="0" w:space="0" w:color="auto"/>
                                                          </w:divBdr>
                                                        </w:div>
                                                      </w:divsChild>
                                                    </w:div>
                                                    <w:div w:id="1785923044">
                                                      <w:marLeft w:val="0"/>
                                                      <w:marRight w:val="0"/>
                                                      <w:marTop w:val="0"/>
                                                      <w:marBottom w:val="0"/>
                                                      <w:divBdr>
                                                        <w:top w:val="none" w:sz="0" w:space="0" w:color="auto"/>
                                                        <w:left w:val="none" w:sz="0" w:space="0" w:color="auto"/>
                                                        <w:bottom w:val="none" w:sz="0" w:space="0" w:color="auto"/>
                                                        <w:right w:val="none" w:sz="0" w:space="0" w:color="auto"/>
                                                      </w:divBdr>
                                                    </w:div>
                                                  </w:divsChild>
                                                </w:div>
                                                <w:div w:id="387265927">
                                                  <w:marLeft w:val="0"/>
                                                  <w:marRight w:val="0"/>
                                                  <w:marTop w:val="0"/>
                                                  <w:marBottom w:val="0"/>
                                                  <w:divBdr>
                                                    <w:top w:val="none" w:sz="0" w:space="0" w:color="auto"/>
                                                    <w:left w:val="none" w:sz="0" w:space="0" w:color="auto"/>
                                                    <w:bottom w:val="none" w:sz="0" w:space="0" w:color="auto"/>
                                                    <w:right w:val="none" w:sz="0" w:space="0" w:color="auto"/>
                                                  </w:divBdr>
                                                </w:div>
                                                <w:div w:id="433980939">
                                                  <w:marLeft w:val="0"/>
                                                  <w:marRight w:val="0"/>
                                                  <w:marTop w:val="0"/>
                                                  <w:marBottom w:val="0"/>
                                                  <w:divBdr>
                                                    <w:top w:val="none" w:sz="0" w:space="0" w:color="auto"/>
                                                    <w:left w:val="none" w:sz="0" w:space="0" w:color="auto"/>
                                                    <w:bottom w:val="none" w:sz="0" w:space="0" w:color="auto"/>
                                                    <w:right w:val="none" w:sz="0" w:space="0" w:color="auto"/>
                                                  </w:divBdr>
                                                </w:div>
                                                <w:div w:id="1214344182">
                                                  <w:marLeft w:val="0"/>
                                                  <w:marRight w:val="0"/>
                                                  <w:marTop w:val="0"/>
                                                  <w:marBottom w:val="0"/>
                                                  <w:divBdr>
                                                    <w:top w:val="none" w:sz="0" w:space="0" w:color="auto"/>
                                                    <w:left w:val="none" w:sz="0" w:space="0" w:color="auto"/>
                                                    <w:bottom w:val="none" w:sz="0" w:space="0" w:color="auto"/>
                                                    <w:right w:val="none" w:sz="0" w:space="0" w:color="auto"/>
                                                  </w:divBdr>
                                                  <w:divsChild>
                                                    <w:div w:id="1461412920">
                                                      <w:marLeft w:val="0"/>
                                                      <w:marRight w:val="0"/>
                                                      <w:marTop w:val="0"/>
                                                      <w:marBottom w:val="0"/>
                                                      <w:divBdr>
                                                        <w:top w:val="none" w:sz="0" w:space="0" w:color="auto"/>
                                                        <w:left w:val="none" w:sz="0" w:space="0" w:color="auto"/>
                                                        <w:bottom w:val="none" w:sz="0" w:space="0" w:color="auto"/>
                                                        <w:right w:val="none" w:sz="0" w:space="0" w:color="auto"/>
                                                      </w:divBdr>
                                                    </w:div>
                                                    <w:div w:id="1683703464">
                                                      <w:marLeft w:val="0"/>
                                                      <w:marRight w:val="0"/>
                                                      <w:marTop w:val="0"/>
                                                      <w:marBottom w:val="0"/>
                                                      <w:divBdr>
                                                        <w:top w:val="none" w:sz="0" w:space="0" w:color="auto"/>
                                                        <w:left w:val="none" w:sz="0" w:space="0" w:color="auto"/>
                                                        <w:bottom w:val="none" w:sz="0" w:space="0" w:color="auto"/>
                                                        <w:right w:val="none" w:sz="0" w:space="0" w:color="auto"/>
                                                      </w:divBdr>
                                                    </w:div>
                                                  </w:divsChild>
                                                </w:div>
                                                <w:div w:id="13866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84107">
                                      <w:marLeft w:val="0"/>
                                      <w:marRight w:val="0"/>
                                      <w:marTop w:val="0"/>
                                      <w:marBottom w:val="0"/>
                                      <w:divBdr>
                                        <w:top w:val="none" w:sz="0" w:space="0" w:color="auto"/>
                                        <w:left w:val="none" w:sz="0" w:space="0" w:color="auto"/>
                                        <w:bottom w:val="none" w:sz="0" w:space="0" w:color="auto"/>
                                        <w:right w:val="none" w:sz="0" w:space="0" w:color="auto"/>
                                      </w:divBdr>
                                      <w:divsChild>
                                        <w:div w:id="834997878">
                                          <w:marLeft w:val="0"/>
                                          <w:marRight w:val="0"/>
                                          <w:marTop w:val="0"/>
                                          <w:marBottom w:val="0"/>
                                          <w:divBdr>
                                            <w:top w:val="none" w:sz="0" w:space="0" w:color="auto"/>
                                            <w:left w:val="none" w:sz="0" w:space="0" w:color="auto"/>
                                            <w:bottom w:val="none" w:sz="0" w:space="0" w:color="auto"/>
                                            <w:right w:val="none" w:sz="0" w:space="0" w:color="auto"/>
                                          </w:divBdr>
                                          <w:divsChild>
                                            <w:div w:id="1806580608">
                                              <w:marLeft w:val="0"/>
                                              <w:marRight w:val="0"/>
                                              <w:marTop w:val="0"/>
                                              <w:marBottom w:val="0"/>
                                              <w:divBdr>
                                                <w:top w:val="none" w:sz="0" w:space="0" w:color="auto"/>
                                                <w:left w:val="none" w:sz="0" w:space="0" w:color="auto"/>
                                                <w:bottom w:val="none" w:sz="0" w:space="0" w:color="auto"/>
                                                <w:right w:val="none" w:sz="0" w:space="0" w:color="auto"/>
                                              </w:divBdr>
                                              <w:divsChild>
                                                <w:div w:id="1110202506">
                                                  <w:marLeft w:val="0"/>
                                                  <w:marRight w:val="0"/>
                                                  <w:marTop w:val="0"/>
                                                  <w:marBottom w:val="0"/>
                                                  <w:divBdr>
                                                    <w:top w:val="none" w:sz="0" w:space="0" w:color="auto"/>
                                                    <w:left w:val="none" w:sz="0" w:space="0" w:color="auto"/>
                                                    <w:bottom w:val="none" w:sz="0" w:space="0" w:color="auto"/>
                                                    <w:right w:val="none" w:sz="0" w:space="0" w:color="auto"/>
                                                  </w:divBdr>
                                                  <w:divsChild>
                                                    <w:div w:id="1563255365">
                                                      <w:marLeft w:val="0"/>
                                                      <w:marRight w:val="0"/>
                                                      <w:marTop w:val="0"/>
                                                      <w:marBottom w:val="0"/>
                                                      <w:divBdr>
                                                        <w:top w:val="none" w:sz="0" w:space="0" w:color="auto"/>
                                                        <w:left w:val="none" w:sz="0" w:space="0" w:color="auto"/>
                                                        <w:bottom w:val="none" w:sz="0" w:space="0" w:color="auto"/>
                                                        <w:right w:val="none" w:sz="0" w:space="0" w:color="auto"/>
                                                      </w:divBdr>
                                                      <w:divsChild>
                                                        <w:div w:id="253442471">
                                                          <w:marLeft w:val="0"/>
                                                          <w:marRight w:val="0"/>
                                                          <w:marTop w:val="0"/>
                                                          <w:marBottom w:val="0"/>
                                                          <w:divBdr>
                                                            <w:top w:val="none" w:sz="0" w:space="0" w:color="auto"/>
                                                            <w:left w:val="none" w:sz="0" w:space="0" w:color="auto"/>
                                                            <w:bottom w:val="none" w:sz="0" w:space="0" w:color="auto"/>
                                                            <w:right w:val="none" w:sz="0" w:space="0" w:color="auto"/>
                                                          </w:divBdr>
                                                        </w:div>
                                                        <w:div w:id="1455323108">
                                                          <w:marLeft w:val="0"/>
                                                          <w:marRight w:val="0"/>
                                                          <w:marTop w:val="0"/>
                                                          <w:marBottom w:val="0"/>
                                                          <w:divBdr>
                                                            <w:top w:val="none" w:sz="0" w:space="0" w:color="auto"/>
                                                            <w:left w:val="none" w:sz="0" w:space="0" w:color="auto"/>
                                                            <w:bottom w:val="none" w:sz="0" w:space="0" w:color="auto"/>
                                                            <w:right w:val="none" w:sz="0" w:space="0" w:color="auto"/>
                                                          </w:divBdr>
                                                        </w:div>
                                                        <w:div w:id="291788778">
                                                          <w:marLeft w:val="0"/>
                                                          <w:marRight w:val="0"/>
                                                          <w:marTop w:val="0"/>
                                                          <w:marBottom w:val="0"/>
                                                          <w:divBdr>
                                                            <w:top w:val="none" w:sz="0" w:space="0" w:color="auto"/>
                                                            <w:left w:val="none" w:sz="0" w:space="0" w:color="auto"/>
                                                            <w:bottom w:val="none" w:sz="0" w:space="0" w:color="auto"/>
                                                            <w:right w:val="none" w:sz="0" w:space="0" w:color="auto"/>
                                                          </w:divBdr>
                                                        </w:div>
                                                      </w:divsChild>
                                                    </w:div>
                                                    <w:div w:id="543561064">
                                                      <w:marLeft w:val="0"/>
                                                      <w:marRight w:val="0"/>
                                                      <w:marTop w:val="0"/>
                                                      <w:marBottom w:val="0"/>
                                                      <w:divBdr>
                                                        <w:top w:val="none" w:sz="0" w:space="0" w:color="auto"/>
                                                        <w:left w:val="none" w:sz="0" w:space="0" w:color="auto"/>
                                                        <w:bottom w:val="none" w:sz="0" w:space="0" w:color="auto"/>
                                                        <w:right w:val="none" w:sz="0" w:space="0" w:color="auto"/>
                                                      </w:divBdr>
                                                    </w:div>
                                                  </w:divsChild>
                                                </w:div>
                                                <w:div w:id="1123039067">
                                                  <w:marLeft w:val="0"/>
                                                  <w:marRight w:val="0"/>
                                                  <w:marTop w:val="0"/>
                                                  <w:marBottom w:val="0"/>
                                                  <w:divBdr>
                                                    <w:top w:val="none" w:sz="0" w:space="0" w:color="auto"/>
                                                    <w:left w:val="none" w:sz="0" w:space="0" w:color="auto"/>
                                                    <w:bottom w:val="none" w:sz="0" w:space="0" w:color="auto"/>
                                                    <w:right w:val="none" w:sz="0" w:space="0" w:color="auto"/>
                                                  </w:divBdr>
                                                </w:div>
                                                <w:div w:id="1167942546">
                                                  <w:marLeft w:val="0"/>
                                                  <w:marRight w:val="0"/>
                                                  <w:marTop w:val="0"/>
                                                  <w:marBottom w:val="0"/>
                                                  <w:divBdr>
                                                    <w:top w:val="none" w:sz="0" w:space="0" w:color="auto"/>
                                                    <w:left w:val="none" w:sz="0" w:space="0" w:color="auto"/>
                                                    <w:bottom w:val="none" w:sz="0" w:space="0" w:color="auto"/>
                                                    <w:right w:val="none" w:sz="0" w:space="0" w:color="auto"/>
                                                  </w:divBdr>
                                                </w:div>
                                                <w:div w:id="557323189">
                                                  <w:marLeft w:val="0"/>
                                                  <w:marRight w:val="0"/>
                                                  <w:marTop w:val="0"/>
                                                  <w:marBottom w:val="0"/>
                                                  <w:divBdr>
                                                    <w:top w:val="none" w:sz="0" w:space="0" w:color="auto"/>
                                                    <w:left w:val="none" w:sz="0" w:space="0" w:color="auto"/>
                                                    <w:bottom w:val="none" w:sz="0" w:space="0" w:color="auto"/>
                                                    <w:right w:val="none" w:sz="0" w:space="0" w:color="auto"/>
                                                  </w:divBdr>
                                                  <w:divsChild>
                                                    <w:div w:id="1863589084">
                                                      <w:marLeft w:val="0"/>
                                                      <w:marRight w:val="0"/>
                                                      <w:marTop w:val="0"/>
                                                      <w:marBottom w:val="0"/>
                                                      <w:divBdr>
                                                        <w:top w:val="none" w:sz="0" w:space="0" w:color="auto"/>
                                                        <w:left w:val="none" w:sz="0" w:space="0" w:color="auto"/>
                                                        <w:bottom w:val="none" w:sz="0" w:space="0" w:color="auto"/>
                                                        <w:right w:val="none" w:sz="0" w:space="0" w:color="auto"/>
                                                      </w:divBdr>
                                                    </w:div>
                                                    <w:div w:id="1182628747">
                                                      <w:marLeft w:val="0"/>
                                                      <w:marRight w:val="0"/>
                                                      <w:marTop w:val="0"/>
                                                      <w:marBottom w:val="0"/>
                                                      <w:divBdr>
                                                        <w:top w:val="none" w:sz="0" w:space="0" w:color="auto"/>
                                                        <w:left w:val="none" w:sz="0" w:space="0" w:color="auto"/>
                                                        <w:bottom w:val="none" w:sz="0" w:space="0" w:color="auto"/>
                                                        <w:right w:val="none" w:sz="0" w:space="0" w:color="auto"/>
                                                      </w:divBdr>
                                                    </w:div>
                                                  </w:divsChild>
                                                </w:div>
                                                <w:div w:id="2347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20227">
                                      <w:marLeft w:val="0"/>
                                      <w:marRight w:val="0"/>
                                      <w:marTop w:val="0"/>
                                      <w:marBottom w:val="0"/>
                                      <w:divBdr>
                                        <w:top w:val="none" w:sz="0" w:space="0" w:color="auto"/>
                                        <w:left w:val="none" w:sz="0" w:space="0" w:color="auto"/>
                                        <w:bottom w:val="none" w:sz="0" w:space="0" w:color="auto"/>
                                        <w:right w:val="none" w:sz="0" w:space="0" w:color="auto"/>
                                      </w:divBdr>
                                      <w:divsChild>
                                        <w:div w:id="1998797163">
                                          <w:marLeft w:val="0"/>
                                          <w:marRight w:val="0"/>
                                          <w:marTop w:val="0"/>
                                          <w:marBottom w:val="0"/>
                                          <w:divBdr>
                                            <w:top w:val="none" w:sz="0" w:space="0" w:color="auto"/>
                                            <w:left w:val="none" w:sz="0" w:space="0" w:color="auto"/>
                                            <w:bottom w:val="none" w:sz="0" w:space="0" w:color="auto"/>
                                            <w:right w:val="none" w:sz="0" w:space="0" w:color="auto"/>
                                          </w:divBdr>
                                          <w:divsChild>
                                            <w:div w:id="75905084">
                                              <w:marLeft w:val="0"/>
                                              <w:marRight w:val="0"/>
                                              <w:marTop w:val="0"/>
                                              <w:marBottom w:val="0"/>
                                              <w:divBdr>
                                                <w:top w:val="none" w:sz="0" w:space="0" w:color="auto"/>
                                                <w:left w:val="none" w:sz="0" w:space="0" w:color="auto"/>
                                                <w:bottom w:val="none" w:sz="0" w:space="0" w:color="auto"/>
                                                <w:right w:val="none" w:sz="0" w:space="0" w:color="auto"/>
                                              </w:divBdr>
                                              <w:divsChild>
                                                <w:div w:id="847250476">
                                                  <w:marLeft w:val="0"/>
                                                  <w:marRight w:val="0"/>
                                                  <w:marTop w:val="0"/>
                                                  <w:marBottom w:val="0"/>
                                                  <w:divBdr>
                                                    <w:top w:val="none" w:sz="0" w:space="0" w:color="auto"/>
                                                    <w:left w:val="none" w:sz="0" w:space="0" w:color="auto"/>
                                                    <w:bottom w:val="none" w:sz="0" w:space="0" w:color="auto"/>
                                                    <w:right w:val="none" w:sz="0" w:space="0" w:color="auto"/>
                                                  </w:divBdr>
                                                  <w:divsChild>
                                                    <w:div w:id="79569323">
                                                      <w:marLeft w:val="0"/>
                                                      <w:marRight w:val="0"/>
                                                      <w:marTop w:val="0"/>
                                                      <w:marBottom w:val="0"/>
                                                      <w:divBdr>
                                                        <w:top w:val="none" w:sz="0" w:space="0" w:color="auto"/>
                                                        <w:left w:val="none" w:sz="0" w:space="0" w:color="auto"/>
                                                        <w:bottom w:val="none" w:sz="0" w:space="0" w:color="auto"/>
                                                        <w:right w:val="none" w:sz="0" w:space="0" w:color="auto"/>
                                                      </w:divBdr>
                                                      <w:divsChild>
                                                        <w:div w:id="470445999">
                                                          <w:marLeft w:val="0"/>
                                                          <w:marRight w:val="0"/>
                                                          <w:marTop w:val="0"/>
                                                          <w:marBottom w:val="0"/>
                                                          <w:divBdr>
                                                            <w:top w:val="none" w:sz="0" w:space="0" w:color="auto"/>
                                                            <w:left w:val="none" w:sz="0" w:space="0" w:color="auto"/>
                                                            <w:bottom w:val="none" w:sz="0" w:space="0" w:color="auto"/>
                                                            <w:right w:val="none" w:sz="0" w:space="0" w:color="auto"/>
                                                          </w:divBdr>
                                                        </w:div>
                                                        <w:div w:id="1117682454">
                                                          <w:marLeft w:val="0"/>
                                                          <w:marRight w:val="0"/>
                                                          <w:marTop w:val="0"/>
                                                          <w:marBottom w:val="0"/>
                                                          <w:divBdr>
                                                            <w:top w:val="none" w:sz="0" w:space="0" w:color="auto"/>
                                                            <w:left w:val="none" w:sz="0" w:space="0" w:color="auto"/>
                                                            <w:bottom w:val="none" w:sz="0" w:space="0" w:color="auto"/>
                                                            <w:right w:val="none" w:sz="0" w:space="0" w:color="auto"/>
                                                          </w:divBdr>
                                                        </w:div>
                                                        <w:div w:id="812140049">
                                                          <w:marLeft w:val="0"/>
                                                          <w:marRight w:val="0"/>
                                                          <w:marTop w:val="0"/>
                                                          <w:marBottom w:val="0"/>
                                                          <w:divBdr>
                                                            <w:top w:val="none" w:sz="0" w:space="0" w:color="auto"/>
                                                            <w:left w:val="none" w:sz="0" w:space="0" w:color="auto"/>
                                                            <w:bottom w:val="none" w:sz="0" w:space="0" w:color="auto"/>
                                                            <w:right w:val="none" w:sz="0" w:space="0" w:color="auto"/>
                                                          </w:divBdr>
                                                        </w:div>
                                                      </w:divsChild>
                                                    </w:div>
                                                    <w:div w:id="483351179">
                                                      <w:marLeft w:val="0"/>
                                                      <w:marRight w:val="0"/>
                                                      <w:marTop w:val="0"/>
                                                      <w:marBottom w:val="0"/>
                                                      <w:divBdr>
                                                        <w:top w:val="none" w:sz="0" w:space="0" w:color="auto"/>
                                                        <w:left w:val="none" w:sz="0" w:space="0" w:color="auto"/>
                                                        <w:bottom w:val="none" w:sz="0" w:space="0" w:color="auto"/>
                                                        <w:right w:val="none" w:sz="0" w:space="0" w:color="auto"/>
                                                      </w:divBdr>
                                                    </w:div>
                                                  </w:divsChild>
                                                </w:div>
                                                <w:div w:id="442771686">
                                                  <w:marLeft w:val="0"/>
                                                  <w:marRight w:val="0"/>
                                                  <w:marTop w:val="0"/>
                                                  <w:marBottom w:val="0"/>
                                                  <w:divBdr>
                                                    <w:top w:val="none" w:sz="0" w:space="0" w:color="auto"/>
                                                    <w:left w:val="none" w:sz="0" w:space="0" w:color="auto"/>
                                                    <w:bottom w:val="none" w:sz="0" w:space="0" w:color="auto"/>
                                                    <w:right w:val="none" w:sz="0" w:space="0" w:color="auto"/>
                                                  </w:divBdr>
                                                </w:div>
                                                <w:div w:id="199634217">
                                                  <w:marLeft w:val="0"/>
                                                  <w:marRight w:val="0"/>
                                                  <w:marTop w:val="0"/>
                                                  <w:marBottom w:val="0"/>
                                                  <w:divBdr>
                                                    <w:top w:val="none" w:sz="0" w:space="0" w:color="auto"/>
                                                    <w:left w:val="none" w:sz="0" w:space="0" w:color="auto"/>
                                                    <w:bottom w:val="none" w:sz="0" w:space="0" w:color="auto"/>
                                                    <w:right w:val="none" w:sz="0" w:space="0" w:color="auto"/>
                                                  </w:divBdr>
                                                </w:div>
                                                <w:div w:id="1854218368">
                                                  <w:marLeft w:val="0"/>
                                                  <w:marRight w:val="0"/>
                                                  <w:marTop w:val="0"/>
                                                  <w:marBottom w:val="0"/>
                                                  <w:divBdr>
                                                    <w:top w:val="none" w:sz="0" w:space="0" w:color="auto"/>
                                                    <w:left w:val="none" w:sz="0" w:space="0" w:color="auto"/>
                                                    <w:bottom w:val="none" w:sz="0" w:space="0" w:color="auto"/>
                                                    <w:right w:val="none" w:sz="0" w:space="0" w:color="auto"/>
                                                  </w:divBdr>
                                                  <w:divsChild>
                                                    <w:div w:id="335158269">
                                                      <w:marLeft w:val="0"/>
                                                      <w:marRight w:val="0"/>
                                                      <w:marTop w:val="0"/>
                                                      <w:marBottom w:val="0"/>
                                                      <w:divBdr>
                                                        <w:top w:val="none" w:sz="0" w:space="0" w:color="auto"/>
                                                        <w:left w:val="none" w:sz="0" w:space="0" w:color="auto"/>
                                                        <w:bottom w:val="none" w:sz="0" w:space="0" w:color="auto"/>
                                                        <w:right w:val="none" w:sz="0" w:space="0" w:color="auto"/>
                                                      </w:divBdr>
                                                    </w:div>
                                                    <w:div w:id="1005745190">
                                                      <w:marLeft w:val="0"/>
                                                      <w:marRight w:val="0"/>
                                                      <w:marTop w:val="0"/>
                                                      <w:marBottom w:val="0"/>
                                                      <w:divBdr>
                                                        <w:top w:val="none" w:sz="0" w:space="0" w:color="auto"/>
                                                        <w:left w:val="none" w:sz="0" w:space="0" w:color="auto"/>
                                                        <w:bottom w:val="none" w:sz="0" w:space="0" w:color="auto"/>
                                                        <w:right w:val="none" w:sz="0" w:space="0" w:color="auto"/>
                                                      </w:divBdr>
                                                    </w:div>
                                                  </w:divsChild>
                                                </w:div>
                                                <w:div w:id="15406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9378">
                                      <w:marLeft w:val="0"/>
                                      <w:marRight w:val="0"/>
                                      <w:marTop w:val="0"/>
                                      <w:marBottom w:val="0"/>
                                      <w:divBdr>
                                        <w:top w:val="none" w:sz="0" w:space="0" w:color="auto"/>
                                        <w:left w:val="none" w:sz="0" w:space="0" w:color="auto"/>
                                        <w:bottom w:val="none" w:sz="0" w:space="0" w:color="auto"/>
                                        <w:right w:val="none" w:sz="0" w:space="0" w:color="auto"/>
                                      </w:divBdr>
                                      <w:divsChild>
                                        <w:div w:id="159389646">
                                          <w:marLeft w:val="0"/>
                                          <w:marRight w:val="0"/>
                                          <w:marTop w:val="0"/>
                                          <w:marBottom w:val="0"/>
                                          <w:divBdr>
                                            <w:top w:val="none" w:sz="0" w:space="0" w:color="auto"/>
                                            <w:left w:val="none" w:sz="0" w:space="0" w:color="auto"/>
                                            <w:bottom w:val="none" w:sz="0" w:space="0" w:color="auto"/>
                                            <w:right w:val="none" w:sz="0" w:space="0" w:color="auto"/>
                                          </w:divBdr>
                                          <w:divsChild>
                                            <w:div w:id="367680542">
                                              <w:marLeft w:val="0"/>
                                              <w:marRight w:val="0"/>
                                              <w:marTop w:val="0"/>
                                              <w:marBottom w:val="0"/>
                                              <w:divBdr>
                                                <w:top w:val="none" w:sz="0" w:space="0" w:color="auto"/>
                                                <w:left w:val="none" w:sz="0" w:space="0" w:color="auto"/>
                                                <w:bottom w:val="none" w:sz="0" w:space="0" w:color="auto"/>
                                                <w:right w:val="none" w:sz="0" w:space="0" w:color="auto"/>
                                              </w:divBdr>
                                              <w:divsChild>
                                                <w:div w:id="216358661">
                                                  <w:marLeft w:val="0"/>
                                                  <w:marRight w:val="0"/>
                                                  <w:marTop w:val="0"/>
                                                  <w:marBottom w:val="0"/>
                                                  <w:divBdr>
                                                    <w:top w:val="none" w:sz="0" w:space="0" w:color="auto"/>
                                                    <w:left w:val="none" w:sz="0" w:space="0" w:color="auto"/>
                                                    <w:bottom w:val="none" w:sz="0" w:space="0" w:color="auto"/>
                                                    <w:right w:val="none" w:sz="0" w:space="0" w:color="auto"/>
                                                  </w:divBdr>
                                                  <w:divsChild>
                                                    <w:div w:id="735468010">
                                                      <w:marLeft w:val="0"/>
                                                      <w:marRight w:val="0"/>
                                                      <w:marTop w:val="0"/>
                                                      <w:marBottom w:val="0"/>
                                                      <w:divBdr>
                                                        <w:top w:val="none" w:sz="0" w:space="0" w:color="auto"/>
                                                        <w:left w:val="none" w:sz="0" w:space="0" w:color="auto"/>
                                                        <w:bottom w:val="none" w:sz="0" w:space="0" w:color="auto"/>
                                                        <w:right w:val="none" w:sz="0" w:space="0" w:color="auto"/>
                                                      </w:divBdr>
                                                      <w:divsChild>
                                                        <w:div w:id="1764229133">
                                                          <w:marLeft w:val="0"/>
                                                          <w:marRight w:val="0"/>
                                                          <w:marTop w:val="0"/>
                                                          <w:marBottom w:val="0"/>
                                                          <w:divBdr>
                                                            <w:top w:val="none" w:sz="0" w:space="0" w:color="auto"/>
                                                            <w:left w:val="none" w:sz="0" w:space="0" w:color="auto"/>
                                                            <w:bottom w:val="none" w:sz="0" w:space="0" w:color="auto"/>
                                                            <w:right w:val="none" w:sz="0" w:space="0" w:color="auto"/>
                                                          </w:divBdr>
                                                        </w:div>
                                                        <w:div w:id="20085479">
                                                          <w:marLeft w:val="0"/>
                                                          <w:marRight w:val="0"/>
                                                          <w:marTop w:val="0"/>
                                                          <w:marBottom w:val="0"/>
                                                          <w:divBdr>
                                                            <w:top w:val="none" w:sz="0" w:space="0" w:color="auto"/>
                                                            <w:left w:val="none" w:sz="0" w:space="0" w:color="auto"/>
                                                            <w:bottom w:val="none" w:sz="0" w:space="0" w:color="auto"/>
                                                            <w:right w:val="none" w:sz="0" w:space="0" w:color="auto"/>
                                                          </w:divBdr>
                                                        </w:div>
                                                      </w:divsChild>
                                                    </w:div>
                                                    <w:div w:id="2114744705">
                                                      <w:marLeft w:val="0"/>
                                                      <w:marRight w:val="0"/>
                                                      <w:marTop w:val="0"/>
                                                      <w:marBottom w:val="0"/>
                                                      <w:divBdr>
                                                        <w:top w:val="none" w:sz="0" w:space="0" w:color="auto"/>
                                                        <w:left w:val="none" w:sz="0" w:space="0" w:color="auto"/>
                                                        <w:bottom w:val="none" w:sz="0" w:space="0" w:color="auto"/>
                                                        <w:right w:val="none" w:sz="0" w:space="0" w:color="auto"/>
                                                      </w:divBdr>
                                                    </w:div>
                                                  </w:divsChild>
                                                </w:div>
                                                <w:div w:id="1762407906">
                                                  <w:marLeft w:val="0"/>
                                                  <w:marRight w:val="0"/>
                                                  <w:marTop w:val="0"/>
                                                  <w:marBottom w:val="0"/>
                                                  <w:divBdr>
                                                    <w:top w:val="none" w:sz="0" w:space="0" w:color="auto"/>
                                                    <w:left w:val="none" w:sz="0" w:space="0" w:color="auto"/>
                                                    <w:bottom w:val="none" w:sz="0" w:space="0" w:color="auto"/>
                                                    <w:right w:val="none" w:sz="0" w:space="0" w:color="auto"/>
                                                  </w:divBdr>
                                                </w:div>
                                                <w:div w:id="861940803">
                                                  <w:marLeft w:val="0"/>
                                                  <w:marRight w:val="0"/>
                                                  <w:marTop w:val="0"/>
                                                  <w:marBottom w:val="0"/>
                                                  <w:divBdr>
                                                    <w:top w:val="none" w:sz="0" w:space="0" w:color="auto"/>
                                                    <w:left w:val="none" w:sz="0" w:space="0" w:color="auto"/>
                                                    <w:bottom w:val="none" w:sz="0" w:space="0" w:color="auto"/>
                                                    <w:right w:val="none" w:sz="0" w:space="0" w:color="auto"/>
                                                  </w:divBdr>
                                                </w:div>
                                                <w:div w:id="1199243353">
                                                  <w:marLeft w:val="0"/>
                                                  <w:marRight w:val="0"/>
                                                  <w:marTop w:val="0"/>
                                                  <w:marBottom w:val="0"/>
                                                  <w:divBdr>
                                                    <w:top w:val="none" w:sz="0" w:space="0" w:color="auto"/>
                                                    <w:left w:val="none" w:sz="0" w:space="0" w:color="auto"/>
                                                    <w:bottom w:val="none" w:sz="0" w:space="0" w:color="auto"/>
                                                    <w:right w:val="none" w:sz="0" w:space="0" w:color="auto"/>
                                                  </w:divBdr>
                                                  <w:divsChild>
                                                    <w:div w:id="605231605">
                                                      <w:marLeft w:val="0"/>
                                                      <w:marRight w:val="0"/>
                                                      <w:marTop w:val="0"/>
                                                      <w:marBottom w:val="0"/>
                                                      <w:divBdr>
                                                        <w:top w:val="none" w:sz="0" w:space="0" w:color="auto"/>
                                                        <w:left w:val="none" w:sz="0" w:space="0" w:color="auto"/>
                                                        <w:bottom w:val="none" w:sz="0" w:space="0" w:color="auto"/>
                                                        <w:right w:val="none" w:sz="0" w:space="0" w:color="auto"/>
                                                      </w:divBdr>
                                                    </w:div>
                                                    <w:div w:id="1355110168">
                                                      <w:marLeft w:val="0"/>
                                                      <w:marRight w:val="0"/>
                                                      <w:marTop w:val="0"/>
                                                      <w:marBottom w:val="0"/>
                                                      <w:divBdr>
                                                        <w:top w:val="none" w:sz="0" w:space="0" w:color="auto"/>
                                                        <w:left w:val="none" w:sz="0" w:space="0" w:color="auto"/>
                                                        <w:bottom w:val="none" w:sz="0" w:space="0" w:color="auto"/>
                                                        <w:right w:val="none" w:sz="0" w:space="0" w:color="auto"/>
                                                      </w:divBdr>
                                                    </w:div>
                                                  </w:divsChild>
                                                </w:div>
                                                <w:div w:id="1408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5056">
                                      <w:marLeft w:val="0"/>
                                      <w:marRight w:val="0"/>
                                      <w:marTop w:val="0"/>
                                      <w:marBottom w:val="0"/>
                                      <w:divBdr>
                                        <w:top w:val="none" w:sz="0" w:space="0" w:color="auto"/>
                                        <w:left w:val="none" w:sz="0" w:space="0" w:color="auto"/>
                                        <w:bottom w:val="none" w:sz="0" w:space="0" w:color="auto"/>
                                        <w:right w:val="none" w:sz="0" w:space="0" w:color="auto"/>
                                      </w:divBdr>
                                      <w:divsChild>
                                        <w:div w:id="579339244">
                                          <w:marLeft w:val="0"/>
                                          <w:marRight w:val="0"/>
                                          <w:marTop w:val="0"/>
                                          <w:marBottom w:val="0"/>
                                          <w:divBdr>
                                            <w:top w:val="none" w:sz="0" w:space="0" w:color="auto"/>
                                            <w:left w:val="none" w:sz="0" w:space="0" w:color="auto"/>
                                            <w:bottom w:val="none" w:sz="0" w:space="0" w:color="auto"/>
                                            <w:right w:val="none" w:sz="0" w:space="0" w:color="auto"/>
                                          </w:divBdr>
                                          <w:divsChild>
                                            <w:div w:id="1836264989">
                                              <w:marLeft w:val="0"/>
                                              <w:marRight w:val="0"/>
                                              <w:marTop w:val="0"/>
                                              <w:marBottom w:val="0"/>
                                              <w:divBdr>
                                                <w:top w:val="none" w:sz="0" w:space="0" w:color="auto"/>
                                                <w:left w:val="none" w:sz="0" w:space="0" w:color="auto"/>
                                                <w:bottom w:val="none" w:sz="0" w:space="0" w:color="auto"/>
                                                <w:right w:val="none" w:sz="0" w:space="0" w:color="auto"/>
                                              </w:divBdr>
                                              <w:divsChild>
                                                <w:div w:id="214778455">
                                                  <w:marLeft w:val="0"/>
                                                  <w:marRight w:val="0"/>
                                                  <w:marTop w:val="0"/>
                                                  <w:marBottom w:val="0"/>
                                                  <w:divBdr>
                                                    <w:top w:val="none" w:sz="0" w:space="0" w:color="auto"/>
                                                    <w:left w:val="none" w:sz="0" w:space="0" w:color="auto"/>
                                                    <w:bottom w:val="none" w:sz="0" w:space="0" w:color="auto"/>
                                                    <w:right w:val="none" w:sz="0" w:space="0" w:color="auto"/>
                                                  </w:divBdr>
                                                  <w:divsChild>
                                                    <w:div w:id="2034841515">
                                                      <w:marLeft w:val="0"/>
                                                      <w:marRight w:val="0"/>
                                                      <w:marTop w:val="0"/>
                                                      <w:marBottom w:val="0"/>
                                                      <w:divBdr>
                                                        <w:top w:val="none" w:sz="0" w:space="0" w:color="auto"/>
                                                        <w:left w:val="none" w:sz="0" w:space="0" w:color="auto"/>
                                                        <w:bottom w:val="none" w:sz="0" w:space="0" w:color="auto"/>
                                                        <w:right w:val="none" w:sz="0" w:space="0" w:color="auto"/>
                                                      </w:divBdr>
                                                      <w:divsChild>
                                                        <w:div w:id="1031879876">
                                                          <w:marLeft w:val="0"/>
                                                          <w:marRight w:val="0"/>
                                                          <w:marTop w:val="0"/>
                                                          <w:marBottom w:val="0"/>
                                                          <w:divBdr>
                                                            <w:top w:val="none" w:sz="0" w:space="0" w:color="auto"/>
                                                            <w:left w:val="none" w:sz="0" w:space="0" w:color="auto"/>
                                                            <w:bottom w:val="none" w:sz="0" w:space="0" w:color="auto"/>
                                                            <w:right w:val="none" w:sz="0" w:space="0" w:color="auto"/>
                                                          </w:divBdr>
                                                        </w:div>
                                                        <w:div w:id="1297445349">
                                                          <w:marLeft w:val="0"/>
                                                          <w:marRight w:val="0"/>
                                                          <w:marTop w:val="0"/>
                                                          <w:marBottom w:val="0"/>
                                                          <w:divBdr>
                                                            <w:top w:val="none" w:sz="0" w:space="0" w:color="auto"/>
                                                            <w:left w:val="none" w:sz="0" w:space="0" w:color="auto"/>
                                                            <w:bottom w:val="none" w:sz="0" w:space="0" w:color="auto"/>
                                                            <w:right w:val="none" w:sz="0" w:space="0" w:color="auto"/>
                                                          </w:divBdr>
                                                        </w:div>
                                                      </w:divsChild>
                                                    </w:div>
                                                    <w:div w:id="1084497342">
                                                      <w:marLeft w:val="0"/>
                                                      <w:marRight w:val="0"/>
                                                      <w:marTop w:val="0"/>
                                                      <w:marBottom w:val="0"/>
                                                      <w:divBdr>
                                                        <w:top w:val="none" w:sz="0" w:space="0" w:color="auto"/>
                                                        <w:left w:val="none" w:sz="0" w:space="0" w:color="auto"/>
                                                        <w:bottom w:val="none" w:sz="0" w:space="0" w:color="auto"/>
                                                        <w:right w:val="none" w:sz="0" w:space="0" w:color="auto"/>
                                                      </w:divBdr>
                                                    </w:div>
                                                  </w:divsChild>
                                                </w:div>
                                                <w:div w:id="361638673">
                                                  <w:marLeft w:val="0"/>
                                                  <w:marRight w:val="0"/>
                                                  <w:marTop w:val="0"/>
                                                  <w:marBottom w:val="0"/>
                                                  <w:divBdr>
                                                    <w:top w:val="none" w:sz="0" w:space="0" w:color="auto"/>
                                                    <w:left w:val="none" w:sz="0" w:space="0" w:color="auto"/>
                                                    <w:bottom w:val="none" w:sz="0" w:space="0" w:color="auto"/>
                                                    <w:right w:val="none" w:sz="0" w:space="0" w:color="auto"/>
                                                  </w:divBdr>
                                                </w:div>
                                                <w:div w:id="958102955">
                                                  <w:marLeft w:val="0"/>
                                                  <w:marRight w:val="0"/>
                                                  <w:marTop w:val="0"/>
                                                  <w:marBottom w:val="0"/>
                                                  <w:divBdr>
                                                    <w:top w:val="none" w:sz="0" w:space="0" w:color="auto"/>
                                                    <w:left w:val="none" w:sz="0" w:space="0" w:color="auto"/>
                                                    <w:bottom w:val="none" w:sz="0" w:space="0" w:color="auto"/>
                                                    <w:right w:val="none" w:sz="0" w:space="0" w:color="auto"/>
                                                  </w:divBdr>
                                                </w:div>
                                                <w:div w:id="1375081246">
                                                  <w:marLeft w:val="0"/>
                                                  <w:marRight w:val="0"/>
                                                  <w:marTop w:val="0"/>
                                                  <w:marBottom w:val="0"/>
                                                  <w:divBdr>
                                                    <w:top w:val="none" w:sz="0" w:space="0" w:color="auto"/>
                                                    <w:left w:val="none" w:sz="0" w:space="0" w:color="auto"/>
                                                    <w:bottom w:val="none" w:sz="0" w:space="0" w:color="auto"/>
                                                    <w:right w:val="none" w:sz="0" w:space="0" w:color="auto"/>
                                                  </w:divBdr>
                                                  <w:divsChild>
                                                    <w:div w:id="1063790566">
                                                      <w:marLeft w:val="0"/>
                                                      <w:marRight w:val="0"/>
                                                      <w:marTop w:val="0"/>
                                                      <w:marBottom w:val="0"/>
                                                      <w:divBdr>
                                                        <w:top w:val="none" w:sz="0" w:space="0" w:color="auto"/>
                                                        <w:left w:val="none" w:sz="0" w:space="0" w:color="auto"/>
                                                        <w:bottom w:val="none" w:sz="0" w:space="0" w:color="auto"/>
                                                        <w:right w:val="none" w:sz="0" w:space="0" w:color="auto"/>
                                                      </w:divBdr>
                                                    </w:div>
                                                    <w:div w:id="918366173">
                                                      <w:marLeft w:val="0"/>
                                                      <w:marRight w:val="0"/>
                                                      <w:marTop w:val="0"/>
                                                      <w:marBottom w:val="0"/>
                                                      <w:divBdr>
                                                        <w:top w:val="none" w:sz="0" w:space="0" w:color="auto"/>
                                                        <w:left w:val="none" w:sz="0" w:space="0" w:color="auto"/>
                                                        <w:bottom w:val="none" w:sz="0" w:space="0" w:color="auto"/>
                                                        <w:right w:val="none" w:sz="0" w:space="0" w:color="auto"/>
                                                      </w:divBdr>
                                                    </w:div>
                                                  </w:divsChild>
                                                </w:div>
                                                <w:div w:id="16895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836246">
                                      <w:marLeft w:val="0"/>
                                      <w:marRight w:val="0"/>
                                      <w:marTop w:val="0"/>
                                      <w:marBottom w:val="0"/>
                                      <w:divBdr>
                                        <w:top w:val="none" w:sz="0" w:space="0" w:color="auto"/>
                                        <w:left w:val="none" w:sz="0" w:space="0" w:color="auto"/>
                                        <w:bottom w:val="none" w:sz="0" w:space="0" w:color="auto"/>
                                        <w:right w:val="none" w:sz="0" w:space="0" w:color="auto"/>
                                      </w:divBdr>
                                      <w:divsChild>
                                        <w:div w:id="1214121838">
                                          <w:marLeft w:val="0"/>
                                          <w:marRight w:val="0"/>
                                          <w:marTop w:val="0"/>
                                          <w:marBottom w:val="0"/>
                                          <w:divBdr>
                                            <w:top w:val="none" w:sz="0" w:space="0" w:color="auto"/>
                                            <w:left w:val="none" w:sz="0" w:space="0" w:color="auto"/>
                                            <w:bottom w:val="none" w:sz="0" w:space="0" w:color="auto"/>
                                            <w:right w:val="none" w:sz="0" w:space="0" w:color="auto"/>
                                          </w:divBdr>
                                          <w:divsChild>
                                            <w:div w:id="990980551">
                                              <w:marLeft w:val="0"/>
                                              <w:marRight w:val="0"/>
                                              <w:marTop w:val="0"/>
                                              <w:marBottom w:val="0"/>
                                              <w:divBdr>
                                                <w:top w:val="none" w:sz="0" w:space="0" w:color="auto"/>
                                                <w:left w:val="none" w:sz="0" w:space="0" w:color="auto"/>
                                                <w:bottom w:val="none" w:sz="0" w:space="0" w:color="auto"/>
                                                <w:right w:val="none" w:sz="0" w:space="0" w:color="auto"/>
                                              </w:divBdr>
                                              <w:divsChild>
                                                <w:div w:id="792598434">
                                                  <w:marLeft w:val="0"/>
                                                  <w:marRight w:val="0"/>
                                                  <w:marTop w:val="0"/>
                                                  <w:marBottom w:val="0"/>
                                                  <w:divBdr>
                                                    <w:top w:val="none" w:sz="0" w:space="0" w:color="auto"/>
                                                    <w:left w:val="none" w:sz="0" w:space="0" w:color="auto"/>
                                                    <w:bottom w:val="none" w:sz="0" w:space="0" w:color="auto"/>
                                                    <w:right w:val="none" w:sz="0" w:space="0" w:color="auto"/>
                                                  </w:divBdr>
                                                  <w:divsChild>
                                                    <w:div w:id="1312251591">
                                                      <w:marLeft w:val="0"/>
                                                      <w:marRight w:val="0"/>
                                                      <w:marTop w:val="0"/>
                                                      <w:marBottom w:val="0"/>
                                                      <w:divBdr>
                                                        <w:top w:val="none" w:sz="0" w:space="0" w:color="auto"/>
                                                        <w:left w:val="none" w:sz="0" w:space="0" w:color="auto"/>
                                                        <w:bottom w:val="none" w:sz="0" w:space="0" w:color="auto"/>
                                                        <w:right w:val="none" w:sz="0" w:space="0" w:color="auto"/>
                                                      </w:divBdr>
                                                      <w:divsChild>
                                                        <w:div w:id="1264652989">
                                                          <w:marLeft w:val="0"/>
                                                          <w:marRight w:val="0"/>
                                                          <w:marTop w:val="0"/>
                                                          <w:marBottom w:val="0"/>
                                                          <w:divBdr>
                                                            <w:top w:val="none" w:sz="0" w:space="0" w:color="auto"/>
                                                            <w:left w:val="none" w:sz="0" w:space="0" w:color="auto"/>
                                                            <w:bottom w:val="none" w:sz="0" w:space="0" w:color="auto"/>
                                                            <w:right w:val="none" w:sz="0" w:space="0" w:color="auto"/>
                                                          </w:divBdr>
                                                        </w:div>
                                                        <w:div w:id="1809278515">
                                                          <w:marLeft w:val="0"/>
                                                          <w:marRight w:val="0"/>
                                                          <w:marTop w:val="0"/>
                                                          <w:marBottom w:val="0"/>
                                                          <w:divBdr>
                                                            <w:top w:val="none" w:sz="0" w:space="0" w:color="auto"/>
                                                            <w:left w:val="none" w:sz="0" w:space="0" w:color="auto"/>
                                                            <w:bottom w:val="none" w:sz="0" w:space="0" w:color="auto"/>
                                                            <w:right w:val="none" w:sz="0" w:space="0" w:color="auto"/>
                                                          </w:divBdr>
                                                        </w:div>
                                                        <w:div w:id="1669088877">
                                                          <w:marLeft w:val="0"/>
                                                          <w:marRight w:val="0"/>
                                                          <w:marTop w:val="0"/>
                                                          <w:marBottom w:val="0"/>
                                                          <w:divBdr>
                                                            <w:top w:val="none" w:sz="0" w:space="0" w:color="auto"/>
                                                            <w:left w:val="none" w:sz="0" w:space="0" w:color="auto"/>
                                                            <w:bottom w:val="none" w:sz="0" w:space="0" w:color="auto"/>
                                                            <w:right w:val="none" w:sz="0" w:space="0" w:color="auto"/>
                                                          </w:divBdr>
                                                        </w:div>
                                                      </w:divsChild>
                                                    </w:div>
                                                    <w:div w:id="470633769">
                                                      <w:marLeft w:val="0"/>
                                                      <w:marRight w:val="0"/>
                                                      <w:marTop w:val="0"/>
                                                      <w:marBottom w:val="0"/>
                                                      <w:divBdr>
                                                        <w:top w:val="none" w:sz="0" w:space="0" w:color="auto"/>
                                                        <w:left w:val="none" w:sz="0" w:space="0" w:color="auto"/>
                                                        <w:bottom w:val="none" w:sz="0" w:space="0" w:color="auto"/>
                                                        <w:right w:val="none" w:sz="0" w:space="0" w:color="auto"/>
                                                      </w:divBdr>
                                                    </w:div>
                                                  </w:divsChild>
                                                </w:div>
                                                <w:div w:id="756556356">
                                                  <w:marLeft w:val="0"/>
                                                  <w:marRight w:val="0"/>
                                                  <w:marTop w:val="0"/>
                                                  <w:marBottom w:val="0"/>
                                                  <w:divBdr>
                                                    <w:top w:val="none" w:sz="0" w:space="0" w:color="auto"/>
                                                    <w:left w:val="none" w:sz="0" w:space="0" w:color="auto"/>
                                                    <w:bottom w:val="none" w:sz="0" w:space="0" w:color="auto"/>
                                                    <w:right w:val="none" w:sz="0" w:space="0" w:color="auto"/>
                                                  </w:divBdr>
                                                </w:div>
                                                <w:div w:id="310868728">
                                                  <w:marLeft w:val="0"/>
                                                  <w:marRight w:val="0"/>
                                                  <w:marTop w:val="0"/>
                                                  <w:marBottom w:val="0"/>
                                                  <w:divBdr>
                                                    <w:top w:val="none" w:sz="0" w:space="0" w:color="auto"/>
                                                    <w:left w:val="none" w:sz="0" w:space="0" w:color="auto"/>
                                                    <w:bottom w:val="none" w:sz="0" w:space="0" w:color="auto"/>
                                                    <w:right w:val="none" w:sz="0" w:space="0" w:color="auto"/>
                                                  </w:divBdr>
                                                </w:div>
                                                <w:div w:id="395979437">
                                                  <w:marLeft w:val="0"/>
                                                  <w:marRight w:val="0"/>
                                                  <w:marTop w:val="0"/>
                                                  <w:marBottom w:val="0"/>
                                                  <w:divBdr>
                                                    <w:top w:val="none" w:sz="0" w:space="0" w:color="auto"/>
                                                    <w:left w:val="none" w:sz="0" w:space="0" w:color="auto"/>
                                                    <w:bottom w:val="none" w:sz="0" w:space="0" w:color="auto"/>
                                                    <w:right w:val="none" w:sz="0" w:space="0" w:color="auto"/>
                                                  </w:divBdr>
                                                  <w:divsChild>
                                                    <w:div w:id="550919734">
                                                      <w:marLeft w:val="0"/>
                                                      <w:marRight w:val="0"/>
                                                      <w:marTop w:val="0"/>
                                                      <w:marBottom w:val="0"/>
                                                      <w:divBdr>
                                                        <w:top w:val="none" w:sz="0" w:space="0" w:color="auto"/>
                                                        <w:left w:val="none" w:sz="0" w:space="0" w:color="auto"/>
                                                        <w:bottom w:val="none" w:sz="0" w:space="0" w:color="auto"/>
                                                        <w:right w:val="none" w:sz="0" w:space="0" w:color="auto"/>
                                                      </w:divBdr>
                                                    </w:div>
                                                    <w:div w:id="1413625533">
                                                      <w:marLeft w:val="0"/>
                                                      <w:marRight w:val="0"/>
                                                      <w:marTop w:val="0"/>
                                                      <w:marBottom w:val="0"/>
                                                      <w:divBdr>
                                                        <w:top w:val="none" w:sz="0" w:space="0" w:color="auto"/>
                                                        <w:left w:val="none" w:sz="0" w:space="0" w:color="auto"/>
                                                        <w:bottom w:val="none" w:sz="0" w:space="0" w:color="auto"/>
                                                        <w:right w:val="none" w:sz="0" w:space="0" w:color="auto"/>
                                                      </w:divBdr>
                                                    </w:div>
                                                  </w:divsChild>
                                                </w:div>
                                                <w:div w:id="8136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256025">
      <w:bodyDiv w:val="1"/>
      <w:marLeft w:val="0"/>
      <w:marRight w:val="0"/>
      <w:marTop w:val="0"/>
      <w:marBottom w:val="0"/>
      <w:divBdr>
        <w:top w:val="none" w:sz="0" w:space="0" w:color="auto"/>
        <w:left w:val="none" w:sz="0" w:space="0" w:color="auto"/>
        <w:bottom w:val="none" w:sz="0" w:space="0" w:color="auto"/>
        <w:right w:val="none" w:sz="0" w:space="0" w:color="auto"/>
      </w:divBdr>
      <w:divsChild>
        <w:div w:id="771897254">
          <w:marLeft w:val="0"/>
          <w:marRight w:val="0"/>
          <w:marTop w:val="0"/>
          <w:marBottom w:val="0"/>
          <w:divBdr>
            <w:top w:val="none" w:sz="0" w:space="0" w:color="auto"/>
            <w:left w:val="none" w:sz="0" w:space="0" w:color="auto"/>
            <w:bottom w:val="none" w:sz="0" w:space="0" w:color="auto"/>
            <w:right w:val="none" w:sz="0" w:space="0" w:color="auto"/>
          </w:divBdr>
          <w:divsChild>
            <w:div w:id="1982611672">
              <w:marLeft w:val="0"/>
              <w:marRight w:val="0"/>
              <w:marTop w:val="0"/>
              <w:marBottom w:val="0"/>
              <w:divBdr>
                <w:top w:val="none" w:sz="0" w:space="0" w:color="auto"/>
                <w:left w:val="none" w:sz="0" w:space="0" w:color="auto"/>
                <w:bottom w:val="none" w:sz="0" w:space="0" w:color="auto"/>
                <w:right w:val="none" w:sz="0" w:space="0" w:color="auto"/>
              </w:divBdr>
              <w:divsChild>
                <w:div w:id="139033832">
                  <w:marLeft w:val="0"/>
                  <w:marRight w:val="0"/>
                  <w:marTop w:val="0"/>
                  <w:marBottom w:val="0"/>
                  <w:divBdr>
                    <w:top w:val="none" w:sz="0" w:space="0" w:color="auto"/>
                    <w:left w:val="none" w:sz="0" w:space="0" w:color="auto"/>
                    <w:bottom w:val="none" w:sz="0" w:space="0" w:color="auto"/>
                    <w:right w:val="none" w:sz="0" w:space="0" w:color="auto"/>
                  </w:divBdr>
                  <w:divsChild>
                    <w:div w:id="735317210">
                      <w:marLeft w:val="0"/>
                      <w:marRight w:val="0"/>
                      <w:marTop w:val="0"/>
                      <w:marBottom w:val="0"/>
                      <w:divBdr>
                        <w:top w:val="none" w:sz="0" w:space="0" w:color="auto"/>
                        <w:left w:val="none" w:sz="0" w:space="0" w:color="auto"/>
                        <w:bottom w:val="none" w:sz="0" w:space="0" w:color="auto"/>
                        <w:right w:val="none" w:sz="0" w:space="0" w:color="auto"/>
                      </w:divBdr>
                      <w:divsChild>
                        <w:div w:id="417094840">
                          <w:marLeft w:val="0"/>
                          <w:marRight w:val="0"/>
                          <w:marTop w:val="0"/>
                          <w:marBottom w:val="0"/>
                          <w:divBdr>
                            <w:top w:val="none" w:sz="0" w:space="0" w:color="auto"/>
                            <w:left w:val="none" w:sz="0" w:space="0" w:color="auto"/>
                            <w:bottom w:val="none" w:sz="0" w:space="0" w:color="auto"/>
                            <w:right w:val="none" w:sz="0" w:space="0" w:color="auto"/>
                          </w:divBdr>
                          <w:divsChild>
                            <w:div w:id="1837334454">
                              <w:marLeft w:val="0"/>
                              <w:marRight w:val="0"/>
                              <w:marTop w:val="0"/>
                              <w:marBottom w:val="0"/>
                              <w:divBdr>
                                <w:top w:val="none" w:sz="0" w:space="0" w:color="auto"/>
                                <w:left w:val="none" w:sz="0" w:space="0" w:color="auto"/>
                                <w:bottom w:val="none" w:sz="0" w:space="0" w:color="auto"/>
                                <w:right w:val="none" w:sz="0" w:space="0" w:color="auto"/>
                              </w:divBdr>
                              <w:divsChild>
                                <w:div w:id="1443643519">
                                  <w:marLeft w:val="0"/>
                                  <w:marRight w:val="0"/>
                                  <w:marTop w:val="0"/>
                                  <w:marBottom w:val="0"/>
                                  <w:divBdr>
                                    <w:top w:val="none" w:sz="0" w:space="0" w:color="auto"/>
                                    <w:left w:val="none" w:sz="0" w:space="0" w:color="auto"/>
                                    <w:bottom w:val="none" w:sz="0" w:space="0" w:color="auto"/>
                                    <w:right w:val="none" w:sz="0" w:space="0" w:color="auto"/>
                                  </w:divBdr>
                                  <w:divsChild>
                                    <w:div w:id="1012680047">
                                      <w:marLeft w:val="0"/>
                                      <w:marRight w:val="0"/>
                                      <w:marTop w:val="0"/>
                                      <w:marBottom w:val="0"/>
                                      <w:divBdr>
                                        <w:top w:val="none" w:sz="0" w:space="0" w:color="auto"/>
                                        <w:left w:val="none" w:sz="0" w:space="0" w:color="auto"/>
                                        <w:bottom w:val="none" w:sz="0" w:space="0" w:color="auto"/>
                                        <w:right w:val="none" w:sz="0" w:space="0" w:color="auto"/>
                                      </w:divBdr>
                                      <w:divsChild>
                                        <w:div w:id="1567373461">
                                          <w:marLeft w:val="0"/>
                                          <w:marRight w:val="0"/>
                                          <w:marTop w:val="0"/>
                                          <w:marBottom w:val="0"/>
                                          <w:divBdr>
                                            <w:top w:val="none" w:sz="0" w:space="0" w:color="auto"/>
                                            <w:left w:val="none" w:sz="0" w:space="0" w:color="auto"/>
                                            <w:bottom w:val="none" w:sz="0" w:space="0" w:color="auto"/>
                                            <w:right w:val="none" w:sz="0" w:space="0" w:color="auto"/>
                                          </w:divBdr>
                                          <w:divsChild>
                                            <w:div w:id="1922979429">
                                              <w:marLeft w:val="0"/>
                                              <w:marRight w:val="0"/>
                                              <w:marTop w:val="0"/>
                                              <w:marBottom w:val="0"/>
                                              <w:divBdr>
                                                <w:top w:val="none" w:sz="0" w:space="0" w:color="auto"/>
                                                <w:left w:val="none" w:sz="0" w:space="0" w:color="auto"/>
                                                <w:bottom w:val="none" w:sz="0" w:space="0" w:color="auto"/>
                                                <w:right w:val="none" w:sz="0" w:space="0" w:color="auto"/>
                                              </w:divBdr>
                                            </w:div>
                                            <w:div w:id="93089309">
                                              <w:marLeft w:val="0"/>
                                              <w:marRight w:val="0"/>
                                              <w:marTop w:val="0"/>
                                              <w:marBottom w:val="0"/>
                                              <w:divBdr>
                                                <w:top w:val="none" w:sz="0" w:space="0" w:color="auto"/>
                                                <w:left w:val="none" w:sz="0" w:space="0" w:color="auto"/>
                                                <w:bottom w:val="none" w:sz="0" w:space="0" w:color="auto"/>
                                                <w:right w:val="none" w:sz="0" w:space="0" w:color="auto"/>
                                              </w:divBdr>
                                            </w:div>
                                            <w:div w:id="132648041">
                                              <w:marLeft w:val="0"/>
                                              <w:marRight w:val="0"/>
                                              <w:marTop w:val="0"/>
                                              <w:marBottom w:val="0"/>
                                              <w:divBdr>
                                                <w:top w:val="none" w:sz="0" w:space="0" w:color="auto"/>
                                                <w:left w:val="none" w:sz="0" w:space="0" w:color="auto"/>
                                                <w:bottom w:val="none" w:sz="0" w:space="0" w:color="auto"/>
                                                <w:right w:val="none" w:sz="0" w:space="0" w:color="auto"/>
                                              </w:divBdr>
                                            </w:div>
                                            <w:div w:id="475537305">
                                              <w:marLeft w:val="0"/>
                                              <w:marRight w:val="0"/>
                                              <w:marTop w:val="0"/>
                                              <w:marBottom w:val="0"/>
                                              <w:divBdr>
                                                <w:top w:val="none" w:sz="0" w:space="0" w:color="auto"/>
                                                <w:left w:val="none" w:sz="0" w:space="0" w:color="auto"/>
                                                <w:bottom w:val="none" w:sz="0" w:space="0" w:color="auto"/>
                                                <w:right w:val="none" w:sz="0" w:space="0" w:color="auto"/>
                                              </w:divBdr>
                                            </w:div>
                                            <w:div w:id="9373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6114">
                                      <w:marLeft w:val="0"/>
                                      <w:marRight w:val="0"/>
                                      <w:marTop w:val="0"/>
                                      <w:marBottom w:val="0"/>
                                      <w:divBdr>
                                        <w:top w:val="none" w:sz="0" w:space="0" w:color="auto"/>
                                        <w:left w:val="none" w:sz="0" w:space="0" w:color="auto"/>
                                        <w:bottom w:val="none" w:sz="0" w:space="0" w:color="auto"/>
                                        <w:right w:val="none" w:sz="0" w:space="0" w:color="auto"/>
                                      </w:divBdr>
                                      <w:divsChild>
                                        <w:div w:id="210920911">
                                          <w:marLeft w:val="0"/>
                                          <w:marRight w:val="0"/>
                                          <w:marTop w:val="0"/>
                                          <w:marBottom w:val="0"/>
                                          <w:divBdr>
                                            <w:top w:val="none" w:sz="0" w:space="0" w:color="auto"/>
                                            <w:left w:val="none" w:sz="0" w:space="0" w:color="auto"/>
                                            <w:bottom w:val="none" w:sz="0" w:space="0" w:color="auto"/>
                                            <w:right w:val="none" w:sz="0" w:space="0" w:color="auto"/>
                                          </w:divBdr>
                                          <w:divsChild>
                                            <w:div w:id="589433243">
                                              <w:marLeft w:val="0"/>
                                              <w:marRight w:val="0"/>
                                              <w:marTop w:val="0"/>
                                              <w:marBottom w:val="0"/>
                                              <w:divBdr>
                                                <w:top w:val="none" w:sz="0" w:space="0" w:color="auto"/>
                                                <w:left w:val="none" w:sz="0" w:space="0" w:color="auto"/>
                                                <w:bottom w:val="none" w:sz="0" w:space="0" w:color="auto"/>
                                                <w:right w:val="none" w:sz="0" w:space="0" w:color="auto"/>
                                              </w:divBdr>
                                              <w:divsChild>
                                                <w:div w:id="1130054354">
                                                  <w:marLeft w:val="0"/>
                                                  <w:marRight w:val="0"/>
                                                  <w:marTop w:val="0"/>
                                                  <w:marBottom w:val="0"/>
                                                  <w:divBdr>
                                                    <w:top w:val="none" w:sz="0" w:space="0" w:color="auto"/>
                                                    <w:left w:val="none" w:sz="0" w:space="0" w:color="auto"/>
                                                    <w:bottom w:val="none" w:sz="0" w:space="0" w:color="auto"/>
                                                    <w:right w:val="none" w:sz="0" w:space="0" w:color="auto"/>
                                                  </w:divBdr>
                                                  <w:divsChild>
                                                    <w:div w:id="187254237">
                                                      <w:marLeft w:val="0"/>
                                                      <w:marRight w:val="0"/>
                                                      <w:marTop w:val="0"/>
                                                      <w:marBottom w:val="0"/>
                                                      <w:divBdr>
                                                        <w:top w:val="none" w:sz="0" w:space="0" w:color="auto"/>
                                                        <w:left w:val="none" w:sz="0" w:space="0" w:color="auto"/>
                                                        <w:bottom w:val="none" w:sz="0" w:space="0" w:color="auto"/>
                                                        <w:right w:val="none" w:sz="0" w:space="0" w:color="auto"/>
                                                      </w:divBdr>
                                                      <w:divsChild>
                                                        <w:div w:id="1026517453">
                                                          <w:marLeft w:val="0"/>
                                                          <w:marRight w:val="0"/>
                                                          <w:marTop w:val="0"/>
                                                          <w:marBottom w:val="0"/>
                                                          <w:divBdr>
                                                            <w:top w:val="none" w:sz="0" w:space="0" w:color="auto"/>
                                                            <w:left w:val="none" w:sz="0" w:space="0" w:color="auto"/>
                                                            <w:bottom w:val="none" w:sz="0" w:space="0" w:color="auto"/>
                                                            <w:right w:val="none" w:sz="0" w:space="0" w:color="auto"/>
                                                          </w:divBdr>
                                                        </w:div>
                                                        <w:div w:id="2114084714">
                                                          <w:marLeft w:val="0"/>
                                                          <w:marRight w:val="0"/>
                                                          <w:marTop w:val="0"/>
                                                          <w:marBottom w:val="0"/>
                                                          <w:divBdr>
                                                            <w:top w:val="none" w:sz="0" w:space="0" w:color="auto"/>
                                                            <w:left w:val="none" w:sz="0" w:space="0" w:color="auto"/>
                                                            <w:bottom w:val="none" w:sz="0" w:space="0" w:color="auto"/>
                                                            <w:right w:val="none" w:sz="0" w:space="0" w:color="auto"/>
                                                          </w:divBdr>
                                                        </w:div>
                                                        <w:div w:id="303589383">
                                                          <w:marLeft w:val="0"/>
                                                          <w:marRight w:val="0"/>
                                                          <w:marTop w:val="0"/>
                                                          <w:marBottom w:val="0"/>
                                                          <w:divBdr>
                                                            <w:top w:val="none" w:sz="0" w:space="0" w:color="auto"/>
                                                            <w:left w:val="none" w:sz="0" w:space="0" w:color="auto"/>
                                                            <w:bottom w:val="none" w:sz="0" w:space="0" w:color="auto"/>
                                                            <w:right w:val="none" w:sz="0" w:space="0" w:color="auto"/>
                                                          </w:divBdr>
                                                        </w:div>
                                                      </w:divsChild>
                                                    </w:div>
                                                    <w:div w:id="1055811786">
                                                      <w:marLeft w:val="0"/>
                                                      <w:marRight w:val="0"/>
                                                      <w:marTop w:val="0"/>
                                                      <w:marBottom w:val="0"/>
                                                      <w:divBdr>
                                                        <w:top w:val="none" w:sz="0" w:space="0" w:color="auto"/>
                                                        <w:left w:val="none" w:sz="0" w:space="0" w:color="auto"/>
                                                        <w:bottom w:val="none" w:sz="0" w:space="0" w:color="auto"/>
                                                        <w:right w:val="none" w:sz="0" w:space="0" w:color="auto"/>
                                                      </w:divBdr>
                                                    </w:div>
                                                  </w:divsChild>
                                                </w:div>
                                                <w:div w:id="382483713">
                                                  <w:marLeft w:val="0"/>
                                                  <w:marRight w:val="0"/>
                                                  <w:marTop w:val="0"/>
                                                  <w:marBottom w:val="0"/>
                                                  <w:divBdr>
                                                    <w:top w:val="none" w:sz="0" w:space="0" w:color="auto"/>
                                                    <w:left w:val="none" w:sz="0" w:space="0" w:color="auto"/>
                                                    <w:bottom w:val="none" w:sz="0" w:space="0" w:color="auto"/>
                                                    <w:right w:val="none" w:sz="0" w:space="0" w:color="auto"/>
                                                  </w:divBdr>
                                                </w:div>
                                                <w:div w:id="1898128309">
                                                  <w:marLeft w:val="0"/>
                                                  <w:marRight w:val="0"/>
                                                  <w:marTop w:val="0"/>
                                                  <w:marBottom w:val="0"/>
                                                  <w:divBdr>
                                                    <w:top w:val="none" w:sz="0" w:space="0" w:color="auto"/>
                                                    <w:left w:val="none" w:sz="0" w:space="0" w:color="auto"/>
                                                    <w:bottom w:val="none" w:sz="0" w:space="0" w:color="auto"/>
                                                    <w:right w:val="none" w:sz="0" w:space="0" w:color="auto"/>
                                                  </w:divBdr>
                                                </w:div>
                                                <w:div w:id="503281455">
                                                  <w:marLeft w:val="0"/>
                                                  <w:marRight w:val="0"/>
                                                  <w:marTop w:val="0"/>
                                                  <w:marBottom w:val="0"/>
                                                  <w:divBdr>
                                                    <w:top w:val="none" w:sz="0" w:space="0" w:color="auto"/>
                                                    <w:left w:val="none" w:sz="0" w:space="0" w:color="auto"/>
                                                    <w:bottom w:val="none" w:sz="0" w:space="0" w:color="auto"/>
                                                    <w:right w:val="none" w:sz="0" w:space="0" w:color="auto"/>
                                                  </w:divBdr>
                                                  <w:divsChild>
                                                    <w:div w:id="2027096099">
                                                      <w:marLeft w:val="0"/>
                                                      <w:marRight w:val="0"/>
                                                      <w:marTop w:val="0"/>
                                                      <w:marBottom w:val="0"/>
                                                      <w:divBdr>
                                                        <w:top w:val="none" w:sz="0" w:space="0" w:color="auto"/>
                                                        <w:left w:val="none" w:sz="0" w:space="0" w:color="auto"/>
                                                        <w:bottom w:val="none" w:sz="0" w:space="0" w:color="auto"/>
                                                        <w:right w:val="none" w:sz="0" w:space="0" w:color="auto"/>
                                                      </w:divBdr>
                                                    </w:div>
                                                    <w:div w:id="1135680288">
                                                      <w:marLeft w:val="0"/>
                                                      <w:marRight w:val="0"/>
                                                      <w:marTop w:val="0"/>
                                                      <w:marBottom w:val="0"/>
                                                      <w:divBdr>
                                                        <w:top w:val="none" w:sz="0" w:space="0" w:color="auto"/>
                                                        <w:left w:val="none" w:sz="0" w:space="0" w:color="auto"/>
                                                        <w:bottom w:val="none" w:sz="0" w:space="0" w:color="auto"/>
                                                        <w:right w:val="none" w:sz="0" w:space="0" w:color="auto"/>
                                                      </w:divBdr>
                                                    </w:div>
                                                  </w:divsChild>
                                                </w:div>
                                                <w:div w:id="18317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2597">
                                      <w:marLeft w:val="0"/>
                                      <w:marRight w:val="0"/>
                                      <w:marTop w:val="0"/>
                                      <w:marBottom w:val="0"/>
                                      <w:divBdr>
                                        <w:top w:val="none" w:sz="0" w:space="0" w:color="auto"/>
                                        <w:left w:val="none" w:sz="0" w:space="0" w:color="auto"/>
                                        <w:bottom w:val="none" w:sz="0" w:space="0" w:color="auto"/>
                                        <w:right w:val="none" w:sz="0" w:space="0" w:color="auto"/>
                                      </w:divBdr>
                                      <w:divsChild>
                                        <w:div w:id="1343049168">
                                          <w:marLeft w:val="0"/>
                                          <w:marRight w:val="0"/>
                                          <w:marTop w:val="0"/>
                                          <w:marBottom w:val="0"/>
                                          <w:divBdr>
                                            <w:top w:val="none" w:sz="0" w:space="0" w:color="auto"/>
                                            <w:left w:val="none" w:sz="0" w:space="0" w:color="auto"/>
                                            <w:bottom w:val="none" w:sz="0" w:space="0" w:color="auto"/>
                                            <w:right w:val="none" w:sz="0" w:space="0" w:color="auto"/>
                                          </w:divBdr>
                                          <w:divsChild>
                                            <w:div w:id="845362745">
                                              <w:marLeft w:val="0"/>
                                              <w:marRight w:val="0"/>
                                              <w:marTop w:val="0"/>
                                              <w:marBottom w:val="0"/>
                                              <w:divBdr>
                                                <w:top w:val="none" w:sz="0" w:space="0" w:color="auto"/>
                                                <w:left w:val="none" w:sz="0" w:space="0" w:color="auto"/>
                                                <w:bottom w:val="none" w:sz="0" w:space="0" w:color="auto"/>
                                                <w:right w:val="none" w:sz="0" w:space="0" w:color="auto"/>
                                              </w:divBdr>
                                              <w:divsChild>
                                                <w:div w:id="666834190">
                                                  <w:marLeft w:val="0"/>
                                                  <w:marRight w:val="0"/>
                                                  <w:marTop w:val="0"/>
                                                  <w:marBottom w:val="0"/>
                                                  <w:divBdr>
                                                    <w:top w:val="none" w:sz="0" w:space="0" w:color="auto"/>
                                                    <w:left w:val="none" w:sz="0" w:space="0" w:color="auto"/>
                                                    <w:bottom w:val="none" w:sz="0" w:space="0" w:color="auto"/>
                                                    <w:right w:val="none" w:sz="0" w:space="0" w:color="auto"/>
                                                  </w:divBdr>
                                                  <w:divsChild>
                                                    <w:div w:id="1163398303">
                                                      <w:marLeft w:val="0"/>
                                                      <w:marRight w:val="0"/>
                                                      <w:marTop w:val="0"/>
                                                      <w:marBottom w:val="0"/>
                                                      <w:divBdr>
                                                        <w:top w:val="none" w:sz="0" w:space="0" w:color="auto"/>
                                                        <w:left w:val="none" w:sz="0" w:space="0" w:color="auto"/>
                                                        <w:bottom w:val="none" w:sz="0" w:space="0" w:color="auto"/>
                                                        <w:right w:val="none" w:sz="0" w:space="0" w:color="auto"/>
                                                      </w:divBdr>
                                                      <w:divsChild>
                                                        <w:div w:id="1260603200">
                                                          <w:marLeft w:val="0"/>
                                                          <w:marRight w:val="0"/>
                                                          <w:marTop w:val="0"/>
                                                          <w:marBottom w:val="0"/>
                                                          <w:divBdr>
                                                            <w:top w:val="none" w:sz="0" w:space="0" w:color="auto"/>
                                                            <w:left w:val="none" w:sz="0" w:space="0" w:color="auto"/>
                                                            <w:bottom w:val="none" w:sz="0" w:space="0" w:color="auto"/>
                                                            <w:right w:val="none" w:sz="0" w:space="0" w:color="auto"/>
                                                          </w:divBdr>
                                                        </w:div>
                                                        <w:div w:id="1951158190">
                                                          <w:marLeft w:val="0"/>
                                                          <w:marRight w:val="0"/>
                                                          <w:marTop w:val="0"/>
                                                          <w:marBottom w:val="0"/>
                                                          <w:divBdr>
                                                            <w:top w:val="none" w:sz="0" w:space="0" w:color="auto"/>
                                                            <w:left w:val="none" w:sz="0" w:space="0" w:color="auto"/>
                                                            <w:bottom w:val="none" w:sz="0" w:space="0" w:color="auto"/>
                                                            <w:right w:val="none" w:sz="0" w:space="0" w:color="auto"/>
                                                          </w:divBdr>
                                                        </w:div>
                                                        <w:div w:id="1716393080">
                                                          <w:marLeft w:val="0"/>
                                                          <w:marRight w:val="0"/>
                                                          <w:marTop w:val="0"/>
                                                          <w:marBottom w:val="0"/>
                                                          <w:divBdr>
                                                            <w:top w:val="none" w:sz="0" w:space="0" w:color="auto"/>
                                                            <w:left w:val="none" w:sz="0" w:space="0" w:color="auto"/>
                                                            <w:bottom w:val="none" w:sz="0" w:space="0" w:color="auto"/>
                                                            <w:right w:val="none" w:sz="0" w:space="0" w:color="auto"/>
                                                          </w:divBdr>
                                                        </w:div>
                                                      </w:divsChild>
                                                    </w:div>
                                                    <w:div w:id="1112674349">
                                                      <w:marLeft w:val="0"/>
                                                      <w:marRight w:val="0"/>
                                                      <w:marTop w:val="0"/>
                                                      <w:marBottom w:val="0"/>
                                                      <w:divBdr>
                                                        <w:top w:val="none" w:sz="0" w:space="0" w:color="auto"/>
                                                        <w:left w:val="none" w:sz="0" w:space="0" w:color="auto"/>
                                                        <w:bottom w:val="none" w:sz="0" w:space="0" w:color="auto"/>
                                                        <w:right w:val="none" w:sz="0" w:space="0" w:color="auto"/>
                                                      </w:divBdr>
                                                    </w:div>
                                                  </w:divsChild>
                                                </w:div>
                                                <w:div w:id="1149400215">
                                                  <w:marLeft w:val="0"/>
                                                  <w:marRight w:val="0"/>
                                                  <w:marTop w:val="0"/>
                                                  <w:marBottom w:val="0"/>
                                                  <w:divBdr>
                                                    <w:top w:val="none" w:sz="0" w:space="0" w:color="auto"/>
                                                    <w:left w:val="none" w:sz="0" w:space="0" w:color="auto"/>
                                                    <w:bottom w:val="none" w:sz="0" w:space="0" w:color="auto"/>
                                                    <w:right w:val="none" w:sz="0" w:space="0" w:color="auto"/>
                                                  </w:divBdr>
                                                </w:div>
                                                <w:div w:id="1622684443">
                                                  <w:marLeft w:val="0"/>
                                                  <w:marRight w:val="0"/>
                                                  <w:marTop w:val="0"/>
                                                  <w:marBottom w:val="0"/>
                                                  <w:divBdr>
                                                    <w:top w:val="none" w:sz="0" w:space="0" w:color="auto"/>
                                                    <w:left w:val="none" w:sz="0" w:space="0" w:color="auto"/>
                                                    <w:bottom w:val="none" w:sz="0" w:space="0" w:color="auto"/>
                                                    <w:right w:val="none" w:sz="0" w:space="0" w:color="auto"/>
                                                  </w:divBdr>
                                                </w:div>
                                                <w:div w:id="1356735182">
                                                  <w:marLeft w:val="0"/>
                                                  <w:marRight w:val="0"/>
                                                  <w:marTop w:val="0"/>
                                                  <w:marBottom w:val="0"/>
                                                  <w:divBdr>
                                                    <w:top w:val="none" w:sz="0" w:space="0" w:color="auto"/>
                                                    <w:left w:val="none" w:sz="0" w:space="0" w:color="auto"/>
                                                    <w:bottom w:val="none" w:sz="0" w:space="0" w:color="auto"/>
                                                    <w:right w:val="none" w:sz="0" w:space="0" w:color="auto"/>
                                                  </w:divBdr>
                                                  <w:divsChild>
                                                    <w:div w:id="403841744">
                                                      <w:marLeft w:val="0"/>
                                                      <w:marRight w:val="0"/>
                                                      <w:marTop w:val="0"/>
                                                      <w:marBottom w:val="0"/>
                                                      <w:divBdr>
                                                        <w:top w:val="none" w:sz="0" w:space="0" w:color="auto"/>
                                                        <w:left w:val="none" w:sz="0" w:space="0" w:color="auto"/>
                                                        <w:bottom w:val="none" w:sz="0" w:space="0" w:color="auto"/>
                                                        <w:right w:val="none" w:sz="0" w:space="0" w:color="auto"/>
                                                      </w:divBdr>
                                                    </w:div>
                                                    <w:div w:id="241456176">
                                                      <w:marLeft w:val="0"/>
                                                      <w:marRight w:val="0"/>
                                                      <w:marTop w:val="0"/>
                                                      <w:marBottom w:val="0"/>
                                                      <w:divBdr>
                                                        <w:top w:val="none" w:sz="0" w:space="0" w:color="auto"/>
                                                        <w:left w:val="none" w:sz="0" w:space="0" w:color="auto"/>
                                                        <w:bottom w:val="none" w:sz="0" w:space="0" w:color="auto"/>
                                                        <w:right w:val="none" w:sz="0" w:space="0" w:color="auto"/>
                                                      </w:divBdr>
                                                    </w:div>
                                                  </w:divsChild>
                                                </w:div>
                                                <w:div w:id="14182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4647">
                                      <w:marLeft w:val="0"/>
                                      <w:marRight w:val="0"/>
                                      <w:marTop w:val="0"/>
                                      <w:marBottom w:val="0"/>
                                      <w:divBdr>
                                        <w:top w:val="none" w:sz="0" w:space="0" w:color="auto"/>
                                        <w:left w:val="none" w:sz="0" w:space="0" w:color="auto"/>
                                        <w:bottom w:val="none" w:sz="0" w:space="0" w:color="auto"/>
                                        <w:right w:val="none" w:sz="0" w:space="0" w:color="auto"/>
                                      </w:divBdr>
                                      <w:divsChild>
                                        <w:div w:id="2036998290">
                                          <w:marLeft w:val="0"/>
                                          <w:marRight w:val="0"/>
                                          <w:marTop w:val="0"/>
                                          <w:marBottom w:val="0"/>
                                          <w:divBdr>
                                            <w:top w:val="none" w:sz="0" w:space="0" w:color="auto"/>
                                            <w:left w:val="none" w:sz="0" w:space="0" w:color="auto"/>
                                            <w:bottom w:val="none" w:sz="0" w:space="0" w:color="auto"/>
                                            <w:right w:val="none" w:sz="0" w:space="0" w:color="auto"/>
                                          </w:divBdr>
                                          <w:divsChild>
                                            <w:div w:id="58597888">
                                              <w:marLeft w:val="0"/>
                                              <w:marRight w:val="0"/>
                                              <w:marTop w:val="0"/>
                                              <w:marBottom w:val="0"/>
                                              <w:divBdr>
                                                <w:top w:val="none" w:sz="0" w:space="0" w:color="auto"/>
                                                <w:left w:val="none" w:sz="0" w:space="0" w:color="auto"/>
                                                <w:bottom w:val="none" w:sz="0" w:space="0" w:color="auto"/>
                                                <w:right w:val="none" w:sz="0" w:space="0" w:color="auto"/>
                                              </w:divBdr>
                                              <w:divsChild>
                                                <w:div w:id="1900241939">
                                                  <w:marLeft w:val="0"/>
                                                  <w:marRight w:val="0"/>
                                                  <w:marTop w:val="0"/>
                                                  <w:marBottom w:val="0"/>
                                                  <w:divBdr>
                                                    <w:top w:val="none" w:sz="0" w:space="0" w:color="auto"/>
                                                    <w:left w:val="none" w:sz="0" w:space="0" w:color="auto"/>
                                                    <w:bottom w:val="none" w:sz="0" w:space="0" w:color="auto"/>
                                                    <w:right w:val="none" w:sz="0" w:space="0" w:color="auto"/>
                                                  </w:divBdr>
                                                  <w:divsChild>
                                                    <w:div w:id="1606115881">
                                                      <w:marLeft w:val="0"/>
                                                      <w:marRight w:val="0"/>
                                                      <w:marTop w:val="0"/>
                                                      <w:marBottom w:val="0"/>
                                                      <w:divBdr>
                                                        <w:top w:val="none" w:sz="0" w:space="0" w:color="auto"/>
                                                        <w:left w:val="none" w:sz="0" w:space="0" w:color="auto"/>
                                                        <w:bottom w:val="none" w:sz="0" w:space="0" w:color="auto"/>
                                                        <w:right w:val="none" w:sz="0" w:space="0" w:color="auto"/>
                                                      </w:divBdr>
                                                      <w:divsChild>
                                                        <w:div w:id="1284771010">
                                                          <w:marLeft w:val="0"/>
                                                          <w:marRight w:val="0"/>
                                                          <w:marTop w:val="0"/>
                                                          <w:marBottom w:val="0"/>
                                                          <w:divBdr>
                                                            <w:top w:val="none" w:sz="0" w:space="0" w:color="auto"/>
                                                            <w:left w:val="none" w:sz="0" w:space="0" w:color="auto"/>
                                                            <w:bottom w:val="none" w:sz="0" w:space="0" w:color="auto"/>
                                                            <w:right w:val="none" w:sz="0" w:space="0" w:color="auto"/>
                                                          </w:divBdr>
                                                        </w:div>
                                                        <w:div w:id="1731608180">
                                                          <w:marLeft w:val="0"/>
                                                          <w:marRight w:val="0"/>
                                                          <w:marTop w:val="0"/>
                                                          <w:marBottom w:val="0"/>
                                                          <w:divBdr>
                                                            <w:top w:val="none" w:sz="0" w:space="0" w:color="auto"/>
                                                            <w:left w:val="none" w:sz="0" w:space="0" w:color="auto"/>
                                                            <w:bottom w:val="none" w:sz="0" w:space="0" w:color="auto"/>
                                                            <w:right w:val="none" w:sz="0" w:space="0" w:color="auto"/>
                                                          </w:divBdr>
                                                        </w:div>
                                                        <w:div w:id="1963924858">
                                                          <w:marLeft w:val="0"/>
                                                          <w:marRight w:val="0"/>
                                                          <w:marTop w:val="0"/>
                                                          <w:marBottom w:val="0"/>
                                                          <w:divBdr>
                                                            <w:top w:val="none" w:sz="0" w:space="0" w:color="auto"/>
                                                            <w:left w:val="none" w:sz="0" w:space="0" w:color="auto"/>
                                                            <w:bottom w:val="none" w:sz="0" w:space="0" w:color="auto"/>
                                                            <w:right w:val="none" w:sz="0" w:space="0" w:color="auto"/>
                                                          </w:divBdr>
                                                        </w:div>
                                                      </w:divsChild>
                                                    </w:div>
                                                    <w:div w:id="1596746048">
                                                      <w:marLeft w:val="0"/>
                                                      <w:marRight w:val="0"/>
                                                      <w:marTop w:val="0"/>
                                                      <w:marBottom w:val="0"/>
                                                      <w:divBdr>
                                                        <w:top w:val="none" w:sz="0" w:space="0" w:color="auto"/>
                                                        <w:left w:val="none" w:sz="0" w:space="0" w:color="auto"/>
                                                        <w:bottom w:val="none" w:sz="0" w:space="0" w:color="auto"/>
                                                        <w:right w:val="none" w:sz="0" w:space="0" w:color="auto"/>
                                                      </w:divBdr>
                                                    </w:div>
                                                  </w:divsChild>
                                                </w:div>
                                                <w:div w:id="1150945178">
                                                  <w:marLeft w:val="0"/>
                                                  <w:marRight w:val="0"/>
                                                  <w:marTop w:val="0"/>
                                                  <w:marBottom w:val="0"/>
                                                  <w:divBdr>
                                                    <w:top w:val="none" w:sz="0" w:space="0" w:color="auto"/>
                                                    <w:left w:val="none" w:sz="0" w:space="0" w:color="auto"/>
                                                    <w:bottom w:val="none" w:sz="0" w:space="0" w:color="auto"/>
                                                    <w:right w:val="none" w:sz="0" w:space="0" w:color="auto"/>
                                                  </w:divBdr>
                                                </w:div>
                                                <w:div w:id="406655549">
                                                  <w:marLeft w:val="0"/>
                                                  <w:marRight w:val="0"/>
                                                  <w:marTop w:val="0"/>
                                                  <w:marBottom w:val="0"/>
                                                  <w:divBdr>
                                                    <w:top w:val="none" w:sz="0" w:space="0" w:color="auto"/>
                                                    <w:left w:val="none" w:sz="0" w:space="0" w:color="auto"/>
                                                    <w:bottom w:val="none" w:sz="0" w:space="0" w:color="auto"/>
                                                    <w:right w:val="none" w:sz="0" w:space="0" w:color="auto"/>
                                                  </w:divBdr>
                                                </w:div>
                                                <w:div w:id="1147552747">
                                                  <w:marLeft w:val="0"/>
                                                  <w:marRight w:val="0"/>
                                                  <w:marTop w:val="0"/>
                                                  <w:marBottom w:val="0"/>
                                                  <w:divBdr>
                                                    <w:top w:val="none" w:sz="0" w:space="0" w:color="auto"/>
                                                    <w:left w:val="none" w:sz="0" w:space="0" w:color="auto"/>
                                                    <w:bottom w:val="none" w:sz="0" w:space="0" w:color="auto"/>
                                                    <w:right w:val="none" w:sz="0" w:space="0" w:color="auto"/>
                                                  </w:divBdr>
                                                  <w:divsChild>
                                                    <w:div w:id="873273656">
                                                      <w:marLeft w:val="0"/>
                                                      <w:marRight w:val="0"/>
                                                      <w:marTop w:val="0"/>
                                                      <w:marBottom w:val="0"/>
                                                      <w:divBdr>
                                                        <w:top w:val="none" w:sz="0" w:space="0" w:color="auto"/>
                                                        <w:left w:val="none" w:sz="0" w:space="0" w:color="auto"/>
                                                        <w:bottom w:val="none" w:sz="0" w:space="0" w:color="auto"/>
                                                        <w:right w:val="none" w:sz="0" w:space="0" w:color="auto"/>
                                                      </w:divBdr>
                                                    </w:div>
                                                    <w:div w:id="2042239313">
                                                      <w:marLeft w:val="0"/>
                                                      <w:marRight w:val="0"/>
                                                      <w:marTop w:val="0"/>
                                                      <w:marBottom w:val="0"/>
                                                      <w:divBdr>
                                                        <w:top w:val="none" w:sz="0" w:space="0" w:color="auto"/>
                                                        <w:left w:val="none" w:sz="0" w:space="0" w:color="auto"/>
                                                        <w:bottom w:val="none" w:sz="0" w:space="0" w:color="auto"/>
                                                        <w:right w:val="none" w:sz="0" w:space="0" w:color="auto"/>
                                                      </w:divBdr>
                                                    </w:div>
                                                  </w:divsChild>
                                                </w:div>
                                                <w:div w:id="845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1589">
                                      <w:marLeft w:val="0"/>
                                      <w:marRight w:val="0"/>
                                      <w:marTop w:val="0"/>
                                      <w:marBottom w:val="0"/>
                                      <w:divBdr>
                                        <w:top w:val="none" w:sz="0" w:space="0" w:color="auto"/>
                                        <w:left w:val="none" w:sz="0" w:space="0" w:color="auto"/>
                                        <w:bottom w:val="none" w:sz="0" w:space="0" w:color="auto"/>
                                        <w:right w:val="none" w:sz="0" w:space="0" w:color="auto"/>
                                      </w:divBdr>
                                      <w:divsChild>
                                        <w:div w:id="1121535930">
                                          <w:marLeft w:val="0"/>
                                          <w:marRight w:val="0"/>
                                          <w:marTop w:val="0"/>
                                          <w:marBottom w:val="0"/>
                                          <w:divBdr>
                                            <w:top w:val="none" w:sz="0" w:space="0" w:color="auto"/>
                                            <w:left w:val="none" w:sz="0" w:space="0" w:color="auto"/>
                                            <w:bottom w:val="none" w:sz="0" w:space="0" w:color="auto"/>
                                            <w:right w:val="none" w:sz="0" w:space="0" w:color="auto"/>
                                          </w:divBdr>
                                          <w:divsChild>
                                            <w:div w:id="1342855309">
                                              <w:marLeft w:val="0"/>
                                              <w:marRight w:val="0"/>
                                              <w:marTop w:val="0"/>
                                              <w:marBottom w:val="0"/>
                                              <w:divBdr>
                                                <w:top w:val="none" w:sz="0" w:space="0" w:color="auto"/>
                                                <w:left w:val="none" w:sz="0" w:space="0" w:color="auto"/>
                                                <w:bottom w:val="none" w:sz="0" w:space="0" w:color="auto"/>
                                                <w:right w:val="none" w:sz="0" w:space="0" w:color="auto"/>
                                              </w:divBdr>
                                              <w:divsChild>
                                                <w:div w:id="1943493036">
                                                  <w:marLeft w:val="0"/>
                                                  <w:marRight w:val="0"/>
                                                  <w:marTop w:val="0"/>
                                                  <w:marBottom w:val="0"/>
                                                  <w:divBdr>
                                                    <w:top w:val="none" w:sz="0" w:space="0" w:color="auto"/>
                                                    <w:left w:val="none" w:sz="0" w:space="0" w:color="auto"/>
                                                    <w:bottom w:val="none" w:sz="0" w:space="0" w:color="auto"/>
                                                    <w:right w:val="none" w:sz="0" w:space="0" w:color="auto"/>
                                                  </w:divBdr>
                                                  <w:divsChild>
                                                    <w:div w:id="656609489">
                                                      <w:marLeft w:val="0"/>
                                                      <w:marRight w:val="0"/>
                                                      <w:marTop w:val="0"/>
                                                      <w:marBottom w:val="0"/>
                                                      <w:divBdr>
                                                        <w:top w:val="none" w:sz="0" w:space="0" w:color="auto"/>
                                                        <w:left w:val="none" w:sz="0" w:space="0" w:color="auto"/>
                                                        <w:bottom w:val="none" w:sz="0" w:space="0" w:color="auto"/>
                                                        <w:right w:val="none" w:sz="0" w:space="0" w:color="auto"/>
                                                      </w:divBdr>
                                                      <w:divsChild>
                                                        <w:div w:id="1813398894">
                                                          <w:marLeft w:val="0"/>
                                                          <w:marRight w:val="0"/>
                                                          <w:marTop w:val="0"/>
                                                          <w:marBottom w:val="0"/>
                                                          <w:divBdr>
                                                            <w:top w:val="none" w:sz="0" w:space="0" w:color="auto"/>
                                                            <w:left w:val="none" w:sz="0" w:space="0" w:color="auto"/>
                                                            <w:bottom w:val="none" w:sz="0" w:space="0" w:color="auto"/>
                                                            <w:right w:val="none" w:sz="0" w:space="0" w:color="auto"/>
                                                          </w:divBdr>
                                                        </w:div>
                                                        <w:div w:id="913663007">
                                                          <w:marLeft w:val="0"/>
                                                          <w:marRight w:val="0"/>
                                                          <w:marTop w:val="0"/>
                                                          <w:marBottom w:val="0"/>
                                                          <w:divBdr>
                                                            <w:top w:val="none" w:sz="0" w:space="0" w:color="auto"/>
                                                            <w:left w:val="none" w:sz="0" w:space="0" w:color="auto"/>
                                                            <w:bottom w:val="none" w:sz="0" w:space="0" w:color="auto"/>
                                                            <w:right w:val="none" w:sz="0" w:space="0" w:color="auto"/>
                                                          </w:divBdr>
                                                        </w:div>
                                                        <w:div w:id="551229873">
                                                          <w:marLeft w:val="0"/>
                                                          <w:marRight w:val="0"/>
                                                          <w:marTop w:val="0"/>
                                                          <w:marBottom w:val="0"/>
                                                          <w:divBdr>
                                                            <w:top w:val="none" w:sz="0" w:space="0" w:color="auto"/>
                                                            <w:left w:val="none" w:sz="0" w:space="0" w:color="auto"/>
                                                            <w:bottom w:val="none" w:sz="0" w:space="0" w:color="auto"/>
                                                            <w:right w:val="none" w:sz="0" w:space="0" w:color="auto"/>
                                                          </w:divBdr>
                                                        </w:div>
                                                      </w:divsChild>
                                                    </w:div>
                                                    <w:div w:id="586966803">
                                                      <w:marLeft w:val="0"/>
                                                      <w:marRight w:val="0"/>
                                                      <w:marTop w:val="0"/>
                                                      <w:marBottom w:val="0"/>
                                                      <w:divBdr>
                                                        <w:top w:val="none" w:sz="0" w:space="0" w:color="auto"/>
                                                        <w:left w:val="none" w:sz="0" w:space="0" w:color="auto"/>
                                                        <w:bottom w:val="none" w:sz="0" w:space="0" w:color="auto"/>
                                                        <w:right w:val="none" w:sz="0" w:space="0" w:color="auto"/>
                                                      </w:divBdr>
                                                    </w:div>
                                                  </w:divsChild>
                                                </w:div>
                                                <w:div w:id="823739845">
                                                  <w:marLeft w:val="0"/>
                                                  <w:marRight w:val="0"/>
                                                  <w:marTop w:val="0"/>
                                                  <w:marBottom w:val="0"/>
                                                  <w:divBdr>
                                                    <w:top w:val="none" w:sz="0" w:space="0" w:color="auto"/>
                                                    <w:left w:val="none" w:sz="0" w:space="0" w:color="auto"/>
                                                    <w:bottom w:val="none" w:sz="0" w:space="0" w:color="auto"/>
                                                    <w:right w:val="none" w:sz="0" w:space="0" w:color="auto"/>
                                                  </w:divBdr>
                                                </w:div>
                                                <w:div w:id="555702792">
                                                  <w:marLeft w:val="0"/>
                                                  <w:marRight w:val="0"/>
                                                  <w:marTop w:val="0"/>
                                                  <w:marBottom w:val="0"/>
                                                  <w:divBdr>
                                                    <w:top w:val="none" w:sz="0" w:space="0" w:color="auto"/>
                                                    <w:left w:val="none" w:sz="0" w:space="0" w:color="auto"/>
                                                    <w:bottom w:val="none" w:sz="0" w:space="0" w:color="auto"/>
                                                    <w:right w:val="none" w:sz="0" w:space="0" w:color="auto"/>
                                                  </w:divBdr>
                                                </w:div>
                                                <w:div w:id="921716109">
                                                  <w:marLeft w:val="0"/>
                                                  <w:marRight w:val="0"/>
                                                  <w:marTop w:val="0"/>
                                                  <w:marBottom w:val="0"/>
                                                  <w:divBdr>
                                                    <w:top w:val="none" w:sz="0" w:space="0" w:color="auto"/>
                                                    <w:left w:val="none" w:sz="0" w:space="0" w:color="auto"/>
                                                    <w:bottom w:val="none" w:sz="0" w:space="0" w:color="auto"/>
                                                    <w:right w:val="none" w:sz="0" w:space="0" w:color="auto"/>
                                                  </w:divBdr>
                                                  <w:divsChild>
                                                    <w:div w:id="449057576">
                                                      <w:marLeft w:val="0"/>
                                                      <w:marRight w:val="0"/>
                                                      <w:marTop w:val="0"/>
                                                      <w:marBottom w:val="0"/>
                                                      <w:divBdr>
                                                        <w:top w:val="none" w:sz="0" w:space="0" w:color="auto"/>
                                                        <w:left w:val="none" w:sz="0" w:space="0" w:color="auto"/>
                                                        <w:bottom w:val="none" w:sz="0" w:space="0" w:color="auto"/>
                                                        <w:right w:val="none" w:sz="0" w:space="0" w:color="auto"/>
                                                      </w:divBdr>
                                                    </w:div>
                                                    <w:div w:id="1904170432">
                                                      <w:marLeft w:val="0"/>
                                                      <w:marRight w:val="0"/>
                                                      <w:marTop w:val="0"/>
                                                      <w:marBottom w:val="0"/>
                                                      <w:divBdr>
                                                        <w:top w:val="none" w:sz="0" w:space="0" w:color="auto"/>
                                                        <w:left w:val="none" w:sz="0" w:space="0" w:color="auto"/>
                                                        <w:bottom w:val="none" w:sz="0" w:space="0" w:color="auto"/>
                                                        <w:right w:val="none" w:sz="0" w:space="0" w:color="auto"/>
                                                      </w:divBdr>
                                                    </w:div>
                                                  </w:divsChild>
                                                </w:div>
                                                <w:div w:id="15518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3135">
                                      <w:marLeft w:val="0"/>
                                      <w:marRight w:val="0"/>
                                      <w:marTop w:val="0"/>
                                      <w:marBottom w:val="0"/>
                                      <w:divBdr>
                                        <w:top w:val="none" w:sz="0" w:space="0" w:color="auto"/>
                                        <w:left w:val="none" w:sz="0" w:space="0" w:color="auto"/>
                                        <w:bottom w:val="none" w:sz="0" w:space="0" w:color="auto"/>
                                        <w:right w:val="none" w:sz="0" w:space="0" w:color="auto"/>
                                      </w:divBdr>
                                      <w:divsChild>
                                        <w:div w:id="623579890">
                                          <w:marLeft w:val="0"/>
                                          <w:marRight w:val="0"/>
                                          <w:marTop w:val="0"/>
                                          <w:marBottom w:val="0"/>
                                          <w:divBdr>
                                            <w:top w:val="none" w:sz="0" w:space="0" w:color="auto"/>
                                            <w:left w:val="none" w:sz="0" w:space="0" w:color="auto"/>
                                            <w:bottom w:val="none" w:sz="0" w:space="0" w:color="auto"/>
                                            <w:right w:val="none" w:sz="0" w:space="0" w:color="auto"/>
                                          </w:divBdr>
                                          <w:divsChild>
                                            <w:div w:id="1843081267">
                                              <w:marLeft w:val="0"/>
                                              <w:marRight w:val="0"/>
                                              <w:marTop w:val="0"/>
                                              <w:marBottom w:val="0"/>
                                              <w:divBdr>
                                                <w:top w:val="none" w:sz="0" w:space="0" w:color="auto"/>
                                                <w:left w:val="none" w:sz="0" w:space="0" w:color="auto"/>
                                                <w:bottom w:val="none" w:sz="0" w:space="0" w:color="auto"/>
                                                <w:right w:val="none" w:sz="0" w:space="0" w:color="auto"/>
                                              </w:divBdr>
                                              <w:divsChild>
                                                <w:div w:id="1917862291">
                                                  <w:marLeft w:val="0"/>
                                                  <w:marRight w:val="0"/>
                                                  <w:marTop w:val="0"/>
                                                  <w:marBottom w:val="0"/>
                                                  <w:divBdr>
                                                    <w:top w:val="none" w:sz="0" w:space="0" w:color="auto"/>
                                                    <w:left w:val="none" w:sz="0" w:space="0" w:color="auto"/>
                                                    <w:bottom w:val="none" w:sz="0" w:space="0" w:color="auto"/>
                                                    <w:right w:val="none" w:sz="0" w:space="0" w:color="auto"/>
                                                  </w:divBdr>
                                                  <w:divsChild>
                                                    <w:div w:id="813181076">
                                                      <w:marLeft w:val="0"/>
                                                      <w:marRight w:val="0"/>
                                                      <w:marTop w:val="0"/>
                                                      <w:marBottom w:val="0"/>
                                                      <w:divBdr>
                                                        <w:top w:val="none" w:sz="0" w:space="0" w:color="auto"/>
                                                        <w:left w:val="none" w:sz="0" w:space="0" w:color="auto"/>
                                                        <w:bottom w:val="none" w:sz="0" w:space="0" w:color="auto"/>
                                                        <w:right w:val="none" w:sz="0" w:space="0" w:color="auto"/>
                                                      </w:divBdr>
                                                      <w:divsChild>
                                                        <w:div w:id="1537695241">
                                                          <w:marLeft w:val="0"/>
                                                          <w:marRight w:val="0"/>
                                                          <w:marTop w:val="0"/>
                                                          <w:marBottom w:val="0"/>
                                                          <w:divBdr>
                                                            <w:top w:val="none" w:sz="0" w:space="0" w:color="auto"/>
                                                            <w:left w:val="none" w:sz="0" w:space="0" w:color="auto"/>
                                                            <w:bottom w:val="none" w:sz="0" w:space="0" w:color="auto"/>
                                                            <w:right w:val="none" w:sz="0" w:space="0" w:color="auto"/>
                                                          </w:divBdr>
                                                        </w:div>
                                                        <w:div w:id="300815072">
                                                          <w:marLeft w:val="0"/>
                                                          <w:marRight w:val="0"/>
                                                          <w:marTop w:val="0"/>
                                                          <w:marBottom w:val="0"/>
                                                          <w:divBdr>
                                                            <w:top w:val="none" w:sz="0" w:space="0" w:color="auto"/>
                                                            <w:left w:val="none" w:sz="0" w:space="0" w:color="auto"/>
                                                            <w:bottom w:val="none" w:sz="0" w:space="0" w:color="auto"/>
                                                            <w:right w:val="none" w:sz="0" w:space="0" w:color="auto"/>
                                                          </w:divBdr>
                                                        </w:div>
                                                      </w:divsChild>
                                                    </w:div>
                                                    <w:div w:id="1503201447">
                                                      <w:marLeft w:val="0"/>
                                                      <w:marRight w:val="0"/>
                                                      <w:marTop w:val="0"/>
                                                      <w:marBottom w:val="0"/>
                                                      <w:divBdr>
                                                        <w:top w:val="none" w:sz="0" w:space="0" w:color="auto"/>
                                                        <w:left w:val="none" w:sz="0" w:space="0" w:color="auto"/>
                                                        <w:bottom w:val="none" w:sz="0" w:space="0" w:color="auto"/>
                                                        <w:right w:val="none" w:sz="0" w:space="0" w:color="auto"/>
                                                      </w:divBdr>
                                                    </w:div>
                                                  </w:divsChild>
                                                </w:div>
                                                <w:div w:id="1335843580">
                                                  <w:marLeft w:val="0"/>
                                                  <w:marRight w:val="0"/>
                                                  <w:marTop w:val="0"/>
                                                  <w:marBottom w:val="0"/>
                                                  <w:divBdr>
                                                    <w:top w:val="none" w:sz="0" w:space="0" w:color="auto"/>
                                                    <w:left w:val="none" w:sz="0" w:space="0" w:color="auto"/>
                                                    <w:bottom w:val="none" w:sz="0" w:space="0" w:color="auto"/>
                                                    <w:right w:val="none" w:sz="0" w:space="0" w:color="auto"/>
                                                  </w:divBdr>
                                                </w:div>
                                                <w:div w:id="533276848">
                                                  <w:marLeft w:val="0"/>
                                                  <w:marRight w:val="0"/>
                                                  <w:marTop w:val="0"/>
                                                  <w:marBottom w:val="0"/>
                                                  <w:divBdr>
                                                    <w:top w:val="none" w:sz="0" w:space="0" w:color="auto"/>
                                                    <w:left w:val="none" w:sz="0" w:space="0" w:color="auto"/>
                                                    <w:bottom w:val="none" w:sz="0" w:space="0" w:color="auto"/>
                                                    <w:right w:val="none" w:sz="0" w:space="0" w:color="auto"/>
                                                  </w:divBdr>
                                                </w:div>
                                                <w:div w:id="15430249">
                                                  <w:marLeft w:val="0"/>
                                                  <w:marRight w:val="0"/>
                                                  <w:marTop w:val="0"/>
                                                  <w:marBottom w:val="0"/>
                                                  <w:divBdr>
                                                    <w:top w:val="none" w:sz="0" w:space="0" w:color="auto"/>
                                                    <w:left w:val="none" w:sz="0" w:space="0" w:color="auto"/>
                                                    <w:bottom w:val="none" w:sz="0" w:space="0" w:color="auto"/>
                                                    <w:right w:val="none" w:sz="0" w:space="0" w:color="auto"/>
                                                  </w:divBdr>
                                                  <w:divsChild>
                                                    <w:div w:id="37709034">
                                                      <w:marLeft w:val="0"/>
                                                      <w:marRight w:val="0"/>
                                                      <w:marTop w:val="0"/>
                                                      <w:marBottom w:val="0"/>
                                                      <w:divBdr>
                                                        <w:top w:val="none" w:sz="0" w:space="0" w:color="auto"/>
                                                        <w:left w:val="none" w:sz="0" w:space="0" w:color="auto"/>
                                                        <w:bottom w:val="none" w:sz="0" w:space="0" w:color="auto"/>
                                                        <w:right w:val="none" w:sz="0" w:space="0" w:color="auto"/>
                                                      </w:divBdr>
                                                    </w:div>
                                                    <w:div w:id="2089450411">
                                                      <w:marLeft w:val="0"/>
                                                      <w:marRight w:val="0"/>
                                                      <w:marTop w:val="0"/>
                                                      <w:marBottom w:val="0"/>
                                                      <w:divBdr>
                                                        <w:top w:val="none" w:sz="0" w:space="0" w:color="auto"/>
                                                        <w:left w:val="none" w:sz="0" w:space="0" w:color="auto"/>
                                                        <w:bottom w:val="none" w:sz="0" w:space="0" w:color="auto"/>
                                                        <w:right w:val="none" w:sz="0" w:space="0" w:color="auto"/>
                                                      </w:divBdr>
                                                    </w:div>
                                                  </w:divsChild>
                                                </w:div>
                                                <w:div w:id="10636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3791">
                                      <w:marLeft w:val="0"/>
                                      <w:marRight w:val="0"/>
                                      <w:marTop w:val="0"/>
                                      <w:marBottom w:val="0"/>
                                      <w:divBdr>
                                        <w:top w:val="none" w:sz="0" w:space="0" w:color="auto"/>
                                        <w:left w:val="none" w:sz="0" w:space="0" w:color="auto"/>
                                        <w:bottom w:val="none" w:sz="0" w:space="0" w:color="auto"/>
                                        <w:right w:val="none" w:sz="0" w:space="0" w:color="auto"/>
                                      </w:divBdr>
                                      <w:divsChild>
                                        <w:div w:id="1674606642">
                                          <w:marLeft w:val="0"/>
                                          <w:marRight w:val="0"/>
                                          <w:marTop w:val="0"/>
                                          <w:marBottom w:val="0"/>
                                          <w:divBdr>
                                            <w:top w:val="none" w:sz="0" w:space="0" w:color="auto"/>
                                            <w:left w:val="none" w:sz="0" w:space="0" w:color="auto"/>
                                            <w:bottom w:val="none" w:sz="0" w:space="0" w:color="auto"/>
                                            <w:right w:val="none" w:sz="0" w:space="0" w:color="auto"/>
                                          </w:divBdr>
                                          <w:divsChild>
                                            <w:div w:id="1056079239">
                                              <w:marLeft w:val="0"/>
                                              <w:marRight w:val="0"/>
                                              <w:marTop w:val="0"/>
                                              <w:marBottom w:val="0"/>
                                              <w:divBdr>
                                                <w:top w:val="none" w:sz="0" w:space="0" w:color="auto"/>
                                                <w:left w:val="none" w:sz="0" w:space="0" w:color="auto"/>
                                                <w:bottom w:val="none" w:sz="0" w:space="0" w:color="auto"/>
                                                <w:right w:val="none" w:sz="0" w:space="0" w:color="auto"/>
                                              </w:divBdr>
                                              <w:divsChild>
                                                <w:div w:id="811873182">
                                                  <w:marLeft w:val="0"/>
                                                  <w:marRight w:val="0"/>
                                                  <w:marTop w:val="0"/>
                                                  <w:marBottom w:val="0"/>
                                                  <w:divBdr>
                                                    <w:top w:val="none" w:sz="0" w:space="0" w:color="auto"/>
                                                    <w:left w:val="none" w:sz="0" w:space="0" w:color="auto"/>
                                                    <w:bottom w:val="none" w:sz="0" w:space="0" w:color="auto"/>
                                                    <w:right w:val="none" w:sz="0" w:space="0" w:color="auto"/>
                                                  </w:divBdr>
                                                  <w:divsChild>
                                                    <w:div w:id="2052071223">
                                                      <w:marLeft w:val="0"/>
                                                      <w:marRight w:val="0"/>
                                                      <w:marTop w:val="0"/>
                                                      <w:marBottom w:val="0"/>
                                                      <w:divBdr>
                                                        <w:top w:val="none" w:sz="0" w:space="0" w:color="auto"/>
                                                        <w:left w:val="none" w:sz="0" w:space="0" w:color="auto"/>
                                                        <w:bottom w:val="none" w:sz="0" w:space="0" w:color="auto"/>
                                                        <w:right w:val="none" w:sz="0" w:space="0" w:color="auto"/>
                                                      </w:divBdr>
                                                      <w:divsChild>
                                                        <w:div w:id="2016221169">
                                                          <w:marLeft w:val="0"/>
                                                          <w:marRight w:val="0"/>
                                                          <w:marTop w:val="0"/>
                                                          <w:marBottom w:val="0"/>
                                                          <w:divBdr>
                                                            <w:top w:val="none" w:sz="0" w:space="0" w:color="auto"/>
                                                            <w:left w:val="none" w:sz="0" w:space="0" w:color="auto"/>
                                                            <w:bottom w:val="none" w:sz="0" w:space="0" w:color="auto"/>
                                                            <w:right w:val="none" w:sz="0" w:space="0" w:color="auto"/>
                                                          </w:divBdr>
                                                        </w:div>
                                                        <w:div w:id="2113434566">
                                                          <w:marLeft w:val="0"/>
                                                          <w:marRight w:val="0"/>
                                                          <w:marTop w:val="0"/>
                                                          <w:marBottom w:val="0"/>
                                                          <w:divBdr>
                                                            <w:top w:val="none" w:sz="0" w:space="0" w:color="auto"/>
                                                            <w:left w:val="none" w:sz="0" w:space="0" w:color="auto"/>
                                                            <w:bottom w:val="none" w:sz="0" w:space="0" w:color="auto"/>
                                                            <w:right w:val="none" w:sz="0" w:space="0" w:color="auto"/>
                                                          </w:divBdr>
                                                        </w:div>
                                                        <w:div w:id="744376865">
                                                          <w:marLeft w:val="0"/>
                                                          <w:marRight w:val="0"/>
                                                          <w:marTop w:val="0"/>
                                                          <w:marBottom w:val="0"/>
                                                          <w:divBdr>
                                                            <w:top w:val="none" w:sz="0" w:space="0" w:color="auto"/>
                                                            <w:left w:val="none" w:sz="0" w:space="0" w:color="auto"/>
                                                            <w:bottom w:val="none" w:sz="0" w:space="0" w:color="auto"/>
                                                            <w:right w:val="none" w:sz="0" w:space="0" w:color="auto"/>
                                                          </w:divBdr>
                                                        </w:div>
                                                      </w:divsChild>
                                                    </w:div>
                                                    <w:div w:id="229777528">
                                                      <w:marLeft w:val="0"/>
                                                      <w:marRight w:val="0"/>
                                                      <w:marTop w:val="0"/>
                                                      <w:marBottom w:val="0"/>
                                                      <w:divBdr>
                                                        <w:top w:val="none" w:sz="0" w:space="0" w:color="auto"/>
                                                        <w:left w:val="none" w:sz="0" w:space="0" w:color="auto"/>
                                                        <w:bottom w:val="none" w:sz="0" w:space="0" w:color="auto"/>
                                                        <w:right w:val="none" w:sz="0" w:space="0" w:color="auto"/>
                                                      </w:divBdr>
                                                    </w:div>
                                                  </w:divsChild>
                                                </w:div>
                                                <w:div w:id="1294947960">
                                                  <w:marLeft w:val="0"/>
                                                  <w:marRight w:val="0"/>
                                                  <w:marTop w:val="0"/>
                                                  <w:marBottom w:val="0"/>
                                                  <w:divBdr>
                                                    <w:top w:val="none" w:sz="0" w:space="0" w:color="auto"/>
                                                    <w:left w:val="none" w:sz="0" w:space="0" w:color="auto"/>
                                                    <w:bottom w:val="none" w:sz="0" w:space="0" w:color="auto"/>
                                                    <w:right w:val="none" w:sz="0" w:space="0" w:color="auto"/>
                                                  </w:divBdr>
                                                </w:div>
                                                <w:div w:id="1387993076">
                                                  <w:marLeft w:val="0"/>
                                                  <w:marRight w:val="0"/>
                                                  <w:marTop w:val="0"/>
                                                  <w:marBottom w:val="0"/>
                                                  <w:divBdr>
                                                    <w:top w:val="none" w:sz="0" w:space="0" w:color="auto"/>
                                                    <w:left w:val="none" w:sz="0" w:space="0" w:color="auto"/>
                                                    <w:bottom w:val="none" w:sz="0" w:space="0" w:color="auto"/>
                                                    <w:right w:val="none" w:sz="0" w:space="0" w:color="auto"/>
                                                  </w:divBdr>
                                                </w:div>
                                                <w:div w:id="20059263">
                                                  <w:marLeft w:val="0"/>
                                                  <w:marRight w:val="0"/>
                                                  <w:marTop w:val="0"/>
                                                  <w:marBottom w:val="0"/>
                                                  <w:divBdr>
                                                    <w:top w:val="none" w:sz="0" w:space="0" w:color="auto"/>
                                                    <w:left w:val="none" w:sz="0" w:space="0" w:color="auto"/>
                                                    <w:bottom w:val="none" w:sz="0" w:space="0" w:color="auto"/>
                                                    <w:right w:val="none" w:sz="0" w:space="0" w:color="auto"/>
                                                  </w:divBdr>
                                                  <w:divsChild>
                                                    <w:div w:id="1203220">
                                                      <w:marLeft w:val="0"/>
                                                      <w:marRight w:val="0"/>
                                                      <w:marTop w:val="0"/>
                                                      <w:marBottom w:val="0"/>
                                                      <w:divBdr>
                                                        <w:top w:val="none" w:sz="0" w:space="0" w:color="auto"/>
                                                        <w:left w:val="none" w:sz="0" w:space="0" w:color="auto"/>
                                                        <w:bottom w:val="none" w:sz="0" w:space="0" w:color="auto"/>
                                                        <w:right w:val="none" w:sz="0" w:space="0" w:color="auto"/>
                                                      </w:divBdr>
                                                    </w:div>
                                                    <w:div w:id="2107380053">
                                                      <w:marLeft w:val="0"/>
                                                      <w:marRight w:val="0"/>
                                                      <w:marTop w:val="0"/>
                                                      <w:marBottom w:val="0"/>
                                                      <w:divBdr>
                                                        <w:top w:val="none" w:sz="0" w:space="0" w:color="auto"/>
                                                        <w:left w:val="none" w:sz="0" w:space="0" w:color="auto"/>
                                                        <w:bottom w:val="none" w:sz="0" w:space="0" w:color="auto"/>
                                                        <w:right w:val="none" w:sz="0" w:space="0" w:color="auto"/>
                                                      </w:divBdr>
                                                    </w:div>
                                                  </w:divsChild>
                                                </w:div>
                                                <w:div w:id="12819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6889">
                                      <w:marLeft w:val="0"/>
                                      <w:marRight w:val="0"/>
                                      <w:marTop w:val="0"/>
                                      <w:marBottom w:val="0"/>
                                      <w:divBdr>
                                        <w:top w:val="none" w:sz="0" w:space="0" w:color="auto"/>
                                        <w:left w:val="none" w:sz="0" w:space="0" w:color="auto"/>
                                        <w:bottom w:val="none" w:sz="0" w:space="0" w:color="auto"/>
                                        <w:right w:val="none" w:sz="0" w:space="0" w:color="auto"/>
                                      </w:divBdr>
                                      <w:divsChild>
                                        <w:div w:id="759371542">
                                          <w:marLeft w:val="0"/>
                                          <w:marRight w:val="0"/>
                                          <w:marTop w:val="0"/>
                                          <w:marBottom w:val="0"/>
                                          <w:divBdr>
                                            <w:top w:val="none" w:sz="0" w:space="0" w:color="auto"/>
                                            <w:left w:val="none" w:sz="0" w:space="0" w:color="auto"/>
                                            <w:bottom w:val="none" w:sz="0" w:space="0" w:color="auto"/>
                                            <w:right w:val="none" w:sz="0" w:space="0" w:color="auto"/>
                                          </w:divBdr>
                                          <w:divsChild>
                                            <w:div w:id="161700835">
                                              <w:marLeft w:val="0"/>
                                              <w:marRight w:val="0"/>
                                              <w:marTop w:val="0"/>
                                              <w:marBottom w:val="0"/>
                                              <w:divBdr>
                                                <w:top w:val="none" w:sz="0" w:space="0" w:color="auto"/>
                                                <w:left w:val="none" w:sz="0" w:space="0" w:color="auto"/>
                                                <w:bottom w:val="none" w:sz="0" w:space="0" w:color="auto"/>
                                                <w:right w:val="none" w:sz="0" w:space="0" w:color="auto"/>
                                              </w:divBdr>
                                              <w:divsChild>
                                                <w:div w:id="2100983205">
                                                  <w:marLeft w:val="0"/>
                                                  <w:marRight w:val="0"/>
                                                  <w:marTop w:val="0"/>
                                                  <w:marBottom w:val="0"/>
                                                  <w:divBdr>
                                                    <w:top w:val="none" w:sz="0" w:space="0" w:color="auto"/>
                                                    <w:left w:val="none" w:sz="0" w:space="0" w:color="auto"/>
                                                    <w:bottom w:val="none" w:sz="0" w:space="0" w:color="auto"/>
                                                    <w:right w:val="none" w:sz="0" w:space="0" w:color="auto"/>
                                                  </w:divBdr>
                                                  <w:divsChild>
                                                    <w:div w:id="2013022627">
                                                      <w:marLeft w:val="0"/>
                                                      <w:marRight w:val="0"/>
                                                      <w:marTop w:val="0"/>
                                                      <w:marBottom w:val="0"/>
                                                      <w:divBdr>
                                                        <w:top w:val="none" w:sz="0" w:space="0" w:color="auto"/>
                                                        <w:left w:val="none" w:sz="0" w:space="0" w:color="auto"/>
                                                        <w:bottom w:val="none" w:sz="0" w:space="0" w:color="auto"/>
                                                        <w:right w:val="none" w:sz="0" w:space="0" w:color="auto"/>
                                                      </w:divBdr>
                                                      <w:divsChild>
                                                        <w:div w:id="741218148">
                                                          <w:marLeft w:val="0"/>
                                                          <w:marRight w:val="0"/>
                                                          <w:marTop w:val="0"/>
                                                          <w:marBottom w:val="0"/>
                                                          <w:divBdr>
                                                            <w:top w:val="none" w:sz="0" w:space="0" w:color="auto"/>
                                                            <w:left w:val="none" w:sz="0" w:space="0" w:color="auto"/>
                                                            <w:bottom w:val="none" w:sz="0" w:space="0" w:color="auto"/>
                                                            <w:right w:val="none" w:sz="0" w:space="0" w:color="auto"/>
                                                          </w:divBdr>
                                                        </w:div>
                                                        <w:div w:id="1559900690">
                                                          <w:marLeft w:val="0"/>
                                                          <w:marRight w:val="0"/>
                                                          <w:marTop w:val="0"/>
                                                          <w:marBottom w:val="0"/>
                                                          <w:divBdr>
                                                            <w:top w:val="none" w:sz="0" w:space="0" w:color="auto"/>
                                                            <w:left w:val="none" w:sz="0" w:space="0" w:color="auto"/>
                                                            <w:bottom w:val="none" w:sz="0" w:space="0" w:color="auto"/>
                                                            <w:right w:val="none" w:sz="0" w:space="0" w:color="auto"/>
                                                          </w:divBdr>
                                                        </w:div>
                                                        <w:div w:id="95492307">
                                                          <w:marLeft w:val="0"/>
                                                          <w:marRight w:val="0"/>
                                                          <w:marTop w:val="0"/>
                                                          <w:marBottom w:val="0"/>
                                                          <w:divBdr>
                                                            <w:top w:val="none" w:sz="0" w:space="0" w:color="auto"/>
                                                            <w:left w:val="none" w:sz="0" w:space="0" w:color="auto"/>
                                                            <w:bottom w:val="none" w:sz="0" w:space="0" w:color="auto"/>
                                                            <w:right w:val="none" w:sz="0" w:space="0" w:color="auto"/>
                                                          </w:divBdr>
                                                        </w:div>
                                                      </w:divsChild>
                                                    </w:div>
                                                    <w:div w:id="175000137">
                                                      <w:marLeft w:val="0"/>
                                                      <w:marRight w:val="0"/>
                                                      <w:marTop w:val="0"/>
                                                      <w:marBottom w:val="0"/>
                                                      <w:divBdr>
                                                        <w:top w:val="none" w:sz="0" w:space="0" w:color="auto"/>
                                                        <w:left w:val="none" w:sz="0" w:space="0" w:color="auto"/>
                                                        <w:bottom w:val="none" w:sz="0" w:space="0" w:color="auto"/>
                                                        <w:right w:val="none" w:sz="0" w:space="0" w:color="auto"/>
                                                      </w:divBdr>
                                                    </w:div>
                                                  </w:divsChild>
                                                </w:div>
                                                <w:div w:id="1552497910">
                                                  <w:marLeft w:val="0"/>
                                                  <w:marRight w:val="0"/>
                                                  <w:marTop w:val="0"/>
                                                  <w:marBottom w:val="0"/>
                                                  <w:divBdr>
                                                    <w:top w:val="none" w:sz="0" w:space="0" w:color="auto"/>
                                                    <w:left w:val="none" w:sz="0" w:space="0" w:color="auto"/>
                                                    <w:bottom w:val="none" w:sz="0" w:space="0" w:color="auto"/>
                                                    <w:right w:val="none" w:sz="0" w:space="0" w:color="auto"/>
                                                  </w:divBdr>
                                                </w:div>
                                                <w:div w:id="822963970">
                                                  <w:marLeft w:val="0"/>
                                                  <w:marRight w:val="0"/>
                                                  <w:marTop w:val="0"/>
                                                  <w:marBottom w:val="0"/>
                                                  <w:divBdr>
                                                    <w:top w:val="none" w:sz="0" w:space="0" w:color="auto"/>
                                                    <w:left w:val="none" w:sz="0" w:space="0" w:color="auto"/>
                                                    <w:bottom w:val="none" w:sz="0" w:space="0" w:color="auto"/>
                                                    <w:right w:val="none" w:sz="0" w:space="0" w:color="auto"/>
                                                  </w:divBdr>
                                                </w:div>
                                                <w:div w:id="1780832088">
                                                  <w:marLeft w:val="0"/>
                                                  <w:marRight w:val="0"/>
                                                  <w:marTop w:val="0"/>
                                                  <w:marBottom w:val="0"/>
                                                  <w:divBdr>
                                                    <w:top w:val="none" w:sz="0" w:space="0" w:color="auto"/>
                                                    <w:left w:val="none" w:sz="0" w:space="0" w:color="auto"/>
                                                    <w:bottom w:val="none" w:sz="0" w:space="0" w:color="auto"/>
                                                    <w:right w:val="none" w:sz="0" w:space="0" w:color="auto"/>
                                                  </w:divBdr>
                                                  <w:divsChild>
                                                    <w:div w:id="1187057357">
                                                      <w:marLeft w:val="0"/>
                                                      <w:marRight w:val="0"/>
                                                      <w:marTop w:val="0"/>
                                                      <w:marBottom w:val="0"/>
                                                      <w:divBdr>
                                                        <w:top w:val="none" w:sz="0" w:space="0" w:color="auto"/>
                                                        <w:left w:val="none" w:sz="0" w:space="0" w:color="auto"/>
                                                        <w:bottom w:val="none" w:sz="0" w:space="0" w:color="auto"/>
                                                        <w:right w:val="none" w:sz="0" w:space="0" w:color="auto"/>
                                                      </w:divBdr>
                                                    </w:div>
                                                    <w:div w:id="1405371182">
                                                      <w:marLeft w:val="0"/>
                                                      <w:marRight w:val="0"/>
                                                      <w:marTop w:val="0"/>
                                                      <w:marBottom w:val="0"/>
                                                      <w:divBdr>
                                                        <w:top w:val="none" w:sz="0" w:space="0" w:color="auto"/>
                                                        <w:left w:val="none" w:sz="0" w:space="0" w:color="auto"/>
                                                        <w:bottom w:val="none" w:sz="0" w:space="0" w:color="auto"/>
                                                        <w:right w:val="none" w:sz="0" w:space="0" w:color="auto"/>
                                                      </w:divBdr>
                                                    </w:div>
                                                  </w:divsChild>
                                                </w:div>
                                                <w:div w:id="202763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23682">
                                      <w:marLeft w:val="0"/>
                                      <w:marRight w:val="0"/>
                                      <w:marTop w:val="0"/>
                                      <w:marBottom w:val="0"/>
                                      <w:divBdr>
                                        <w:top w:val="none" w:sz="0" w:space="0" w:color="auto"/>
                                        <w:left w:val="none" w:sz="0" w:space="0" w:color="auto"/>
                                        <w:bottom w:val="none" w:sz="0" w:space="0" w:color="auto"/>
                                        <w:right w:val="none" w:sz="0" w:space="0" w:color="auto"/>
                                      </w:divBdr>
                                      <w:divsChild>
                                        <w:div w:id="735905064">
                                          <w:marLeft w:val="0"/>
                                          <w:marRight w:val="0"/>
                                          <w:marTop w:val="0"/>
                                          <w:marBottom w:val="0"/>
                                          <w:divBdr>
                                            <w:top w:val="none" w:sz="0" w:space="0" w:color="auto"/>
                                            <w:left w:val="none" w:sz="0" w:space="0" w:color="auto"/>
                                            <w:bottom w:val="none" w:sz="0" w:space="0" w:color="auto"/>
                                            <w:right w:val="none" w:sz="0" w:space="0" w:color="auto"/>
                                          </w:divBdr>
                                          <w:divsChild>
                                            <w:div w:id="1208175863">
                                              <w:marLeft w:val="0"/>
                                              <w:marRight w:val="0"/>
                                              <w:marTop w:val="0"/>
                                              <w:marBottom w:val="0"/>
                                              <w:divBdr>
                                                <w:top w:val="none" w:sz="0" w:space="0" w:color="auto"/>
                                                <w:left w:val="none" w:sz="0" w:space="0" w:color="auto"/>
                                                <w:bottom w:val="none" w:sz="0" w:space="0" w:color="auto"/>
                                                <w:right w:val="none" w:sz="0" w:space="0" w:color="auto"/>
                                              </w:divBdr>
                                              <w:divsChild>
                                                <w:div w:id="238758871">
                                                  <w:marLeft w:val="0"/>
                                                  <w:marRight w:val="0"/>
                                                  <w:marTop w:val="0"/>
                                                  <w:marBottom w:val="0"/>
                                                  <w:divBdr>
                                                    <w:top w:val="none" w:sz="0" w:space="0" w:color="auto"/>
                                                    <w:left w:val="none" w:sz="0" w:space="0" w:color="auto"/>
                                                    <w:bottom w:val="none" w:sz="0" w:space="0" w:color="auto"/>
                                                    <w:right w:val="none" w:sz="0" w:space="0" w:color="auto"/>
                                                  </w:divBdr>
                                                  <w:divsChild>
                                                    <w:div w:id="200674564">
                                                      <w:marLeft w:val="0"/>
                                                      <w:marRight w:val="0"/>
                                                      <w:marTop w:val="0"/>
                                                      <w:marBottom w:val="0"/>
                                                      <w:divBdr>
                                                        <w:top w:val="none" w:sz="0" w:space="0" w:color="auto"/>
                                                        <w:left w:val="none" w:sz="0" w:space="0" w:color="auto"/>
                                                        <w:bottom w:val="none" w:sz="0" w:space="0" w:color="auto"/>
                                                        <w:right w:val="none" w:sz="0" w:space="0" w:color="auto"/>
                                                      </w:divBdr>
                                                      <w:divsChild>
                                                        <w:div w:id="1597976843">
                                                          <w:marLeft w:val="0"/>
                                                          <w:marRight w:val="0"/>
                                                          <w:marTop w:val="0"/>
                                                          <w:marBottom w:val="0"/>
                                                          <w:divBdr>
                                                            <w:top w:val="none" w:sz="0" w:space="0" w:color="auto"/>
                                                            <w:left w:val="none" w:sz="0" w:space="0" w:color="auto"/>
                                                            <w:bottom w:val="none" w:sz="0" w:space="0" w:color="auto"/>
                                                            <w:right w:val="none" w:sz="0" w:space="0" w:color="auto"/>
                                                          </w:divBdr>
                                                        </w:div>
                                                        <w:div w:id="106781713">
                                                          <w:marLeft w:val="0"/>
                                                          <w:marRight w:val="0"/>
                                                          <w:marTop w:val="0"/>
                                                          <w:marBottom w:val="0"/>
                                                          <w:divBdr>
                                                            <w:top w:val="none" w:sz="0" w:space="0" w:color="auto"/>
                                                            <w:left w:val="none" w:sz="0" w:space="0" w:color="auto"/>
                                                            <w:bottom w:val="none" w:sz="0" w:space="0" w:color="auto"/>
                                                            <w:right w:val="none" w:sz="0" w:space="0" w:color="auto"/>
                                                          </w:divBdr>
                                                        </w:div>
                                                      </w:divsChild>
                                                    </w:div>
                                                    <w:div w:id="1510489289">
                                                      <w:marLeft w:val="0"/>
                                                      <w:marRight w:val="0"/>
                                                      <w:marTop w:val="0"/>
                                                      <w:marBottom w:val="0"/>
                                                      <w:divBdr>
                                                        <w:top w:val="none" w:sz="0" w:space="0" w:color="auto"/>
                                                        <w:left w:val="none" w:sz="0" w:space="0" w:color="auto"/>
                                                        <w:bottom w:val="none" w:sz="0" w:space="0" w:color="auto"/>
                                                        <w:right w:val="none" w:sz="0" w:space="0" w:color="auto"/>
                                                      </w:divBdr>
                                                    </w:div>
                                                  </w:divsChild>
                                                </w:div>
                                                <w:div w:id="1540628314">
                                                  <w:marLeft w:val="0"/>
                                                  <w:marRight w:val="0"/>
                                                  <w:marTop w:val="0"/>
                                                  <w:marBottom w:val="0"/>
                                                  <w:divBdr>
                                                    <w:top w:val="none" w:sz="0" w:space="0" w:color="auto"/>
                                                    <w:left w:val="none" w:sz="0" w:space="0" w:color="auto"/>
                                                    <w:bottom w:val="none" w:sz="0" w:space="0" w:color="auto"/>
                                                    <w:right w:val="none" w:sz="0" w:space="0" w:color="auto"/>
                                                  </w:divBdr>
                                                </w:div>
                                                <w:div w:id="1509366258">
                                                  <w:marLeft w:val="0"/>
                                                  <w:marRight w:val="0"/>
                                                  <w:marTop w:val="0"/>
                                                  <w:marBottom w:val="0"/>
                                                  <w:divBdr>
                                                    <w:top w:val="none" w:sz="0" w:space="0" w:color="auto"/>
                                                    <w:left w:val="none" w:sz="0" w:space="0" w:color="auto"/>
                                                    <w:bottom w:val="none" w:sz="0" w:space="0" w:color="auto"/>
                                                    <w:right w:val="none" w:sz="0" w:space="0" w:color="auto"/>
                                                  </w:divBdr>
                                                </w:div>
                                                <w:div w:id="1057361236">
                                                  <w:marLeft w:val="0"/>
                                                  <w:marRight w:val="0"/>
                                                  <w:marTop w:val="0"/>
                                                  <w:marBottom w:val="0"/>
                                                  <w:divBdr>
                                                    <w:top w:val="none" w:sz="0" w:space="0" w:color="auto"/>
                                                    <w:left w:val="none" w:sz="0" w:space="0" w:color="auto"/>
                                                    <w:bottom w:val="none" w:sz="0" w:space="0" w:color="auto"/>
                                                    <w:right w:val="none" w:sz="0" w:space="0" w:color="auto"/>
                                                  </w:divBdr>
                                                  <w:divsChild>
                                                    <w:div w:id="1684821606">
                                                      <w:marLeft w:val="0"/>
                                                      <w:marRight w:val="0"/>
                                                      <w:marTop w:val="0"/>
                                                      <w:marBottom w:val="0"/>
                                                      <w:divBdr>
                                                        <w:top w:val="none" w:sz="0" w:space="0" w:color="auto"/>
                                                        <w:left w:val="none" w:sz="0" w:space="0" w:color="auto"/>
                                                        <w:bottom w:val="none" w:sz="0" w:space="0" w:color="auto"/>
                                                        <w:right w:val="none" w:sz="0" w:space="0" w:color="auto"/>
                                                      </w:divBdr>
                                                    </w:div>
                                                    <w:div w:id="619604561">
                                                      <w:marLeft w:val="0"/>
                                                      <w:marRight w:val="0"/>
                                                      <w:marTop w:val="0"/>
                                                      <w:marBottom w:val="0"/>
                                                      <w:divBdr>
                                                        <w:top w:val="none" w:sz="0" w:space="0" w:color="auto"/>
                                                        <w:left w:val="none" w:sz="0" w:space="0" w:color="auto"/>
                                                        <w:bottom w:val="none" w:sz="0" w:space="0" w:color="auto"/>
                                                        <w:right w:val="none" w:sz="0" w:space="0" w:color="auto"/>
                                                      </w:divBdr>
                                                    </w:div>
                                                  </w:divsChild>
                                                </w:div>
                                                <w:div w:id="1520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88956">
                                      <w:marLeft w:val="0"/>
                                      <w:marRight w:val="0"/>
                                      <w:marTop w:val="0"/>
                                      <w:marBottom w:val="0"/>
                                      <w:divBdr>
                                        <w:top w:val="none" w:sz="0" w:space="0" w:color="auto"/>
                                        <w:left w:val="none" w:sz="0" w:space="0" w:color="auto"/>
                                        <w:bottom w:val="none" w:sz="0" w:space="0" w:color="auto"/>
                                        <w:right w:val="none" w:sz="0" w:space="0" w:color="auto"/>
                                      </w:divBdr>
                                      <w:divsChild>
                                        <w:div w:id="1561015949">
                                          <w:marLeft w:val="0"/>
                                          <w:marRight w:val="0"/>
                                          <w:marTop w:val="0"/>
                                          <w:marBottom w:val="0"/>
                                          <w:divBdr>
                                            <w:top w:val="none" w:sz="0" w:space="0" w:color="auto"/>
                                            <w:left w:val="none" w:sz="0" w:space="0" w:color="auto"/>
                                            <w:bottom w:val="none" w:sz="0" w:space="0" w:color="auto"/>
                                            <w:right w:val="none" w:sz="0" w:space="0" w:color="auto"/>
                                          </w:divBdr>
                                          <w:divsChild>
                                            <w:div w:id="1817258967">
                                              <w:marLeft w:val="0"/>
                                              <w:marRight w:val="0"/>
                                              <w:marTop w:val="0"/>
                                              <w:marBottom w:val="0"/>
                                              <w:divBdr>
                                                <w:top w:val="none" w:sz="0" w:space="0" w:color="auto"/>
                                                <w:left w:val="none" w:sz="0" w:space="0" w:color="auto"/>
                                                <w:bottom w:val="none" w:sz="0" w:space="0" w:color="auto"/>
                                                <w:right w:val="none" w:sz="0" w:space="0" w:color="auto"/>
                                              </w:divBdr>
                                              <w:divsChild>
                                                <w:div w:id="10302553">
                                                  <w:marLeft w:val="0"/>
                                                  <w:marRight w:val="0"/>
                                                  <w:marTop w:val="0"/>
                                                  <w:marBottom w:val="0"/>
                                                  <w:divBdr>
                                                    <w:top w:val="none" w:sz="0" w:space="0" w:color="auto"/>
                                                    <w:left w:val="none" w:sz="0" w:space="0" w:color="auto"/>
                                                    <w:bottom w:val="none" w:sz="0" w:space="0" w:color="auto"/>
                                                    <w:right w:val="none" w:sz="0" w:space="0" w:color="auto"/>
                                                  </w:divBdr>
                                                  <w:divsChild>
                                                    <w:div w:id="1337268222">
                                                      <w:marLeft w:val="0"/>
                                                      <w:marRight w:val="0"/>
                                                      <w:marTop w:val="0"/>
                                                      <w:marBottom w:val="0"/>
                                                      <w:divBdr>
                                                        <w:top w:val="none" w:sz="0" w:space="0" w:color="auto"/>
                                                        <w:left w:val="none" w:sz="0" w:space="0" w:color="auto"/>
                                                        <w:bottom w:val="none" w:sz="0" w:space="0" w:color="auto"/>
                                                        <w:right w:val="none" w:sz="0" w:space="0" w:color="auto"/>
                                                      </w:divBdr>
                                                      <w:divsChild>
                                                        <w:div w:id="2064520524">
                                                          <w:marLeft w:val="0"/>
                                                          <w:marRight w:val="0"/>
                                                          <w:marTop w:val="0"/>
                                                          <w:marBottom w:val="0"/>
                                                          <w:divBdr>
                                                            <w:top w:val="none" w:sz="0" w:space="0" w:color="auto"/>
                                                            <w:left w:val="none" w:sz="0" w:space="0" w:color="auto"/>
                                                            <w:bottom w:val="none" w:sz="0" w:space="0" w:color="auto"/>
                                                            <w:right w:val="none" w:sz="0" w:space="0" w:color="auto"/>
                                                          </w:divBdr>
                                                        </w:div>
                                                        <w:div w:id="533471023">
                                                          <w:marLeft w:val="0"/>
                                                          <w:marRight w:val="0"/>
                                                          <w:marTop w:val="0"/>
                                                          <w:marBottom w:val="0"/>
                                                          <w:divBdr>
                                                            <w:top w:val="none" w:sz="0" w:space="0" w:color="auto"/>
                                                            <w:left w:val="none" w:sz="0" w:space="0" w:color="auto"/>
                                                            <w:bottom w:val="none" w:sz="0" w:space="0" w:color="auto"/>
                                                            <w:right w:val="none" w:sz="0" w:space="0" w:color="auto"/>
                                                          </w:divBdr>
                                                        </w:div>
                                                      </w:divsChild>
                                                    </w:div>
                                                    <w:div w:id="2103144366">
                                                      <w:marLeft w:val="0"/>
                                                      <w:marRight w:val="0"/>
                                                      <w:marTop w:val="0"/>
                                                      <w:marBottom w:val="0"/>
                                                      <w:divBdr>
                                                        <w:top w:val="none" w:sz="0" w:space="0" w:color="auto"/>
                                                        <w:left w:val="none" w:sz="0" w:space="0" w:color="auto"/>
                                                        <w:bottom w:val="none" w:sz="0" w:space="0" w:color="auto"/>
                                                        <w:right w:val="none" w:sz="0" w:space="0" w:color="auto"/>
                                                      </w:divBdr>
                                                    </w:div>
                                                  </w:divsChild>
                                                </w:div>
                                                <w:div w:id="1308123486">
                                                  <w:marLeft w:val="0"/>
                                                  <w:marRight w:val="0"/>
                                                  <w:marTop w:val="0"/>
                                                  <w:marBottom w:val="0"/>
                                                  <w:divBdr>
                                                    <w:top w:val="none" w:sz="0" w:space="0" w:color="auto"/>
                                                    <w:left w:val="none" w:sz="0" w:space="0" w:color="auto"/>
                                                    <w:bottom w:val="none" w:sz="0" w:space="0" w:color="auto"/>
                                                    <w:right w:val="none" w:sz="0" w:space="0" w:color="auto"/>
                                                  </w:divBdr>
                                                </w:div>
                                                <w:div w:id="111437624">
                                                  <w:marLeft w:val="0"/>
                                                  <w:marRight w:val="0"/>
                                                  <w:marTop w:val="0"/>
                                                  <w:marBottom w:val="0"/>
                                                  <w:divBdr>
                                                    <w:top w:val="none" w:sz="0" w:space="0" w:color="auto"/>
                                                    <w:left w:val="none" w:sz="0" w:space="0" w:color="auto"/>
                                                    <w:bottom w:val="none" w:sz="0" w:space="0" w:color="auto"/>
                                                    <w:right w:val="none" w:sz="0" w:space="0" w:color="auto"/>
                                                  </w:divBdr>
                                                </w:div>
                                                <w:div w:id="2048750564">
                                                  <w:marLeft w:val="0"/>
                                                  <w:marRight w:val="0"/>
                                                  <w:marTop w:val="0"/>
                                                  <w:marBottom w:val="0"/>
                                                  <w:divBdr>
                                                    <w:top w:val="none" w:sz="0" w:space="0" w:color="auto"/>
                                                    <w:left w:val="none" w:sz="0" w:space="0" w:color="auto"/>
                                                    <w:bottom w:val="none" w:sz="0" w:space="0" w:color="auto"/>
                                                    <w:right w:val="none" w:sz="0" w:space="0" w:color="auto"/>
                                                  </w:divBdr>
                                                  <w:divsChild>
                                                    <w:div w:id="2080132305">
                                                      <w:marLeft w:val="0"/>
                                                      <w:marRight w:val="0"/>
                                                      <w:marTop w:val="0"/>
                                                      <w:marBottom w:val="0"/>
                                                      <w:divBdr>
                                                        <w:top w:val="none" w:sz="0" w:space="0" w:color="auto"/>
                                                        <w:left w:val="none" w:sz="0" w:space="0" w:color="auto"/>
                                                        <w:bottom w:val="none" w:sz="0" w:space="0" w:color="auto"/>
                                                        <w:right w:val="none" w:sz="0" w:space="0" w:color="auto"/>
                                                      </w:divBdr>
                                                    </w:div>
                                                    <w:div w:id="302927684">
                                                      <w:marLeft w:val="0"/>
                                                      <w:marRight w:val="0"/>
                                                      <w:marTop w:val="0"/>
                                                      <w:marBottom w:val="0"/>
                                                      <w:divBdr>
                                                        <w:top w:val="none" w:sz="0" w:space="0" w:color="auto"/>
                                                        <w:left w:val="none" w:sz="0" w:space="0" w:color="auto"/>
                                                        <w:bottom w:val="none" w:sz="0" w:space="0" w:color="auto"/>
                                                        <w:right w:val="none" w:sz="0" w:space="0" w:color="auto"/>
                                                      </w:divBdr>
                                                    </w:div>
                                                  </w:divsChild>
                                                </w:div>
                                                <w:div w:id="2238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89945">
                                      <w:marLeft w:val="0"/>
                                      <w:marRight w:val="0"/>
                                      <w:marTop w:val="0"/>
                                      <w:marBottom w:val="0"/>
                                      <w:divBdr>
                                        <w:top w:val="none" w:sz="0" w:space="0" w:color="auto"/>
                                        <w:left w:val="none" w:sz="0" w:space="0" w:color="auto"/>
                                        <w:bottom w:val="none" w:sz="0" w:space="0" w:color="auto"/>
                                        <w:right w:val="none" w:sz="0" w:space="0" w:color="auto"/>
                                      </w:divBdr>
                                      <w:divsChild>
                                        <w:div w:id="1582520155">
                                          <w:marLeft w:val="0"/>
                                          <w:marRight w:val="0"/>
                                          <w:marTop w:val="0"/>
                                          <w:marBottom w:val="0"/>
                                          <w:divBdr>
                                            <w:top w:val="none" w:sz="0" w:space="0" w:color="auto"/>
                                            <w:left w:val="none" w:sz="0" w:space="0" w:color="auto"/>
                                            <w:bottom w:val="none" w:sz="0" w:space="0" w:color="auto"/>
                                            <w:right w:val="none" w:sz="0" w:space="0" w:color="auto"/>
                                          </w:divBdr>
                                          <w:divsChild>
                                            <w:div w:id="552083564">
                                              <w:marLeft w:val="0"/>
                                              <w:marRight w:val="0"/>
                                              <w:marTop w:val="0"/>
                                              <w:marBottom w:val="0"/>
                                              <w:divBdr>
                                                <w:top w:val="none" w:sz="0" w:space="0" w:color="auto"/>
                                                <w:left w:val="none" w:sz="0" w:space="0" w:color="auto"/>
                                                <w:bottom w:val="none" w:sz="0" w:space="0" w:color="auto"/>
                                                <w:right w:val="none" w:sz="0" w:space="0" w:color="auto"/>
                                              </w:divBdr>
                                              <w:divsChild>
                                                <w:div w:id="607977732">
                                                  <w:marLeft w:val="0"/>
                                                  <w:marRight w:val="0"/>
                                                  <w:marTop w:val="0"/>
                                                  <w:marBottom w:val="0"/>
                                                  <w:divBdr>
                                                    <w:top w:val="none" w:sz="0" w:space="0" w:color="auto"/>
                                                    <w:left w:val="none" w:sz="0" w:space="0" w:color="auto"/>
                                                    <w:bottom w:val="none" w:sz="0" w:space="0" w:color="auto"/>
                                                    <w:right w:val="none" w:sz="0" w:space="0" w:color="auto"/>
                                                  </w:divBdr>
                                                  <w:divsChild>
                                                    <w:div w:id="1660622290">
                                                      <w:marLeft w:val="0"/>
                                                      <w:marRight w:val="0"/>
                                                      <w:marTop w:val="0"/>
                                                      <w:marBottom w:val="0"/>
                                                      <w:divBdr>
                                                        <w:top w:val="none" w:sz="0" w:space="0" w:color="auto"/>
                                                        <w:left w:val="none" w:sz="0" w:space="0" w:color="auto"/>
                                                        <w:bottom w:val="none" w:sz="0" w:space="0" w:color="auto"/>
                                                        <w:right w:val="none" w:sz="0" w:space="0" w:color="auto"/>
                                                      </w:divBdr>
                                                      <w:divsChild>
                                                        <w:div w:id="1181704578">
                                                          <w:marLeft w:val="0"/>
                                                          <w:marRight w:val="0"/>
                                                          <w:marTop w:val="0"/>
                                                          <w:marBottom w:val="0"/>
                                                          <w:divBdr>
                                                            <w:top w:val="none" w:sz="0" w:space="0" w:color="auto"/>
                                                            <w:left w:val="none" w:sz="0" w:space="0" w:color="auto"/>
                                                            <w:bottom w:val="none" w:sz="0" w:space="0" w:color="auto"/>
                                                            <w:right w:val="none" w:sz="0" w:space="0" w:color="auto"/>
                                                          </w:divBdr>
                                                        </w:div>
                                                        <w:div w:id="1607889198">
                                                          <w:marLeft w:val="0"/>
                                                          <w:marRight w:val="0"/>
                                                          <w:marTop w:val="0"/>
                                                          <w:marBottom w:val="0"/>
                                                          <w:divBdr>
                                                            <w:top w:val="none" w:sz="0" w:space="0" w:color="auto"/>
                                                            <w:left w:val="none" w:sz="0" w:space="0" w:color="auto"/>
                                                            <w:bottom w:val="none" w:sz="0" w:space="0" w:color="auto"/>
                                                            <w:right w:val="none" w:sz="0" w:space="0" w:color="auto"/>
                                                          </w:divBdr>
                                                        </w:div>
                                                        <w:div w:id="678123852">
                                                          <w:marLeft w:val="0"/>
                                                          <w:marRight w:val="0"/>
                                                          <w:marTop w:val="0"/>
                                                          <w:marBottom w:val="0"/>
                                                          <w:divBdr>
                                                            <w:top w:val="none" w:sz="0" w:space="0" w:color="auto"/>
                                                            <w:left w:val="none" w:sz="0" w:space="0" w:color="auto"/>
                                                            <w:bottom w:val="none" w:sz="0" w:space="0" w:color="auto"/>
                                                            <w:right w:val="none" w:sz="0" w:space="0" w:color="auto"/>
                                                          </w:divBdr>
                                                        </w:div>
                                                      </w:divsChild>
                                                    </w:div>
                                                    <w:div w:id="777405956">
                                                      <w:marLeft w:val="0"/>
                                                      <w:marRight w:val="0"/>
                                                      <w:marTop w:val="0"/>
                                                      <w:marBottom w:val="0"/>
                                                      <w:divBdr>
                                                        <w:top w:val="none" w:sz="0" w:space="0" w:color="auto"/>
                                                        <w:left w:val="none" w:sz="0" w:space="0" w:color="auto"/>
                                                        <w:bottom w:val="none" w:sz="0" w:space="0" w:color="auto"/>
                                                        <w:right w:val="none" w:sz="0" w:space="0" w:color="auto"/>
                                                      </w:divBdr>
                                                    </w:div>
                                                  </w:divsChild>
                                                </w:div>
                                                <w:div w:id="2013288703">
                                                  <w:marLeft w:val="0"/>
                                                  <w:marRight w:val="0"/>
                                                  <w:marTop w:val="0"/>
                                                  <w:marBottom w:val="0"/>
                                                  <w:divBdr>
                                                    <w:top w:val="none" w:sz="0" w:space="0" w:color="auto"/>
                                                    <w:left w:val="none" w:sz="0" w:space="0" w:color="auto"/>
                                                    <w:bottom w:val="none" w:sz="0" w:space="0" w:color="auto"/>
                                                    <w:right w:val="none" w:sz="0" w:space="0" w:color="auto"/>
                                                  </w:divBdr>
                                                </w:div>
                                                <w:div w:id="1110198020">
                                                  <w:marLeft w:val="0"/>
                                                  <w:marRight w:val="0"/>
                                                  <w:marTop w:val="0"/>
                                                  <w:marBottom w:val="0"/>
                                                  <w:divBdr>
                                                    <w:top w:val="none" w:sz="0" w:space="0" w:color="auto"/>
                                                    <w:left w:val="none" w:sz="0" w:space="0" w:color="auto"/>
                                                    <w:bottom w:val="none" w:sz="0" w:space="0" w:color="auto"/>
                                                    <w:right w:val="none" w:sz="0" w:space="0" w:color="auto"/>
                                                  </w:divBdr>
                                                </w:div>
                                                <w:div w:id="283269632">
                                                  <w:marLeft w:val="0"/>
                                                  <w:marRight w:val="0"/>
                                                  <w:marTop w:val="0"/>
                                                  <w:marBottom w:val="0"/>
                                                  <w:divBdr>
                                                    <w:top w:val="none" w:sz="0" w:space="0" w:color="auto"/>
                                                    <w:left w:val="none" w:sz="0" w:space="0" w:color="auto"/>
                                                    <w:bottom w:val="none" w:sz="0" w:space="0" w:color="auto"/>
                                                    <w:right w:val="none" w:sz="0" w:space="0" w:color="auto"/>
                                                  </w:divBdr>
                                                  <w:divsChild>
                                                    <w:div w:id="1984000632">
                                                      <w:marLeft w:val="0"/>
                                                      <w:marRight w:val="0"/>
                                                      <w:marTop w:val="0"/>
                                                      <w:marBottom w:val="0"/>
                                                      <w:divBdr>
                                                        <w:top w:val="none" w:sz="0" w:space="0" w:color="auto"/>
                                                        <w:left w:val="none" w:sz="0" w:space="0" w:color="auto"/>
                                                        <w:bottom w:val="none" w:sz="0" w:space="0" w:color="auto"/>
                                                        <w:right w:val="none" w:sz="0" w:space="0" w:color="auto"/>
                                                      </w:divBdr>
                                                    </w:div>
                                                    <w:div w:id="222570622">
                                                      <w:marLeft w:val="0"/>
                                                      <w:marRight w:val="0"/>
                                                      <w:marTop w:val="0"/>
                                                      <w:marBottom w:val="0"/>
                                                      <w:divBdr>
                                                        <w:top w:val="none" w:sz="0" w:space="0" w:color="auto"/>
                                                        <w:left w:val="none" w:sz="0" w:space="0" w:color="auto"/>
                                                        <w:bottom w:val="none" w:sz="0" w:space="0" w:color="auto"/>
                                                        <w:right w:val="none" w:sz="0" w:space="0" w:color="auto"/>
                                                      </w:divBdr>
                                                    </w:div>
                                                  </w:divsChild>
                                                </w:div>
                                                <w:div w:id="11847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rgarita.Baumane@t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kumi.lv/ta/id/55567-administrativa-procesa-likums" TargetMode="External"/><Relationship Id="rId14" Type="http://schemas.microsoft.com/office/2007/relationships/diagramDrawing" Target="diagrams/drawing1.xml"/><Relationship Id="rId22" Type="http://schemas.openxmlformats.org/officeDocument/2006/relationships/footer" Target="footer3.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president.lv/images/modules/items/KTKT_viedoklis_01_06_11.pdf" TargetMode="External"/><Relationship Id="rId1" Type="http://schemas.openxmlformats.org/officeDocument/2006/relationships/hyperlink" Target="http://www.president.lv/images/modules/items/KTKT_viedoklis_01_06_1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ts.gov.lv\TMDFS1\RB\TTN\Margaritas\NA_STATISTIKA\TAP%20izv&#275;rt&#275;jums_dinamika%20pa%20gadie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'[TAP izvērtējums_dinamika pa gadiem.xlsx]Lapa2'!$B$1</c:f>
              <c:strCache>
                <c:ptCount val="1"/>
                <c:pt idx="0">
                  <c:v>2011</c:v>
                </c:pt>
              </c:strCache>
            </c:strRef>
          </c:tx>
          <c:spPr>
            <a:pattFill prst="dkDnDiag">
              <a:fgClr>
                <a:srgbClr val="7575FF"/>
              </a:fgClr>
              <a:bgClr>
                <a:schemeClr val="bg1"/>
              </a:bgClr>
            </a:pattFill>
          </c:spPr>
          <c:invertIfNegative val="0"/>
          <c:cat>
            <c:strRef>
              <c:f>'[TAP izvērtējums_dinamika pa gadiem.xlsx]Lapa2'!$A$2:$A$11</c:f>
              <c:strCache>
                <c:ptCount val="10"/>
                <c:pt idx="0">
                  <c:v>Pretrunas ar ES tiesību aktiem</c:v>
                </c:pt>
                <c:pt idx="1">
                  <c:v>Pretrunas ar attīstības plānošanas dok.</c:v>
                </c:pt>
                <c:pt idx="2">
                  <c:v>Pretrunas ar citiem normatīvajiem aktiem</c:v>
                </c:pt>
                <c:pt idx="3">
                  <c:v>Normu dublēšana</c:v>
                </c:pt>
                <c:pt idx="4">
                  <c:v>Ar deleģējumiem saistītie trūkumi</c:v>
                </c:pt>
                <c:pt idx="5">
                  <c:v>Nav pārdomāta iespēja kodificēt</c:v>
                </c:pt>
                <c:pt idx="6">
                  <c:v>Terminoloģija</c:v>
                </c:pt>
                <c:pt idx="7">
                  <c:v>Zema juridiskā tehnika</c:v>
                </c:pt>
                <c:pt idx="8">
                  <c:v>Valoda</c:v>
                </c:pt>
                <c:pt idx="9">
                  <c:v>Konsolidācijas neiespējamība</c:v>
                </c:pt>
              </c:strCache>
            </c:strRef>
          </c:cat>
          <c:val>
            <c:numRef>
              <c:f>'[TAP izvērtējums_dinamika pa gadiem.xlsx]Lapa2'!$B$2:$B$11</c:f>
              <c:numCache>
                <c:formatCode>0%</c:formatCode>
                <c:ptCount val="10"/>
                <c:pt idx="0">
                  <c:v>7.0000000000000007E-2</c:v>
                </c:pt>
                <c:pt idx="1">
                  <c:v>0.01</c:v>
                </c:pt>
                <c:pt idx="2">
                  <c:v>0.26</c:v>
                </c:pt>
                <c:pt idx="3">
                  <c:v>0.09</c:v>
                </c:pt>
                <c:pt idx="4">
                  <c:v>0.08</c:v>
                </c:pt>
                <c:pt idx="5">
                  <c:v>0.01</c:v>
                </c:pt>
                <c:pt idx="6">
                  <c:v>0.17</c:v>
                </c:pt>
                <c:pt idx="7">
                  <c:v>0.2</c:v>
                </c:pt>
                <c:pt idx="8">
                  <c:v>0.08</c:v>
                </c:pt>
                <c:pt idx="9">
                  <c:v>0.03</c:v>
                </c:pt>
              </c:numCache>
            </c:numRef>
          </c:val>
          <c:extLst xmlns:c16r2="http://schemas.microsoft.com/office/drawing/2015/06/chart">
            <c:ext xmlns:c16="http://schemas.microsoft.com/office/drawing/2014/chart" uri="{C3380CC4-5D6E-409C-BE32-E72D297353CC}">
              <c16:uniqueId val="{00000000-0FB0-4303-B747-A8DEB02E2050}"/>
            </c:ext>
          </c:extLst>
        </c:ser>
        <c:ser>
          <c:idx val="1"/>
          <c:order val="1"/>
          <c:tx>
            <c:strRef>
              <c:f>'[TAP izvērtējums_dinamika pa gadiem.xlsx]Lapa2'!$C$1</c:f>
              <c:strCache>
                <c:ptCount val="1"/>
                <c:pt idx="0">
                  <c:v>2012</c:v>
                </c:pt>
              </c:strCache>
            </c:strRef>
          </c:tx>
          <c:spPr>
            <a:solidFill>
              <a:srgbClr val="ACCB73"/>
            </a:solidFill>
          </c:spPr>
          <c:invertIfNegative val="0"/>
          <c:cat>
            <c:strRef>
              <c:f>'[TAP izvērtējums_dinamika pa gadiem.xlsx]Lapa2'!$A$2:$A$11</c:f>
              <c:strCache>
                <c:ptCount val="10"/>
                <c:pt idx="0">
                  <c:v>Pretrunas ar ES tiesību aktiem</c:v>
                </c:pt>
                <c:pt idx="1">
                  <c:v>Pretrunas ar attīstības plānošanas dok.</c:v>
                </c:pt>
                <c:pt idx="2">
                  <c:v>Pretrunas ar citiem normatīvajiem aktiem</c:v>
                </c:pt>
                <c:pt idx="3">
                  <c:v>Normu dublēšana</c:v>
                </c:pt>
                <c:pt idx="4">
                  <c:v>Ar deleģējumiem saistītie trūkumi</c:v>
                </c:pt>
                <c:pt idx="5">
                  <c:v>Nav pārdomāta iespēja kodificēt</c:v>
                </c:pt>
                <c:pt idx="6">
                  <c:v>Terminoloģija</c:v>
                </c:pt>
                <c:pt idx="7">
                  <c:v>Zema juridiskā tehnika</c:v>
                </c:pt>
                <c:pt idx="8">
                  <c:v>Valoda</c:v>
                </c:pt>
                <c:pt idx="9">
                  <c:v>Konsolidācijas neiespējamība</c:v>
                </c:pt>
              </c:strCache>
            </c:strRef>
          </c:cat>
          <c:val>
            <c:numRef>
              <c:f>'[TAP izvērtējums_dinamika pa gadiem.xlsx]Lapa2'!$C$2:$C$11</c:f>
              <c:numCache>
                <c:formatCode>0%</c:formatCode>
                <c:ptCount val="10"/>
                <c:pt idx="0">
                  <c:v>0.08</c:v>
                </c:pt>
                <c:pt idx="1">
                  <c:v>0.02</c:v>
                </c:pt>
                <c:pt idx="2">
                  <c:v>0.22</c:v>
                </c:pt>
                <c:pt idx="3">
                  <c:v>7.0000000000000007E-2</c:v>
                </c:pt>
                <c:pt idx="4">
                  <c:v>7.0000000000000007E-2</c:v>
                </c:pt>
                <c:pt idx="5">
                  <c:v>0.01</c:v>
                </c:pt>
                <c:pt idx="6">
                  <c:v>0.12</c:v>
                </c:pt>
                <c:pt idx="7">
                  <c:v>0.16</c:v>
                </c:pt>
                <c:pt idx="8">
                  <c:v>0.06</c:v>
                </c:pt>
                <c:pt idx="9">
                  <c:v>0.02</c:v>
                </c:pt>
              </c:numCache>
            </c:numRef>
          </c:val>
          <c:extLst xmlns:c16r2="http://schemas.microsoft.com/office/drawing/2015/06/chart">
            <c:ext xmlns:c16="http://schemas.microsoft.com/office/drawing/2014/chart" uri="{C3380CC4-5D6E-409C-BE32-E72D297353CC}">
              <c16:uniqueId val="{00000001-0FB0-4303-B747-A8DEB02E2050}"/>
            </c:ext>
          </c:extLst>
        </c:ser>
        <c:ser>
          <c:idx val="2"/>
          <c:order val="2"/>
          <c:tx>
            <c:strRef>
              <c:f>'[TAP izvērtējums_dinamika pa gadiem.xlsx]Lapa2'!$D$1</c:f>
              <c:strCache>
                <c:ptCount val="1"/>
                <c:pt idx="0">
                  <c:v>2013</c:v>
                </c:pt>
              </c:strCache>
            </c:strRef>
          </c:tx>
          <c:spPr>
            <a:solidFill>
              <a:srgbClr val="72DBE0"/>
            </a:solidFill>
          </c:spPr>
          <c:invertIfNegative val="0"/>
          <c:cat>
            <c:strRef>
              <c:f>'[TAP izvērtējums_dinamika pa gadiem.xlsx]Lapa2'!$A$2:$A$11</c:f>
              <c:strCache>
                <c:ptCount val="10"/>
                <c:pt idx="0">
                  <c:v>Pretrunas ar ES tiesību aktiem</c:v>
                </c:pt>
                <c:pt idx="1">
                  <c:v>Pretrunas ar attīstības plānošanas dok.</c:v>
                </c:pt>
                <c:pt idx="2">
                  <c:v>Pretrunas ar citiem normatīvajiem aktiem</c:v>
                </c:pt>
                <c:pt idx="3">
                  <c:v>Normu dublēšana</c:v>
                </c:pt>
                <c:pt idx="4">
                  <c:v>Ar deleģējumiem saistītie trūkumi</c:v>
                </c:pt>
                <c:pt idx="5">
                  <c:v>Nav pārdomāta iespēja kodificēt</c:v>
                </c:pt>
                <c:pt idx="6">
                  <c:v>Terminoloģija</c:v>
                </c:pt>
                <c:pt idx="7">
                  <c:v>Zema juridiskā tehnika</c:v>
                </c:pt>
                <c:pt idx="8">
                  <c:v>Valoda</c:v>
                </c:pt>
                <c:pt idx="9">
                  <c:v>Konsolidācijas neiespējamība</c:v>
                </c:pt>
              </c:strCache>
            </c:strRef>
          </c:cat>
          <c:val>
            <c:numRef>
              <c:f>'[TAP izvērtējums_dinamika pa gadiem.xlsx]Lapa2'!$D$2:$D$11</c:f>
              <c:numCache>
                <c:formatCode>0%</c:formatCode>
                <c:ptCount val="10"/>
                <c:pt idx="0">
                  <c:v>0.05</c:v>
                </c:pt>
                <c:pt idx="1">
                  <c:v>0.02</c:v>
                </c:pt>
                <c:pt idx="2">
                  <c:v>0.2</c:v>
                </c:pt>
                <c:pt idx="3">
                  <c:v>0.06</c:v>
                </c:pt>
                <c:pt idx="4">
                  <c:v>0.06</c:v>
                </c:pt>
                <c:pt idx="5">
                  <c:v>0.01</c:v>
                </c:pt>
                <c:pt idx="6">
                  <c:v>0.11</c:v>
                </c:pt>
                <c:pt idx="7">
                  <c:v>0.18</c:v>
                </c:pt>
                <c:pt idx="8">
                  <c:v>0.06</c:v>
                </c:pt>
                <c:pt idx="9">
                  <c:v>0.01</c:v>
                </c:pt>
              </c:numCache>
            </c:numRef>
          </c:val>
          <c:extLst xmlns:c16r2="http://schemas.microsoft.com/office/drawing/2015/06/chart">
            <c:ext xmlns:c16="http://schemas.microsoft.com/office/drawing/2014/chart" uri="{C3380CC4-5D6E-409C-BE32-E72D297353CC}">
              <c16:uniqueId val="{00000002-0FB0-4303-B747-A8DEB02E2050}"/>
            </c:ext>
          </c:extLst>
        </c:ser>
        <c:ser>
          <c:idx val="3"/>
          <c:order val="3"/>
          <c:tx>
            <c:strRef>
              <c:f>'[TAP izvērtējums_dinamika pa gadiem.xlsx]Lapa2'!$E$1</c:f>
              <c:strCache>
                <c:ptCount val="1"/>
                <c:pt idx="0">
                  <c:v>2014</c:v>
                </c:pt>
              </c:strCache>
            </c:strRef>
          </c:tx>
          <c:spPr>
            <a:pattFill prst="dkDnDiag">
              <a:fgClr>
                <a:srgbClr val="8753C5"/>
              </a:fgClr>
              <a:bgClr>
                <a:schemeClr val="bg1"/>
              </a:bgClr>
            </a:pattFill>
          </c:spPr>
          <c:invertIfNegative val="0"/>
          <c:cat>
            <c:strRef>
              <c:f>'[TAP izvērtējums_dinamika pa gadiem.xlsx]Lapa2'!$A$2:$A$11</c:f>
              <c:strCache>
                <c:ptCount val="10"/>
                <c:pt idx="0">
                  <c:v>Pretrunas ar ES tiesību aktiem</c:v>
                </c:pt>
                <c:pt idx="1">
                  <c:v>Pretrunas ar attīstības plānošanas dok.</c:v>
                </c:pt>
                <c:pt idx="2">
                  <c:v>Pretrunas ar citiem normatīvajiem aktiem</c:v>
                </c:pt>
                <c:pt idx="3">
                  <c:v>Normu dublēšana</c:v>
                </c:pt>
                <c:pt idx="4">
                  <c:v>Ar deleģējumiem saistītie trūkumi</c:v>
                </c:pt>
                <c:pt idx="5">
                  <c:v>Nav pārdomāta iespēja kodificēt</c:v>
                </c:pt>
                <c:pt idx="6">
                  <c:v>Terminoloģija</c:v>
                </c:pt>
                <c:pt idx="7">
                  <c:v>Zema juridiskā tehnika</c:v>
                </c:pt>
                <c:pt idx="8">
                  <c:v>Valoda</c:v>
                </c:pt>
                <c:pt idx="9">
                  <c:v>Konsolidācijas neiespējamība</c:v>
                </c:pt>
              </c:strCache>
            </c:strRef>
          </c:cat>
          <c:val>
            <c:numRef>
              <c:f>'[TAP izvērtējums_dinamika pa gadiem.xlsx]Lapa2'!$E$2:$E$11</c:f>
              <c:numCache>
                <c:formatCode>0%</c:formatCode>
                <c:ptCount val="10"/>
                <c:pt idx="0">
                  <c:v>7.0000000000000007E-2</c:v>
                </c:pt>
                <c:pt idx="1">
                  <c:v>0.01</c:v>
                </c:pt>
                <c:pt idx="2">
                  <c:v>0.25</c:v>
                </c:pt>
                <c:pt idx="3">
                  <c:v>7.0000000000000007E-2</c:v>
                </c:pt>
                <c:pt idx="4">
                  <c:v>0.09</c:v>
                </c:pt>
                <c:pt idx="5">
                  <c:v>0</c:v>
                </c:pt>
                <c:pt idx="6">
                  <c:v>0.17</c:v>
                </c:pt>
                <c:pt idx="7">
                  <c:v>0.26</c:v>
                </c:pt>
                <c:pt idx="8">
                  <c:v>0.1</c:v>
                </c:pt>
                <c:pt idx="9">
                  <c:v>0.01</c:v>
                </c:pt>
              </c:numCache>
            </c:numRef>
          </c:val>
          <c:extLst xmlns:c16r2="http://schemas.microsoft.com/office/drawing/2015/06/chart">
            <c:ext xmlns:c16="http://schemas.microsoft.com/office/drawing/2014/chart" uri="{C3380CC4-5D6E-409C-BE32-E72D297353CC}">
              <c16:uniqueId val="{00000003-0FB0-4303-B747-A8DEB02E2050}"/>
            </c:ext>
          </c:extLst>
        </c:ser>
        <c:ser>
          <c:idx val="4"/>
          <c:order val="4"/>
          <c:tx>
            <c:strRef>
              <c:f>'[TAP izvērtējums_dinamika pa gadiem.xlsx]Lapa2'!$F$1</c:f>
              <c:strCache>
                <c:ptCount val="1"/>
                <c:pt idx="0">
                  <c:v>2015</c:v>
                </c:pt>
              </c:strCache>
            </c:strRef>
          </c:tx>
          <c:spPr>
            <a:solidFill>
              <a:srgbClr val="00BCB8"/>
            </a:solidFill>
          </c:spPr>
          <c:invertIfNegative val="0"/>
          <c:cat>
            <c:strRef>
              <c:f>'[TAP izvērtējums_dinamika pa gadiem.xlsx]Lapa2'!$A$2:$A$11</c:f>
              <c:strCache>
                <c:ptCount val="10"/>
                <c:pt idx="0">
                  <c:v>Pretrunas ar ES tiesību aktiem</c:v>
                </c:pt>
                <c:pt idx="1">
                  <c:v>Pretrunas ar attīstības plānošanas dok.</c:v>
                </c:pt>
                <c:pt idx="2">
                  <c:v>Pretrunas ar citiem normatīvajiem aktiem</c:v>
                </c:pt>
                <c:pt idx="3">
                  <c:v>Normu dublēšana</c:v>
                </c:pt>
                <c:pt idx="4">
                  <c:v>Ar deleģējumiem saistītie trūkumi</c:v>
                </c:pt>
                <c:pt idx="5">
                  <c:v>Nav pārdomāta iespēja kodificēt</c:v>
                </c:pt>
                <c:pt idx="6">
                  <c:v>Terminoloģija</c:v>
                </c:pt>
                <c:pt idx="7">
                  <c:v>Zema juridiskā tehnika</c:v>
                </c:pt>
                <c:pt idx="8">
                  <c:v>Valoda</c:v>
                </c:pt>
                <c:pt idx="9">
                  <c:v>Konsolidācijas neiespējamība</c:v>
                </c:pt>
              </c:strCache>
            </c:strRef>
          </c:cat>
          <c:val>
            <c:numRef>
              <c:f>'[TAP izvērtējums_dinamika pa gadiem.xlsx]Lapa2'!$F$2:$F$11</c:f>
              <c:numCache>
                <c:formatCode>0%</c:formatCode>
                <c:ptCount val="10"/>
                <c:pt idx="0">
                  <c:v>0.05</c:v>
                </c:pt>
                <c:pt idx="1">
                  <c:v>0.01</c:v>
                </c:pt>
                <c:pt idx="2">
                  <c:v>0.19</c:v>
                </c:pt>
                <c:pt idx="3">
                  <c:v>0.08</c:v>
                </c:pt>
                <c:pt idx="4">
                  <c:v>0.08</c:v>
                </c:pt>
                <c:pt idx="5">
                  <c:v>0.01</c:v>
                </c:pt>
                <c:pt idx="6">
                  <c:v>0.16</c:v>
                </c:pt>
                <c:pt idx="7">
                  <c:v>0.23</c:v>
                </c:pt>
                <c:pt idx="8">
                  <c:v>0.08</c:v>
                </c:pt>
                <c:pt idx="9">
                  <c:v>0.01</c:v>
                </c:pt>
              </c:numCache>
            </c:numRef>
          </c:val>
          <c:extLst xmlns:c16r2="http://schemas.microsoft.com/office/drawing/2015/06/chart">
            <c:ext xmlns:c16="http://schemas.microsoft.com/office/drawing/2014/chart" uri="{C3380CC4-5D6E-409C-BE32-E72D297353CC}">
              <c16:uniqueId val="{00000004-0FB0-4303-B747-A8DEB02E2050}"/>
            </c:ext>
          </c:extLst>
        </c:ser>
        <c:dLbls>
          <c:showLegendKey val="0"/>
          <c:showVal val="0"/>
          <c:showCatName val="0"/>
          <c:showSerName val="0"/>
          <c:showPercent val="0"/>
          <c:showBubbleSize val="0"/>
        </c:dLbls>
        <c:gapWidth val="150"/>
        <c:axId val="267293824"/>
        <c:axId val="292738176"/>
      </c:barChart>
      <c:catAx>
        <c:axId val="267293824"/>
        <c:scaling>
          <c:orientation val="minMax"/>
        </c:scaling>
        <c:delete val="0"/>
        <c:axPos val="b"/>
        <c:majorGridlines/>
        <c:title>
          <c:tx>
            <c:rich>
              <a:bodyPr/>
              <a:lstStyle/>
              <a:p>
                <a:pPr>
                  <a:defRPr/>
                </a:pPr>
                <a:r>
                  <a:rPr lang="lv-LV"/>
                  <a:t>Gads</a:t>
                </a:r>
              </a:p>
            </c:rich>
          </c:tx>
          <c:layout>
            <c:manualLayout>
              <c:xMode val="edge"/>
              <c:yMode val="edge"/>
              <c:x val="0.49587631936928439"/>
              <c:y val="0.85887880606852396"/>
            </c:manualLayout>
          </c:layout>
          <c:overlay val="0"/>
        </c:title>
        <c:numFmt formatCode="General" sourceLinked="0"/>
        <c:majorTickMark val="out"/>
        <c:minorTickMark val="none"/>
        <c:tickLblPos val="nextTo"/>
        <c:crossAx val="292738176"/>
        <c:crosses val="autoZero"/>
        <c:auto val="1"/>
        <c:lblAlgn val="ctr"/>
        <c:lblOffset val="100"/>
        <c:noMultiLvlLbl val="0"/>
      </c:catAx>
      <c:valAx>
        <c:axId val="292738176"/>
        <c:scaling>
          <c:orientation val="minMax"/>
        </c:scaling>
        <c:delete val="0"/>
        <c:axPos val="l"/>
        <c:majorGridlines/>
        <c:title>
          <c:tx>
            <c:rich>
              <a:bodyPr rot="-5400000" vert="horz"/>
              <a:lstStyle/>
              <a:p>
                <a:pPr>
                  <a:defRPr/>
                </a:pPr>
                <a:r>
                  <a:rPr lang="lv-LV"/>
                  <a:t>Nepilnīgie projekti % no kopejā projektu skaita</a:t>
                </a:r>
              </a:p>
            </c:rich>
          </c:tx>
          <c:layout>
            <c:manualLayout>
              <c:xMode val="edge"/>
              <c:yMode val="edge"/>
              <c:x val="4.4136191677175286E-2"/>
              <c:y val="1.2264632840177489E-2"/>
            </c:manualLayout>
          </c:layout>
          <c:overlay val="0"/>
        </c:title>
        <c:numFmt formatCode="0%" sourceLinked="1"/>
        <c:majorTickMark val="out"/>
        <c:minorTickMark val="none"/>
        <c:tickLblPos val="nextTo"/>
        <c:crossAx val="267293824"/>
        <c:crosses val="autoZero"/>
        <c:crossBetween val="between"/>
      </c:valAx>
    </c:plotArea>
    <c:legend>
      <c:legendPos val="r"/>
      <c:layout>
        <c:manualLayout>
          <c:xMode val="edge"/>
          <c:yMode val="edge"/>
          <c:x val="0.31218056286469864"/>
          <c:y val="0.89100949825218034"/>
          <c:w val="0.41039194659305672"/>
          <c:h val="9.0925461671551133E-2"/>
        </c:manualLayout>
      </c:layout>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lv-LV"/>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A4A937-697C-4931-8D61-A446AF16AEA3}" type="doc">
      <dgm:prSet loTypeId="urn:microsoft.com/office/officeart/2005/8/layout/chevron1" loCatId="process" qsTypeId="urn:microsoft.com/office/officeart/2005/8/quickstyle/simple3" qsCatId="simple" csTypeId="urn:microsoft.com/office/officeart/2005/8/colors/colorful4" csCatId="colorful" phldr="1"/>
      <dgm:spPr/>
      <dgm:t>
        <a:bodyPr/>
        <a:lstStyle/>
        <a:p>
          <a:endParaRPr lang="lv-LV"/>
        </a:p>
      </dgm:t>
    </dgm:pt>
    <dgm:pt modelId="{3C8BC8C5-5D20-44C2-A926-EB1F7A9B3DFF}">
      <dgm:prSet phldrT="[Teksts]" custT="1"/>
      <dgm:spPr/>
      <dgm:t>
        <a:bodyPr/>
        <a:lstStyle/>
        <a:p>
          <a:r>
            <a:rPr lang="ru-RU" sz="1000">
              <a:latin typeface="Times New Roman" panose="02020603050405020304" pitchFamily="18" charset="0"/>
              <a:cs typeface="Times New Roman" panose="02020603050405020304" pitchFamily="18" charset="0"/>
            </a:rPr>
            <a:t>2</a:t>
          </a:r>
          <a:r>
            <a:rPr lang="lv-LV" sz="1000">
              <a:latin typeface="Times New Roman" panose="02020603050405020304" pitchFamily="18" charset="0"/>
              <a:cs typeface="Times New Roman" panose="02020603050405020304" pitchFamily="18" charset="0"/>
            </a:rPr>
            <a:t> nedēļas</a:t>
          </a:r>
        </a:p>
      </dgm:t>
    </dgm:pt>
    <dgm:pt modelId="{FB5516BC-FFDB-4E8B-A73B-93CE7EDE3CD6}" type="parTrans" cxnId="{21529FB3-BB01-434B-BDC4-85EEA3BDC5BC}">
      <dgm:prSet/>
      <dgm:spPr/>
      <dgm:t>
        <a:bodyPr/>
        <a:lstStyle/>
        <a:p>
          <a:endParaRPr lang="lv-LV"/>
        </a:p>
      </dgm:t>
    </dgm:pt>
    <dgm:pt modelId="{AC4C4CE5-BE37-457B-AF5B-0AA351331FD6}" type="sibTrans" cxnId="{21529FB3-BB01-434B-BDC4-85EEA3BDC5BC}">
      <dgm:prSet/>
      <dgm:spPr/>
      <dgm:t>
        <a:bodyPr/>
        <a:lstStyle/>
        <a:p>
          <a:endParaRPr lang="lv-LV"/>
        </a:p>
      </dgm:t>
    </dgm:pt>
    <dgm:pt modelId="{5ECB3ED9-5634-4A82-9292-75E3E79C0714}">
      <dgm:prSet phldrT="[Teksts]" custT="1"/>
      <dgm:spPr/>
      <dgm:t>
        <a:bodyPr/>
        <a:lstStyle/>
        <a:p>
          <a:r>
            <a:rPr lang="lv-LV" sz="1000">
              <a:latin typeface="Times New Roman" panose="02020603050405020304" pitchFamily="18" charset="0"/>
              <a:cs typeface="Times New Roman" panose="02020603050405020304" pitchFamily="18" charset="0"/>
            </a:rPr>
            <a:t>Valsts kancelejas JD un redaktoru darbs pirms MK</a:t>
          </a:r>
        </a:p>
      </dgm:t>
    </dgm:pt>
    <dgm:pt modelId="{B5094C93-116A-4E5F-B56F-79C407F7B414}" type="parTrans" cxnId="{7B859760-9F65-4448-B935-0CBA1F796E21}">
      <dgm:prSet/>
      <dgm:spPr/>
      <dgm:t>
        <a:bodyPr/>
        <a:lstStyle/>
        <a:p>
          <a:endParaRPr lang="lv-LV"/>
        </a:p>
      </dgm:t>
    </dgm:pt>
    <dgm:pt modelId="{07B77BEF-C985-4ABB-A26C-9B6C3F81787A}" type="sibTrans" cxnId="{7B859760-9F65-4448-B935-0CBA1F796E21}">
      <dgm:prSet/>
      <dgm:spPr/>
      <dgm:t>
        <a:bodyPr/>
        <a:lstStyle/>
        <a:p>
          <a:endParaRPr lang="lv-LV"/>
        </a:p>
      </dgm:t>
    </dgm:pt>
    <dgm:pt modelId="{9E916072-AA19-4532-86F5-FA091673EEE7}">
      <dgm:prSet phldrT="[Teksts]" custT="1"/>
      <dgm:spPr/>
      <dgm:t>
        <a:bodyPr/>
        <a:lstStyle/>
        <a:p>
          <a:r>
            <a:rPr lang="lv-LV" sz="1000">
              <a:latin typeface="Times New Roman" panose="02020603050405020304" pitchFamily="18" charset="0"/>
              <a:cs typeface="Times New Roman" panose="02020603050405020304" pitchFamily="18" charset="0"/>
            </a:rPr>
            <a:t>1 nedēļa</a:t>
          </a:r>
        </a:p>
      </dgm:t>
    </dgm:pt>
    <dgm:pt modelId="{29539168-1C30-4E29-9F30-12EFB845B3B8}" type="parTrans" cxnId="{7221BC8C-4B4E-4C9B-B829-CD775661A599}">
      <dgm:prSet/>
      <dgm:spPr/>
      <dgm:t>
        <a:bodyPr/>
        <a:lstStyle/>
        <a:p>
          <a:endParaRPr lang="lv-LV"/>
        </a:p>
      </dgm:t>
    </dgm:pt>
    <dgm:pt modelId="{DAA96A0A-7ED3-467B-92BF-6A915ED6B27F}" type="sibTrans" cxnId="{7221BC8C-4B4E-4C9B-B829-CD775661A599}">
      <dgm:prSet/>
      <dgm:spPr/>
      <dgm:t>
        <a:bodyPr/>
        <a:lstStyle/>
        <a:p>
          <a:endParaRPr lang="lv-LV"/>
        </a:p>
      </dgm:t>
    </dgm:pt>
    <dgm:pt modelId="{10AB516E-F6A0-44B4-B8FD-A1C02E3BB895}">
      <dgm:prSet phldrT="[Teksts]" custT="1"/>
      <dgm:spPr/>
      <dgm:t>
        <a:bodyPr/>
        <a:lstStyle/>
        <a:p>
          <a:r>
            <a:rPr lang="lv-LV" sz="1000">
              <a:latin typeface="Times New Roman" panose="02020603050405020304" pitchFamily="18" charset="0"/>
              <a:cs typeface="Times New Roman" panose="02020603050405020304" pitchFamily="18" charset="0"/>
            </a:rPr>
            <a:t>2 nedēļas</a:t>
          </a:r>
        </a:p>
      </dgm:t>
    </dgm:pt>
    <dgm:pt modelId="{33E3695E-7C7D-4B4E-BBE3-393743A94DD3}" type="sibTrans" cxnId="{803FCAF1-F546-4810-966A-A0CB806A8E7A}">
      <dgm:prSet/>
      <dgm:spPr/>
      <dgm:t>
        <a:bodyPr/>
        <a:lstStyle/>
        <a:p>
          <a:endParaRPr lang="lv-LV"/>
        </a:p>
      </dgm:t>
    </dgm:pt>
    <dgm:pt modelId="{998D179F-487E-4124-8AA5-0B9F694DC1A1}" type="parTrans" cxnId="{803FCAF1-F546-4810-966A-A0CB806A8E7A}">
      <dgm:prSet/>
      <dgm:spPr/>
      <dgm:t>
        <a:bodyPr/>
        <a:lstStyle/>
        <a:p>
          <a:endParaRPr lang="lv-LV"/>
        </a:p>
      </dgm:t>
    </dgm:pt>
    <dgm:pt modelId="{A46A9CE2-5677-493A-B488-B1EB86D477E0}">
      <dgm:prSet phldrT="[Teksts]" custT="1"/>
      <dgm:spPr/>
      <dgm:t>
        <a:bodyPr/>
        <a:lstStyle/>
        <a:p>
          <a:r>
            <a:rPr lang="lv-LV" sz="1000">
              <a:latin typeface="Times New Roman" panose="02020603050405020304" pitchFamily="18" charset="0"/>
              <a:cs typeface="Times New Roman" panose="02020603050405020304" pitchFamily="18" charset="0"/>
            </a:rPr>
            <a:t>Projekta iesniegšana MK</a:t>
          </a:r>
        </a:p>
      </dgm:t>
    </dgm:pt>
    <dgm:pt modelId="{35C7160A-DF30-4A03-88EB-9A3E83BFBCD5}" type="parTrans" cxnId="{491DEE7B-576B-4B88-B27E-8E4DE8710E77}">
      <dgm:prSet/>
      <dgm:spPr/>
      <dgm:t>
        <a:bodyPr/>
        <a:lstStyle/>
        <a:p>
          <a:endParaRPr lang="lv-LV"/>
        </a:p>
      </dgm:t>
    </dgm:pt>
    <dgm:pt modelId="{CA61FE1B-E3C4-481E-BA13-02F2263FA184}" type="sibTrans" cxnId="{491DEE7B-576B-4B88-B27E-8E4DE8710E77}">
      <dgm:prSet/>
      <dgm:spPr/>
      <dgm:t>
        <a:bodyPr/>
        <a:lstStyle/>
        <a:p>
          <a:endParaRPr lang="lv-LV"/>
        </a:p>
      </dgm:t>
    </dgm:pt>
    <dgm:pt modelId="{073DA76D-6B80-4721-8237-178C226938E7}">
      <dgm:prSet phldrT="[Teksts]" custT="1"/>
      <dgm:spPr/>
      <dgm:t>
        <a:bodyPr/>
        <a:lstStyle/>
        <a:p>
          <a:r>
            <a:rPr lang="lv-LV" sz="1000">
              <a:latin typeface="Times New Roman" panose="02020603050405020304" pitchFamily="18" charset="0"/>
              <a:cs typeface="Times New Roman" panose="02020603050405020304" pitchFamily="18" charset="0"/>
            </a:rPr>
            <a:t>Projekta pieņemšana MK un nosūtīšana izsludināšanai</a:t>
          </a:r>
        </a:p>
      </dgm:t>
    </dgm:pt>
    <dgm:pt modelId="{2482F479-2BBF-43EC-A98C-A91F47FC3006}" type="parTrans" cxnId="{3277D9DD-B47F-4D5F-AE5E-79F6EDCEB70D}">
      <dgm:prSet/>
      <dgm:spPr/>
      <dgm:t>
        <a:bodyPr/>
        <a:lstStyle/>
        <a:p>
          <a:endParaRPr lang="lv-LV"/>
        </a:p>
      </dgm:t>
    </dgm:pt>
    <dgm:pt modelId="{8CCE4906-A367-47E6-B37F-CB61BEAD6EBE}" type="sibTrans" cxnId="{3277D9DD-B47F-4D5F-AE5E-79F6EDCEB70D}">
      <dgm:prSet/>
      <dgm:spPr/>
      <dgm:t>
        <a:bodyPr/>
        <a:lstStyle/>
        <a:p>
          <a:endParaRPr lang="lv-LV"/>
        </a:p>
      </dgm:t>
    </dgm:pt>
    <dgm:pt modelId="{EAACFB3E-5731-48F5-B0C5-D55CE34AB09D}">
      <dgm:prSet phldrT="[Teksts]" custT="1"/>
      <dgm:spPr/>
      <dgm:t>
        <a:bodyPr/>
        <a:lstStyle/>
        <a:p>
          <a:r>
            <a:rPr lang="lv-LV" sz="1000">
              <a:latin typeface="Times New Roman" panose="02020603050405020304" pitchFamily="18" charset="0"/>
              <a:cs typeface="Times New Roman" panose="02020603050405020304" pitchFamily="18" charset="0"/>
            </a:rPr>
            <a:t>1 nedēļa</a:t>
          </a:r>
        </a:p>
      </dgm:t>
    </dgm:pt>
    <dgm:pt modelId="{FAD12779-0F0F-49AC-9DD8-B2249170B4EB}" type="parTrans" cxnId="{EB03085D-6327-4F0C-882A-1349A955ED3E}">
      <dgm:prSet/>
      <dgm:spPr/>
      <dgm:t>
        <a:bodyPr/>
        <a:lstStyle/>
        <a:p>
          <a:endParaRPr lang="lv-LV"/>
        </a:p>
      </dgm:t>
    </dgm:pt>
    <dgm:pt modelId="{2ACE7F66-6111-47FF-8A57-5F5C3C42A781}" type="sibTrans" cxnId="{EB03085D-6327-4F0C-882A-1349A955ED3E}">
      <dgm:prSet/>
      <dgm:spPr/>
      <dgm:t>
        <a:bodyPr/>
        <a:lstStyle/>
        <a:p>
          <a:endParaRPr lang="lv-LV"/>
        </a:p>
      </dgm:t>
    </dgm:pt>
    <dgm:pt modelId="{53AC9125-26D5-4762-9BED-BC7E956C1EBD}">
      <dgm:prSet phldrT="[Teksts]" custT="1"/>
      <dgm:spPr/>
      <dgm:t>
        <a:bodyPr/>
        <a:lstStyle/>
        <a:p>
          <a:r>
            <a:rPr lang="lv-LV" sz="1000">
              <a:latin typeface="Times New Roman" panose="02020603050405020304" pitchFamily="18" charset="0"/>
              <a:cs typeface="Times New Roman" panose="02020603050405020304" pitchFamily="18" charset="0"/>
            </a:rPr>
            <a:t>Projekta izsludināšana VSS</a:t>
          </a:r>
        </a:p>
      </dgm:t>
    </dgm:pt>
    <dgm:pt modelId="{0CF0DEC5-60DA-4DC4-AF95-942CFB459851}" type="parTrans" cxnId="{DC20B025-78F7-44DB-8849-65B1B9EDCF02}">
      <dgm:prSet/>
      <dgm:spPr/>
      <dgm:t>
        <a:bodyPr/>
        <a:lstStyle/>
        <a:p>
          <a:endParaRPr lang="lv-LV"/>
        </a:p>
      </dgm:t>
    </dgm:pt>
    <dgm:pt modelId="{6E1132F3-C8CC-4FEA-A6C5-501353B9BF7F}" type="sibTrans" cxnId="{DC20B025-78F7-44DB-8849-65B1B9EDCF02}">
      <dgm:prSet/>
      <dgm:spPr/>
      <dgm:t>
        <a:bodyPr/>
        <a:lstStyle/>
        <a:p>
          <a:endParaRPr lang="lv-LV"/>
        </a:p>
      </dgm:t>
    </dgm:pt>
    <dgm:pt modelId="{62FE57A3-5DBC-4D5D-8CA6-9EB7863EA9DF}">
      <dgm:prSet phldrT="[Teksts]" custT="1"/>
      <dgm:spPr/>
      <dgm:t>
        <a:bodyPr/>
        <a:lstStyle/>
        <a:p>
          <a:r>
            <a:rPr lang="lv-LV" sz="1000">
              <a:latin typeface="Times New Roman" panose="02020603050405020304" pitchFamily="18" charset="0"/>
              <a:cs typeface="Times New Roman" panose="02020603050405020304" pitchFamily="18" charset="0"/>
            </a:rPr>
            <a:t>Sabiedrības līdzdalība</a:t>
          </a:r>
        </a:p>
      </dgm:t>
    </dgm:pt>
    <dgm:pt modelId="{8C6714A3-D663-4800-A927-08DB787E07A0}" type="parTrans" cxnId="{B1525F48-660A-42C4-95D3-DFB137E63A99}">
      <dgm:prSet/>
      <dgm:spPr/>
      <dgm:t>
        <a:bodyPr/>
        <a:lstStyle/>
        <a:p>
          <a:endParaRPr lang="lv-LV"/>
        </a:p>
      </dgm:t>
    </dgm:pt>
    <dgm:pt modelId="{54C5928B-D8CC-45C8-B4AD-0E5F488A68DE}" type="sibTrans" cxnId="{B1525F48-660A-42C4-95D3-DFB137E63A99}">
      <dgm:prSet/>
      <dgm:spPr/>
      <dgm:t>
        <a:bodyPr/>
        <a:lstStyle/>
        <a:p>
          <a:endParaRPr lang="lv-LV"/>
        </a:p>
      </dgm:t>
    </dgm:pt>
    <dgm:pt modelId="{F4657A53-1754-4A1C-84A0-8C5861A41B5F}">
      <dgm:prSet phldrT="[Teksts]" custT="1"/>
      <dgm:spPr/>
      <dgm:t>
        <a:bodyPr/>
        <a:lstStyle/>
        <a:p>
          <a:r>
            <a:rPr lang="lv-LV" sz="1000">
              <a:latin typeface="Times New Roman" panose="02020603050405020304" pitchFamily="18" charset="0"/>
              <a:cs typeface="Times New Roman" panose="02020603050405020304" pitchFamily="18" charset="0"/>
            </a:rPr>
            <a:t>2 nedēļas</a:t>
          </a:r>
        </a:p>
      </dgm:t>
    </dgm:pt>
    <dgm:pt modelId="{EA90CC78-052F-4F82-970F-EE47AE26D309}" type="parTrans" cxnId="{CAD3FE2D-FDF6-4234-9623-B665311F561F}">
      <dgm:prSet/>
      <dgm:spPr/>
      <dgm:t>
        <a:bodyPr/>
        <a:lstStyle/>
        <a:p>
          <a:endParaRPr lang="lv-LV"/>
        </a:p>
      </dgm:t>
    </dgm:pt>
    <dgm:pt modelId="{034D068F-3372-4588-93C6-AF8BFEDE802C}" type="sibTrans" cxnId="{CAD3FE2D-FDF6-4234-9623-B665311F561F}">
      <dgm:prSet/>
      <dgm:spPr/>
      <dgm:t>
        <a:bodyPr/>
        <a:lstStyle/>
        <a:p>
          <a:endParaRPr lang="lv-LV"/>
        </a:p>
      </dgm:t>
    </dgm:pt>
    <dgm:pt modelId="{B478131C-5610-40BC-93B9-668E063B0371}">
      <dgm:prSet phldrT="[Teksts]" custT="1"/>
      <dgm:spPr/>
      <dgm:t>
        <a:bodyPr/>
        <a:lstStyle/>
        <a:p>
          <a:r>
            <a:rPr lang="lv-LV" sz="1000">
              <a:latin typeface="Times New Roman" panose="02020603050405020304" pitchFamily="18" charset="0"/>
              <a:cs typeface="Times New Roman" panose="02020603050405020304" pitchFamily="18" charset="0"/>
            </a:rPr>
            <a:t>Atzinumu sniegšana</a:t>
          </a:r>
        </a:p>
      </dgm:t>
    </dgm:pt>
    <dgm:pt modelId="{704C4798-5D3F-452F-9406-9F704B29BC9D}" type="parTrans" cxnId="{B5C7EF30-C367-46F3-8E8E-6E4263E8CF0B}">
      <dgm:prSet/>
      <dgm:spPr/>
      <dgm:t>
        <a:bodyPr/>
        <a:lstStyle/>
        <a:p>
          <a:endParaRPr lang="lv-LV"/>
        </a:p>
      </dgm:t>
    </dgm:pt>
    <dgm:pt modelId="{DC101C19-D3A2-4161-9D4E-3692D5AECB87}" type="sibTrans" cxnId="{B5C7EF30-C367-46F3-8E8E-6E4263E8CF0B}">
      <dgm:prSet/>
      <dgm:spPr/>
      <dgm:t>
        <a:bodyPr/>
        <a:lstStyle/>
        <a:p>
          <a:endParaRPr lang="lv-LV"/>
        </a:p>
      </dgm:t>
    </dgm:pt>
    <dgm:pt modelId="{AA9E1B11-9DCD-4099-B1A4-722961226BD1}">
      <dgm:prSet phldrT="[Teksts]" custT="1"/>
      <dgm:spPr/>
      <dgm:t>
        <a:bodyPr/>
        <a:lstStyle/>
        <a:p>
          <a:r>
            <a:rPr lang="lv-LV" sz="1000">
              <a:latin typeface="Times New Roman" panose="02020603050405020304" pitchFamily="18" charset="0"/>
              <a:cs typeface="Times New Roman" panose="02020603050405020304" pitchFamily="18" charset="0"/>
            </a:rPr>
            <a:t>1 nedēļa</a:t>
          </a:r>
        </a:p>
      </dgm:t>
    </dgm:pt>
    <dgm:pt modelId="{BAA24BD0-40B7-4023-940C-8A1BA94E86C3}" type="sibTrans" cxnId="{5B2382D5-EFFE-4B11-8704-B5B27D8ACC65}">
      <dgm:prSet/>
      <dgm:spPr/>
      <dgm:t>
        <a:bodyPr/>
        <a:lstStyle/>
        <a:p>
          <a:endParaRPr lang="lv-LV"/>
        </a:p>
      </dgm:t>
    </dgm:pt>
    <dgm:pt modelId="{E5CB6703-064A-4C6C-ADCD-5B65C6709D5C}" type="parTrans" cxnId="{5B2382D5-EFFE-4B11-8704-B5B27D8ACC65}">
      <dgm:prSet/>
      <dgm:spPr/>
      <dgm:t>
        <a:bodyPr/>
        <a:lstStyle/>
        <a:p>
          <a:endParaRPr lang="lv-LV"/>
        </a:p>
      </dgm:t>
    </dgm:pt>
    <dgm:pt modelId="{9BCFFF07-202D-409A-82FF-F6C819562DB3}" type="pres">
      <dgm:prSet presAssocID="{84A4A937-697C-4931-8D61-A446AF16AEA3}" presName="Name0" presStyleCnt="0">
        <dgm:presLayoutVars>
          <dgm:dir/>
          <dgm:animLvl val="lvl"/>
          <dgm:resizeHandles val="exact"/>
        </dgm:presLayoutVars>
      </dgm:prSet>
      <dgm:spPr/>
      <dgm:t>
        <a:bodyPr/>
        <a:lstStyle/>
        <a:p>
          <a:endParaRPr lang="lv-LV"/>
        </a:p>
      </dgm:t>
    </dgm:pt>
    <dgm:pt modelId="{05D3FCC5-A60D-4C65-A5F4-424F3C5D772C}" type="pres">
      <dgm:prSet presAssocID="{10AB516E-F6A0-44B4-B8FD-A1C02E3BB895}" presName="composite" presStyleCnt="0"/>
      <dgm:spPr/>
    </dgm:pt>
    <dgm:pt modelId="{0B5A5D5F-C208-4DD3-9975-5F0C1C365871}" type="pres">
      <dgm:prSet presAssocID="{10AB516E-F6A0-44B4-B8FD-A1C02E3BB895}" presName="parTx" presStyleLbl="node1" presStyleIdx="0" presStyleCnt="6">
        <dgm:presLayoutVars>
          <dgm:chMax val="0"/>
          <dgm:chPref val="0"/>
          <dgm:bulletEnabled val="1"/>
        </dgm:presLayoutVars>
      </dgm:prSet>
      <dgm:spPr/>
      <dgm:t>
        <a:bodyPr/>
        <a:lstStyle/>
        <a:p>
          <a:endParaRPr lang="lv-LV"/>
        </a:p>
      </dgm:t>
    </dgm:pt>
    <dgm:pt modelId="{E3A24BEC-FB6B-4B89-82A3-5E1B2ADE2D42}" type="pres">
      <dgm:prSet presAssocID="{10AB516E-F6A0-44B4-B8FD-A1C02E3BB895}" presName="desTx" presStyleLbl="revTx" presStyleIdx="0" presStyleCnt="6">
        <dgm:presLayoutVars>
          <dgm:bulletEnabled val="1"/>
        </dgm:presLayoutVars>
      </dgm:prSet>
      <dgm:spPr/>
      <dgm:t>
        <a:bodyPr/>
        <a:lstStyle/>
        <a:p>
          <a:endParaRPr lang="lv-LV"/>
        </a:p>
      </dgm:t>
    </dgm:pt>
    <dgm:pt modelId="{7CE904CC-1DA0-464E-9D46-5DE4C2E4A6A5}" type="pres">
      <dgm:prSet presAssocID="{33E3695E-7C7D-4B4E-BBE3-393743A94DD3}" presName="space" presStyleCnt="0"/>
      <dgm:spPr/>
    </dgm:pt>
    <dgm:pt modelId="{27A2712B-09B6-4B6E-B2C3-306835D98A2F}" type="pres">
      <dgm:prSet presAssocID="{EAACFB3E-5731-48F5-B0C5-D55CE34AB09D}" presName="composite" presStyleCnt="0"/>
      <dgm:spPr/>
    </dgm:pt>
    <dgm:pt modelId="{05ADA6E2-2E18-4A93-B115-5D087F94E17D}" type="pres">
      <dgm:prSet presAssocID="{EAACFB3E-5731-48F5-B0C5-D55CE34AB09D}" presName="parTx" presStyleLbl="node1" presStyleIdx="1" presStyleCnt="6">
        <dgm:presLayoutVars>
          <dgm:chMax val="0"/>
          <dgm:chPref val="0"/>
          <dgm:bulletEnabled val="1"/>
        </dgm:presLayoutVars>
      </dgm:prSet>
      <dgm:spPr/>
      <dgm:t>
        <a:bodyPr/>
        <a:lstStyle/>
        <a:p>
          <a:endParaRPr lang="lv-LV"/>
        </a:p>
      </dgm:t>
    </dgm:pt>
    <dgm:pt modelId="{1F416C26-3235-413D-8AA4-FD1FA52F3C1E}" type="pres">
      <dgm:prSet presAssocID="{EAACFB3E-5731-48F5-B0C5-D55CE34AB09D}" presName="desTx" presStyleLbl="revTx" presStyleIdx="1" presStyleCnt="6">
        <dgm:presLayoutVars>
          <dgm:bulletEnabled val="1"/>
        </dgm:presLayoutVars>
      </dgm:prSet>
      <dgm:spPr/>
      <dgm:t>
        <a:bodyPr/>
        <a:lstStyle/>
        <a:p>
          <a:endParaRPr lang="lv-LV"/>
        </a:p>
      </dgm:t>
    </dgm:pt>
    <dgm:pt modelId="{1652EBAC-B3D9-4899-BF44-35BE6485D8D3}" type="pres">
      <dgm:prSet presAssocID="{2ACE7F66-6111-47FF-8A57-5F5C3C42A781}" presName="space" presStyleCnt="0"/>
      <dgm:spPr/>
    </dgm:pt>
    <dgm:pt modelId="{3D5EE589-4F68-4025-9C91-907304726402}" type="pres">
      <dgm:prSet presAssocID="{F4657A53-1754-4A1C-84A0-8C5861A41B5F}" presName="composite" presStyleCnt="0"/>
      <dgm:spPr/>
    </dgm:pt>
    <dgm:pt modelId="{1F67D344-CE2F-4B67-9860-5271C795CF31}" type="pres">
      <dgm:prSet presAssocID="{F4657A53-1754-4A1C-84A0-8C5861A41B5F}" presName="parTx" presStyleLbl="node1" presStyleIdx="2" presStyleCnt="6">
        <dgm:presLayoutVars>
          <dgm:chMax val="0"/>
          <dgm:chPref val="0"/>
          <dgm:bulletEnabled val="1"/>
        </dgm:presLayoutVars>
      </dgm:prSet>
      <dgm:spPr/>
      <dgm:t>
        <a:bodyPr/>
        <a:lstStyle/>
        <a:p>
          <a:endParaRPr lang="lv-LV"/>
        </a:p>
      </dgm:t>
    </dgm:pt>
    <dgm:pt modelId="{554BC569-F799-4B68-9562-8EF56EAEC077}" type="pres">
      <dgm:prSet presAssocID="{F4657A53-1754-4A1C-84A0-8C5861A41B5F}" presName="desTx" presStyleLbl="revTx" presStyleIdx="2" presStyleCnt="6">
        <dgm:presLayoutVars>
          <dgm:bulletEnabled val="1"/>
        </dgm:presLayoutVars>
      </dgm:prSet>
      <dgm:spPr/>
      <dgm:t>
        <a:bodyPr/>
        <a:lstStyle/>
        <a:p>
          <a:endParaRPr lang="lv-LV"/>
        </a:p>
      </dgm:t>
    </dgm:pt>
    <dgm:pt modelId="{AC91D184-AE8E-40AB-A9AE-D88A002FC035}" type="pres">
      <dgm:prSet presAssocID="{034D068F-3372-4588-93C6-AF8BFEDE802C}" presName="space" presStyleCnt="0"/>
      <dgm:spPr/>
    </dgm:pt>
    <dgm:pt modelId="{AE412FA9-8A77-4435-9FF3-9ADE7DB7C0B9}" type="pres">
      <dgm:prSet presAssocID="{AA9E1B11-9DCD-4099-B1A4-722961226BD1}" presName="composite" presStyleCnt="0"/>
      <dgm:spPr/>
    </dgm:pt>
    <dgm:pt modelId="{59F26B9E-E875-4590-8B98-FA2EE3D27827}" type="pres">
      <dgm:prSet presAssocID="{AA9E1B11-9DCD-4099-B1A4-722961226BD1}" presName="parTx" presStyleLbl="node1" presStyleIdx="3" presStyleCnt="6">
        <dgm:presLayoutVars>
          <dgm:chMax val="0"/>
          <dgm:chPref val="0"/>
          <dgm:bulletEnabled val="1"/>
        </dgm:presLayoutVars>
      </dgm:prSet>
      <dgm:spPr/>
      <dgm:t>
        <a:bodyPr/>
        <a:lstStyle/>
        <a:p>
          <a:endParaRPr lang="lv-LV"/>
        </a:p>
      </dgm:t>
    </dgm:pt>
    <dgm:pt modelId="{79799732-9580-4113-805B-5722B3404882}" type="pres">
      <dgm:prSet presAssocID="{AA9E1B11-9DCD-4099-B1A4-722961226BD1}" presName="desTx" presStyleLbl="revTx" presStyleIdx="3" presStyleCnt="6">
        <dgm:presLayoutVars>
          <dgm:bulletEnabled val="1"/>
        </dgm:presLayoutVars>
      </dgm:prSet>
      <dgm:spPr/>
      <dgm:t>
        <a:bodyPr/>
        <a:lstStyle/>
        <a:p>
          <a:endParaRPr lang="lv-LV"/>
        </a:p>
      </dgm:t>
    </dgm:pt>
    <dgm:pt modelId="{450F1098-1D8D-418F-A230-5C9117D76D98}" type="pres">
      <dgm:prSet presAssocID="{BAA24BD0-40B7-4023-940C-8A1BA94E86C3}" presName="space" presStyleCnt="0"/>
      <dgm:spPr/>
    </dgm:pt>
    <dgm:pt modelId="{6E098C4D-7FFC-4FF1-BF82-E473E33BD27A}" type="pres">
      <dgm:prSet presAssocID="{3C8BC8C5-5D20-44C2-A926-EB1F7A9B3DFF}" presName="composite" presStyleCnt="0"/>
      <dgm:spPr/>
    </dgm:pt>
    <dgm:pt modelId="{C572F736-BB0B-40D0-AE6D-685443E209DD}" type="pres">
      <dgm:prSet presAssocID="{3C8BC8C5-5D20-44C2-A926-EB1F7A9B3DFF}" presName="parTx" presStyleLbl="node1" presStyleIdx="4" presStyleCnt="6">
        <dgm:presLayoutVars>
          <dgm:chMax val="0"/>
          <dgm:chPref val="0"/>
          <dgm:bulletEnabled val="1"/>
        </dgm:presLayoutVars>
      </dgm:prSet>
      <dgm:spPr/>
      <dgm:t>
        <a:bodyPr/>
        <a:lstStyle/>
        <a:p>
          <a:endParaRPr lang="lv-LV"/>
        </a:p>
      </dgm:t>
    </dgm:pt>
    <dgm:pt modelId="{9D6BDE40-D9C5-459E-85D9-182065F2FACA}" type="pres">
      <dgm:prSet presAssocID="{3C8BC8C5-5D20-44C2-A926-EB1F7A9B3DFF}" presName="desTx" presStyleLbl="revTx" presStyleIdx="4" presStyleCnt="6">
        <dgm:presLayoutVars>
          <dgm:bulletEnabled val="1"/>
        </dgm:presLayoutVars>
      </dgm:prSet>
      <dgm:spPr/>
      <dgm:t>
        <a:bodyPr/>
        <a:lstStyle/>
        <a:p>
          <a:endParaRPr lang="lv-LV"/>
        </a:p>
      </dgm:t>
    </dgm:pt>
    <dgm:pt modelId="{5C630A13-0412-4284-8BC1-E6DD3BA97766}" type="pres">
      <dgm:prSet presAssocID="{AC4C4CE5-BE37-457B-AF5B-0AA351331FD6}" presName="space" presStyleCnt="0"/>
      <dgm:spPr/>
    </dgm:pt>
    <dgm:pt modelId="{D4060A91-5EA0-421B-AE28-E7F086AD893F}" type="pres">
      <dgm:prSet presAssocID="{9E916072-AA19-4532-86F5-FA091673EEE7}" presName="composite" presStyleCnt="0"/>
      <dgm:spPr/>
    </dgm:pt>
    <dgm:pt modelId="{6BFE5FEB-7F53-47E7-AD5D-06BEB4E5C962}" type="pres">
      <dgm:prSet presAssocID="{9E916072-AA19-4532-86F5-FA091673EEE7}" presName="parTx" presStyleLbl="node1" presStyleIdx="5" presStyleCnt="6">
        <dgm:presLayoutVars>
          <dgm:chMax val="0"/>
          <dgm:chPref val="0"/>
          <dgm:bulletEnabled val="1"/>
        </dgm:presLayoutVars>
      </dgm:prSet>
      <dgm:spPr/>
      <dgm:t>
        <a:bodyPr/>
        <a:lstStyle/>
        <a:p>
          <a:endParaRPr lang="lv-LV"/>
        </a:p>
      </dgm:t>
    </dgm:pt>
    <dgm:pt modelId="{EA521681-28AB-4E2D-9997-46C0ADC24FF7}" type="pres">
      <dgm:prSet presAssocID="{9E916072-AA19-4532-86F5-FA091673EEE7}" presName="desTx" presStyleLbl="revTx" presStyleIdx="5" presStyleCnt="6">
        <dgm:presLayoutVars>
          <dgm:bulletEnabled val="1"/>
        </dgm:presLayoutVars>
      </dgm:prSet>
      <dgm:spPr/>
      <dgm:t>
        <a:bodyPr/>
        <a:lstStyle/>
        <a:p>
          <a:endParaRPr lang="lv-LV"/>
        </a:p>
      </dgm:t>
    </dgm:pt>
  </dgm:ptLst>
  <dgm:cxnLst>
    <dgm:cxn modelId="{85AEB376-A1A7-4CF8-A846-C8C81DC4BFFE}" type="presOf" srcId="{3C8BC8C5-5D20-44C2-A926-EB1F7A9B3DFF}" destId="{C572F736-BB0B-40D0-AE6D-685443E209DD}" srcOrd="0" destOrd="0" presId="urn:microsoft.com/office/officeart/2005/8/layout/chevron1"/>
    <dgm:cxn modelId="{DC20B025-78F7-44DB-8849-65B1B9EDCF02}" srcId="{EAACFB3E-5731-48F5-B0C5-D55CE34AB09D}" destId="{53AC9125-26D5-4762-9BED-BC7E956C1EBD}" srcOrd="0" destOrd="0" parTransId="{0CF0DEC5-60DA-4DC4-AF95-942CFB459851}" sibTransId="{6E1132F3-C8CC-4FEA-A6C5-501353B9BF7F}"/>
    <dgm:cxn modelId="{21529FB3-BB01-434B-BDC4-85EEA3BDC5BC}" srcId="{84A4A937-697C-4931-8D61-A446AF16AEA3}" destId="{3C8BC8C5-5D20-44C2-A926-EB1F7A9B3DFF}" srcOrd="4" destOrd="0" parTransId="{FB5516BC-FFDB-4E8B-A73B-93CE7EDE3CD6}" sibTransId="{AC4C4CE5-BE37-457B-AF5B-0AA351331FD6}"/>
    <dgm:cxn modelId="{EB03085D-6327-4F0C-882A-1349A955ED3E}" srcId="{84A4A937-697C-4931-8D61-A446AF16AEA3}" destId="{EAACFB3E-5731-48F5-B0C5-D55CE34AB09D}" srcOrd="1" destOrd="0" parTransId="{FAD12779-0F0F-49AC-9DD8-B2249170B4EB}" sibTransId="{2ACE7F66-6111-47FF-8A57-5F5C3C42A781}"/>
    <dgm:cxn modelId="{3A885958-F8CC-42D2-8342-6AFEEB3B2BCB}" type="presOf" srcId="{A46A9CE2-5677-493A-B488-B1EB86D477E0}" destId="{79799732-9580-4113-805B-5722B3404882}" srcOrd="0" destOrd="0" presId="urn:microsoft.com/office/officeart/2005/8/layout/chevron1"/>
    <dgm:cxn modelId="{9D3A4E1B-E976-4B19-A1DC-F19933018541}" type="presOf" srcId="{EAACFB3E-5731-48F5-B0C5-D55CE34AB09D}" destId="{05ADA6E2-2E18-4A93-B115-5D087F94E17D}" srcOrd="0" destOrd="0" presId="urn:microsoft.com/office/officeart/2005/8/layout/chevron1"/>
    <dgm:cxn modelId="{22C3E90F-395B-4027-9591-28595B03E6D6}" type="presOf" srcId="{10AB516E-F6A0-44B4-B8FD-A1C02E3BB895}" destId="{0B5A5D5F-C208-4DD3-9975-5F0C1C365871}" srcOrd="0" destOrd="0" presId="urn:microsoft.com/office/officeart/2005/8/layout/chevron1"/>
    <dgm:cxn modelId="{7221BC8C-4B4E-4C9B-B829-CD775661A599}" srcId="{84A4A937-697C-4931-8D61-A446AF16AEA3}" destId="{9E916072-AA19-4532-86F5-FA091673EEE7}" srcOrd="5" destOrd="0" parTransId="{29539168-1C30-4E29-9F30-12EFB845B3B8}" sibTransId="{DAA96A0A-7ED3-467B-92BF-6A915ED6B27F}"/>
    <dgm:cxn modelId="{F08166DA-D53C-4308-98B7-08F6BC133417}" type="presOf" srcId="{B478131C-5610-40BC-93B9-668E063B0371}" destId="{554BC569-F799-4B68-9562-8EF56EAEC077}" srcOrd="0" destOrd="0" presId="urn:microsoft.com/office/officeart/2005/8/layout/chevron1"/>
    <dgm:cxn modelId="{CAD3FE2D-FDF6-4234-9623-B665311F561F}" srcId="{84A4A937-697C-4931-8D61-A446AF16AEA3}" destId="{F4657A53-1754-4A1C-84A0-8C5861A41B5F}" srcOrd="2" destOrd="0" parTransId="{EA90CC78-052F-4F82-970F-EE47AE26D309}" sibTransId="{034D068F-3372-4588-93C6-AF8BFEDE802C}"/>
    <dgm:cxn modelId="{3277D9DD-B47F-4D5F-AE5E-79F6EDCEB70D}" srcId="{9E916072-AA19-4532-86F5-FA091673EEE7}" destId="{073DA76D-6B80-4721-8237-178C226938E7}" srcOrd="0" destOrd="0" parTransId="{2482F479-2BBF-43EC-A98C-A91F47FC3006}" sibTransId="{8CCE4906-A367-47E6-B37F-CB61BEAD6EBE}"/>
    <dgm:cxn modelId="{5B2382D5-EFFE-4B11-8704-B5B27D8ACC65}" srcId="{84A4A937-697C-4931-8D61-A446AF16AEA3}" destId="{AA9E1B11-9DCD-4099-B1A4-722961226BD1}" srcOrd="3" destOrd="0" parTransId="{E5CB6703-064A-4C6C-ADCD-5B65C6709D5C}" sibTransId="{BAA24BD0-40B7-4023-940C-8A1BA94E86C3}"/>
    <dgm:cxn modelId="{B1525F48-660A-42C4-95D3-DFB137E63A99}" srcId="{10AB516E-F6A0-44B4-B8FD-A1C02E3BB895}" destId="{62FE57A3-5DBC-4D5D-8CA6-9EB7863EA9DF}" srcOrd="0" destOrd="0" parTransId="{8C6714A3-D663-4800-A927-08DB787E07A0}" sibTransId="{54C5928B-D8CC-45C8-B4AD-0E5F488A68DE}"/>
    <dgm:cxn modelId="{42638666-ECF5-4056-8173-C4C69898F027}" type="presOf" srcId="{84A4A937-697C-4931-8D61-A446AF16AEA3}" destId="{9BCFFF07-202D-409A-82FF-F6C819562DB3}" srcOrd="0" destOrd="0" presId="urn:microsoft.com/office/officeart/2005/8/layout/chevron1"/>
    <dgm:cxn modelId="{B5C7EF30-C367-46F3-8E8E-6E4263E8CF0B}" srcId="{F4657A53-1754-4A1C-84A0-8C5861A41B5F}" destId="{B478131C-5610-40BC-93B9-668E063B0371}" srcOrd="0" destOrd="0" parTransId="{704C4798-5D3F-452F-9406-9F704B29BC9D}" sibTransId="{DC101C19-D3A2-4161-9D4E-3692D5AECB87}"/>
    <dgm:cxn modelId="{6AEE9E1A-2E55-495B-A1FE-455F372EF04F}" type="presOf" srcId="{F4657A53-1754-4A1C-84A0-8C5861A41B5F}" destId="{1F67D344-CE2F-4B67-9860-5271C795CF31}" srcOrd="0" destOrd="0" presId="urn:microsoft.com/office/officeart/2005/8/layout/chevron1"/>
    <dgm:cxn modelId="{976BDE64-21DE-4E73-9697-1C79C6AC9777}" type="presOf" srcId="{9E916072-AA19-4532-86F5-FA091673EEE7}" destId="{6BFE5FEB-7F53-47E7-AD5D-06BEB4E5C962}" srcOrd="0" destOrd="0" presId="urn:microsoft.com/office/officeart/2005/8/layout/chevron1"/>
    <dgm:cxn modelId="{491DEE7B-576B-4B88-B27E-8E4DE8710E77}" srcId="{AA9E1B11-9DCD-4099-B1A4-722961226BD1}" destId="{A46A9CE2-5677-493A-B488-B1EB86D477E0}" srcOrd="0" destOrd="0" parTransId="{35C7160A-DF30-4A03-88EB-9A3E83BFBCD5}" sibTransId="{CA61FE1B-E3C4-481E-BA13-02F2263FA184}"/>
    <dgm:cxn modelId="{84A780A6-8C39-4E04-8F2E-7DD3D1332763}" type="presOf" srcId="{AA9E1B11-9DCD-4099-B1A4-722961226BD1}" destId="{59F26B9E-E875-4590-8B98-FA2EE3D27827}" srcOrd="0" destOrd="0" presId="urn:microsoft.com/office/officeart/2005/8/layout/chevron1"/>
    <dgm:cxn modelId="{8F8C6398-3318-422F-B4D2-A2DF136947B1}" type="presOf" srcId="{5ECB3ED9-5634-4A82-9292-75E3E79C0714}" destId="{9D6BDE40-D9C5-459E-85D9-182065F2FACA}" srcOrd="0" destOrd="0" presId="urn:microsoft.com/office/officeart/2005/8/layout/chevron1"/>
    <dgm:cxn modelId="{6EB70DAC-9EC3-4B96-B051-9F68C0002446}" type="presOf" srcId="{073DA76D-6B80-4721-8237-178C226938E7}" destId="{EA521681-28AB-4E2D-9997-46C0ADC24FF7}" srcOrd="0" destOrd="0" presId="urn:microsoft.com/office/officeart/2005/8/layout/chevron1"/>
    <dgm:cxn modelId="{7B859760-9F65-4448-B935-0CBA1F796E21}" srcId="{3C8BC8C5-5D20-44C2-A926-EB1F7A9B3DFF}" destId="{5ECB3ED9-5634-4A82-9292-75E3E79C0714}" srcOrd="0" destOrd="0" parTransId="{B5094C93-116A-4E5F-B56F-79C407F7B414}" sibTransId="{07B77BEF-C985-4ABB-A26C-9B6C3F81787A}"/>
    <dgm:cxn modelId="{713431C3-1726-4333-B926-DFCEB4F7533C}" type="presOf" srcId="{53AC9125-26D5-4762-9BED-BC7E956C1EBD}" destId="{1F416C26-3235-413D-8AA4-FD1FA52F3C1E}" srcOrd="0" destOrd="0" presId="urn:microsoft.com/office/officeart/2005/8/layout/chevron1"/>
    <dgm:cxn modelId="{740E86F5-1B9F-4149-88C7-3B80158D91DB}" type="presOf" srcId="{62FE57A3-5DBC-4D5D-8CA6-9EB7863EA9DF}" destId="{E3A24BEC-FB6B-4B89-82A3-5E1B2ADE2D42}" srcOrd="0" destOrd="0" presId="urn:microsoft.com/office/officeart/2005/8/layout/chevron1"/>
    <dgm:cxn modelId="{803FCAF1-F546-4810-966A-A0CB806A8E7A}" srcId="{84A4A937-697C-4931-8D61-A446AF16AEA3}" destId="{10AB516E-F6A0-44B4-B8FD-A1C02E3BB895}" srcOrd="0" destOrd="0" parTransId="{998D179F-487E-4124-8AA5-0B9F694DC1A1}" sibTransId="{33E3695E-7C7D-4B4E-BBE3-393743A94DD3}"/>
    <dgm:cxn modelId="{37269A04-1E48-4F29-A8B1-3814D3332A4B}" type="presParOf" srcId="{9BCFFF07-202D-409A-82FF-F6C819562DB3}" destId="{05D3FCC5-A60D-4C65-A5F4-424F3C5D772C}" srcOrd="0" destOrd="0" presId="urn:microsoft.com/office/officeart/2005/8/layout/chevron1"/>
    <dgm:cxn modelId="{1741064B-F7AA-4EA5-8A4C-92161ED78A15}" type="presParOf" srcId="{05D3FCC5-A60D-4C65-A5F4-424F3C5D772C}" destId="{0B5A5D5F-C208-4DD3-9975-5F0C1C365871}" srcOrd="0" destOrd="0" presId="urn:microsoft.com/office/officeart/2005/8/layout/chevron1"/>
    <dgm:cxn modelId="{01D44336-8C3F-4973-8777-3729DADD6C6D}" type="presParOf" srcId="{05D3FCC5-A60D-4C65-A5F4-424F3C5D772C}" destId="{E3A24BEC-FB6B-4B89-82A3-5E1B2ADE2D42}" srcOrd="1" destOrd="0" presId="urn:microsoft.com/office/officeart/2005/8/layout/chevron1"/>
    <dgm:cxn modelId="{E813A865-9953-454A-B64C-81A6D3DCD52B}" type="presParOf" srcId="{9BCFFF07-202D-409A-82FF-F6C819562DB3}" destId="{7CE904CC-1DA0-464E-9D46-5DE4C2E4A6A5}" srcOrd="1" destOrd="0" presId="urn:microsoft.com/office/officeart/2005/8/layout/chevron1"/>
    <dgm:cxn modelId="{4E1E5064-DF88-46DF-A1ED-7DBF73CD0138}" type="presParOf" srcId="{9BCFFF07-202D-409A-82FF-F6C819562DB3}" destId="{27A2712B-09B6-4B6E-B2C3-306835D98A2F}" srcOrd="2" destOrd="0" presId="urn:microsoft.com/office/officeart/2005/8/layout/chevron1"/>
    <dgm:cxn modelId="{38F45B79-787C-4036-B30D-59B71E2E4D17}" type="presParOf" srcId="{27A2712B-09B6-4B6E-B2C3-306835D98A2F}" destId="{05ADA6E2-2E18-4A93-B115-5D087F94E17D}" srcOrd="0" destOrd="0" presId="urn:microsoft.com/office/officeart/2005/8/layout/chevron1"/>
    <dgm:cxn modelId="{5242B61E-D8EF-4E32-8C7E-58D5B2A1FE77}" type="presParOf" srcId="{27A2712B-09B6-4B6E-B2C3-306835D98A2F}" destId="{1F416C26-3235-413D-8AA4-FD1FA52F3C1E}" srcOrd="1" destOrd="0" presId="urn:microsoft.com/office/officeart/2005/8/layout/chevron1"/>
    <dgm:cxn modelId="{2F8CB86D-89EB-4CD9-AC94-B92A7B7D290E}" type="presParOf" srcId="{9BCFFF07-202D-409A-82FF-F6C819562DB3}" destId="{1652EBAC-B3D9-4899-BF44-35BE6485D8D3}" srcOrd="3" destOrd="0" presId="urn:microsoft.com/office/officeart/2005/8/layout/chevron1"/>
    <dgm:cxn modelId="{A5A32D01-983C-454A-B040-7CD4E5EC9582}" type="presParOf" srcId="{9BCFFF07-202D-409A-82FF-F6C819562DB3}" destId="{3D5EE589-4F68-4025-9C91-907304726402}" srcOrd="4" destOrd="0" presId="urn:microsoft.com/office/officeart/2005/8/layout/chevron1"/>
    <dgm:cxn modelId="{E784EA52-D4A1-49F5-8C9C-EC1DABDDF63B}" type="presParOf" srcId="{3D5EE589-4F68-4025-9C91-907304726402}" destId="{1F67D344-CE2F-4B67-9860-5271C795CF31}" srcOrd="0" destOrd="0" presId="urn:microsoft.com/office/officeart/2005/8/layout/chevron1"/>
    <dgm:cxn modelId="{D326446C-9EF6-4D28-A7F7-0457C8C68C7A}" type="presParOf" srcId="{3D5EE589-4F68-4025-9C91-907304726402}" destId="{554BC569-F799-4B68-9562-8EF56EAEC077}" srcOrd="1" destOrd="0" presId="urn:microsoft.com/office/officeart/2005/8/layout/chevron1"/>
    <dgm:cxn modelId="{FEC2997F-E312-4EF7-9D6F-DB54AEA9FF77}" type="presParOf" srcId="{9BCFFF07-202D-409A-82FF-F6C819562DB3}" destId="{AC91D184-AE8E-40AB-A9AE-D88A002FC035}" srcOrd="5" destOrd="0" presId="urn:microsoft.com/office/officeart/2005/8/layout/chevron1"/>
    <dgm:cxn modelId="{A4770D1F-B562-4E42-AE38-03C8AD360802}" type="presParOf" srcId="{9BCFFF07-202D-409A-82FF-F6C819562DB3}" destId="{AE412FA9-8A77-4435-9FF3-9ADE7DB7C0B9}" srcOrd="6" destOrd="0" presId="urn:microsoft.com/office/officeart/2005/8/layout/chevron1"/>
    <dgm:cxn modelId="{7F96D79A-8658-4C20-9E43-79E37079CED5}" type="presParOf" srcId="{AE412FA9-8A77-4435-9FF3-9ADE7DB7C0B9}" destId="{59F26B9E-E875-4590-8B98-FA2EE3D27827}" srcOrd="0" destOrd="0" presId="urn:microsoft.com/office/officeart/2005/8/layout/chevron1"/>
    <dgm:cxn modelId="{0C470C01-6DC1-41D5-AA40-ADC4DB99EB73}" type="presParOf" srcId="{AE412FA9-8A77-4435-9FF3-9ADE7DB7C0B9}" destId="{79799732-9580-4113-805B-5722B3404882}" srcOrd="1" destOrd="0" presId="urn:microsoft.com/office/officeart/2005/8/layout/chevron1"/>
    <dgm:cxn modelId="{8B3396C7-1A4C-4151-B7B8-6F4CBB8E57D7}" type="presParOf" srcId="{9BCFFF07-202D-409A-82FF-F6C819562DB3}" destId="{450F1098-1D8D-418F-A230-5C9117D76D98}" srcOrd="7" destOrd="0" presId="urn:microsoft.com/office/officeart/2005/8/layout/chevron1"/>
    <dgm:cxn modelId="{9200074D-CF35-44D3-99D7-785B1A001520}" type="presParOf" srcId="{9BCFFF07-202D-409A-82FF-F6C819562DB3}" destId="{6E098C4D-7FFC-4FF1-BF82-E473E33BD27A}" srcOrd="8" destOrd="0" presId="urn:microsoft.com/office/officeart/2005/8/layout/chevron1"/>
    <dgm:cxn modelId="{C71A89C2-8C21-4EB5-95F6-02CA4E8E7FB8}" type="presParOf" srcId="{6E098C4D-7FFC-4FF1-BF82-E473E33BD27A}" destId="{C572F736-BB0B-40D0-AE6D-685443E209DD}" srcOrd="0" destOrd="0" presId="urn:microsoft.com/office/officeart/2005/8/layout/chevron1"/>
    <dgm:cxn modelId="{22945954-2B71-4EFF-87E6-DABAFFE367E5}" type="presParOf" srcId="{6E098C4D-7FFC-4FF1-BF82-E473E33BD27A}" destId="{9D6BDE40-D9C5-459E-85D9-182065F2FACA}" srcOrd="1" destOrd="0" presId="urn:microsoft.com/office/officeart/2005/8/layout/chevron1"/>
    <dgm:cxn modelId="{B3EB36A0-D383-413E-9B7F-C1E182DF2F6C}" type="presParOf" srcId="{9BCFFF07-202D-409A-82FF-F6C819562DB3}" destId="{5C630A13-0412-4284-8BC1-E6DD3BA97766}" srcOrd="9" destOrd="0" presId="urn:microsoft.com/office/officeart/2005/8/layout/chevron1"/>
    <dgm:cxn modelId="{3AD9C770-6927-4FA1-8DC7-9CC0B2F80523}" type="presParOf" srcId="{9BCFFF07-202D-409A-82FF-F6C819562DB3}" destId="{D4060A91-5EA0-421B-AE28-E7F086AD893F}" srcOrd="10" destOrd="0" presId="urn:microsoft.com/office/officeart/2005/8/layout/chevron1"/>
    <dgm:cxn modelId="{575D4A6C-48B1-46ED-B548-DCA6310942AC}" type="presParOf" srcId="{D4060A91-5EA0-421B-AE28-E7F086AD893F}" destId="{6BFE5FEB-7F53-47E7-AD5D-06BEB4E5C962}" srcOrd="0" destOrd="0" presId="urn:microsoft.com/office/officeart/2005/8/layout/chevron1"/>
    <dgm:cxn modelId="{6F745E17-0924-485E-8F8C-41F25312AB98}" type="presParOf" srcId="{D4060A91-5EA0-421B-AE28-E7F086AD893F}" destId="{EA521681-28AB-4E2D-9997-46C0ADC24FF7}" srcOrd="1" destOrd="0" presId="urn:microsoft.com/office/officeart/2005/8/layout/chevro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5A5D5F-C208-4DD3-9975-5F0C1C365871}">
      <dsp:nvSpPr>
        <dsp:cNvPr id="0" name=""/>
        <dsp:cNvSpPr/>
      </dsp:nvSpPr>
      <dsp:spPr>
        <a:xfrm>
          <a:off x="2058" y="19015"/>
          <a:ext cx="1196583" cy="432000"/>
        </a:xfrm>
        <a:prstGeom prst="chevron">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lv-LV" sz="1000" kern="1200">
              <a:latin typeface="Times New Roman" panose="02020603050405020304" pitchFamily="18" charset="0"/>
              <a:cs typeface="Times New Roman" panose="02020603050405020304" pitchFamily="18" charset="0"/>
            </a:rPr>
            <a:t>2 nedēļas</a:t>
          </a:r>
        </a:p>
      </dsp:txBody>
      <dsp:txXfrm>
        <a:off x="218058" y="19015"/>
        <a:ext cx="764583" cy="432000"/>
      </dsp:txXfrm>
    </dsp:sp>
    <dsp:sp modelId="{E3A24BEC-FB6B-4B89-82A3-5E1B2ADE2D42}">
      <dsp:nvSpPr>
        <dsp:cNvPr id="0" name=""/>
        <dsp:cNvSpPr/>
      </dsp:nvSpPr>
      <dsp:spPr>
        <a:xfrm>
          <a:off x="2058" y="505015"/>
          <a:ext cx="957266" cy="53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Sabiedrības līdzdalība</a:t>
          </a:r>
        </a:p>
      </dsp:txBody>
      <dsp:txXfrm>
        <a:off x="2058" y="505015"/>
        <a:ext cx="957266" cy="535148"/>
      </dsp:txXfrm>
    </dsp:sp>
    <dsp:sp modelId="{05ADA6E2-2E18-4A93-B115-5D087F94E17D}">
      <dsp:nvSpPr>
        <dsp:cNvPr id="0" name=""/>
        <dsp:cNvSpPr/>
      </dsp:nvSpPr>
      <dsp:spPr>
        <a:xfrm>
          <a:off x="982642" y="19015"/>
          <a:ext cx="1196583" cy="432000"/>
        </a:xfrm>
        <a:prstGeom prst="chevron">
          <a:avLst/>
        </a:prstGeom>
        <a:gradFill rotWithShape="0">
          <a:gsLst>
            <a:gs pos="0">
              <a:schemeClr val="accent4">
                <a:hueOff val="-892954"/>
                <a:satOff val="5380"/>
                <a:lumOff val="431"/>
                <a:alphaOff val="0"/>
                <a:tint val="50000"/>
                <a:satMod val="300000"/>
              </a:schemeClr>
            </a:gs>
            <a:gs pos="35000">
              <a:schemeClr val="accent4">
                <a:hueOff val="-892954"/>
                <a:satOff val="5380"/>
                <a:lumOff val="431"/>
                <a:alphaOff val="0"/>
                <a:tint val="37000"/>
                <a:satMod val="300000"/>
              </a:schemeClr>
            </a:gs>
            <a:gs pos="100000">
              <a:schemeClr val="accent4">
                <a:hueOff val="-892954"/>
                <a:satOff val="5380"/>
                <a:lumOff val="43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lv-LV" sz="1000" kern="1200">
              <a:latin typeface="Times New Roman" panose="02020603050405020304" pitchFamily="18" charset="0"/>
              <a:cs typeface="Times New Roman" panose="02020603050405020304" pitchFamily="18" charset="0"/>
            </a:rPr>
            <a:t>1 nedēļa</a:t>
          </a:r>
        </a:p>
      </dsp:txBody>
      <dsp:txXfrm>
        <a:off x="1198642" y="19015"/>
        <a:ext cx="764583" cy="432000"/>
      </dsp:txXfrm>
    </dsp:sp>
    <dsp:sp modelId="{1F416C26-3235-413D-8AA4-FD1FA52F3C1E}">
      <dsp:nvSpPr>
        <dsp:cNvPr id="0" name=""/>
        <dsp:cNvSpPr/>
      </dsp:nvSpPr>
      <dsp:spPr>
        <a:xfrm>
          <a:off x="982642" y="505015"/>
          <a:ext cx="957266" cy="53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Projekta izsludināšana VSS</a:t>
          </a:r>
        </a:p>
      </dsp:txBody>
      <dsp:txXfrm>
        <a:off x="982642" y="505015"/>
        <a:ext cx="957266" cy="535148"/>
      </dsp:txXfrm>
    </dsp:sp>
    <dsp:sp modelId="{1F67D344-CE2F-4B67-9860-5271C795CF31}">
      <dsp:nvSpPr>
        <dsp:cNvPr id="0" name=""/>
        <dsp:cNvSpPr/>
      </dsp:nvSpPr>
      <dsp:spPr>
        <a:xfrm>
          <a:off x="1963226" y="19015"/>
          <a:ext cx="1196583" cy="432000"/>
        </a:xfrm>
        <a:prstGeom prst="chevron">
          <a:avLst/>
        </a:prstGeom>
        <a:gradFill rotWithShape="0">
          <a:gsLst>
            <a:gs pos="0">
              <a:schemeClr val="accent4">
                <a:hueOff val="-1785908"/>
                <a:satOff val="10760"/>
                <a:lumOff val="862"/>
                <a:alphaOff val="0"/>
                <a:tint val="50000"/>
                <a:satMod val="300000"/>
              </a:schemeClr>
            </a:gs>
            <a:gs pos="35000">
              <a:schemeClr val="accent4">
                <a:hueOff val="-1785908"/>
                <a:satOff val="10760"/>
                <a:lumOff val="862"/>
                <a:alphaOff val="0"/>
                <a:tint val="37000"/>
                <a:satMod val="300000"/>
              </a:schemeClr>
            </a:gs>
            <a:gs pos="100000">
              <a:schemeClr val="accent4">
                <a:hueOff val="-1785908"/>
                <a:satOff val="10760"/>
                <a:lumOff val="86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lv-LV" sz="1000" kern="1200">
              <a:latin typeface="Times New Roman" panose="02020603050405020304" pitchFamily="18" charset="0"/>
              <a:cs typeface="Times New Roman" panose="02020603050405020304" pitchFamily="18" charset="0"/>
            </a:rPr>
            <a:t>2 nedēļas</a:t>
          </a:r>
        </a:p>
      </dsp:txBody>
      <dsp:txXfrm>
        <a:off x="2179226" y="19015"/>
        <a:ext cx="764583" cy="432000"/>
      </dsp:txXfrm>
    </dsp:sp>
    <dsp:sp modelId="{554BC569-F799-4B68-9562-8EF56EAEC077}">
      <dsp:nvSpPr>
        <dsp:cNvPr id="0" name=""/>
        <dsp:cNvSpPr/>
      </dsp:nvSpPr>
      <dsp:spPr>
        <a:xfrm>
          <a:off x="1963226" y="505015"/>
          <a:ext cx="957266" cy="53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Atzinumu sniegšana</a:t>
          </a:r>
        </a:p>
      </dsp:txBody>
      <dsp:txXfrm>
        <a:off x="1963226" y="505015"/>
        <a:ext cx="957266" cy="535148"/>
      </dsp:txXfrm>
    </dsp:sp>
    <dsp:sp modelId="{59F26B9E-E875-4590-8B98-FA2EE3D27827}">
      <dsp:nvSpPr>
        <dsp:cNvPr id="0" name=""/>
        <dsp:cNvSpPr/>
      </dsp:nvSpPr>
      <dsp:spPr>
        <a:xfrm>
          <a:off x="2943809" y="19015"/>
          <a:ext cx="1196583" cy="432000"/>
        </a:xfrm>
        <a:prstGeom prst="chevron">
          <a:avLst/>
        </a:prstGeom>
        <a:gradFill rotWithShape="0">
          <a:gsLst>
            <a:gs pos="0">
              <a:schemeClr val="accent4">
                <a:hueOff val="-2678862"/>
                <a:satOff val="16139"/>
                <a:lumOff val="1294"/>
                <a:alphaOff val="0"/>
                <a:tint val="50000"/>
                <a:satMod val="300000"/>
              </a:schemeClr>
            </a:gs>
            <a:gs pos="35000">
              <a:schemeClr val="accent4">
                <a:hueOff val="-2678862"/>
                <a:satOff val="16139"/>
                <a:lumOff val="1294"/>
                <a:alphaOff val="0"/>
                <a:tint val="37000"/>
                <a:satMod val="300000"/>
              </a:schemeClr>
            </a:gs>
            <a:gs pos="100000">
              <a:schemeClr val="accent4">
                <a:hueOff val="-2678862"/>
                <a:satOff val="16139"/>
                <a:lumOff val="129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lv-LV" sz="1000" kern="1200">
              <a:latin typeface="Times New Roman" panose="02020603050405020304" pitchFamily="18" charset="0"/>
              <a:cs typeface="Times New Roman" panose="02020603050405020304" pitchFamily="18" charset="0"/>
            </a:rPr>
            <a:t>1 nedēļa</a:t>
          </a:r>
        </a:p>
      </dsp:txBody>
      <dsp:txXfrm>
        <a:off x="3159809" y="19015"/>
        <a:ext cx="764583" cy="432000"/>
      </dsp:txXfrm>
    </dsp:sp>
    <dsp:sp modelId="{79799732-9580-4113-805B-5722B3404882}">
      <dsp:nvSpPr>
        <dsp:cNvPr id="0" name=""/>
        <dsp:cNvSpPr/>
      </dsp:nvSpPr>
      <dsp:spPr>
        <a:xfrm>
          <a:off x="2943809" y="505015"/>
          <a:ext cx="957266" cy="53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Projekta iesniegšana MK</a:t>
          </a:r>
        </a:p>
      </dsp:txBody>
      <dsp:txXfrm>
        <a:off x="2943809" y="505015"/>
        <a:ext cx="957266" cy="535148"/>
      </dsp:txXfrm>
    </dsp:sp>
    <dsp:sp modelId="{C572F736-BB0B-40D0-AE6D-685443E209DD}">
      <dsp:nvSpPr>
        <dsp:cNvPr id="0" name=""/>
        <dsp:cNvSpPr/>
      </dsp:nvSpPr>
      <dsp:spPr>
        <a:xfrm>
          <a:off x="3924393" y="19015"/>
          <a:ext cx="1196583" cy="432000"/>
        </a:xfrm>
        <a:prstGeom prst="chevron">
          <a:avLst/>
        </a:prstGeom>
        <a:gradFill rotWithShape="0">
          <a:gsLst>
            <a:gs pos="0">
              <a:schemeClr val="accent4">
                <a:hueOff val="-3571816"/>
                <a:satOff val="21519"/>
                <a:lumOff val="1725"/>
                <a:alphaOff val="0"/>
                <a:tint val="50000"/>
                <a:satMod val="300000"/>
              </a:schemeClr>
            </a:gs>
            <a:gs pos="35000">
              <a:schemeClr val="accent4">
                <a:hueOff val="-3571816"/>
                <a:satOff val="21519"/>
                <a:lumOff val="1725"/>
                <a:alphaOff val="0"/>
                <a:tint val="37000"/>
                <a:satMod val="300000"/>
              </a:schemeClr>
            </a:gs>
            <a:gs pos="100000">
              <a:schemeClr val="accent4">
                <a:hueOff val="-3571816"/>
                <a:satOff val="21519"/>
                <a:lumOff val="1725"/>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cs typeface="Times New Roman" panose="02020603050405020304" pitchFamily="18" charset="0"/>
            </a:rPr>
            <a:t>2</a:t>
          </a:r>
          <a:r>
            <a:rPr lang="lv-LV" sz="1000" kern="1200">
              <a:latin typeface="Times New Roman" panose="02020603050405020304" pitchFamily="18" charset="0"/>
              <a:cs typeface="Times New Roman" panose="02020603050405020304" pitchFamily="18" charset="0"/>
            </a:rPr>
            <a:t> nedēļas</a:t>
          </a:r>
        </a:p>
      </dsp:txBody>
      <dsp:txXfrm>
        <a:off x="4140393" y="19015"/>
        <a:ext cx="764583" cy="432000"/>
      </dsp:txXfrm>
    </dsp:sp>
    <dsp:sp modelId="{9D6BDE40-D9C5-459E-85D9-182065F2FACA}">
      <dsp:nvSpPr>
        <dsp:cNvPr id="0" name=""/>
        <dsp:cNvSpPr/>
      </dsp:nvSpPr>
      <dsp:spPr>
        <a:xfrm>
          <a:off x="3924393" y="505015"/>
          <a:ext cx="957266" cy="53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Valsts kancelejas JD un redaktoru darbs pirms MK</a:t>
          </a:r>
        </a:p>
      </dsp:txBody>
      <dsp:txXfrm>
        <a:off x="3924393" y="505015"/>
        <a:ext cx="957266" cy="535148"/>
      </dsp:txXfrm>
    </dsp:sp>
    <dsp:sp modelId="{6BFE5FEB-7F53-47E7-AD5D-06BEB4E5C962}">
      <dsp:nvSpPr>
        <dsp:cNvPr id="0" name=""/>
        <dsp:cNvSpPr/>
      </dsp:nvSpPr>
      <dsp:spPr>
        <a:xfrm>
          <a:off x="4904977" y="19015"/>
          <a:ext cx="1196583" cy="432000"/>
        </a:xfrm>
        <a:prstGeom prst="chevron">
          <a:avLst/>
        </a:prstGeom>
        <a:gradFill rotWithShape="0">
          <a:gsLst>
            <a:gs pos="0">
              <a:schemeClr val="accent4">
                <a:hueOff val="-4464770"/>
                <a:satOff val="26899"/>
                <a:lumOff val="2156"/>
                <a:alphaOff val="0"/>
                <a:tint val="50000"/>
                <a:satMod val="300000"/>
              </a:schemeClr>
            </a:gs>
            <a:gs pos="35000">
              <a:schemeClr val="accent4">
                <a:hueOff val="-4464770"/>
                <a:satOff val="26899"/>
                <a:lumOff val="2156"/>
                <a:alphaOff val="0"/>
                <a:tint val="37000"/>
                <a:satMod val="300000"/>
              </a:schemeClr>
            </a:gs>
            <a:gs pos="100000">
              <a:schemeClr val="accent4">
                <a:hueOff val="-4464770"/>
                <a:satOff val="26899"/>
                <a:lumOff val="215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lv-LV" sz="1000" kern="1200">
              <a:latin typeface="Times New Roman" panose="02020603050405020304" pitchFamily="18" charset="0"/>
              <a:cs typeface="Times New Roman" panose="02020603050405020304" pitchFamily="18" charset="0"/>
            </a:rPr>
            <a:t>1 nedēļa</a:t>
          </a:r>
        </a:p>
      </dsp:txBody>
      <dsp:txXfrm>
        <a:off x="5120977" y="19015"/>
        <a:ext cx="764583" cy="432000"/>
      </dsp:txXfrm>
    </dsp:sp>
    <dsp:sp modelId="{EA521681-28AB-4E2D-9997-46C0ADC24FF7}">
      <dsp:nvSpPr>
        <dsp:cNvPr id="0" name=""/>
        <dsp:cNvSpPr/>
      </dsp:nvSpPr>
      <dsp:spPr>
        <a:xfrm>
          <a:off x="4904977" y="505015"/>
          <a:ext cx="957266" cy="5351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t" anchorCtr="0">
          <a:noAutofit/>
        </a:bodyPr>
        <a:lstStyle/>
        <a:p>
          <a:pPr marL="57150" lvl="1" indent="-57150" algn="l" defTabSz="444500">
            <a:lnSpc>
              <a:spcPct val="90000"/>
            </a:lnSpc>
            <a:spcBef>
              <a:spcPct val="0"/>
            </a:spcBef>
            <a:spcAft>
              <a:spcPct val="15000"/>
            </a:spcAft>
            <a:buChar char="••"/>
          </a:pPr>
          <a:r>
            <a:rPr lang="lv-LV" sz="1000" kern="1200">
              <a:latin typeface="Times New Roman" panose="02020603050405020304" pitchFamily="18" charset="0"/>
              <a:cs typeface="Times New Roman" panose="02020603050405020304" pitchFamily="18" charset="0"/>
            </a:rPr>
            <a:t>Projekta pieņemšana MK un nosūtīšana izsludināšanai</a:t>
          </a:r>
        </a:p>
      </dsp:txBody>
      <dsp:txXfrm>
        <a:off x="4904977" y="505015"/>
        <a:ext cx="957266" cy="53514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6DD4-22FC-48AC-AB3E-88453A94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10</Pages>
  <Words>15584</Words>
  <Characters>8883</Characters>
  <Application>Microsoft Office Word</Application>
  <DocSecurity>0</DocSecurity>
  <Lines>74</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Ministra noteikumu institūta ieviešanas izvērtējums</vt:lpstr>
      <vt:lpstr>Ministra noteikumu institūta ieviešanas izvērtējums</vt:lpstr>
    </vt:vector>
  </TitlesOfParts>
  <Company>Tieslietu ministrija</Company>
  <LinksUpToDate>false</LinksUpToDate>
  <CharactersWithSpaces>24419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Ministra noteikumu institūta ieviešanas izvērtējums</dc:title>
  <dc:subject>Konceptuālā ziņojuma projekts</dc:subject>
  <dc:creator>Margarita Baumane</dc:creator>
  <dc:description>67036976, Margarita.Baumane@tm.gov.lv</dc:description>
  <cp:lastModifiedBy>Lelde Stepanova</cp:lastModifiedBy>
  <cp:revision>12</cp:revision>
  <cp:lastPrinted>2017-01-25T07:12:00Z</cp:lastPrinted>
  <dcterms:created xsi:type="dcterms:W3CDTF">2017-01-11T08:20:00Z</dcterms:created>
  <dcterms:modified xsi:type="dcterms:W3CDTF">2017-02-16T11:43:00Z</dcterms:modified>
</cp:coreProperties>
</file>