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B858" w14:textId="77777777" w:rsidR="00137A62" w:rsidRPr="00BC4432" w:rsidRDefault="00137A62" w:rsidP="00137A62">
      <w:pPr>
        <w:spacing w:after="0" w:line="240" w:lineRule="auto"/>
        <w:jc w:val="center"/>
        <w:rPr>
          <w:rFonts w:ascii="Times New Roman" w:eastAsia="Times New Roman" w:hAnsi="Times New Roman"/>
          <w:sz w:val="24"/>
          <w:szCs w:val="24"/>
          <w:lang w:eastAsia="lv-LV"/>
        </w:rPr>
      </w:pPr>
      <w:bookmarkStart w:id="0" w:name="_GoBack"/>
      <w:bookmarkEnd w:id="0"/>
      <w:r w:rsidRPr="00BC4432">
        <w:rPr>
          <w:rFonts w:ascii="Times New Roman" w:eastAsia="Times New Roman" w:hAnsi="Times New Roman"/>
          <w:sz w:val="24"/>
          <w:szCs w:val="24"/>
          <w:lang w:eastAsia="lv-LV"/>
        </w:rPr>
        <w:t xml:space="preserve">Ministru kabineta rīkojuma projekta </w:t>
      </w:r>
    </w:p>
    <w:p w14:paraId="124CD5BF" w14:textId="77777777" w:rsidR="00137A62" w:rsidRPr="00BC4432" w:rsidRDefault="00137A62" w:rsidP="00137A62">
      <w:pPr>
        <w:spacing w:after="0" w:line="240" w:lineRule="auto"/>
        <w:jc w:val="center"/>
        <w:rPr>
          <w:rFonts w:ascii="Times New Roman" w:hAnsi="Times New Roman"/>
          <w:sz w:val="24"/>
          <w:szCs w:val="24"/>
        </w:rPr>
      </w:pPr>
      <w:r w:rsidRPr="00BC4432">
        <w:rPr>
          <w:rFonts w:ascii="Times New Roman" w:eastAsia="Times New Roman" w:hAnsi="Times New Roman"/>
          <w:b/>
          <w:sz w:val="24"/>
          <w:szCs w:val="24"/>
        </w:rPr>
        <w:t>„Par valsts nekustamo īpašumu pārdošanu”</w:t>
      </w:r>
      <w:r w:rsidRPr="00BC4432">
        <w:rPr>
          <w:rFonts w:ascii="Times New Roman" w:eastAsia="Times New Roman" w:hAnsi="Times New Roman"/>
          <w:sz w:val="24"/>
          <w:szCs w:val="24"/>
        </w:rPr>
        <w:t xml:space="preserve"> </w:t>
      </w:r>
    </w:p>
    <w:p w14:paraId="28B0C8B2" w14:textId="77777777" w:rsidR="00137A62" w:rsidRPr="00BC4432" w:rsidRDefault="00137A62" w:rsidP="00137A62">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sākotnējās ietekmes novērtējuma ziņojums (anotācija)</w:t>
      </w:r>
    </w:p>
    <w:p w14:paraId="21101302" w14:textId="77777777" w:rsidR="00137A62" w:rsidRPr="00BC4432" w:rsidRDefault="00137A62" w:rsidP="00137A62">
      <w:pPr>
        <w:spacing w:after="0" w:line="240" w:lineRule="auto"/>
        <w:rPr>
          <w:rFonts w:ascii="Times New Roman" w:eastAsia="Times New Roman" w:hAnsi="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894"/>
        <w:gridCol w:w="6632"/>
      </w:tblGrid>
      <w:tr w:rsidR="00137A62" w:rsidRPr="00BC4432" w14:paraId="5E2B7F49" w14:textId="77777777" w:rsidTr="000E65A9">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B5EC00" w14:textId="77777777" w:rsidR="00137A62" w:rsidRPr="00BC4432" w:rsidRDefault="00137A62" w:rsidP="00410D08">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Tiesību akta projekta anotācijas kopsavilkums</w:t>
            </w:r>
          </w:p>
        </w:tc>
      </w:tr>
      <w:tr w:rsidR="00137A62" w:rsidRPr="00BC4432" w14:paraId="768B336D" w14:textId="77777777" w:rsidTr="000E65A9">
        <w:trPr>
          <w:trHeight w:val="1823"/>
        </w:trPr>
        <w:tc>
          <w:tcPr>
            <w:tcW w:w="28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BEF1B5" w14:textId="77777777" w:rsidR="00137A62" w:rsidRPr="00BC4432" w:rsidRDefault="00137A62" w:rsidP="00410D08">
            <w:pPr>
              <w:spacing w:before="100" w:after="10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Mērķis, risinājums un projekta spēkā stāšanās laiks (500 zīmes bez atstarpēm)</w:t>
            </w:r>
          </w:p>
        </w:tc>
        <w:tc>
          <w:tcPr>
            <w:tcW w:w="6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4B780E" w14:textId="77777777" w:rsidR="00137A62" w:rsidRPr="00BC4432" w:rsidRDefault="00137A62" w:rsidP="00410D08">
            <w:pPr>
              <w:pStyle w:val="Heading3"/>
              <w:spacing w:line="240" w:lineRule="auto"/>
              <w:ind w:right="121" w:firstLine="660"/>
              <w:jc w:val="both"/>
              <w:rPr>
                <w:rFonts w:ascii="Times New Roman" w:hAnsi="Times New Roman"/>
                <w:color w:val="auto"/>
              </w:rPr>
            </w:pPr>
            <w:r w:rsidRPr="00BC4432">
              <w:rPr>
                <w:rFonts w:ascii="Times New Roman" w:hAnsi="Times New Roman"/>
                <w:color w:val="auto"/>
              </w:rPr>
              <w:t xml:space="preserve">Projekta mērķis </w:t>
            </w:r>
            <w:r>
              <w:rPr>
                <w:rFonts w:ascii="Times New Roman" w:hAnsi="Times New Roman"/>
                <w:color w:val="auto"/>
              </w:rPr>
              <w:t xml:space="preserve">ir </w:t>
            </w:r>
            <w:r w:rsidRPr="00BC4432">
              <w:rPr>
                <w:rFonts w:ascii="Times New Roman" w:hAnsi="Times New Roman"/>
                <w:color w:val="auto"/>
              </w:rPr>
              <w:t>atļaut valsts akciju sabiedrībai „Valsts nekustamie īpašumi” pārdot izsolē, ievērojot pirmpirkuma tiesīgo personu tiesības, divus valsts nekustamos īpašumus, kas nav nepieciešami publisku personu funkciju nodrošināšanai saskaņā ar Valsts pārvaldes iekārtas likumu.</w:t>
            </w:r>
          </w:p>
          <w:p w14:paraId="6F499FFA" w14:textId="77777777" w:rsidR="00137A62" w:rsidRPr="00BC4432" w:rsidRDefault="00137A62" w:rsidP="00410D08">
            <w:pPr>
              <w:pStyle w:val="Heading3"/>
              <w:spacing w:line="240" w:lineRule="auto"/>
              <w:ind w:right="121" w:firstLine="660"/>
              <w:jc w:val="both"/>
              <w:rPr>
                <w:rFonts w:ascii="Times New Roman" w:hAnsi="Times New Roman"/>
              </w:rPr>
            </w:pPr>
            <w:r w:rsidRPr="00BC4432">
              <w:rPr>
                <w:rFonts w:ascii="Times New Roman" w:hAnsi="Times New Roman"/>
                <w:color w:val="auto"/>
              </w:rPr>
              <w:t xml:space="preserve">Rīkojuma projekts stāsies spēkā pēc tā </w:t>
            </w:r>
            <w:r>
              <w:rPr>
                <w:rFonts w:ascii="Times New Roman" w:hAnsi="Times New Roman"/>
                <w:color w:val="auto"/>
              </w:rPr>
              <w:t>parakstīšanas.</w:t>
            </w:r>
          </w:p>
        </w:tc>
      </w:tr>
    </w:tbl>
    <w:p w14:paraId="5540D54E" w14:textId="77777777" w:rsidR="00137A62" w:rsidRPr="00BC4432" w:rsidRDefault="00137A62" w:rsidP="00137A62">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137A62" w:rsidRPr="00A84599" w14:paraId="5339C5A2" w14:textId="77777777" w:rsidTr="00410D08">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33440327" w14:textId="77777777" w:rsidR="00137A62" w:rsidRPr="00A84599" w:rsidRDefault="00137A62" w:rsidP="00EC7DE4">
            <w:pPr>
              <w:spacing w:before="100" w:after="100" w:line="240" w:lineRule="auto"/>
              <w:jc w:val="center"/>
              <w:rPr>
                <w:rFonts w:ascii="Times New Roman" w:eastAsia="Times New Roman" w:hAnsi="Times New Roman"/>
                <w:b/>
                <w:bCs/>
                <w:sz w:val="24"/>
                <w:szCs w:val="24"/>
                <w:lang w:eastAsia="lv-LV"/>
              </w:rPr>
            </w:pPr>
            <w:r w:rsidRPr="00A84599">
              <w:rPr>
                <w:rFonts w:ascii="Times New Roman" w:eastAsia="Times New Roman" w:hAnsi="Times New Roman"/>
                <w:b/>
                <w:bCs/>
                <w:sz w:val="24"/>
                <w:szCs w:val="24"/>
                <w:lang w:eastAsia="lv-LV"/>
              </w:rPr>
              <w:t>I. Tiesību akta projekta izstrādes nepieciešamība</w:t>
            </w:r>
          </w:p>
        </w:tc>
      </w:tr>
      <w:tr w:rsidR="00137A62" w:rsidRPr="00A84599" w14:paraId="795B5BCC"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5FC937"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B73C5C"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939F84" w14:textId="0A3C6580" w:rsidR="00137A62" w:rsidRPr="00A84599" w:rsidRDefault="00137A62" w:rsidP="00EC7DE4">
            <w:pPr>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Publiskas personas mantas atsavināšanas likuma (turpmāk – Atsavināšanas likums) 4.panta pirmā daļa, otrā daļa, ceturtā</w:t>
            </w:r>
            <w:r w:rsidR="00691888" w:rsidRPr="00A84599">
              <w:rPr>
                <w:rFonts w:ascii="Times New Roman" w:hAnsi="Times New Roman"/>
                <w:sz w:val="24"/>
                <w:szCs w:val="24"/>
              </w:rPr>
              <w:t>s</w:t>
            </w:r>
            <w:r w:rsidRPr="00A84599">
              <w:rPr>
                <w:rFonts w:ascii="Times New Roman" w:hAnsi="Times New Roman"/>
                <w:sz w:val="24"/>
                <w:szCs w:val="24"/>
              </w:rPr>
              <w:t xml:space="preserve"> daļa</w:t>
            </w:r>
            <w:r w:rsidR="00691888" w:rsidRPr="00A84599">
              <w:rPr>
                <w:rFonts w:ascii="Times New Roman" w:hAnsi="Times New Roman"/>
                <w:sz w:val="24"/>
                <w:szCs w:val="24"/>
              </w:rPr>
              <w:t>s 1. un 3.punkts</w:t>
            </w:r>
            <w:r w:rsidRPr="00A84599">
              <w:rPr>
                <w:rFonts w:ascii="Times New Roman" w:hAnsi="Times New Roman"/>
                <w:sz w:val="24"/>
                <w:szCs w:val="24"/>
              </w:rPr>
              <w:t>, 5.panta pirmā daļa, 14.pants.</w:t>
            </w:r>
          </w:p>
        </w:tc>
      </w:tr>
      <w:tr w:rsidR="00137A62" w:rsidRPr="00A84599" w14:paraId="37423D1A"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DDA0F0"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3EC89"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745F2FA" w14:textId="77777777" w:rsidR="00137A62" w:rsidRPr="00A84599" w:rsidRDefault="00137A62" w:rsidP="00EC7DE4">
            <w:pPr>
              <w:spacing w:line="240" w:lineRule="auto"/>
              <w:rPr>
                <w:rFonts w:ascii="Times New Roman" w:eastAsia="Times New Roman" w:hAnsi="Times New Roman"/>
                <w:sz w:val="24"/>
                <w:szCs w:val="24"/>
                <w:lang w:eastAsia="lv-LV"/>
              </w:rPr>
            </w:pPr>
          </w:p>
          <w:p w14:paraId="418724EE" w14:textId="77777777" w:rsidR="00137A62" w:rsidRPr="00A84599" w:rsidRDefault="00137A62" w:rsidP="00EC7DE4">
            <w:pPr>
              <w:spacing w:line="240" w:lineRule="auto"/>
              <w:rPr>
                <w:rFonts w:ascii="Times New Roman" w:eastAsia="Times New Roman" w:hAnsi="Times New Roman"/>
                <w:sz w:val="24"/>
                <w:szCs w:val="24"/>
                <w:lang w:eastAsia="lv-LV"/>
              </w:rPr>
            </w:pPr>
          </w:p>
          <w:p w14:paraId="78A09C91" w14:textId="77777777" w:rsidR="00137A62" w:rsidRPr="00A84599" w:rsidRDefault="00137A62" w:rsidP="00EC7DE4">
            <w:pPr>
              <w:spacing w:line="240" w:lineRule="auto"/>
              <w:rPr>
                <w:rFonts w:ascii="Times New Roman" w:eastAsia="Times New Roman" w:hAnsi="Times New Roman"/>
                <w:sz w:val="24"/>
                <w:szCs w:val="24"/>
                <w:lang w:eastAsia="lv-LV"/>
              </w:rPr>
            </w:pPr>
          </w:p>
          <w:p w14:paraId="44A36C46" w14:textId="77777777" w:rsidR="00137A62" w:rsidRPr="00A84599" w:rsidRDefault="00137A62" w:rsidP="00EC7DE4">
            <w:pPr>
              <w:spacing w:line="240" w:lineRule="auto"/>
              <w:rPr>
                <w:rFonts w:ascii="Times New Roman" w:eastAsia="Times New Roman" w:hAnsi="Times New Roman"/>
                <w:sz w:val="24"/>
                <w:szCs w:val="24"/>
                <w:lang w:eastAsia="lv-LV"/>
              </w:rPr>
            </w:pPr>
          </w:p>
          <w:p w14:paraId="4C7D8E2C" w14:textId="77777777" w:rsidR="00137A62" w:rsidRPr="00A84599" w:rsidRDefault="00137A62" w:rsidP="00EC7DE4">
            <w:pPr>
              <w:spacing w:line="240" w:lineRule="auto"/>
              <w:rPr>
                <w:rFonts w:ascii="Times New Roman" w:eastAsia="Times New Roman" w:hAnsi="Times New Roman"/>
                <w:sz w:val="24"/>
                <w:szCs w:val="24"/>
                <w:lang w:eastAsia="lv-LV"/>
              </w:rPr>
            </w:pPr>
          </w:p>
          <w:p w14:paraId="07C41889" w14:textId="77777777" w:rsidR="00137A62" w:rsidRPr="00A84599" w:rsidRDefault="00137A62" w:rsidP="00EC7DE4">
            <w:pPr>
              <w:spacing w:line="240" w:lineRule="auto"/>
              <w:rPr>
                <w:rFonts w:ascii="Times New Roman" w:eastAsia="Times New Roman" w:hAnsi="Times New Roman"/>
                <w:sz w:val="24"/>
                <w:szCs w:val="24"/>
                <w:lang w:eastAsia="lv-LV"/>
              </w:rPr>
            </w:pPr>
          </w:p>
          <w:p w14:paraId="08EDFE7D" w14:textId="77777777" w:rsidR="00137A62" w:rsidRPr="00A84599" w:rsidRDefault="00137A62" w:rsidP="00EC7DE4">
            <w:pPr>
              <w:spacing w:line="240" w:lineRule="auto"/>
              <w:rPr>
                <w:rFonts w:ascii="Times New Roman" w:eastAsia="Times New Roman" w:hAnsi="Times New Roman"/>
                <w:sz w:val="24"/>
                <w:szCs w:val="24"/>
                <w:lang w:eastAsia="lv-LV"/>
              </w:rPr>
            </w:pPr>
          </w:p>
          <w:p w14:paraId="2D48B629" w14:textId="77777777" w:rsidR="00137A62" w:rsidRPr="00A84599" w:rsidRDefault="00137A62" w:rsidP="00EC7DE4">
            <w:pPr>
              <w:spacing w:line="240" w:lineRule="auto"/>
              <w:rPr>
                <w:rFonts w:ascii="Times New Roman" w:eastAsia="Times New Roman" w:hAnsi="Times New Roman"/>
                <w:sz w:val="24"/>
                <w:szCs w:val="24"/>
                <w:lang w:eastAsia="lv-LV"/>
              </w:rPr>
            </w:pPr>
          </w:p>
          <w:p w14:paraId="598117F0" w14:textId="77777777" w:rsidR="00137A62" w:rsidRPr="00A84599" w:rsidRDefault="00137A62" w:rsidP="00EC7DE4">
            <w:pPr>
              <w:spacing w:line="240" w:lineRule="auto"/>
              <w:rPr>
                <w:rFonts w:ascii="Times New Roman" w:eastAsia="Times New Roman" w:hAnsi="Times New Roman"/>
                <w:sz w:val="24"/>
                <w:szCs w:val="24"/>
                <w:lang w:eastAsia="lv-LV"/>
              </w:rPr>
            </w:pPr>
          </w:p>
          <w:p w14:paraId="4880323F" w14:textId="77777777" w:rsidR="00137A62" w:rsidRPr="00A84599" w:rsidRDefault="00137A62" w:rsidP="00EC7DE4">
            <w:pPr>
              <w:spacing w:line="240" w:lineRule="auto"/>
              <w:rPr>
                <w:rFonts w:ascii="Times New Roman" w:eastAsia="Times New Roman" w:hAnsi="Times New Roman"/>
                <w:sz w:val="24"/>
                <w:szCs w:val="24"/>
                <w:lang w:eastAsia="lv-LV"/>
              </w:rPr>
            </w:pPr>
          </w:p>
          <w:p w14:paraId="79146F7A" w14:textId="77777777" w:rsidR="00137A62" w:rsidRPr="00A84599" w:rsidRDefault="00137A62" w:rsidP="00EC7DE4">
            <w:pPr>
              <w:spacing w:line="240" w:lineRule="auto"/>
              <w:rPr>
                <w:rFonts w:ascii="Times New Roman" w:eastAsia="Times New Roman" w:hAnsi="Times New Roman"/>
                <w:sz w:val="24"/>
                <w:szCs w:val="24"/>
                <w:lang w:eastAsia="lv-LV"/>
              </w:rPr>
            </w:pPr>
          </w:p>
          <w:p w14:paraId="3709ABD6" w14:textId="77777777" w:rsidR="00137A62" w:rsidRPr="00A84599" w:rsidRDefault="00137A62" w:rsidP="00EC7DE4">
            <w:pPr>
              <w:spacing w:line="240" w:lineRule="auto"/>
              <w:jc w:val="center"/>
              <w:rPr>
                <w:rFonts w:ascii="Times New Roman" w:eastAsia="Times New Roman" w:hAnsi="Times New Roman"/>
                <w:sz w:val="24"/>
                <w:szCs w:val="24"/>
                <w:lang w:eastAsia="lv-LV"/>
              </w:rPr>
            </w:pPr>
          </w:p>
          <w:p w14:paraId="20059E4C" w14:textId="23A97567" w:rsidR="00180E13" w:rsidRPr="00A84599" w:rsidRDefault="00180E13" w:rsidP="00EC7DE4">
            <w:pPr>
              <w:spacing w:line="240" w:lineRule="auto"/>
              <w:jc w:val="center"/>
              <w:rPr>
                <w:rFonts w:ascii="Times New Roman" w:eastAsia="Times New Roman" w:hAnsi="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969092" w14:textId="77777777" w:rsidR="00137A62" w:rsidRPr="00A84599" w:rsidRDefault="00137A62" w:rsidP="00EC7DE4">
            <w:pPr>
              <w:spacing w:after="0" w:line="240" w:lineRule="auto"/>
              <w:ind w:right="196" w:firstLine="720"/>
              <w:jc w:val="both"/>
              <w:rPr>
                <w:rFonts w:ascii="Times New Roman" w:hAnsi="Times New Roman"/>
                <w:sz w:val="24"/>
                <w:szCs w:val="24"/>
              </w:rPr>
            </w:pPr>
            <w:r w:rsidRPr="00A84599">
              <w:rPr>
                <w:rFonts w:ascii="Times New Roman" w:eastAsia="Times New Roman" w:hAnsi="Times New Roman"/>
                <w:sz w:val="24"/>
                <w:szCs w:val="24"/>
              </w:rPr>
              <w:t xml:space="preserve">Izstrādātais rīkojuma projekts paredz atļaut </w:t>
            </w:r>
            <w:r w:rsidRPr="00A84599">
              <w:rPr>
                <w:rFonts w:ascii="Times New Roman" w:hAnsi="Times New Roman"/>
                <w:sz w:val="24"/>
                <w:szCs w:val="24"/>
              </w:rPr>
              <w:t xml:space="preserve">valsts akciju sabiedrībai „Valsts nekustamie īpašumi” (turpmāk – VNĪ) </w:t>
            </w:r>
            <w:r w:rsidRPr="00A84599">
              <w:rPr>
                <w:rFonts w:ascii="Times New Roman" w:eastAsia="Times New Roman" w:hAnsi="Times New Roman"/>
                <w:sz w:val="24"/>
                <w:szCs w:val="24"/>
              </w:rPr>
              <w:t>pārdot izsolē,</w:t>
            </w:r>
            <w:r w:rsidRPr="00A84599">
              <w:rPr>
                <w:rFonts w:ascii="Times New Roman" w:hAnsi="Times New Roman"/>
                <w:sz w:val="24"/>
                <w:szCs w:val="24"/>
              </w:rPr>
              <w:t xml:space="preserve"> ievērojot pirmpirkuma tiesīgo personu tiesības</w:t>
            </w:r>
            <w:r w:rsidRPr="00A84599">
              <w:rPr>
                <w:rFonts w:ascii="Times New Roman" w:eastAsia="Times New Roman" w:hAnsi="Times New Roman"/>
                <w:sz w:val="24"/>
                <w:szCs w:val="24"/>
              </w:rPr>
              <w:t>,  šādus valsts nekustamos īpašumus:</w:t>
            </w:r>
          </w:p>
          <w:p w14:paraId="4F4D6CD8" w14:textId="18CD18CB" w:rsidR="00137A62" w:rsidRPr="00A84599" w:rsidRDefault="00137A62"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eastAsia="Times New Roman" w:hAnsi="Times New Roman"/>
                <w:b/>
                <w:sz w:val="24"/>
                <w:szCs w:val="24"/>
                <w:lang w:eastAsia="lv-LV"/>
              </w:rPr>
              <w:t>1.</w:t>
            </w:r>
            <w:r w:rsidRPr="00A84599">
              <w:rPr>
                <w:rFonts w:ascii="Times New Roman" w:eastAsia="Times New Roman" w:hAnsi="Times New Roman"/>
                <w:sz w:val="24"/>
                <w:szCs w:val="24"/>
                <w:lang w:eastAsia="lv-LV"/>
              </w:rPr>
              <w:t> </w:t>
            </w:r>
            <w:r w:rsidRPr="00A84599">
              <w:rPr>
                <w:rFonts w:ascii="Times New Roman" w:eastAsia="Times New Roman" w:hAnsi="Times New Roman"/>
                <w:sz w:val="24"/>
                <w:szCs w:val="24"/>
              </w:rPr>
              <w:t xml:space="preserve"> </w:t>
            </w:r>
            <w:bookmarkStart w:id="1" w:name="_Hlk515628416"/>
            <w:r w:rsidRPr="00A84599">
              <w:rPr>
                <w:rFonts w:ascii="Times New Roman" w:eastAsia="Times New Roman" w:hAnsi="Times New Roman"/>
                <w:b/>
                <w:sz w:val="24"/>
                <w:szCs w:val="24"/>
                <w:lang w:eastAsia="lv-LV"/>
              </w:rPr>
              <w:t>Nekustamo īpašumu</w:t>
            </w:r>
            <w:r w:rsidRPr="00A84599">
              <w:rPr>
                <w:rFonts w:ascii="Times New Roman" w:eastAsia="Times New Roman" w:hAnsi="Times New Roman"/>
                <w:sz w:val="24"/>
                <w:szCs w:val="24"/>
                <w:lang w:eastAsia="lv-LV"/>
              </w:rPr>
              <w:t xml:space="preserve"> </w:t>
            </w:r>
            <w:bookmarkStart w:id="2" w:name="_Hlk515627892"/>
            <w:bookmarkEnd w:id="1"/>
            <w:r w:rsidRPr="00A84599">
              <w:rPr>
                <w:rFonts w:ascii="Times New Roman" w:hAnsi="Times New Roman"/>
                <w:sz w:val="24"/>
                <w:szCs w:val="24"/>
                <w:lang w:eastAsia="lv-LV"/>
              </w:rPr>
              <w:t xml:space="preserve">(nekustamā īpašuma kadastra Nr.62010050110) - zemes vienību 0,0791 ha platībā (zemes vienības kadastra apzīmējums </w:t>
            </w:r>
            <w:bookmarkEnd w:id="2"/>
            <w:r w:rsidRPr="00A84599">
              <w:rPr>
                <w:rFonts w:ascii="Times New Roman" w:hAnsi="Times New Roman"/>
                <w:sz w:val="24"/>
                <w:szCs w:val="24"/>
                <w:lang w:eastAsia="lv-LV"/>
              </w:rPr>
              <w:t xml:space="preserve">62010050110) </w:t>
            </w:r>
            <w:r w:rsidRPr="00A84599">
              <w:rPr>
                <w:rFonts w:ascii="Times New Roman" w:hAnsi="Times New Roman"/>
                <w:b/>
                <w:sz w:val="24"/>
                <w:szCs w:val="24"/>
                <w:lang w:eastAsia="lv-LV"/>
              </w:rPr>
              <w:t>Tehnikas ielā 4A, Kuldīgā, Kuldīgas novadā</w:t>
            </w:r>
            <w:r w:rsidRPr="00A84599">
              <w:rPr>
                <w:rFonts w:ascii="Times New Roman" w:hAnsi="Times New Roman"/>
                <w:sz w:val="24"/>
                <w:szCs w:val="24"/>
                <w:lang w:eastAsia="lv-LV"/>
              </w:rPr>
              <w:t xml:space="preserve">, kas ierakstīts zemesgrāmatā uz valsts vārda Finanšu ministrijas personā </w:t>
            </w:r>
            <w:r w:rsidRPr="00A84599">
              <w:rPr>
                <w:rFonts w:ascii="Times New Roman" w:eastAsia="Times New Roman" w:hAnsi="Times New Roman"/>
                <w:sz w:val="24"/>
                <w:szCs w:val="24"/>
              </w:rPr>
              <w:t>Kuldīgas pilsētas zemesgrāmatas nodalījumā Nr.100000505500.</w:t>
            </w:r>
          </w:p>
          <w:p w14:paraId="68558CCF" w14:textId="19C94DC8" w:rsidR="00137A62" w:rsidRPr="00A84599" w:rsidRDefault="00137A62" w:rsidP="00EC7DE4">
            <w:pPr>
              <w:pStyle w:val="NoSpacing"/>
              <w:ind w:right="196" w:firstLine="663"/>
              <w:jc w:val="both"/>
              <w:rPr>
                <w:rFonts w:ascii="Times New Roman" w:hAnsi="Times New Roman"/>
                <w:i/>
                <w:sz w:val="24"/>
                <w:szCs w:val="24"/>
              </w:rPr>
            </w:pPr>
            <w:r w:rsidRPr="00A84599">
              <w:rPr>
                <w:rFonts w:ascii="Times New Roman" w:eastAsia="Times New Roman" w:hAnsi="Times New Roman"/>
                <w:sz w:val="24"/>
                <w:szCs w:val="24"/>
              </w:rPr>
              <w:t xml:space="preserve">Nekustamā īpašuma sastāvā ietilpst </w:t>
            </w:r>
            <w:r w:rsidRPr="00A84599">
              <w:rPr>
                <w:rFonts w:ascii="Times New Roman" w:hAnsi="Times New Roman"/>
                <w:sz w:val="24"/>
                <w:szCs w:val="24"/>
                <w:lang w:eastAsia="lv-LV"/>
              </w:rPr>
              <w:t>zemes vienība 0,0791 ha platībā (zemes vienības kadastra apzīmējums 62010050110)</w:t>
            </w:r>
            <w:r w:rsidRPr="00A84599">
              <w:rPr>
                <w:rFonts w:ascii="Times New Roman" w:eastAsia="Times New Roman" w:hAnsi="Times New Roman"/>
                <w:sz w:val="24"/>
                <w:szCs w:val="24"/>
              </w:rPr>
              <w:t xml:space="preserve">, </w:t>
            </w:r>
            <w:r w:rsidRPr="00A84599">
              <w:rPr>
                <w:rFonts w:ascii="Times New Roman" w:hAnsi="Times New Roman"/>
                <w:sz w:val="24"/>
                <w:szCs w:val="24"/>
              </w:rPr>
              <w:t xml:space="preserve">lietošanas mērķis: 0801 – komercdarbības objektu apbūve un tās kadastrālā vērtība uz 01.01.2019. noteikta 1262 </w:t>
            </w:r>
            <w:proofErr w:type="spellStart"/>
            <w:r w:rsidRPr="00A84599">
              <w:rPr>
                <w:rFonts w:ascii="Times New Roman" w:hAnsi="Times New Roman"/>
                <w:i/>
                <w:sz w:val="24"/>
                <w:szCs w:val="24"/>
              </w:rPr>
              <w:t>euro</w:t>
            </w:r>
            <w:proofErr w:type="spellEnd"/>
            <w:r w:rsidRPr="00A84599">
              <w:rPr>
                <w:rFonts w:ascii="Times New Roman" w:hAnsi="Times New Roman"/>
                <w:i/>
                <w:sz w:val="24"/>
                <w:szCs w:val="24"/>
              </w:rPr>
              <w:t>.</w:t>
            </w:r>
          </w:p>
          <w:p w14:paraId="222E566D" w14:textId="77777777" w:rsidR="00137A62" w:rsidRPr="00A84599" w:rsidRDefault="00137A62" w:rsidP="00EC7DE4">
            <w:pPr>
              <w:tabs>
                <w:tab w:val="left" w:pos="720"/>
              </w:tabs>
              <w:spacing w:after="0" w:line="240" w:lineRule="auto"/>
              <w:ind w:right="196" w:firstLine="705"/>
              <w:jc w:val="both"/>
              <w:rPr>
                <w:rFonts w:ascii="Times New Roman" w:hAnsi="Times New Roman"/>
                <w:sz w:val="24"/>
                <w:szCs w:val="24"/>
              </w:rPr>
            </w:pPr>
            <w:r w:rsidRPr="00A84599">
              <w:rPr>
                <w:rFonts w:ascii="Times New Roman" w:hAnsi="Times New Roman"/>
                <w:sz w:val="24"/>
                <w:szCs w:val="24"/>
              </w:rPr>
              <w:t>Saskaņā ar Nekustamā īpašuma valsts kadastra informācijas sistēmas (turpmāk – NĪVKIS) datiem, nekustamajam īpašumam ir noteikti apgrūtinājumi:</w:t>
            </w:r>
          </w:p>
          <w:p w14:paraId="1D50422D" w14:textId="77777777" w:rsidR="003A2C57" w:rsidRPr="00A84599" w:rsidRDefault="00137A62"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Stingra režīma vides un dabas resursu aizsardzības aizsargjoslas teritorija ap pazemes ūdens ņemšanas vietu – 0,0229 ha;</w:t>
            </w:r>
          </w:p>
          <w:p w14:paraId="7D32AEA5" w14:textId="2B077604" w:rsidR="00137A62" w:rsidRPr="00A84599" w:rsidRDefault="003A2C57"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Stingra režīma vides un dabas resursu aizsardzības aizsargjoslas teritorija ap pazemes ūdens ņemšanas vietu – 0,0196 ha</w:t>
            </w:r>
            <w:r w:rsidR="00137A62" w:rsidRPr="00A84599">
              <w:rPr>
                <w:rFonts w:ascii="Times New Roman" w:hAnsi="Times New Roman"/>
                <w:sz w:val="24"/>
                <w:szCs w:val="24"/>
              </w:rPr>
              <w:t>;</w:t>
            </w:r>
          </w:p>
          <w:p w14:paraId="58473DBC" w14:textId="353B28D4" w:rsidR="003A2C57" w:rsidRPr="00A84599" w:rsidRDefault="003A2C57"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Ekspluatācijas aizsargjoslas teritorija ap ūdensvadu, kas atrodas līdz 2 metru dziļumam – 0,0521 ha;</w:t>
            </w:r>
          </w:p>
          <w:p w14:paraId="2D07B3FC" w14:textId="5AAFD735" w:rsidR="003A2C57" w:rsidRPr="00A84599" w:rsidRDefault="003A2C57"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Zemes īpašniekam nepiederoša būve vai būves daļa – 0,0027 ha.</w:t>
            </w:r>
          </w:p>
          <w:p w14:paraId="5AB9BA56" w14:textId="17B39FAF" w:rsidR="00137A62" w:rsidRPr="00A84599" w:rsidRDefault="003A2C57" w:rsidP="00EC7DE4">
            <w:pPr>
              <w:tabs>
                <w:tab w:val="left" w:pos="1418"/>
              </w:tabs>
              <w:spacing w:after="0" w:line="240" w:lineRule="auto"/>
              <w:ind w:right="196" w:firstLine="698"/>
              <w:jc w:val="both"/>
              <w:rPr>
                <w:rFonts w:ascii="Times New Roman" w:hAnsi="Times New Roman"/>
                <w:sz w:val="24"/>
                <w:szCs w:val="24"/>
                <w:lang w:eastAsia="lv-LV"/>
              </w:rPr>
            </w:pPr>
            <w:r w:rsidRPr="00A84599">
              <w:rPr>
                <w:rFonts w:ascii="Times New Roman" w:eastAsia="Times New Roman" w:hAnsi="Times New Roman"/>
                <w:sz w:val="24"/>
                <w:szCs w:val="24"/>
              </w:rPr>
              <w:t xml:space="preserve">Kuldīgas pilsētas zemesgrāmatas nodalījuma Nr.100000505500 III daļas 1.iedaļas ieraksts Nr.1.1.  atzīme – uz zemes gabala atrodas citai personai piederoša būve (kadastra apzīmējums </w:t>
            </w:r>
            <w:r w:rsidRPr="00A84599">
              <w:rPr>
                <w:rFonts w:ascii="Times New Roman" w:hAnsi="Times New Roman"/>
                <w:sz w:val="24"/>
                <w:szCs w:val="24"/>
                <w:lang w:eastAsia="lv-LV"/>
              </w:rPr>
              <w:t>62010050110001)</w:t>
            </w:r>
            <w:r w:rsidR="006B13AB" w:rsidRPr="00A84599">
              <w:rPr>
                <w:rFonts w:ascii="Times New Roman" w:hAnsi="Times New Roman"/>
                <w:sz w:val="24"/>
                <w:szCs w:val="24"/>
                <w:lang w:eastAsia="lv-LV"/>
              </w:rPr>
              <w:t>, kas ierakstīta Kuldīgas pilsētas zemesgrāmatas nodalījumā Nr.10000030</w:t>
            </w:r>
            <w:r w:rsidR="00683DF7" w:rsidRPr="00A84599">
              <w:rPr>
                <w:rFonts w:ascii="Times New Roman" w:hAnsi="Times New Roman"/>
                <w:sz w:val="24"/>
                <w:szCs w:val="24"/>
                <w:lang w:eastAsia="lv-LV"/>
              </w:rPr>
              <w:t>5517</w:t>
            </w:r>
            <w:r w:rsidRPr="00A84599">
              <w:rPr>
                <w:rFonts w:ascii="Times New Roman" w:hAnsi="Times New Roman"/>
                <w:sz w:val="24"/>
                <w:szCs w:val="24"/>
                <w:lang w:eastAsia="lv-LV"/>
              </w:rPr>
              <w:t xml:space="preserve"> – dzēsts 23.11.2018..</w:t>
            </w:r>
          </w:p>
          <w:p w14:paraId="27F9C520" w14:textId="77777777" w:rsidR="009A360F" w:rsidRPr="00A84599" w:rsidRDefault="00683DF7"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hAnsi="Times New Roman"/>
                <w:sz w:val="24"/>
                <w:szCs w:val="24"/>
              </w:rPr>
              <w:t xml:space="preserve">Atbilstoši ierakstiem </w:t>
            </w:r>
            <w:r w:rsidRPr="00A84599">
              <w:rPr>
                <w:rFonts w:ascii="Times New Roman" w:hAnsi="Times New Roman"/>
                <w:sz w:val="24"/>
                <w:szCs w:val="24"/>
                <w:lang w:eastAsia="lv-LV"/>
              </w:rPr>
              <w:t>Kuldīgas pilsētas zemesgrāmatas nodalījumā Nr.100000305517,</w:t>
            </w:r>
            <w:r w:rsidRPr="00A84599">
              <w:rPr>
                <w:rFonts w:ascii="Times New Roman" w:hAnsi="Times New Roman"/>
                <w:sz w:val="24"/>
                <w:szCs w:val="24"/>
              </w:rPr>
              <w:t xml:space="preserve"> ieraksts par ēku (būvju) nekustamā īpašuma sastāvu inženierbūve - ūdenstornis (kadastra apzīmējums 6201 005 0110 001), </w:t>
            </w:r>
            <w:r w:rsidRPr="00A84599">
              <w:rPr>
                <w:rFonts w:ascii="Times New Roman" w:hAnsi="Times New Roman"/>
                <w:sz w:val="24"/>
                <w:szCs w:val="24"/>
              </w:rPr>
              <w:lastRenderedPageBreak/>
              <w:t xml:space="preserve">dzēsts, pamatojoties uz Kuldīgas novada pašvaldības būvinspekcijas nodaļas 2017.gada 25.augusta izziņu Nr.BIS-BV-23.1-2017-715 par būves </w:t>
            </w:r>
            <w:proofErr w:type="spellStart"/>
            <w:r w:rsidRPr="00A84599">
              <w:rPr>
                <w:rFonts w:ascii="Times New Roman" w:hAnsi="Times New Roman"/>
                <w:sz w:val="24"/>
                <w:szCs w:val="24"/>
              </w:rPr>
              <w:t>neesību</w:t>
            </w:r>
            <w:proofErr w:type="spellEnd"/>
            <w:r w:rsidRPr="00A84599">
              <w:rPr>
                <w:rFonts w:ascii="Times New Roman" w:hAnsi="Times New Roman"/>
                <w:sz w:val="24"/>
                <w:szCs w:val="24"/>
              </w:rPr>
              <w:t>, un nodalījums slēgts.</w:t>
            </w:r>
          </w:p>
          <w:p w14:paraId="6101B1FF" w14:textId="44078929" w:rsidR="00683DF7" w:rsidRPr="00A84599" w:rsidRDefault="009A360F"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hAnsi="Times New Roman"/>
                <w:sz w:val="24"/>
                <w:szCs w:val="24"/>
              </w:rPr>
              <w:t xml:space="preserve">Ieraksts NĪVKIS par nekustamajam īpašumam noteikto apgrūtinājumu - Zemes īpašniekam nepiederoša būve vai būves daļa – 0,0027 ha tiks aktualizēts </w:t>
            </w:r>
            <w:r w:rsidRPr="00A84599">
              <w:rPr>
                <w:rFonts w:ascii="Times New Roman" w:hAnsi="Times New Roman"/>
                <w:bCs/>
                <w:sz w:val="24"/>
                <w:szCs w:val="24"/>
              </w:rPr>
              <w:t xml:space="preserve">Nekustamā īpašuma valsts kadastra likuma 24.pantā </w:t>
            </w:r>
            <w:r w:rsidRPr="00A84599">
              <w:rPr>
                <w:rFonts w:ascii="Times New Roman" w:hAnsi="Times New Roman"/>
                <w:sz w:val="24"/>
                <w:szCs w:val="24"/>
              </w:rPr>
              <w:t>noteiktajā kārtībā.</w:t>
            </w:r>
            <w:r w:rsidR="00683DF7" w:rsidRPr="00A84599">
              <w:rPr>
                <w:rFonts w:ascii="Times New Roman" w:hAnsi="Times New Roman"/>
                <w:sz w:val="24"/>
                <w:szCs w:val="24"/>
              </w:rPr>
              <w:t xml:space="preserve"> </w:t>
            </w:r>
            <w:r w:rsidR="00683DF7" w:rsidRPr="00A84599">
              <w:rPr>
                <w:rFonts w:ascii="Times New Roman" w:hAnsi="Times New Roman"/>
                <w:sz w:val="24"/>
                <w:szCs w:val="24"/>
                <w:lang w:eastAsia="lv-LV"/>
              </w:rPr>
              <w:t xml:space="preserve"> </w:t>
            </w:r>
          </w:p>
          <w:p w14:paraId="3507C215" w14:textId="77777777" w:rsidR="00137A62" w:rsidRPr="00A84599" w:rsidRDefault="00137A62" w:rsidP="00EC7DE4">
            <w:pPr>
              <w:tabs>
                <w:tab w:val="left" w:pos="720"/>
              </w:tabs>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Valsts zemes vienība ir neapbūvēta un nav iznomāta.</w:t>
            </w:r>
          </w:p>
          <w:p w14:paraId="667B5B6F" w14:textId="685B142A" w:rsidR="00137A62" w:rsidRPr="00A84599" w:rsidRDefault="00137A62" w:rsidP="00EC7DE4">
            <w:pPr>
              <w:pStyle w:val="a"/>
              <w:tabs>
                <w:tab w:val="left" w:pos="720"/>
              </w:tabs>
              <w:ind w:firstLine="709"/>
              <w:jc w:val="both"/>
              <w:rPr>
                <w:rFonts w:ascii="Times New Roman" w:hAnsi="Times New Roman" w:cs="Times New Roman"/>
                <w:sz w:val="24"/>
                <w:szCs w:val="24"/>
              </w:rPr>
            </w:pPr>
            <w:r w:rsidRPr="00A84599">
              <w:rPr>
                <w:rFonts w:ascii="Times New Roman" w:eastAsia="Times New Roman" w:hAnsi="Times New Roman" w:cs="Times New Roman"/>
                <w:sz w:val="24"/>
                <w:szCs w:val="24"/>
              </w:rPr>
              <w:t xml:space="preserve">Atbilstoši Kuldīgas novada pašvaldības 2019.gada 14.janvāra vēstulē </w:t>
            </w:r>
            <w:proofErr w:type="spellStart"/>
            <w:r w:rsidRPr="00A84599">
              <w:rPr>
                <w:rFonts w:ascii="Times New Roman" w:eastAsia="Times New Roman" w:hAnsi="Times New Roman" w:cs="Times New Roman"/>
                <w:sz w:val="24"/>
                <w:szCs w:val="24"/>
              </w:rPr>
              <w:t>Nr.NĪ</w:t>
            </w:r>
            <w:proofErr w:type="spellEnd"/>
            <w:r w:rsidRPr="00A84599">
              <w:rPr>
                <w:rFonts w:ascii="Times New Roman" w:eastAsia="Times New Roman" w:hAnsi="Times New Roman" w:cs="Times New Roman"/>
                <w:sz w:val="24"/>
                <w:szCs w:val="24"/>
              </w:rPr>
              <w:t xml:space="preserve">/19/9.16/17 sniegtajai informācijai, </w:t>
            </w:r>
            <w:r w:rsidRPr="00A84599">
              <w:rPr>
                <w:rFonts w:ascii="Times New Roman" w:hAnsi="Times New Roman" w:cs="Times New Roman"/>
                <w:sz w:val="24"/>
                <w:szCs w:val="24"/>
              </w:rPr>
              <w:t>nekustamā īpašuma Tehnikas iela 4A, Kuldīgā, Kuldīgas novadā, kadastra Nr. 62010050110, kopējā platība 791 m</w:t>
            </w:r>
            <w:r w:rsidRPr="00A84599">
              <w:rPr>
                <w:rFonts w:ascii="Times New Roman" w:hAnsi="Times New Roman" w:cs="Times New Roman"/>
                <w:sz w:val="24"/>
                <w:szCs w:val="24"/>
                <w:vertAlign w:val="superscript"/>
              </w:rPr>
              <w:t>2</w:t>
            </w:r>
            <w:r w:rsidRPr="00A84599">
              <w:rPr>
                <w:rFonts w:ascii="Times New Roman" w:hAnsi="Times New Roman" w:cs="Times New Roman"/>
                <w:sz w:val="24"/>
                <w:szCs w:val="24"/>
              </w:rPr>
              <w:t>, zemesgabals</w:t>
            </w:r>
            <w:r w:rsidR="00691888" w:rsidRPr="00A84599">
              <w:rPr>
                <w:rFonts w:ascii="Times New Roman" w:hAnsi="Times New Roman" w:cs="Times New Roman"/>
                <w:sz w:val="24"/>
                <w:szCs w:val="24"/>
              </w:rPr>
              <w:t xml:space="preserve"> </w:t>
            </w:r>
            <w:r w:rsidRPr="00A84599">
              <w:rPr>
                <w:rFonts w:ascii="Times New Roman" w:hAnsi="Times New Roman" w:cs="Times New Roman"/>
                <w:sz w:val="24"/>
                <w:szCs w:val="24"/>
              </w:rPr>
              <w:t xml:space="preserve">ir uzskatāms par </w:t>
            </w:r>
            <w:proofErr w:type="spellStart"/>
            <w:r w:rsidRPr="00A84599">
              <w:rPr>
                <w:rFonts w:ascii="Times New Roman" w:hAnsi="Times New Roman" w:cs="Times New Roman"/>
                <w:sz w:val="24"/>
                <w:szCs w:val="24"/>
              </w:rPr>
              <w:t>starpgabalu</w:t>
            </w:r>
            <w:proofErr w:type="spellEnd"/>
            <w:r w:rsidRPr="00A84599">
              <w:rPr>
                <w:rFonts w:ascii="Times New Roman" w:hAnsi="Times New Roman" w:cs="Times New Roman"/>
                <w:sz w:val="24"/>
                <w:szCs w:val="24"/>
              </w:rPr>
              <w:t xml:space="preserve">, jo zemesgabala platība ir mazāka par pašvaldības apstiprinātajos apbūves noteikumos paredzēto minimālo apbūves gabala platību un tam nav iespējams nodrošināt </w:t>
            </w:r>
            <w:proofErr w:type="spellStart"/>
            <w:r w:rsidRPr="00A84599">
              <w:rPr>
                <w:rFonts w:ascii="Times New Roman" w:hAnsi="Times New Roman" w:cs="Times New Roman"/>
                <w:sz w:val="24"/>
                <w:szCs w:val="24"/>
              </w:rPr>
              <w:t>pieslēgumu</w:t>
            </w:r>
            <w:proofErr w:type="spellEnd"/>
            <w:r w:rsidRPr="00A84599">
              <w:rPr>
                <w:rFonts w:ascii="Times New Roman" w:hAnsi="Times New Roman" w:cs="Times New Roman"/>
                <w:sz w:val="24"/>
                <w:szCs w:val="24"/>
              </w:rPr>
              <w:t xml:space="preserve"> koplietošanas ielai.</w:t>
            </w:r>
          </w:p>
          <w:p w14:paraId="74C063C1" w14:textId="49FD10D3" w:rsidR="00607F4D" w:rsidRPr="00A84599" w:rsidRDefault="00607F4D"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Piekļūšan</w:t>
            </w:r>
            <w:r w:rsidR="00841CEF" w:rsidRPr="00A84599">
              <w:rPr>
                <w:rFonts w:ascii="Times New Roman" w:hAnsi="Times New Roman" w:cs="Times New Roman"/>
                <w:i w:val="0"/>
                <w:color w:val="auto"/>
                <w:sz w:val="24"/>
                <w:szCs w:val="24"/>
              </w:rPr>
              <w:t>u</w:t>
            </w:r>
            <w:r w:rsidRPr="00A84599">
              <w:rPr>
                <w:rFonts w:ascii="Times New Roman" w:hAnsi="Times New Roman" w:cs="Times New Roman"/>
                <w:i w:val="0"/>
                <w:color w:val="auto"/>
                <w:sz w:val="24"/>
                <w:szCs w:val="24"/>
              </w:rPr>
              <w:t xml:space="preserve"> zemesgabalam </w:t>
            </w:r>
            <w:r w:rsidRPr="00A84599">
              <w:rPr>
                <w:rFonts w:ascii="Times New Roman" w:hAnsi="Times New Roman" w:cs="Times New Roman"/>
                <w:i w:val="0"/>
                <w:color w:val="auto"/>
                <w:sz w:val="24"/>
                <w:szCs w:val="24"/>
                <w:lang w:eastAsia="lv-LV"/>
              </w:rPr>
              <w:t>(zemes vienības kadastra apzīmējums 62010050110) Tehnikas ielā 4A, Kuldīgā, Kuldīgas novadā</w:t>
            </w:r>
            <w:r w:rsidRPr="00A84599">
              <w:rPr>
                <w:rFonts w:ascii="Times New Roman" w:hAnsi="Times New Roman" w:cs="Times New Roman"/>
                <w:i w:val="0"/>
                <w:color w:val="auto"/>
                <w:sz w:val="24"/>
                <w:szCs w:val="24"/>
              </w:rPr>
              <w:t xml:space="preserve"> </w:t>
            </w:r>
            <w:r w:rsidR="00841CEF" w:rsidRPr="00A84599">
              <w:rPr>
                <w:rFonts w:ascii="Times New Roman" w:hAnsi="Times New Roman" w:cs="Times New Roman"/>
                <w:i w:val="0"/>
                <w:color w:val="auto"/>
                <w:sz w:val="24"/>
                <w:szCs w:val="24"/>
              </w:rPr>
              <w:t xml:space="preserve">iespējams </w:t>
            </w:r>
            <w:r w:rsidR="0001722C" w:rsidRPr="00A84599">
              <w:rPr>
                <w:rFonts w:ascii="Times New Roman" w:hAnsi="Times New Roman" w:cs="Times New Roman"/>
                <w:i w:val="0"/>
                <w:color w:val="auto"/>
                <w:sz w:val="24"/>
                <w:szCs w:val="24"/>
              </w:rPr>
              <w:t>nodrošinā</w:t>
            </w:r>
            <w:r w:rsidR="00841CEF" w:rsidRPr="00A84599">
              <w:rPr>
                <w:rFonts w:ascii="Times New Roman" w:hAnsi="Times New Roman" w:cs="Times New Roman"/>
                <w:i w:val="0"/>
                <w:color w:val="auto"/>
                <w:sz w:val="24"/>
                <w:szCs w:val="24"/>
              </w:rPr>
              <w:t>t,</w:t>
            </w:r>
            <w:r w:rsidR="0001722C" w:rsidRPr="00A84599">
              <w:rPr>
                <w:rFonts w:ascii="Times New Roman" w:hAnsi="Times New Roman" w:cs="Times New Roman"/>
                <w:i w:val="0"/>
                <w:color w:val="auto"/>
                <w:sz w:val="24"/>
                <w:szCs w:val="24"/>
              </w:rPr>
              <w:t xml:space="preserve"> </w:t>
            </w:r>
            <w:r w:rsidRPr="00A84599">
              <w:rPr>
                <w:rFonts w:ascii="Times New Roman" w:hAnsi="Times New Roman" w:cs="Times New Roman"/>
                <w:i w:val="0"/>
                <w:color w:val="auto"/>
                <w:sz w:val="24"/>
                <w:szCs w:val="24"/>
              </w:rPr>
              <w:t>nodibin</w:t>
            </w:r>
            <w:r w:rsidR="0001722C" w:rsidRPr="00A84599">
              <w:rPr>
                <w:rFonts w:ascii="Times New Roman" w:hAnsi="Times New Roman" w:cs="Times New Roman"/>
                <w:i w:val="0"/>
                <w:color w:val="auto"/>
                <w:sz w:val="24"/>
                <w:szCs w:val="24"/>
              </w:rPr>
              <w:t>ot ceļa servitūtu</w:t>
            </w:r>
            <w:r w:rsidRPr="00A84599">
              <w:rPr>
                <w:rFonts w:ascii="Times New Roman" w:hAnsi="Times New Roman" w:cs="Times New Roman"/>
                <w:i w:val="0"/>
                <w:color w:val="auto"/>
                <w:sz w:val="24"/>
                <w:szCs w:val="24"/>
              </w:rPr>
              <w:t xml:space="preserve"> Civillikumā noteiktā kārtībā</w:t>
            </w:r>
            <w:r w:rsidR="00841CEF" w:rsidRPr="00A84599">
              <w:rPr>
                <w:rFonts w:ascii="Times New Roman" w:hAnsi="Times New Roman" w:cs="Times New Roman"/>
                <w:i w:val="0"/>
                <w:color w:val="auto"/>
                <w:sz w:val="24"/>
                <w:szCs w:val="24"/>
              </w:rPr>
              <w:t>, līdz ar to Atsavināšanas likuma 44.panta astotā daļa konkrētā gadījumā nav piemērojama.</w:t>
            </w:r>
          </w:p>
          <w:p w14:paraId="64A0F508" w14:textId="151F81B9" w:rsidR="00691888" w:rsidRPr="00A84599" w:rsidRDefault="00137A62"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 xml:space="preserve">Atsavināšanas likuma 4.panta ceturtās daļas 1. punkts un 3.punkts nosaka, ka atsevišķos gadījumos publiskas personas nekustamā īpašuma atsavināšanu var ierosināt zemes īpašnieks vai visi kopīpašnieki, ja viņi vēlas nopirkt zemes </w:t>
            </w:r>
            <w:proofErr w:type="spellStart"/>
            <w:r w:rsidRPr="00A84599">
              <w:rPr>
                <w:rFonts w:ascii="Times New Roman" w:hAnsi="Times New Roman" w:cs="Times New Roman"/>
                <w:i w:val="0"/>
                <w:color w:val="auto"/>
                <w:sz w:val="24"/>
                <w:szCs w:val="24"/>
              </w:rPr>
              <w:t>starpgabalu</w:t>
            </w:r>
            <w:proofErr w:type="spellEnd"/>
            <w:r w:rsidRPr="00A84599">
              <w:rPr>
                <w:rFonts w:ascii="Times New Roman" w:hAnsi="Times New Roman" w:cs="Times New Roman"/>
                <w:i w:val="0"/>
                <w:color w:val="auto"/>
                <w:sz w:val="24"/>
                <w:szCs w:val="24"/>
              </w:rPr>
              <w:t xml:space="preserve">, kas </w:t>
            </w:r>
            <w:proofErr w:type="spellStart"/>
            <w:r w:rsidRPr="00A84599">
              <w:rPr>
                <w:rFonts w:ascii="Times New Roman" w:hAnsi="Times New Roman" w:cs="Times New Roman"/>
                <w:i w:val="0"/>
                <w:color w:val="auto"/>
                <w:sz w:val="24"/>
                <w:szCs w:val="24"/>
              </w:rPr>
              <w:t>piegul</w:t>
            </w:r>
            <w:proofErr w:type="spellEnd"/>
            <w:r w:rsidRPr="00A84599">
              <w:rPr>
                <w:rFonts w:ascii="Times New Roman" w:hAnsi="Times New Roman" w:cs="Times New Roman"/>
                <w:i w:val="0"/>
                <w:color w:val="auto"/>
                <w:sz w:val="24"/>
                <w:szCs w:val="24"/>
              </w:rPr>
              <w:t xml:space="preserve"> viņu zemei, kā arī zemesgrāmatā ierakstītas ēkas (būves) īpašnieks vai visi kopīpašnieki, ja viņi vēlas nopirkt zemes </w:t>
            </w:r>
            <w:proofErr w:type="spellStart"/>
            <w:r w:rsidRPr="00A84599">
              <w:rPr>
                <w:rFonts w:ascii="Times New Roman" w:hAnsi="Times New Roman" w:cs="Times New Roman"/>
                <w:i w:val="0"/>
                <w:color w:val="auto"/>
                <w:sz w:val="24"/>
                <w:szCs w:val="24"/>
              </w:rPr>
              <w:t>starpgabalu</w:t>
            </w:r>
            <w:proofErr w:type="spellEnd"/>
            <w:r w:rsidRPr="00A84599">
              <w:rPr>
                <w:rFonts w:ascii="Times New Roman" w:hAnsi="Times New Roman" w:cs="Times New Roman"/>
                <w:i w:val="0"/>
                <w:color w:val="auto"/>
                <w:sz w:val="24"/>
                <w:szCs w:val="24"/>
              </w:rPr>
              <w:t>, kas pieguļ zemei, uz kura</w:t>
            </w:r>
            <w:r w:rsidR="00E674C5" w:rsidRPr="00A84599">
              <w:rPr>
                <w:rFonts w:ascii="Times New Roman" w:hAnsi="Times New Roman" w:cs="Times New Roman"/>
                <w:i w:val="0"/>
                <w:color w:val="auto"/>
                <w:sz w:val="24"/>
                <w:szCs w:val="24"/>
              </w:rPr>
              <w:t>s</w:t>
            </w:r>
            <w:r w:rsidRPr="00A84599">
              <w:rPr>
                <w:rFonts w:ascii="Times New Roman" w:hAnsi="Times New Roman" w:cs="Times New Roman"/>
                <w:i w:val="0"/>
                <w:color w:val="auto"/>
                <w:sz w:val="24"/>
                <w:szCs w:val="24"/>
              </w:rPr>
              <w:t xml:space="preserve"> atrodas ēka (būve). </w:t>
            </w:r>
          </w:p>
          <w:p w14:paraId="35213A8E" w14:textId="5C80D0CF" w:rsidR="00FA0B60" w:rsidRPr="00A84599" w:rsidRDefault="00137A62"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 xml:space="preserve">VNĪ saņemts </w:t>
            </w:r>
            <w:r w:rsidR="00FA0B60" w:rsidRPr="00A84599">
              <w:rPr>
                <w:rFonts w:ascii="Times New Roman" w:hAnsi="Times New Roman" w:cs="Times New Roman"/>
                <w:i w:val="0"/>
                <w:color w:val="auto"/>
                <w:sz w:val="24"/>
                <w:szCs w:val="24"/>
              </w:rPr>
              <w:t xml:space="preserve">viena no nekustamā īpašuma Tehnikas ielā 4D, </w:t>
            </w:r>
            <w:r w:rsidR="00FA0B60" w:rsidRPr="00A84599">
              <w:rPr>
                <w:rFonts w:ascii="Times New Roman" w:hAnsi="Times New Roman" w:cs="Times New Roman"/>
                <w:i w:val="0"/>
                <w:color w:val="auto"/>
                <w:sz w:val="24"/>
                <w:szCs w:val="24"/>
                <w:lang w:eastAsia="lv-LV"/>
              </w:rPr>
              <w:t>Kuldīgā, Kuldīgas novadā (nekustamā īpašuma kadastra Nr.</w:t>
            </w:r>
            <w:r w:rsidR="00FA0B60" w:rsidRPr="00A84599">
              <w:rPr>
                <w:rFonts w:ascii="Times New Roman" w:hAnsi="Times New Roman" w:cs="Times New Roman"/>
                <w:i w:val="0"/>
                <w:color w:val="auto"/>
                <w:sz w:val="24"/>
                <w:szCs w:val="24"/>
              </w:rPr>
              <w:t xml:space="preserve"> 62010050125) kopīpašniekiem -  </w:t>
            </w:r>
            <w:r w:rsidR="0007729B" w:rsidRPr="00A84599">
              <w:rPr>
                <w:rFonts w:ascii="Times New Roman" w:hAnsi="Times New Roman" w:cs="Times New Roman"/>
                <w:i w:val="0"/>
                <w:color w:val="auto"/>
                <w:sz w:val="24"/>
                <w:szCs w:val="24"/>
              </w:rPr>
              <w:t>SIA ”SJ BŪVE” 2018.gada 29.novembra</w:t>
            </w:r>
            <w:r w:rsidRPr="00A84599">
              <w:rPr>
                <w:rFonts w:ascii="Times New Roman" w:hAnsi="Times New Roman" w:cs="Times New Roman"/>
                <w:i w:val="0"/>
                <w:color w:val="auto"/>
                <w:sz w:val="24"/>
                <w:szCs w:val="24"/>
              </w:rPr>
              <w:t xml:space="preserve"> zemesgabala </w:t>
            </w:r>
            <w:r w:rsidR="0007729B" w:rsidRPr="00A84599">
              <w:rPr>
                <w:rFonts w:ascii="Times New Roman" w:hAnsi="Times New Roman" w:cs="Times New Roman"/>
                <w:i w:val="0"/>
                <w:color w:val="auto"/>
                <w:sz w:val="24"/>
                <w:szCs w:val="24"/>
                <w:lang w:eastAsia="lv-LV"/>
              </w:rPr>
              <w:t>Tehnikas ielā 4A, Kuldīgā, Kuldīgas novadā</w:t>
            </w:r>
            <w:r w:rsidR="0007729B" w:rsidRPr="00A84599">
              <w:rPr>
                <w:rFonts w:ascii="Times New Roman" w:hAnsi="Times New Roman" w:cs="Times New Roman"/>
                <w:i w:val="0"/>
                <w:color w:val="auto"/>
                <w:sz w:val="24"/>
                <w:szCs w:val="24"/>
              </w:rPr>
              <w:t xml:space="preserve"> </w:t>
            </w:r>
            <w:r w:rsidRPr="00A84599">
              <w:rPr>
                <w:rFonts w:ascii="Times New Roman" w:hAnsi="Times New Roman" w:cs="Times New Roman"/>
                <w:i w:val="0"/>
                <w:color w:val="auto"/>
                <w:sz w:val="24"/>
                <w:szCs w:val="24"/>
              </w:rPr>
              <w:t>atsavināšanas ierosinājums.</w:t>
            </w:r>
          </w:p>
          <w:p w14:paraId="40B725DB" w14:textId="77777777" w:rsidR="00137A62" w:rsidRPr="00A84599" w:rsidRDefault="00137A62"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 xml:space="preserve">Valsts zemes vienībai </w:t>
            </w:r>
            <w:proofErr w:type="spellStart"/>
            <w:r w:rsidRPr="00A84599">
              <w:rPr>
                <w:rFonts w:ascii="Times New Roman" w:hAnsi="Times New Roman" w:cs="Times New Roman"/>
                <w:i w:val="0"/>
                <w:color w:val="auto"/>
                <w:sz w:val="24"/>
                <w:szCs w:val="24"/>
              </w:rPr>
              <w:t>piegul</w:t>
            </w:r>
            <w:proofErr w:type="spellEnd"/>
            <w:r w:rsidRPr="00A84599">
              <w:rPr>
                <w:rFonts w:ascii="Times New Roman" w:hAnsi="Times New Roman" w:cs="Times New Roman"/>
                <w:i w:val="0"/>
                <w:color w:val="auto"/>
                <w:sz w:val="24"/>
                <w:szCs w:val="24"/>
              </w:rPr>
              <w:t xml:space="preserve"> šādi nekustamie īpašumi:</w:t>
            </w:r>
          </w:p>
          <w:p w14:paraId="4D341C8C" w14:textId="59DA2472" w:rsidR="00137A62" w:rsidRPr="00A84599" w:rsidRDefault="00FA0B60" w:rsidP="00EC7DE4">
            <w:pPr>
              <w:pStyle w:val="ListParagraph"/>
              <w:numPr>
                <w:ilvl w:val="0"/>
                <w:numId w:val="2"/>
              </w:numPr>
              <w:tabs>
                <w:tab w:val="left" w:pos="421"/>
              </w:tabs>
              <w:suppressAutoHyphens w:val="0"/>
              <w:autoSpaceDN/>
              <w:spacing w:after="120" w:line="240" w:lineRule="auto"/>
              <w:ind w:left="0" w:right="196" w:hanging="4"/>
              <w:contextualSpacing/>
              <w:jc w:val="both"/>
              <w:textAlignment w:val="auto"/>
              <w:rPr>
                <w:rFonts w:ascii="Times New Roman" w:hAnsi="Times New Roman"/>
                <w:iCs/>
                <w:sz w:val="24"/>
                <w:szCs w:val="24"/>
              </w:rPr>
            </w:pPr>
            <w:r w:rsidRPr="00A84599">
              <w:rPr>
                <w:rFonts w:ascii="Times New Roman" w:hAnsi="Times New Roman"/>
                <w:sz w:val="24"/>
                <w:szCs w:val="24"/>
              </w:rPr>
              <w:t>nekustamais īpašums Tehnikas iel</w:t>
            </w:r>
            <w:r w:rsidR="00607F4D" w:rsidRPr="00A84599">
              <w:rPr>
                <w:rFonts w:ascii="Times New Roman" w:hAnsi="Times New Roman"/>
                <w:sz w:val="24"/>
                <w:szCs w:val="24"/>
              </w:rPr>
              <w:t>ā</w:t>
            </w:r>
            <w:r w:rsidRPr="00A84599">
              <w:rPr>
                <w:rFonts w:ascii="Times New Roman" w:hAnsi="Times New Roman"/>
                <w:sz w:val="24"/>
                <w:szCs w:val="24"/>
              </w:rPr>
              <w:t xml:space="preserve"> 4D, </w:t>
            </w:r>
            <w:r w:rsidRPr="00A84599">
              <w:rPr>
                <w:rFonts w:ascii="Times New Roman" w:hAnsi="Times New Roman"/>
                <w:sz w:val="24"/>
                <w:szCs w:val="24"/>
                <w:lang w:eastAsia="lv-LV"/>
              </w:rPr>
              <w:t>Kuldīgā, Kuldīgas novadā (nekustamā īpašuma kadastra Nr.</w:t>
            </w:r>
            <w:r w:rsidRPr="00A84599">
              <w:rPr>
                <w:rFonts w:ascii="Times New Roman" w:hAnsi="Times New Roman"/>
                <w:sz w:val="24"/>
                <w:szCs w:val="24"/>
              </w:rPr>
              <w:t xml:space="preserve"> 62010050125), kas sastāv no </w:t>
            </w:r>
            <w:r w:rsidR="00137A62" w:rsidRPr="00A84599">
              <w:rPr>
                <w:rFonts w:ascii="Times New Roman" w:hAnsi="Times New Roman"/>
                <w:sz w:val="24"/>
                <w:szCs w:val="24"/>
              </w:rPr>
              <w:t>zemes vienība</w:t>
            </w:r>
            <w:r w:rsidR="006A2EFA" w:rsidRPr="00A84599">
              <w:rPr>
                <w:rFonts w:ascii="Times New Roman" w:hAnsi="Times New Roman"/>
                <w:sz w:val="24"/>
                <w:szCs w:val="24"/>
              </w:rPr>
              <w:t>s</w:t>
            </w:r>
            <w:r w:rsidR="00137A62" w:rsidRPr="00A84599">
              <w:rPr>
                <w:rFonts w:ascii="Times New Roman" w:hAnsi="Times New Roman"/>
                <w:sz w:val="24"/>
                <w:szCs w:val="24"/>
              </w:rPr>
              <w:t xml:space="preserve"> </w:t>
            </w:r>
            <w:r w:rsidR="006A2EFA" w:rsidRPr="00A84599">
              <w:rPr>
                <w:rFonts w:ascii="Times New Roman" w:hAnsi="Times New Roman"/>
                <w:sz w:val="24"/>
                <w:szCs w:val="24"/>
              </w:rPr>
              <w:t xml:space="preserve">(zemes vienības </w:t>
            </w:r>
            <w:r w:rsidR="00137A62" w:rsidRPr="00A84599">
              <w:rPr>
                <w:rFonts w:ascii="Times New Roman" w:hAnsi="Times New Roman"/>
                <w:sz w:val="24"/>
                <w:szCs w:val="24"/>
              </w:rPr>
              <w:t xml:space="preserve">kadastra </w:t>
            </w:r>
            <w:r w:rsidR="000B5AEF" w:rsidRPr="00A84599">
              <w:rPr>
                <w:rFonts w:ascii="Times New Roman" w:hAnsi="Times New Roman"/>
                <w:sz w:val="24"/>
                <w:szCs w:val="24"/>
              </w:rPr>
              <w:t>apzīmējum</w:t>
            </w:r>
            <w:r w:rsidR="006A2EFA" w:rsidRPr="00A84599">
              <w:rPr>
                <w:rFonts w:ascii="Times New Roman" w:hAnsi="Times New Roman"/>
                <w:sz w:val="24"/>
                <w:szCs w:val="24"/>
              </w:rPr>
              <w:t>s</w:t>
            </w:r>
            <w:r w:rsidR="00137A62" w:rsidRPr="00A84599">
              <w:rPr>
                <w:rFonts w:ascii="Times New Roman" w:hAnsi="Times New Roman"/>
                <w:sz w:val="24"/>
                <w:szCs w:val="24"/>
              </w:rPr>
              <w:t xml:space="preserve"> </w:t>
            </w:r>
            <w:r w:rsidR="002275B9" w:rsidRPr="00A84599">
              <w:rPr>
                <w:rFonts w:ascii="Times New Roman" w:hAnsi="Times New Roman"/>
                <w:sz w:val="24"/>
                <w:szCs w:val="24"/>
              </w:rPr>
              <w:t>62010050125</w:t>
            </w:r>
            <w:r w:rsidR="006A2EFA" w:rsidRPr="00A84599">
              <w:rPr>
                <w:rFonts w:ascii="Times New Roman" w:hAnsi="Times New Roman"/>
                <w:sz w:val="24"/>
                <w:szCs w:val="24"/>
              </w:rPr>
              <w:t>)</w:t>
            </w:r>
            <w:r w:rsidR="00137A62" w:rsidRPr="00A84599">
              <w:rPr>
                <w:rFonts w:ascii="Times New Roman" w:hAnsi="Times New Roman"/>
                <w:sz w:val="24"/>
                <w:szCs w:val="24"/>
              </w:rPr>
              <w:t xml:space="preserve"> </w:t>
            </w:r>
            <w:r w:rsidR="002275B9" w:rsidRPr="00A84599">
              <w:rPr>
                <w:rFonts w:ascii="Times New Roman" w:hAnsi="Times New Roman"/>
                <w:sz w:val="24"/>
                <w:szCs w:val="24"/>
              </w:rPr>
              <w:t>0,2542</w:t>
            </w:r>
            <w:r w:rsidR="00137A62" w:rsidRPr="00A84599">
              <w:rPr>
                <w:rFonts w:ascii="Times New Roman" w:hAnsi="Times New Roman"/>
                <w:sz w:val="24"/>
                <w:szCs w:val="24"/>
              </w:rPr>
              <w:t xml:space="preserve"> ha</w:t>
            </w:r>
            <w:r w:rsidR="006A2EFA" w:rsidRPr="00A84599">
              <w:rPr>
                <w:rFonts w:ascii="Times New Roman" w:hAnsi="Times New Roman"/>
                <w:sz w:val="24"/>
                <w:szCs w:val="24"/>
              </w:rPr>
              <w:t xml:space="preserve"> platībā un būves ar kadastra apzīmējumu 62010050125001</w:t>
            </w:r>
            <w:r w:rsidR="00813EFF" w:rsidRPr="00A84599">
              <w:rPr>
                <w:rFonts w:ascii="Times New Roman" w:hAnsi="Times New Roman"/>
                <w:sz w:val="24"/>
                <w:szCs w:val="24"/>
              </w:rPr>
              <w:t>.</w:t>
            </w:r>
            <w:r w:rsidR="00137A62" w:rsidRPr="00A84599">
              <w:rPr>
                <w:rFonts w:ascii="Times New Roman" w:hAnsi="Times New Roman"/>
                <w:sz w:val="24"/>
                <w:szCs w:val="24"/>
              </w:rPr>
              <w:t xml:space="preserve"> </w:t>
            </w:r>
            <w:r w:rsidR="00813EFF" w:rsidRPr="00A84599">
              <w:rPr>
                <w:rFonts w:ascii="Times New Roman" w:hAnsi="Times New Roman"/>
                <w:sz w:val="24"/>
                <w:szCs w:val="24"/>
              </w:rPr>
              <w:t>Ī</w:t>
            </w:r>
            <w:r w:rsidR="00137A62" w:rsidRPr="00A84599">
              <w:rPr>
                <w:rFonts w:ascii="Times New Roman" w:hAnsi="Times New Roman"/>
                <w:sz w:val="24"/>
                <w:szCs w:val="24"/>
              </w:rPr>
              <w:t>pašniek</w:t>
            </w:r>
            <w:r w:rsidR="002275B9" w:rsidRPr="00A84599">
              <w:rPr>
                <w:rFonts w:ascii="Times New Roman" w:hAnsi="Times New Roman"/>
                <w:sz w:val="24"/>
                <w:szCs w:val="24"/>
              </w:rPr>
              <w:t>i</w:t>
            </w:r>
            <w:r w:rsidR="00137A62" w:rsidRPr="00A84599">
              <w:rPr>
                <w:rFonts w:ascii="Times New Roman" w:hAnsi="Times New Roman"/>
                <w:sz w:val="24"/>
                <w:szCs w:val="24"/>
              </w:rPr>
              <w:t xml:space="preserve"> – </w:t>
            </w:r>
            <w:r w:rsidR="002275B9" w:rsidRPr="00A84599">
              <w:rPr>
                <w:rFonts w:ascii="Times New Roman" w:hAnsi="Times New Roman"/>
                <w:sz w:val="24"/>
                <w:szCs w:val="24"/>
              </w:rPr>
              <w:t>SIA “SJ BŪVE” ¾ domājamo daļu apmērā un SIA “KRONBERGS UN KRONBERGS” ¼ domājamās daļas apmērā</w:t>
            </w:r>
            <w:r w:rsidR="00137A62" w:rsidRPr="00A84599">
              <w:rPr>
                <w:rFonts w:ascii="Times New Roman" w:hAnsi="Times New Roman"/>
                <w:sz w:val="24"/>
                <w:szCs w:val="24"/>
              </w:rPr>
              <w:t>;</w:t>
            </w:r>
          </w:p>
          <w:p w14:paraId="63380677" w14:textId="5463BF29" w:rsidR="00137A62" w:rsidRPr="00A84599" w:rsidRDefault="006A2EFA" w:rsidP="00EC7DE4">
            <w:pPr>
              <w:pStyle w:val="ListParagraph"/>
              <w:numPr>
                <w:ilvl w:val="0"/>
                <w:numId w:val="2"/>
              </w:numPr>
              <w:tabs>
                <w:tab w:val="left" w:pos="421"/>
              </w:tabs>
              <w:suppressAutoHyphens w:val="0"/>
              <w:autoSpaceDN/>
              <w:spacing w:after="120" w:line="240" w:lineRule="auto"/>
              <w:ind w:left="0" w:right="196" w:hanging="4"/>
              <w:contextualSpacing/>
              <w:jc w:val="both"/>
              <w:textAlignment w:val="auto"/>
              <w:rPr>
                <w:rStyle w:val="Strong"/>
                <w:rFonts w:ascii="Times New Roman" w:hAnsi="Times New Roman"/>
                <w:b w:val="0"/>
                <w:bCs w:val="0"/>
                <w:iCs/>
                <w:sz w:val="24"/>
                <w:szCs w:val="24"/>
              </w:rPr>
            </w:pPr>
            <w:r w:rsidRPr="00A84599">
              <w:rPr>
                <w:rFonts w:ascii="Times New Roman" w:hAnsi="Times New Roman"/>
                <w:sz w:val="24"/>
                <w:szCs w:val="24"/>
              </w:rPr>
              <w:t>nekustamais īpašums</w:t>
            </w:r>
            <w:r w:rsidRPr="00A84599">
              <w:rPr>
                <w:rFonts w:ascii="Times New Roman" w:hAnsi="Times New Roman"/>
                <w:b/>
                <w:sz w:val="24"/>
                <w:szCs w:val="24"/>
              </w:rPr>
              <w:t xml:space="preserve"> </w:t>
            </w:r>
            <w:r w:rsidRPr="00A84599">
              <w:rPr>
                <w:rStyle w:val="Strong"/>
                <w:rFonts w:ascii="Times New Roman" w:hAnsi="Times New Roman"/>
                <w:b w:val="0"/>
                <w:sz w:val="24"/>
                <w:szCs w:val="24"/>
              </w:rPr>
              <w:t>Īsā iel</w:t>
            </w:r>
            <w:r w:rsidR="00607F4D" w:rsidRPr="00A84599">
              <w:rPr>
                <w:rStyle w:val="Strong"/>
                <w:rFonts w:ascii="Times New Roman" w:hAnsi="Times New Roman"/>
                <w:b w:val="0"/>
                <w:sz w:val="24"/>
                <w:szCs w:val="24"/>
              </w:rPr>
              <w:t>ā</w:t>
            </w:r>
            <w:r w:rsidRPr="00A84599">
              <w:rPr>
                <w:rStyle w:val="Strong"/>
                <w:rFonts w:ascii="Times New Roman" w:hAnsi="Times New Roman"/>
                <w:b w:val="0"/>
                <w:sz w:val="24"/>
                <w:szCs w:val="24"/>
              </w:rPr>
              <w:t xml:space="preserve"> 4, Kuldīg</w:t>
            </w:r>
            <w:r w:rsidR="00607F4D" w:rsidRPr="00A84599">
              <w:rPr>
                <w:rStyle w:val="Strong"/>
                <w:rFonts w:ascii="Times New Roman" w:hAnsi="Times New Roman"/>
                <w:b w:val="0"/>
                <w:sz w:val="24"/>
                <w:szCs w:val="24"/>
              </w:rPr>
              <w:t>ā</w:t>
            </w:r>
            <w:r w:rsidRPr="00A84599">
              <w:rPr>
                <w:rStyle w:val="Strong"/>
                <w:rFonts w:ascii="Times New Roman" w:hAnsi="Times New Roman"/>
                <w:b w:val="0"/>
                <w:sz w:val="24"/>
                <w:szCs w:val="24"/>
              </w:rPr>
              <w:t>, Kuldīgas novad</w:t>
            </w:r>
            <w:r w:rsidR="00607F4D" w:rsidRPr="00A84599">
              <w:rPr>
                <w:rStyle w:val="Strong"/>
                <w:rFonts w:ascii="Times New Roman" w:hAnsi="Times New Roman"/>
                <w:b w:val="0"/>
                <w:sz w:val="24"/>
                <w:szCs w:val="24"/>
              </w:rPr>
              <w:t>ā</w:t>
            </w:r>
            <w:r w:rsidRPr="00A84599">
              <w:rPr>
                <w:rStyle w:val="Strong"/>
                <w:rFonts w:ascii="Times New Roman" w:hAnsi="Times New Roman"/>
                <w:b w:val="0"/>
                <w:sz w:val="24"/>
                <w:szCs w:val="24"/>
              </w:rPr>
              <w:t xml:space="preserve">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Style w:val="Strong"/>
                <w:rFonts w:ascii="Times New Roman" w:hAnsi="Times New Roman"/>
                <w:b w:val="0"/>
                <w:sz w:val="24"/>
                <w:szCs w:val="24"/>
              </w:rPr>
              <w:t>62010050090</w:t>
            </w:r>
            <w:r w:rsidRPr="00A84599">
              <w:rPr>
                <w:rFonts w:ascii="Times New Roman" w:hAnsi="Times New Roman"/>
                <w:sz w:val="24"/>
                <w:szCs w:val="24"/>
              </w:rPr>
              <w:t>), kas sastāv no</w:t>
            </w:r>
            <w:r w:rsidRPr="00A84599">
              <w:rPr>
                <w:rFonts w:ascii="Times New Roman" w:hAnsi="Times New Roman"/>
                <w:b/>
                <w:sz w:val="24"/>
                <w:szCs w:val="24"/>
              </w:rPr>
              <w:t xml:space="preserve"> </w:t>
            </w:r>
            <w:r w:rsidR="00137A62" w:rsidRPr="00A84599">
              <w:rPr>
                <w:rStyle w:val="Strong"/>
                <w:rFonts w:ascii="Times New Roman" w:hAnsi="Times New Roman"/>
                <w:b w:val="0"/>
                <w:sz w:val="24"/>
                <w:szCs w:val="24"/>
              </w:rPr>
              <w:t>zemes vienība</w:t>
            </w:r>
            <w:r w:rsidRPr="00A84599">
              <w:rPr>
                <w:rStyle w:val="Strong"/>
                <w:rFonts w:ascii="Times New Roman" w:hAnsi="Times New Roman"/>
                <w:b w:val="0"/>
                <w:sz w:val="24"/>
                <w:szCs w:val="24"/>
              </w:rPr>
              <w:t>s</w:t>
            </w:r>
            <w:r w:rsidR="00137A62" w:rsidRPr="00A84599">
              <w:rPr>
                <w:rStyle w:val="Strong"/>
                <w:rFonts w:ascii="Times New Roman" w:hAnsi="Times New Roman"/>
                <w:b w:val="0"/>
                <w:sz w:val="24"/>
                <w:szCs w:val="24"/>
              </w:rPr>
              <w:t xml:space="preserve"> </w:t>
            </w:r>
            <w:r w:rsidRPr="00A84599">
              <w:rPr>
                <w:rStyle w:val="Strong"/>
                <w:rFonts w:ascii="Times New Roman" w:hAnsi="Times New Roman"/>
                <w:b w:val="0"/>
                <w:sz w:val="24"/>
                <w:szCs w:val="24"/>
              </w:rPr>
              <w:t>(zemes vienības</w:t>
            </w:r>
            <w:r w:rsidR="00137A62" w:rsidRPr="00A84599">
              <w:rPr>
                <w:rStyle w:val="Strong"/>
                <w:rFonts w:ascii="Times New Roman" w:hAnsi="Times New Roman"/>
                <w:b w:val="0"/>
                <w:sz w:val="24"/>
                <w:szCs w:val="24"/>
              </w:rPr>
              <w:t xml:space="preserve"> kadastra </w:t>
            </w:r>
            <w:r w:rsidR="000B5AEF" w:rsidRPr="00A84599">
              <w:rPr>
                <w:rFonts w:ascii="Times New Roman" w:hAnsi="Times New Roman"/>
                <w:sz w:val="24"/>
                <w:szCs w:val="24"/>
              </w:rPr>
              <w:t>apzīmējum</w:t>
            </w:r>
            <w:r w:rsidRPr="00A84599">
              <w:rPr>
                <w:rFonts w:ascii="Times New Roman" w:hAnsi="Times New Roman"/>
                <w:sz w:val="24"/>
                <w:szCs w:val="24"/>
              </w:rPr>
              <w:t>s</w:t>
            </w:r>
            <w:r w:rsidR="000B5AEF" w:rsidRPr="00A84599">
              <w:rPr>
                <w:rFonts w:ascii="Times New Roman" w:hAnsi="Times New Roman"/>
                <w:b/>
                <w:sz w:val="24"/>
                <w:szCs w:val="24"/>
              </w:rPr>
              <w:t xml:space="preserve"> </w:t>
            </w:r>
            <w:r w:rsidR="002275B9" w:rsidRPr="00A84599">
              <w:rPr>
                <w:rStyle w:val="Strong"/>
                <w:rFonts w:ascii="Times New Roman" w:hAnsi="Times New Roman"/>
                <w:b w:val="0"/>
                <w:sz w:val="24"/>
                <w:szCs w:val="24"/>
              </w:rPr>
              <w:t>62010050090</w:t>
            </w:r>
            <w:r w:rsidRPr="00A84599">
              <w:rPr>
                <w:rStyle w:val="Strong"/>
                <w:rFonts w:ascii="Times New Roman" w:hAnsi="Times New Roman"/>
                <w:b w:val="0"/>
                <w:sz w:val="24"/>
                <w:szCs w:val="24"/>
              </w:rPr>
              <w:t>)</w:t>
            </w:r>
            <w:r w:rsidR="00137A62" w:rsidRPr="00A84599">
              <w:rPr>
                <w:rStyle w:val="Strong"/>
                <w:rFonts w:ascii="Times New Roman" w:hAnsi="Times New Roman"/>
                <w:b w:val="0"/>
                <w:sz w:val="24"/>
                <w:szCs w:val="24"/>
              </w:rPr>
              <w:t xml:space="preserve"> </w:t>
            </w:r>
            <w:r w:rsidR="002275B9" w:rsidRPr="00A84599">
              <w:rPr>
                <w:rStyle w:val="Strong"/>
                <w:rFonts w:ascii="Times New Roman" w:hAnsi="Times New Roman"/>
                <w:b w:val="0"/>
                <w:sz w:val="24"/>
                <w:szCs w:val="24"/>
              </w:rPr>
              <w:t>3,8744</w:t>
            </w:r>
            <w:r w:rsidR="00137A62" w:rsidRPr="00A84599">
              <w:rPr>
                <w:rStyle w:val="Strong"/>
                <w:rFonts w:ascii="Times New Roman" w:hAnsi="Times New Roman"/>
                <w:b w:val="0"/>
                <w:sz w:val="24"/>
                <w:szCs w:val="24"/>
              </w:rPr>
              <w:t xml:space="preserve"> ha</w:t>
            </w:r>
            <w:r w:rsidRPr="00A84599">
              <w:rPr>
                <w:rStyle w:val="Strong"/>
                <w:rFonts w:ascii="Times New Roman" w:hAnsi="Times New Roman"/>
                <w:b w:val="0"/>
                <w:sz w:val="24"/>
                <w:szCs w:val="24"/>
              </w:rPr>
              <w:t xml:space="preserve"> platība un būvēm (būvju kadastra apzīmējumi: 62010050090001; 62010050090002</w:t>
            </w:r>
            <w:r w:rsidR="00137A62" w:rsidRPr="00A84599">
              <w:rPr>
                <w:rStyle w:val="Strong"/>
                <w:rFonts w:ascii="Times New Roman" w:hAnsi="Times New Roman"/>
                <w:b w:val="0"/>
                <w:sz w:val="24"/>
                <w:szCs w:val="24"/>
              </w:rPr>
              <w:t>,</w:t>
            </w:r>
            <w:r w:rsidRPr="00A84599">
              <w:rPr>
                <w:rStyle w:val="Strong"/>
                <w:rFonts w:ascii="Times New Roman" w:hAnsi="Times New Roman"/>
                <w:b w:val="0"/>
                <w:sz w:val="24"/>
                <w:szCs w:val="24"/>
              </w:rPr>
              <w:t xml:space="preserve"> 62010050090003; 62010050090004; 62010050090005)</w:t>
            </w:r>
            <w:r w:rsidR="00813EFF" w:rsidRPr="00A84599">
              <w:rPr>
                <w:rStyle w:val="Strong"/>
                <w:rFonts w:ascii="Times New Roman" w:hAnsi="Times New Roman"/>
                <w:b w:val="0"/>
                <w:sz w:val="24"/>
                <w:szCs w:val="24"/>
              </w:rPr>
              <w:t>.</w:t>
            </w:r>
            <w:r w:rsidR="00137A62" w:rsidRPr="00A84599">
              <w:rPr>
                <w:rFonts w:ascii="Times New Roman" w:eastAsia="Times New Roman" w:hAnsi="Times New Roman"/>
                <w:b/>
                <w:sz w:val="24"/>
                <w:szCs w:val="24"/>
              </w:rPr>
              <w:t xml:space="preserve"> </w:t>
            </w:r>
            <w:r w:rsidR="00813EFF" w:rsidRPr="00A84599">
              <w:rPr>
                <w:rFonts w:ascii="Times New Roman" w:eastAsia="Times New Roman" w:hAnsi="Times New Roman"/>
                <w:sz w:val="24"/>
                <w:szCs w:val="24"/>
              </w:rPr>
              <w:t>Ī</w:t>
            </w:r>
            <w:r w:rsidR="00137A62" w:rsidRPr="00A84599">
              <w:rPr>
                <w:rStyle w:val="Strong"/>
                <w:rFonts w:ascii="Times New Roman" w:hAnsi="Times New Roman"/>
                <w:b w:val="0"/>
                <w:sz w:val="24"/>
                <w:szCs w:val="24"/>
              </w:rPr>
              <w:t xml:space="preserve">pašnieks – </w:t>
            </w:r>
            <w:r w:rsidR="002275B9" w:rsidRPr="00A84599">
              <w:rPr>
                <w:rStyle w:val="Strong"/>
                <w:rFonts w:ascii="Times New Roman" w:hAnsi="Times New Roman"/>
                <w:b w:val="0"/>
                <w:sz w:val="24"/>
                <w:szCs w:val="24"/>
              </w:rPr>
              <w:t xml:space="preserve">Kuldīgas </w:t>
            </w:r>
            <w:r w:rsidR="00841CEF" w:rsidRPr="00A84599">
              <w:rPr>
                <w:rStyle w:val="Strong"/>
                <w:rFonts w:ascii="Times New Roman" w:hAnsi="Times New Roman"/>
                <w:b w:val="0"/>
                <w:sz w:val="24"/>
                <w:szCs w:val="24"/>
              </w:rPr>
              <w:t>novada</w:t>
            </w:r>
            <w:r w:rsidR="002275B9" w:rsidRPr="00A84599">
              <w:rPr>
                <w:rStyle w:val="Strong"/>
                <w:rFonts w:ascii="Times New Roman" w:hAnsi="Times New Roman"/>
                <w:b w:val="0"/>
                <w:sz w:val="24"/>
                <w:szCs w:val="24"/>
              </w:rPr>
              <w:t xml:space="preserve"> pašvaldība</w:t>
            </w:r>
            <w:r w:rsidR="00137A62" w:rsidRPr="00A84599">
              <w:rPr>
                <w:rFonts w:ascii="Times New Roman" w:hAnsi="Times New Roman"/>
                <w:b/>
                <w:sz w:val="24"/>
                <w:szCs w:val="24"/>
              </w:rPr>
              <w:t>;</w:t>
            </w:r>
            <w:r w:rsidRPr="00A84599">
              <w:rPr>
                <w:rFonts w:ascii="Times New Roman" w:hAnsi="Times New Roman"/>
                <w:b/>
                <w:sz w:val="24"/>
                <w:szCs w:val="24"/>
              </w:rPr>
              <w:t xml:space="preserve">  </w:t>
            </w:r>
          </w:p>
          <w:p w14:paraId="7294D81B" w14:textId="081AC025" w:rsidR="002275B9" w:rsidRPr="00A84599" w:rsidRDefault="006A2EFA" w:rsidP="00EC7DE4">
            <w:pPr>
              <w:pStyle w:val="ListParagraph"/>
              <w:numPr>
                <w:ilvl w:val="0"/>
                <w:numId w:val="2"/>
              </w:numPr>
              <w:tabs>
                <w:tab w:val="left" w:pos="421"/>
              </w:tabs>
              <w:suppressAutoHyphens w:val="0"/>
              <w:autoSpaceDN/>
              <w:spacing w:after="120" w:line="240" w:lineRule="auto"/>
              <w:ind w:left="-4" w:right="196" w:firstLine="4"/>
              <w:contextualSpacing/>
              <w:jc w:val="both"/>
              <w:textAlignment w:val="auto"/>
              <w:rPr>
                <w:rStyle w:val="Strong"/>
                <w:rFonts w:ascii="Times New Roman" w:hAnsi="Times New Roman"/>
                <w:b w:val="0"/>
                <w:bCs w:val="0"/>
                <w:iCs/>
                <w:sz w:val="24"/>
                <w:szCs w:val="24"/>
              </w:rPr>
            </w:pPr>
            <w:r w:rsidRPr="00A84599">
              <w:rPr>
                <w:rFonts w:ascii="Times New Roman" w:hAnsi="Times New Roman"/>
                <w:sz w:val="24"/>
                <w:szCs w:val="24"/>
              </w:rPr>
              <w:t xml:space="preserve">nekustamais īpašums </w:t>
            </w:r>
            <w:proofErr w:type="spellStart"/>
            <w:r w:rsidRPr="00A84599">
              <w:rPr>
                <w:rFonts w:ascii="Times New Roman" w:hAnsi="Times New Roman"/>
                <w:sz w:val="24"/>
                <w:szCs w:val="24"/>
              </w:rPr>
              <w:t>Virkas</w:t>
            </w:r>
            <w:proofErr w:type="spellEnd"/>
            <w:r w:rsidRPr="00A84599">
              <w:rPr>
                <w:rFonts w:ascii="Times New Roman" w:hAnsi="Times New Roman"/>
                <w:sz w:val="24"/>
                <w:szCs w:val="24"/>
              </w:rPr>
              <w:t xml:space="preserve"> iel</w:t>
            </w:r>
            <w:r w:rsidR="00607F4D" w:rsidRPr="00A84599">
              <w:rPr>
                <w:rFonts w:ascii="Times New Roman" w:hAnsi="Times New Roman"/>
                <w:sz w:val="24"/>
                <w:szCs w:val="24"/>
              </w:rPr>
              <w:t>ā</w:t>
            </w:r>
            <w:r w:rsidRPr="00A84599">
              <w:rPr>
                <w:rFonts w:ascii="Times New Roman" w:hAnsi="Times New Roman"/>
                <w:sz w:val="24"/>
                <w:szCs w:val="24"/>
              </w:rPr>
              <w:t xml:space="preserve"> 27A, Kuldīg</w:t>
            </w:r>
            <w:r w:rsidR="00607F4D" w:rsidRPr="00A84599">
              <w:rPr>
                <w:rFonts w:ascii="Times New Roman" w:hAnsi="Times New Roman"/>
                <w:sz w:val="24"/>
                <w:szCs w:val="24"/>
              </w:rPr>
              <w:t>ā</w:t>
            </w:r>
            <w:r w:rsidRPr="00A84599">
              <w:rPr>
                <w:rFonts w:ascii="Times New Roman" w:hAnsi="Times New Roman"/>
                <w:sz w:val="24"/>
                <w:szCs w:val="24"/>
              </w:rPr>
              <w:t>, Kuldīgas novad</w:t>
            </w:r>
            <w:r w:rsidR="00607F4D" w:rsidRPr="00A84599">
              <w:rPr>
                <w:rFonts w:ascii="Times New Roman" w:hAnsi="Times New Roman"/>
                <w:sz w:val="24"/>
                <w:szCs w:val="24"/>
              </w:rPr>
              <w:t>ā</w:t>
            </w:r>
            <w:r w:rsidRPr="00A84599">
              <w:rPr>
                <w:rFonts w:ascii="Times New Roman" w:hAnsi="Times New Roman"/>
                <w:sz w:val="24"/>
                <w:szCs w:val="24"/>
              </w:rPr>
              <w:t xml:space="preserve"> </w:t>
            </w:r>
            <w:r w:rsidRPr="00A84599">
              <w:rPr>
                <w:rFonts w:ascii="Times New Roman" w:hAnsi="Times New Roman"/>
                <w:sz w:val="24"/>
                <w:szCs w:val="24"/>
                <w:lang w:eastAsia="lv-LV"/>
              </w:rPr>
              <w:t>(nekustamā īpašuma kadastra Nr.</w:t>
            </w:r>
            <w:r w:rsidRPr="00A84599">
              <w:rPr>
                <w:rFonts w:ascii="Times New Roman" w:hAnsi="Times New Roman"/>
                <w:sz w:val="24"/>
                <w:szCs w:val="24"/>
              </w:rPr>
              <w:t xml:space="preserve"> 62010050130), kas sastāv no</w:t>
            </w:r>
            <w:r w:rsidRPr="00A84599">
              <w:rPr>
                <w:rFonts w:ascii="Times New Roman" w:hAnsi="Times New Roman"/>
                <w:b/>
                <w:sz w:val="24"/>
                <w:szCs w:val="24"/>
              </w:rPr>
              <w:t xml:space="preserve"> </w:t>
            </w:r>
            <w:r w:rsidRPr="00A84599">
              <w:rPr>
                <w:rStyle w:val="Strong"/>
                <w:rFonts w:ascii="Times New Roman" w:hAnsi="Times New Roman"/>
                <w:b w:val="0"/>
                <w:sz w:val="24"/>
                <w:szCs w:val="24"/>
              </w:rPr>
              <w:t xml:space="preserve">zemes vienības (zemes vienības kadastra </w:t>
            </w:r>
            <w:r w:rsidRPr="00A84599">
              <w:rPr>
                <w:rFonts w:ascii="Times New Roman" w:hAnsi="Times New Roman"/>
                <w:sz w:val="24"/>
                <w:szCs w:val="24"/>
              </w:rPr>
              <w:t>apzīmējums 62010050130</w:t>
            </w:r>
            <w:r w:rsidRPr="00A84599">
              <w:rPr>
                <w:rStyle w:val="Strong"/>
                <w:rFonts w:ascii="Times New Roman" w:hAnsi="Times New Roman"/>
                <w:sz w:val="24"/>
                <w:szCs w:val="24"/>
              </w:rPr>
              <w:t>)</w:t>
            </w:r>
            <w:r w:rsidRPr="00A84599">
              <w:rPr>
                <w:rFonts w:ascii="Times New Roman" w:hAnsi="Times New Roman"/>
                <w:sz w:val="24"/>
                <w:szCs w:val="24"/>
              </w:rPr>
              <w:t xml:space="preserve"> </w:t>
            </w:r>
            <w:r w:rsidR="00137A62" w:rsidRPr="00A84599">
              <w:rPr>
                <w:rFonts w:ascii="Times New Roman" w:hAnsi="Times New Roman"/>
                <w:sz w:val="24"/>
                <w:szCs w:val="24"/>
              </w:rPr>
              <w:t>0,</w:t>
            </w:r>
            <w:r w:rsidR="002275B9" w:rsidRPr="00A84599">
              <w:rPr>
                <w:rFonts w:ascii="Times New Roman" w:hAnsi="Times New Roman"/>
                <w:sz w:val="24"/>
                <w:szCs w:val="24"/>
              </w:rPr>
              <w:t>2426</w:t>
            </w:r>
            <w:r w:rsidR="00137A62" w:rsidRPr="00A84599">
              <w:rPr>
                <w:rFonts w:ascii="Times New Roman" w:hAnsi="Times New Roman"/>
                <w:sz w:val="24"/>
                <w:szCs w:val="24"/>
              </w:rPr>
              <w:t xml:space="preserve"> ha</w:t>
            </w:r>
            <w:r w:rsidRPr="00A84599">
              <w:rPr>
                <w:rFonts w:ascii="Times New Roman" w:hAnsi="Times New Roman"/>
                <w:sz w:val="24"/>
                <w:szCs w:val="24"/>
              </w:rPr>
              <w:t xml:space="preserve"> platībā</w:t>
            </w:r>
            <w:r w:rsidR="00813EFF" w:rsidRPr="00A84599">
              <w:rPr>
                <w:rFonts w:ascii="Times New Roman" w:hAnsi="Times New Roman"/>
                <w:sz w:val="24"/>
                <w:szCs w:val="24"/>
              </w:rPr>
              <w:t>.</w:t>
            </w:r>
            <w:r w:rsidR="00137A62" w:rsidRPr="00A84599">
              <w:rPr>
                <w:rFonts w:ascii="Times New Roman" w:hAnsi="Times New Roman"/>
                <w:sz w:val="24"/>
                <w:szCs w:val="24"/>
              </w:rPr>
              <w:t xml:space="preserve">  </w:t>
            </w:r>
            <w:r w:rsidR="00813EFF" w:rsidRPr="00A84599">
              <w:rPr>
                <w:rFonts w:ascii="Times New Roman" w:hAnsi="Times New Roman"/>
                <w:sz w:val="24"/>
                <w:szCs w:val="24"/>
              </w:rPr>
              <w:t>Ī</w:t>
            </w:r>
            <w:r w:rsidR="002275B9" w:rsidRPr="00A84599">
              <w:rPr>
                <w:rStyle w:val="Strong"/>
                <w:rFonts w:ascii="Times New Roman" w:hAnsi="Times New Roman"/>
                <w:b w:val="0"/>
                <w:sz w:val="24"/>
                <w:szCs w:val="24"/>
              </w:rPr>
              <w:t xml:space="preserve">pašnieks – Kuldīgas </w:t>
            </w:r>
            <w:r w:rsidR="00841CEF" w:rsidRPr="00A84599">
              <w:rPr>
                <w:rStyle w:val="Strong"/>
                <w:rFonts w:ascii="Times New Roman" w:hAnsi="Times New Roman"/>
                <w:b w:val="0"/>
                <w:sz w:val="24"/>
                <w:szCs w:val="24"/>
              </w:rPr>
              <w:t>novada</w:t>
            </w:r>
            <w:r w:rsidR="002275B9" w:rsidRPr="00A84599">
              <w:rPr>
                <w:rStyle w:val="Strong"/>
                <w:rFonts w:ascii="Times New Roman" w:hAnsi="Times New Roman"/>
                <w:b w:val="0"/>
                <w:sz w:val="24"/>
                <w:szCs w:val="24"/>
              </w:rPr>
              <w:t xml:space="preserve"> pašvaldība</w:t>
            </w:r>
            <w:r w:rsidR="002275B9" w:rsidRPr="00A84599">
              <w:rPr>
                <w:rFonts w:ascii="Times New Roman" w:hAnsi="Times New Roman"/>
                <w:b/>
                <w:sz w:val="24"/>
                <w:szCs w:val="24"/>
              </w:rPr>
              <w:t>;</w:t>
            </w:r>
            <w:r w:rsidRPr="00A84599">
              <w:rPr>
                <w:rFonts w:ascii="Times New Roman" w:hAnsi="Times New Roman"/>
                <w:b/>
                <w:sz w:val="24"/>
                <w:szCs w:val="24"/>
              </w:rPr>
              <w:t xml:space="preserve">   </w:t>
            </w:r>
          </w:p>
          <w:p w14:paraId="1B5DB733" w14:textId="77777777" w:rsidR="00841CEF" w:rsidRPr="00A84599" w:rsidRDefault="006A2EFA" w:rsidP="00841CEF">
            <w:pPr>
              <w:pStyle w:val="ListParagraph"/>
              <w:numPr>
                <w:ilvl w:val="0"/>
                <w:numId w:val="2"/>
              </w:numPr>
              <w:tabs>
                <w:tab w:val="left" w:pos="421"/>
              </w:tabs>
              <w:suppressAutoHyphens w:val="0"/>
              <w:autoSpaceDN/>
              <w:spacing w:after="120" w:line="240" w:lineRule="auto"/>
              <w:ind w:left="-4" w:right="196" w:firstLine="4"/>
              <w:contextualSpacing/>
              <w:jc w:val="both"/>
              <w:textAlignment w:val="auto"/>
              <w:rPr>
                <w:rStyle w:val="Strong"/>
                <w:rFonts w:ascii="Times New Roman" w:hAnsi="Times New Roman"/>
                <w:b w:val="0"/>
                <w:bCs w:val="0"/>
                <w:iCs/>
                <w:sz w:val="24"/>
                <w:szCs w:val="24"/>
              </w:rPr>
            </w:pPr>
            <w:r w:rsidRPr="00A84599">
              <w:rPr>
                <w:rFonts w:ascii="Times New Roman" w:hAnsi="Times New Roman"/>
                <w:sz w:val="24"/>
                <w:szCs w:val="24"/>
              </w:rPr>
              <w:t xml:space="preserve">nekustamais īpašums </w:t>
            </w:r>
            <w:r w:rsidR="00813EFF" w:rsidRPr="00A84599">
              <w:rPr>
                <w:rFonts w:ascii="Times New Roman" w:hAnsi="Times New Roman"/>
                <w:sz w:val="24"/>
                <w:szCs w:val="24"/>
              </w:rPr>
              <w:t>Tehnikas iel</w:t>
            </w:r>
            <w:r w:rsidR="00607F4D" w:rsidRPr="00A84599">
              <w:rPr>
                <w:rFonts w:ascii="Times New Roman" w:hAnsi="Times New Roman"/>
                <w:sz w:val="24"/>
                <w:szCs w:val="24"/>
              </w:rPr>
              <w:t>ā</w:t>
            </w:r>
            <w:r w:rsidR="00813EFF" w:rsidRPr="00A84599">
              <w:rPr>
                <w:rFonts w:ascii="Times New Roman" w:hAnsi="Times New Roman"/>
                <w:sz w:val="24"/>
                <w:szCs w:val="24"/>
              </w:rPr>
              <w:t xml:space="preserve"> 2A, Kuldīg</w:t>
            </w:r>
            <w:r w:rsidR="00607F4D" w:rsidRPr="00A84599">
              <w:rPr>
                <w:rFonts w:ascii="Times New Roman" w:hAnsi="Times New Roman"/>
                <w:sz w:val="24"/>
                <w:szCs w:val="24"/>
              </w:rPr>
              <w:t>ā</w:t>
            </w:r>
            <w:r w:rsidR="00813EFF" w:rsidRPr="00A84599">
              <w:rPr>
                <w:rFonts w:ascii="Times New Roman" w:hAnsi="Times New Roman"/>
                <w:sz w:val="24"/>
                <w:szCs w:val="24"/>
              </w:rPr>
              <w:t>, Kuldīgas novad</w:t>
            </w:r>
            <w:r w:rsidR="00607F4D" w:rsidRPr="00A84599">
              <w:rPr>
                <w:rFonts w:ascii="Times New Roman" w:hAnsi="Times New Roman"/>
                <w:sz w:val="24"/>
                <w:szCs w:val="24"/>
              </w:rPr>
              <w:t>ā</w:t>
            </w:r>
            <w:r w:rsidR="00813EFF" w:rsidRPr="00A84599">
              <w:rPr>
                <w:rFonts w:ascii="Times New Roman" w:hAnsi="Times New Roman"/>
                <w:sz w:val="24"/>
                <w:szCs w:val="24"/>
              </w:rPr>
              <w:t xml:space="preserve"> </w:t>
            </w:r>
            <w:r w:rsidR="00813EFF" w:rsidRPr="00A84599">
              <w:rPr>
                <w:rFonts w:ascii="Times New Roman" w:hAnsi="Times New Roman"/>
                <w:sz w:val="24"/>
                <w:szCs w:val="24"/>
                <w:lang w:eastAsia="lv-LV"/>
              </w:rPr>
              <w:t>(nekustamā īpašuma kadastra Nr.</w:t>
            </w:r>
            <w:r w:rsidR="00813EFF" w:rsidRPr="00A84599">
              <w:rPr>
                <w:rFonts w:ascii="Times New Roman" w:hAnsi="Times New Roman"/>
                <w:sz w:val="24"/>
                <w:szCs w:val="24"/>
              </w:rPr>
              <w:t xml:space="preserve"> 62010050015), kas sastāv no</w:t>
            </w:r>
            <w:r w:rsidR="00813EFF" w:rsidRPr="00A84599">
              <w:rPr>
                <w:rFonts w:ascii="Times New Roman" w:hAnsi="Times New Roman"/>
                <w:b/>
                <w:sz w:val="24"/>
                <w:szCs w:val="24"/>
              </w:rPr>
              <w:t xml:space="preserve"> </w:t>
            </w:r>
            <w:r w:rsidR="00813EFF" w:rsidRPr="00A84599">
              <w:rPr>
                <w:rStyle w:val="Strong"/>
                <w:rFonts w:ascii="Times New Roman" w:hAnsi="Times New Roman"/>
                <w:b w:val="0"/>
                <w:sz w:val="24"/>
                <w:szCs w:val="24"/>
              </w:rPr>
              <w:t xml:space="preserve">zemes vienības </w:t>
            </w:r>
            <w:r w:rsidR="00137A62" w:rsidRPr="00A84599">
              <w:rPr>
                <w:rFonts w:ascii="Times New Roman" w:hAnsi="Times New Roman"/>
                <w:sz w:val="24"/>
                <w:szCs w:val="24"/>
              </w:rPr>
              <w:t xml:space="preserve">zemes </w:t>
            </w:r>
            <w:r w:rsidR="00813EFF" w:rsidRPr="00A84599">
              <w:rPr>
                <w:rFonts w:ascii="Times New Roman" w:hAnsi="Times New Roman"/>
                <w:sz w:val="24"/>
                <w:szCs w:val="24"/>
              </w:rPr>
              <w:t xml:space="preserve">(zemes </w:t>
            </w:r>
            <w:r w:rsidR="00137A62" w:rsidRPr="00A84599">
              <w:rPr>
                <w:rFonts w:ascii="Times New Roman" w:hAnsi="Times New Roman"/>
                <w:sz w:val="24"/>
                <w:szCs w:val="24"/>
              </w:rPr>
              <w:t>vienība</w:t>
            </w:r>
            <w:r w:rsidR="00813EFF" w:rsidRPr="00A84599">
              <w:rPr>
                <w:rFonts w:ascii="Times New Roman" w:hAnsi="Times New Roman"/>
                <w:sz w:val="24"/>
                <w:szCs w:val="24"/>
              </w:rPr>
              <w:t>s</w:t>
            </w:r>
            <w:r w:rsidR="00137A62" w:rsidRPr="00A84599">
              <w:rPr>
                <w:rFonts w:ascii="Times New Roman" w:hAnsi="Times New Roman"/>
                <w:sz w:val="24"/>
                <w:szCs w:val="24"/>
              </w:rPr>
              <w:t xml:space="preserve"> kadastra apzīmējum</w:t>
            </w:r>
            <w:r w:rsidR="00813EFF" w:rsidRPr="00A84599">
              <w:rPr>
                <w:rFonts w:ascii="Times New Roman" w:hAnsi="Times New Roman"/>
                <w:sz w:val="24"/>
                <w:szCs w:val="24"/>
              </w:rPr>
              <w:t>s</w:t>
            </w:r>
            <w:r w:rsidR="00137A62" w:rsidRPr="00A84599">
              <w:rPr>
                <w:rFonts w:ascii="Times New Roman" w:hAnsi="Times New Roman"/>
                <w:sz w:val="24"/>
                <w:szCs w:val="24"/>
              </w:rPr>
              <w:t xml:space="preserve"> </w:t>
            </w:r>
            <w:r w:rsidR="002275B9" w:rsidRPr="00A84599">
              <w:rPr>
                <w:rFonts w:ascii="Times New Roman" w:hAnsi="Times New Roman"/>
                <w:sz w:val="24"/>
                <w:szCs w:val="24"/>
              </w:rPr>
              <w:t>62010050056</w:t>
            </w:r>
            <w:r w:rsidR="00813EFF" w:rsidRPr="00A84599">
              <w:rPr>
                <w:rFonts w:ascii="Times New Roman" w:hAnsi="Times New Roman"/>
                <w:sz w:val="24"/>
                <w:szCs w:val="24"/>
              </w:rPr>
              <w:t>) 0,0967 ha platībā</w:t>
            </w:r>
            <w:r w:rsidR="00607F4D" w:rsidRPr="00A84599">
              <w:rPr>
                <w:rFonts w:ascii="Times New Roman" w:hAnsi="Times New Roman"/>
                <w:sz w:val="24"/>
                <w:szCs w:val="24"/>
              </w:rPr>
              <w:t>.</w:t>
            </w:r>
            <w:r w:rsidR="00813EFF" w:rsidRPr="00A84599">
              <w:rPr>
                <w:rFonts w:ascii="Times New Roman" w:hAnsi="Times New Roman"/>
                <w:sz w:val="24"/>
                <w:szCs w:val="24"/>
              </w:rPr>
              <w:t xml:space="preserve"> T</w:t>
            </w:r>
            <w:r w:rsidR="00137A62" w:rsidRPr="00A84599">
              <w:rPr>
                <w:rFonts w:ascii="Times New Roman" w:hAnsi="Times New Roman"/>
                <w:sz w:val="24"/>
                <w:szCs w:val="24"/>
              </w:rPr>
              <w:t>iesiskais valdītājs</w:t>
            </w:r>
            <w:r w:rsidR="00137A62" w:rsidRPr="00A84599">
              <w:rPr>
                <w:rFonts w:ascii="Times New Roman" w:hAnsi="Times New Roman"/>
                <w:b/>
                <w:sz w:val="24"/>
                <w:szCs w:val="24"/>
              </w:rPr>
              <w:t xml:space="preserve"> – </w:t>
            </w:r>
            <w:r w:rsidR="002275B9" w:rsidRPr="00A84599">
              <w:rPr>
                <w:rStyle w:val="Strong"/>
                <w:rFonts w:ascii="Times New Roman" w:hAnsi="Times New Roman"/>
                <w:b w:val="0"/>
                <w:sz w:val="24"/>
                <w:szCs w:val="24"/>
              </w:rPr>
              <w:t xml:space="preserve">Kuldīgas </w:t>
            </w:r>
            <w:r w:rsidR="00841CEF" w:rsidRPr="00A84599">
              <w:rPr>
                <w:rStyle w:val="Strong"/>
                <w:rFonts w:ascii="Times New Roman" w:hAnsi="Times New Roman"/>
                <w:b w:val="0"/>
                <w:sz w:val="24"/>
                <w:szCs w:val="24"/>
              </w:rPr>
              <w:t>n</w:t>
            </w:r>
            <w:r w:rsidR="00841CEF" w:rsidRPr="00A84599">
              <w:rPr>
                <w:rStyle w:val="Strong"/>
                <w:rFonts w:ascii="Times New Roman" w:hAnsi="Times New Roman"/>
                <w:sz w:val="24"/>
                <w:szCs w:val="24"/>
              </w:rPr>
              <w:t>ovada</w:t>
            </w:r>
            <w:r w:rsidR="002275B9" w:rsidRPr="00A84599">
              <w:rPr>
                <w:rStyle w:val="Strong"/>
                <w:rFonts w:ascii="Times New Roman" w:hAnsi="Times New Roman"/>
                <w:b w:val="0"/>
                <w:sz w:val="24"/>
                <w:szCs w:val="24"/>
              </w:rPr>
              <w:t xml:space="preserve"> pašvaldība</w:t>
            </w:r>
            <w:r w:rsidR="00607F4D" w:rsidRPr="00A84599">
              <w:rPr>
                <w:rStyle w:val="Strong"/>
                <w:rFonts w:ascii="Times New Roman" w:hAnsi="Times New Roman"/>
                <w:b w:val="0"/>
                <w:sz w:val="24"/>
                <w:szCs w:val="24"/>
              </w:rPr>
              <w:t>;</w:t>
            </w:r>
          </w:p>
          <w:p w14:paraId="450C19FF" w14:textId="3C8A2943" w:rsidR="00137A62" w:rsidRPr="00A84599" w:rsidRDefault="00607F4D" w:rsidP="00841CEF">
            <w:pPr>
              <w:pStyle w:val="ListParagraph"/>
              <w:numPr>
                <w:ilvl w:val="0"/>
                <w:numId w:val="2"/>
              </w:numPr>
              <w:tabs>
                <w:tab w:val="left" w:pos="421"/>
              </w:tabs>
              <w:suppressAutoHyphens w:val="0"/>
              <w:autoSpaceDN/>
              <w:spacing w:after="120" w:line="240" w:lineRule="auto"/>
              <w:ind w:left="-4" w:right="196" w:firstLine="4"/>
              <w:contextualSpacing/>
              <w:jc w:val="both"/>
              <w:textAlignment w:val="auto"/>
              <w:rPr>
                <w:rFonts w:ascii="Times New Roman" w:hAnsi="Times New Roman"/>
                <w:iCs/>
                <w:sz w:val="24"/>
                <w:szCs w:val="24"/>
              </w:rPr>
            </w:pPr>
            <w:r w:rsidRPr="00A84599">
              <w:rPr>
                <w:rFonts w:ascii="Times New Roman" w:hAnsi="Times New Roman"/>
                <w:sz w:val="24"/>
                <w:szCs w:val="24"/>
              </w:rPr>
              <w:lastRenderedPageBreak/>
              <w:t>būve (būves kadastra apzīmējums 62010050056001), kuras īpašuma tiesības nav reģistrētas, un kura atrodas uz 4.punktā minētās zemes vienības.</w:t>
            </w:r>
          </w:p>
          <w:p w14:paraId="5F9B6CFD" w14:textId="77777777" w:rsidR="00137A62" w:rsidRPr="00A84599" w:rsidRDefault="00137A62" w:rsidP="00841CEF">
            <w:pPr>
              <w:pStyle w:val="Heading2"/>
              <w:spacing w:line="240" w:lineRule="auto"/>
              <w:ind w:firstLine="563"/>
              <w:jc w:val="both"/>
              <w:rPr>
                <w:rFonts w:ascii="Times New Roman" w:hAnsi="Times New Roman" w:cs="Times New Roman"/>
                <w:color w:val="auto"/>
                <w:sz w:val="24"/>
                <w:szCs w:val="24"/>
              </w:rPr>
            </w:pPr>
            <w:r w:rsidRPr="00A84599">
              <w:rPr>
                <w:rFonts w:ascii="Times New Roman" w:hAnsi="Times New Roman" w:cs="Times New Roman"/>
                <w:color w:val="auto"/>
                <w:sz w:val="24"/>
                <w:szCs w:val="24"/>
              </w:rPr>
              <w:t>Visām 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Atsavināšanas likuma 14.pantu.</w:t>
            </w:r>
          </w:p>
          <w:p w14:paraId="5D7FFD5F" w14:textId="717B1FE8" w:rsidR="007D0AA2" w:rsidRPr="00A84599" w:rsidRDefault="00137A62" w:rsidP="00841CEF">
            <w:pPr>
              <w:pStyle w:val="Heading2"/>
              <w:spacing w:line="240" w:lineRule="auto"/>
              <w:ind w:firstLine="563"/>
              <w:jc w:val="both"/>
              <w:rPr>
                <w:rFonts w:ascii="Times New Roman" w:hAnsi="Times New Roman" w:cs="Times New Roman"/>
                <w:color w:val="auto"/>
                <w:sz w:val="24"/>
                <w:szCs w:val="24"/>
              </w:rPr>
            </w:pPr>
            <w:r w:rsidRPr="00A84599">
              <w:rPr>
                <w:rFonts w:ascii="Times New Roman" w:hAnsi="Times New Roman" w:cs="Times New Roman"/>
                <w:color w:val="auto"/>
                <w:sz w:val="24"/>
                <w:szCs w:val="24"/>
              </w:rPr>
              <w:t xml:space="preserve">Atbilstoši Atsavināšanas likuma 14.panta ceturtajā daļā noteiktajam, ja mēneša laikā šā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14:paraId="576EE14B" w14:textId="6DE149F1" w:rsidR="007D0AA2" w:rsidRPr="00A84599" w:rsidRDefault="007D0AA2" w:rsidP="007D0AA2">
            <w:pPr>
              <w:spacing w:after="0" w:line="240" w:lineRule="auto"/>
              <w:ind w:left="57" w:right="57" w:firstLine="588"/>
              <w:jc w:val="both"/>
              <w:rPr>
                <w:rFonts w:ascii="Times New Roman" w:eastAsia="Times New Roman" w:hAnsi="Times New Roman"/>
                <w:sz w:val="24"/>
                <w:szCs w:val="24"/>
              </w:rPr>
            </w:pPr>
            <w:r w:rsidRPr="00A84599">
              <w:rPr>
                <w:rFonts w:ascii="Times New Roman" w:hAnsi="Times New Roman"/>
                <w:sz w:val="24"/>
                <w:szCs w:val="24"/>
              </w:rPr>
              <w:t xml:space="preserve">Ņemot vērā, ka </w:t>
            </w:r>
            <w:r w:rsidRPr="00A84599">
              <w:rPr>
                <w:rFonts w:ascii="Times New Roman" w:eastAsia="Times New Roman" w:hAnsi="Times New Roman"/>
                <w:sz w:val="24"/>
                <w:szCs w:val="24"/>
              </w:rPr>
              <w:t xml:space="preserve">valsts nekustamais īpašums nav nepieciešams valsts pārvaldes funkciju nodrošināšanai saskaņā ar Valsts pārvaldes iekārtas likumu, </w:t>
            </w:r>
            <w:r w:rsidRPr="00A84599">
              <w:rPr>
                <w:rFonts w:ascii="Times New Roman" w:hAnsi="Times New Roman"/>
                <w:sz w:val="24"/>
                <w:szCs w:val="24"/>
              </w:rPr>
              <w:t>VNĪ Īpašumu izvērtēšanas komisija 2018.gada 13.decembrī (</w:t>
            </w:r>
            <w:r w:rsidRPr="00A84599">
              <w:rPr>
                <w:rFonts w:ascii="Times New Roman" w:eastAsia="Times New Roman" w:hAnsi="Times New Roman"/>
                <w:sz w:val="24"/>
                <w:szCs w:val="24"/>
              </w:rPr>
              <w:t>prot.Nr.IZKP-18/52, 2.punkts</w:t>
            </w:r>
            <w:r w:rsidRPr="00A84599">
              <w:rPr>
                <w:rFonts w:ascii="Times New Roman" w:hAnsi="Times New Roman"/>
                <w:sz w:val="24"/>
                <w:szCs w:val="24"/>
              </w:rPr>
              <w:t xml:space="preserve">) ir pieņēmusi lēmumu – valsts zemes vienību normatīvo aktu noteiktajā kārtībā virzīt atsavināšanai, sagatavojot attiecīgu Ministru kabineta rīkojuma projektu. </w:t>
            </w:r>
            <w:r w:rsidRPr="00A84599">
              <w:rPr>
                <w:rFonts w:ascii="Times New Roman" w:eastAsia="Times New Roman" w:hAnsi="Times New Roman"/>
                <w:sz w:val="24"/>
                <w:szCs w:val="24"/>
              </w:rPr>
              <w:t>Pieņemot lēmumu par atsavināšanu, VNĪ Īpašumu izvērtēšanas komisija ņēma vērā:</w:t>
            </w:r>
          </w:p>
          <w:p w14:paraId="53C5CE64" w14:textId="27CA0187" w:rsidR="007D0AA2" w:rsidRPr="00A84599" w:rsidRDefault="007D0AA2" w:rsidP="007D0AA2">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 nekustamā īpašuma rentabilitāti: 2018.gada </w:t>
            </w:r>
            <w:r w:rsidR="00030AA8" w:rsidRPr="00A84599">
              <w:rPr>
                <w:rFonts w:ascii="Times New Roman" w:eastAsia="Times New Roman" w:hAnsi="Times New Roman"/>
                <w:sz w:val="24"/>
                <w:szCs w:val="24"/>
              </w:rPr>
              <w:t>1.</w:t>
            </w:r>
            <w:r w:rsidR="009A50DE" w:rsidRPr="00A84599">
              <w:rPr>
                <w:rFonts w:ascii="Times New Roman" w:eastAsia="Times New Roman" w:hAnsi="Times New Roman"/>
                <w:sz w:val="24"/>
                <w:szCs w:val="24"/>
              </w:rPr>
              <w:t xml:space="preserve"> pusgadā</w:t>
            </w:r>
            <w:r w:rsidRPr="00A84599">
              <w:rPr>
                <w:rFonts w:ascii="Times New Roman" w:eastAsia="Times New Roman" w:hAnsi="Times New Roman"/>
                <w:sz w:val="24"/>
                <w:szCs w:val="24"/>
              </w:rPr>
              <w:t xml:space="preserve"> tā bija negatīva</w:t>
            </w:r>
            <w:r w:rsidR="00841CEF" w:rsidRPr="00A84599">
              <w:rPr>
                <w:rFonts w:ascii="Times New Roman" w:eastAsia="Times New Roman" w:hAnsi="Times New Roman"/>
                <w:sz w:val="24"/>
                <w:szCs w:val="24"/>
              </w:rPr>
              <w:t xml:space="preserve"> (</w:t>
            </w:r>
            <w:r w:rsidR="009A50DE" w:rsidRPr="00A84599">
              <w:rPr>
                <w:rFonts w:ascii="Times New Roman" w:eastAsia="Times New Roman" w:hAnsi="Times New Roman"/>
                <w:sz w:val="24"/>
                <w:szCs w:val="24"/>
              </w:rPr>
              <w:t>16,02</w:t>
            </w:r>
            <w:r w:rsidRPr="00A84599">
              <w:rPr>
                <w:rFonts w:ascii="Times New Roman" w:eastAsia="Times New Roman" w:hAnsi="Times New Roman"/>
                <w:sz w:val="24"/>
                <w:szCs w:val="24"/>
              </w:rPr>
              <w:t xml:space="preserve"> </w:t>
            </w:r>
            <w:proofErr w:type="spellStart"/>
            <w:r w:rsidRPr="00A84599">
              <w:rPr>
                <w:rFonts w:ascii="Times New Roman" w:eastAsia="Times New Roman" w:hAnsi="Times New Roman"/>
                <w:i/>
                <w:sz w:val="24"/>
                <w:szCs w:val="24"/>
              </w:rPr>
              <w:t>euro</w:t>
            </w:r>
            <w:proofErr w:type="spellEnd"/>
            <w:r w:rsidR="00841CEF" w:rsidRPr="00A84599">
              <w:rPr>
                <w:rFonts w:ascii="Times New Roman" w:eastAsia="Times New Roman" w:hAnsi="Times New Roman"/>
                <w:sz w:val="24"/>
                <w:szCs w:val="24"/>
              </w:rPr>
              <w:t>)</w:t>
            </w:r>
            <w:r w:rsidRPr="00A84599">
              <w:rPr>
                <w:rFonts w:ascii="Times New Roman" w:eastAsia="Times New Roman" w:hAnsi="Times New Roman"/>
                <w:sz w:val="24"/>
                <w:szCs w:val="24"/>
              </w:rPr>
              <w:t>;</w:t>
            </w:r>
          </w:p>
          <w:p w14:paraId="668BAB7E" w14:textId="77777777" w:rsidR="007D0AA2" w:rsidRPr="00A84599" w:rsidRDefault="007D0AA2" w:rsidP="007D0AA2">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noBreakHyphen/>
              <w:t xml:space="preserve"> 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A84599">
              <w:rPr>
                <w:rFonts w:ascii="Times New Roman" w:eastAsia="Times New Roman" w:hAnsi="Times New Roman"/>
                <w:sz w:val="24"/>
                <w:szCs w:val="24"/>
              </w:rPr>
              <w:t>komercpotenciālu</w:t>
            </w:r>
            <w:proofErr w:type="spellEnd"/>
            <w:r w:rsidRPr="00A84599">
              <w:rPr>
                <w:rFonts w:ascii="Times New Roman" w:eastAsia="Times New Roman" w:hAnsi="Times New Roman"/>
                <w:sz w:val="24"/>
                <w:szCs w:val="24"/>
              </w:rPr>
              <w:t>. Pārējie īpašumi ir ilgtermiņā atsavināmi valstij visizdevīgākajā veidā;</w:t>
            </w:r>
          </w:p>
          <w:p w14:paraId="787263E3" w14:textId="3AE74135" w:rsidR="007D0AA2" w:rsidRPr="00A84599" w:rsidRDefault="009A50DE" w:rsidP="009A50DE">
            <w:pPr>
              <w:pStyle w:val="ListParagraph"/>
              <w:numPr>
                <w:ilvl w:val="0"/>
                <w:numId w:val="3"/>
              </w:numPr>
              <w:spacing w:after="0" w:line="240" w:lineRule="auto"/>
              <w:ind w:left="280" w:right="57" w:hanging="284"/>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to, ka zemes vienība ir </w:t>
            </w:r>
            <w:proofErr w:type="spellStart"/>
            <w:r w:rsidRPr="00A84599">
              <w:rPr>
                <w:rFonts w:ascii="Times New Roman" w:eastAsia="Times New Roman" w:hAnsi="Times New Roman"/>
                <w:sz w:val="24"/>
                <w:szCs w:val="24"/>
              </w:rPr>
              <w:t>starpgabals</w:t>
            </w:r>
            <w:proofErr w:type="spellEnd"/>
            <w:r w:rsidR="007D0AA2" w:rsidRPr="00A84599">
              <w:rPr>
                <w:rFonts w:ascii="Times New Roman" w:eastAsia="Times New Roman" w:hAnsi="Times New Roman"/>
                <w:sz w:val="24"/>
                <w:szCs w:val="24"/>
              </w:rPr>
              <w:t xml:space="preserve">. </w:t>
            </w:r>
          </w:p>
          <w:p w14:paraId="30C5BF53" w14:textId="52FB5120" w:rsidR="007D0AA2" w:rsidRPr="00A84599" w:rsidRDefault="007D0AA2" w:rsidP="00754474">
            <w:pPr>
              <w:suppressAutoHyphens w:val="0"/>
              <w:autoSpaceDN/>
              <w:spacing w:after="0" w:line="240" w:lineRule="auto"/>
              <w:ind w:firstLine="720"/>
              <w:jc w:val="both"/>
              <w:textAlignment w:val="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08AE785B" w14:textId="68E376AE" w:rsidR="009A50DE" w:rsidRPr="00A84599" w:rsidRDefault="00754474" w:rsidP="000E65A9">
            <w:pPr>
              <w:suppressAutoHyphens w:val="0"/>
              <w:autoSpaceDN/>
              <w:spacing w:after="0" w:line="240" w:lineRule="auto"/>
              <w:ind w:firstLine="720"/>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Atsavinot nekustamo īpašumu jāņem vērā likumā “Par zemes reformu Latvijas Republikas pilsētās” noteiktie ierobežojumi darījumiem ar zemes īpašumiem.</w:t>
            </w:r>
          </w:p>
          <w:p w14:paraId="794CD649" w14:textId="77777777" w:rsidR="000E65A9" w:rsidRPr="00A84599" w:rsidRDefault="000E65A9" w:rsidP="000E65A9">
            <w:pPr>
              <w:suppressAutoHyphens w:val="0"/>
              <w:autoSpaceDN/>
              <w:spacing w:after="0" w:line="240" w:lineRule="auto"/>
              <w:ind w:firstLine="720"/>
              <w:jc w:val="both"/>
              <w:textAlignment w:val="auto"/>
              <w:rPr>
                <w:rFonts w:ascii="Times New Roman" w:eastAsia="Times New Roman" w:hAnsi="Times New Roman"/>
                <w:sz w:val="24"/>
                <w:szCs w:val="24"/>
              </w:rPr>
            </w:pPr>
          </w:p>
          <w:p w14:paraId="3A0B02AA" w14:textId="1FF1FDD7" w:rsidR="00F72F43" w:rsidRPr="00A84599" w:rsidRDefault="00F72F43"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hAnsi="Times New Roman"/>
                <w:sz w:val="24"/>
                <w:szCs w:val="24"/>
              </w:rPr>
              <w:t xml:space="preserve">2. </w:t>
            </w:r>
            <w:r w:rsidRPr="00A84599">
              <w:rPr>
                <w:rFonts w:ascii="Times New Roman" w:eastAsia="Times New Roman" w:hAnsi="Times New Roman"/>
                <w:b/>
                <w:sz w:val="24"/>
                <w:szCs w:val="24"/>
                <w:lang w:eastAsia="lv-LV"/>
              </w:rPr>
              <w:t>Nekustamo īpašumu</w:t>
            </w:r>
            <w:r w:rsidRPr="00A84599">
              <w:rPr>
                <w:rFonts w:ascii="Times New Roman" w:eastAsia="Times New Roman" w:hAnsi="Times New Roman"/>
                <w:sz w:val="24"/>
                <w:szCs w:val="24"/>
                <w:lang w:eastAsia="lv-LV"/>
              </w:rPr>
              <w:t xml:space="preserve"> </w:t>
            </w:r>
            <w:r w:rsidRPr="00A84599">
              <w:rPr>
                <w:rFonts w:ascii="Times New Roman" w:hAnsi="Times New Roman"/>
                <w:sz w:val="24"/>
                <w:szCs w:val="24"/>
                <w:lang w:eastAsia="lv-LV"/>
              </w:rPr>
              <w:t xml:space="preserve">(nekustamā īpašuma kadastra Nr.44070050087) - zemes vienību 0,1287 ha platībā (zemes vienības kadastra apzīmējums 44070050087) </w:t>
            </w:r>
            <w:r w:rsidRPr="00A84599">
              <w:rPr>
                <w:rFonts w:ascii="Times New Roman" w:hAnsi="Times New Roman"/>
                <w:b/>
                <w:sz w:val="24"/>
                <w:szCs w:val="24"/>
                <w:lang w:eastAsia="lv-LV"/>
              </w:rPr>
              <w:t>Mazā Smilšu ielā 31, Ilūkstē, Ilūkstes novadā</w:t>
            </w:r>
            <w:r w:rsidRPr="00A84599">
              <w:rPr>
                <w:rFonts w:ascii="Times New Roman" w:hAnsi="Times New Roman"/>
                <w:sz w:val="24"/>
                <w:szCs w:val="24"/>
                <w:lang w:eastAsia="lv-LV"/>
              </w:rPr>
              <w:t xml:space="preserve">, kas ierakstīts zemesgrāmatā uz valsts vārda Finanšu ministrijas personā </w:t>
            </w:r>
            <w:r w:rsidRPr="00A84599">
              <w:rPr>
                <w:rFonts w:ascii="Times New Roman" w:eastAsia="Times New Roman" w:hAnsi="Times New Roman"/>
                <w:sz w:val="24"/>
                <w:szCs w:val="24"/>
              </w:rPr>
              <w:t>Ilūkstes pilsētas zemesgrāmatas nodalījumā Nr.100000583593.</w:t>
            </w:r>
          </w:p>
          <w:p w14:paraId="53720521" w14:textId="11BB00D4" w:rsidR="00F72F43" w:rsidRPr="00A84599" w:rsidRDefault="00F72F43" w:rsidP="00EC7DE4">
            <w:pPr>
              <w:pStyle w:val="NoSpacing"/>
              <w:ind w:right="196" w:firstLine="663"/>
              <w:jc w:val="both"/>
              <w:rPr>
                <w:rFonts w:ascii="Times New Roman" w:hAnsi="Times New Roman"/>
                <w:i/>
                <w:sz w:val="24"/>
                <w:szCs w:val="24"/>
              </w:rPr>
            </w:pPr>
            <w:r w:rsidRPr="00A84599">
              <w:rPr>
                <w:rFonts w:ascii="Times New Roman" w:eastAsia="Times New Roman" w:hAnsi="Times New Roman"/>
                <w:sz w:val="24"/>
                <w:szCs w:val="24"/>
              </w:rPr>
              <w:t xml:space="preserve">Nekustamā īpašuma sastāvā ietilpst </w:t>
            </w:r>
            <w:r w:rsidRPr="00A84599">
              <w:rPr>
                <w:rFonts w:ascii="Times New Roman" w:hAnsi="Times New Roman"/>
                <w:sz w:val="24"/>
                <w:szCs w:val="24"/>
                <w:lang w:eastAsia="lv-LV"/>
              </w:rPr>
              <w:t>zemes vienība 0,1287 ha platībā (zemes vienības kadastra apzīmējums 44070050087)</w:t>
            </w:r>
            <w:r w:rsidRPr="00A84599">
              <w:rPr>
                <w:rFonts w:ascii="Times New Roman" w:eastAsia="Times New Roman" w:hAnsi="Times New Roman"/>
                <w:sz w:val="24"/>
                <w:szCs w:val="24"/>
              </w:rPr>
              <w:t xml:space="preserve">, </w:t>
            </w:r>
            <w:r w:rsidRPr="00A84599">
              <w:rPr>
                <w:rFonts w:ascii="Times New Roman" w:hAnsi="Times New Roman"/>
                <w:sz w:val="24"/>
                <w:szCs w:val="24"/>
              </w:rPr>
              <w:t xml:space="preserve">lietošanas mērķis: 0601 – individuālo dzīvojamo māju apbūve un tās kadastrālā vērtība uz 01.01.2019. noteikta 503 </w:t>
            </w:r>
            <w:proofErr w:type="spellStart"/>
            <w:r w:rsidRPr="00A84599">
              <w:rPr>
                <w:rFonts w:ascii="Times New Roman" w:hAnsi="Times New Roman"/>
                <w:i/>
                <w:sz w:val="24"/>
                <w:szCs w:val="24"/>
              </w:rPr>
              <w:t>euro</w:t>
            </w:r>
            <w:proofErr w:type="spellEnd"/>
            <w:r w:rsidRPr="00A84599">
              <w:rPr>
                <w:rFonts w:ascii="Times New Roman" w:hAnsi="Times New Roman"/>
                <w:i/>
                <w:sz w:val="24"/>
                <w:szCs w:val="24"/>
              </w:rPr>
              <w:t>.</w:t>
            </w:r>
          </w:p>
          <w:p w14:paraId="583BA6DE" w14:textId="0F042A49" w:rsidR="00F72F43" w:rsidRPr="00A84599" w:rsidRDefault="00F72F43" w:rsidP="00EC7DE4">
            <w:pPr>
              <w:tabs>
                <w:tab w:val="left" w:pos="720"/>
              </w:tabs>
              <w:spacing w:after="0" w:line="240" w:lineRule="auto"/>
              <w:ind w:right="196" w:firstLine="705"/>
              <w:jc w:val="both"/>
              <w:rPr>
                <w:rFonts w:ascii="Times New Roman" w:hAnsi="Times New Roman"/>
                <w:sz w:val="24"/>
                <w:szCs w:val="24"/>
              </w:rPr>
            </w:pPr>
            <w:r w:rsidRPr="00A84599">
              <w:rPr>
                <w:rFonts w:ascii="Times New Roman" w:hAnsi="Times New Roman"/>
                <w:sz w:val="24"/>
                <w:szCs w:val="24"/>
              </w:rPr>
              <w:t>Saskaņā ar NĪVKIS datiem, nekustamajam īpašumam ir noteikti apgrūtinājumi:</w:t>
            </w:r>
          </w:p>
          <w:p w14:paraId="037D715D" w14:textId="06C8FF6C" w:rsidR="00F72F43" w:rsidRPr="00A84599" w:rsidRDefault="00F72F43"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sanitārās aizsargjoslas teritorija ap kapsētu – 0,</w:t>
            </w:r>
            <w:r w:rsidR="005C25BE" w:rsidRPr="00A84599">
              <w:rPr>
                <w:rFonts w:ascii="Times New Roman" w:hAnsi="Times New Roman"/>
                <w:sz w:val="24"/>
                <w:szCs w:val="24"/>
              </w:rPr>
              <w:t>1287</w:t>
            </w:r>
            <w:r w:rsidRPr="00A84599">
              <w:rPr>
                <w:rFonts w:ascii="Times New Roman" w:hAnsi="Times New Roman"/>
                <w:sz w:val="24"/>
                <w:szCs w:val="24"/>
              </w:rPr>
              <w:t xml:space="preserve"> ha;</w:t>
            </w:r>
          </w:p>
          <w:p w14:paraId="01C95F60" w14:textId="146A7C49" w:rsidR="00F72F43" w:rsidRPr="00A84599" w:rsidRDefault="005C25BE"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ekspluatācijas aizsargjoslas teritorija gar elektronisko sakaru tīklu gaisvadu līniju – 0,0028 ha;</w:t>
            </w:r>
          </w:p>
          <w:p w14:paraId="542EAA73" w14:textId="7E5970DC" w:rsidR="005C25BE" w:rsidRPr="00A84599" w:rsidRDefault="005C25BE"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lastRenderedPageBreak/>
              <w:t>ekspluatācijas aizsargjoslas teritorija gar elektronisko sakaru tīklu gaisvadu līniju pilsētās un ciemos ar nominālo spriegumu līdz 20 kilovoltiem – 0,0038 ha.</w:t>
            </w:r>
          </w:p>
          <w:p w14:paraId="23713A5C" w14:textId="77777777" w:rsidR="00F72F43" w:rsidRPr="00A84599" w:rsidRDefault="00F72F43" w:rsidP="00EC7DE4">
            <w:pPr>
              <w:tabs>
                <w:tab w:val="left" w:pos="720"/>
              </w:tabs>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Valsts zemes vienība ir neapbūvēta un nav iznomāta.</w:t>
            </w:r>
          </w:p>
          <w:p w14:paraId="6C38F95D" w14:textId="30B378E5" w:rsidR="005C25BE" w:rsidRPr="00A84599" w:rsidRDefault="00F72F43" w:rsidP="00EC7DE4">
            <w:pPr>
              <w:pStyle w:val="a"/>
              <w:tabs>
                <w:tab w:val="left" w:pos="720"/>
              </w:tabs>
              <w:ind w:firstLine="709"/>
              <w:jc w:val="both"/>
              <w:rPr>
                <w:rFonts w:ascii="Times New Roman" w:hAnsi="Times New Roman" w:cs="Times New Roman"/>
                <w:sz w:val="24"/>
                <w:szCs w:val="24"/>
                <w:lang w:eastAsia="lv-LV"/>
              </w:rPr>
            </w:pPr>
            <w:r w:rsidRPr="00A84599">
              <w:rPr>
                <w:rFonts w:ascii="Times New Roman" w:eastAsia="Times New Roman" w:hAnsi="Times New Roman" w:cs="Times New Roman"/>
                <w:sz w:val="24"/>
                <w:szCs w:val="24"/>
              </w:rPr>
              <w:t xml:space="preserve">Atbilstoši </w:t>
            </w:r>
            <w:r w:rsidR="005C25BE" w:rsidRPr="00A84599">
              <w:rPr>
                <w:rFonts w:ascii="Times New Roman" w:eastAsia="Times New Roman" w:hAnsi="Times New Roman" w:cs="Times New Roman"/>
                <w:sz w:val="24"/>
                <w:szCs w:val="24"/>
              </w:rPr>
              <w:t>Ilūkstes</w:t>
            </w:r>
            <w:r w:rsidRPr="00A84599">
              <w:rPr>
                <w:rFonts w:ascii="Times New Roman" w:eastAsia="Times New Roman" w:hAnsi="Times New Roman" w:cs="Times New Roman"/>
                <w:sz w:val="24"/>
                <w:szCs w:val="24"/>
              </w:rPr>
              <w:t xml:space="preserve"> novada pašvaldības 201</w:t>
            </w:r>
            <w:r w:rsidR="005C25BE" w:rsidRPr="00A84599">
              <w:rPr>
                <w:rFonts w:ascii="Times New Roman" w:eastAsia="Times New Roman" w:hAnsi="Times New Roman" w:cs="Times New Roman"/>
                <w:sz w:val="24"/>
                <w:szCs w:val="24"/>
              </w:rPr>
              <w:t>8</w:t>
            </w:r>
            <w:r w:rsidRPr="00A84599">
              <w:rPr>
                <w:rFonts w:ascii="Times New Roman" w:eastAsia="Times New Roman" w:hAnsi="Times New Roman" w:cs="Times New Roman"/>
                <w:sz w:val="24"/>
                <w:szCs w:val="24"/>
              </w:rPr>
              <w:t>.gada 1</w:t>
            </w:r>
            <w:r w:rsidR="005C25BE" w:rsidRPr="00A84599">
              <w:rPr>
                <w:rFonts w:ascii="Times New Roman" w:eastAsia="Times New Roman" w:hAnsi="Times New Roman" w:cs="Times New Roman"/>
                <w:sz w:val="24"/>
                <w:szCs w:val="24"/>
              </w:rPr>
              <w:t>5</w:t>
            </w:r>
            <w:r w:rsidRPr="00A84599">
              <w:rPr>
                <w:rFonts w:ascii="Times New Roman" w:eastAsia="Times New Roman" w:hAnsi="Times New Roman" w:cs="Times New Roman"/>
                <w:sz w:val="24"/>
                <w:szCs w:val="24"/>
              </w:rPr>
              <w:t>.</w:t>
            </w:r>
            <w:r w:rsidR="005C25BE" w:rsidRPr="00A84599">
              <w:rPr>
                <w:rFonts w:ascii="Times New Roman" w:eastAsia="Times New Roman" w:hAnsi="Times New Roman" w:cs="Times New Roman"/>
                <w:sz w:val="24"/>
                <w:szCs w:val="24"/>
              </w:rPr>
              <w:t>novembra</w:t>
            </w:r>
            <w:r w:rsidRPr="00A84599">
              <w:rPr>
                <w:rFonts w:ascii="Times New Roman" w:eastAsia="Times New Roman" w:hAnsi="Times New Roman" w:cs="Times New Roman"/>
                <w:sz w:val="24"/>
                <w:szCs w:val="24"/>
              </w:rPr>
              <w:t xml:space="preserve"> vēstulē Nr.</w:t>
            </w:r>
            <w:r w:rsidR="005C25BE" w:rsidRPr="00A84599">
              <w:rPr>
                <w:rFonts w:ascii="Times New Roman" w:eastAsia="Times New Roman" w:hAnsi="Times New Roman" w:cs="Times New Roman"/>
                <w:sz w:val="24"/>
                <w:szCs w:val="24"/>
              </w:rPr>
              <w:t>1065</w:t>
            </w:r>
            <w:r w:rsidRPr="00A84599">
              <w:rPr>
                <w:rFonts w:ascii="Times New Roman" w:eastAsia="Times New Roman" w:hAnsi="Times New Roman" w:cs="Times New Roman"/>
                <w:sz w:val="24"/>
                <w:szCs w:val="24"/>
              </w:rPr>
              <w:t xml:space="preserve"> sniegtajai informācijai, </w:t>
            </w:r>
            <w:r w:rsidRPr="00A84599">
              <w:rPr>
                <w:rFonts w:ascii="Times New Roman" w:hAnsi="Times New Roman" w:cs="Times New Roman"/>
                <w:sz w:val="24"/>
                <w:szCs w:val="24"/>
              </w:rPr>
              <w:t xml:space="preserve">nekustamā īpašuma </w:t>
            </w:r>
            <w:r w:rsidR="005C25BE" w:rsidRPr="00A84599">
              <w:rPr>
                <w:rFonts w:ascii="Times New Roman" w:hAnsi="Times New Roman" w:cs="Times New Roman"/>
                <w:sz w:val="24"/>
                <w:szCs w:val="24"/>
                <w:lang w:eastAsia="lv-LV"/>
              </w:rPr>
              <w:t>Mazā Smilšu ielā 31, Ilūkstē, Ilūkstes novadā</w:t>
            </w:r>
            <w:r w:rsidR="005C25BE" w:rsidRPr="00A84599">
              <w:rPr>
                <w:rFonts w:ascii="Times New Roman" w:hAnsi="Times New Roman" w:cs="Times New Roman"/>
                <w:b/>
                <w:sz w:val="24"/>
                <w:szCs w:val="24"/>
                <w:lang w:eastAsia="lv-LV"/>
              </w:rPr>
              <w:t xml:space="preserve"> </w:t>
            </w:r>
            <w:r w:rsidR="005C25BE" w:rsidRPr="00A84599">
              <w:rPr>
                <w:rFonts w:ascii="Times New Roman" w:hAnsi="Times New Roman" w:cs="Times New Roman"/>
                <w:sz w:val="24"/>
                <w:szCs w:val="24"/>
                <w:lang w:eastAsia="lv-LV"/>
              </w:rPr>
              <w:t xml:space="preserve">(nekustamā īpašuma kadastra Nr.44070050087) atļautā izmantošana ir individuālo dzīvojamo māju apbūve, atbilstoši spēkā esošajam teritorijas plānojumam. Saskaņā ar Atsavināšanas likuma 1.panta 11.punktu, zemes vienība ar kadastra apzīmējumu 44070050087 ir uzskatāma par </w:t>
            </w:r>
            <w:proofErr w:type="spellStart"/>
            <w:r w:rsidR="005C25BE" w:rsidRPr="00A84599">
              <w:rPr>
                <w:rFonts w:ascii="Times New Roman" w:hAnsi="Times New Roman" w:cs="Times New Roman"/>
                <w:sz w:val="24"/>
                <w:szCs w:val="24"/>
                <w:lang w:eastAsia="lv-LV"/>
              </w:rPr>
              <w:t>starpgabalu</w:t>
            </w:r>
            <w:proofErr w:type="spellEnd"/>
            <w:r w:rsidR="005C25BE" w:rsidRPr="00A84599">
              <w:rPr>
                <w:rFonts w:ascii="Times New Roman" w:hAnsi="Times New Roman" w:cs="Times New Roman"/>
                <w:sz w:val="24"/>
                <w:szCs w:val="24"/>
                <w:lang w:eastAsia="lv-LV"/>
              </w:rPr>
              <w:t xml:space="preserve"> un uz minēto zemes vienību </w:t>
            </w:r>
            <w:r w:rsidR="005C25BE" w:rsidRPr="00A84599">
              <w:rPr>
                <w:rFonts w:ascii="Times New Roman" w:hAnsi="Times New Roman" w:cs="Times New Roman"/>
                <w:iCs/>
                <w:sz w:val="24"/>
                <w:szCs w:val="24"/>
              </w:rPr>
              <w:t>neattiecas likuma “</w:t>
            </w:r>
            <w:hyperlink r:id="rId11" w:history="1">
              <w:r w:rsidR="005C25BE" w:rsidRPr="00A84599">
                <w:rPr>
                  <w:rStyle w:val="Hyperlink"/>
                  <w:rFonts w:ascii="Times New Roman" w:hAnsi="Times New Roman" w:cs="Times New Roman"/>
                  <w:iCs/>
                  <w:color w:val="auto"/>
                  <w:sz w:val="24"/>
                  <w:szCs w:val="24"/>
                  <w:u w:val="none"/>
                </w:rPr>
                <w:t>Par zemes reformu Latvijas Republikas pilsētās</w:t>
              </w:r>
            </w:hyperlink>
            <w:r w:rsidR="005C25BE" w:rsidRPr="00A84599">
              <w:rPr>
                <w:rFonts w:ascii="Times New Roman" w:hAnsi="Times New Roman" w:cs="Times New Roman"/>
                <w:iCs/>
                <w:sz w:val="24"/>
                <w:szCs w:val="24"/>
              </w:rPr>
              <w:t xml:space="preserve">” </w:t>
            </w:r>
            <w:r w:rsidR="007B074D" w:rsidRPr="00A84599">
              <w:rPr>
                <w:rStyle w:val="Hyperlink"/>
                <w:rFonts w:ascii="Times New Roman" w:hAnsi="Times New Roman" w:cs="Times New Roman"/>
                <w:color w:val="auto"/>
                <w:sz w:val="24"/>
                <w:szCs w:val="24"/>
                <w:u w:val="none"/>
              </w:rPr>
              <w:t xml:space="preserve">21.panta otrajā daļā </w:t>
            </w:r>
            <w:r w:rsidR="005C25BE" w:rsidRPr="00A84599">
              <w:rPr>
                <w:rFonts w:ascii="Times New Roman" w:hAnsi="Times New Roman" w:cs="Times New Roman"/>
                <w:iCs/>
                <w:sz w:val="24"/>
                <w:szCs w:val="24"/>
              </w:rPr>
              <w:t xml:space="preserve">noteiktie ierobežojumi. </w:t>
            </w:r>
          </w:p>
          <w:p w14:paraId="5A14D5D5" w14:textId="532B6E0C" w:rsidR="00841CEF" w:rsidRPr="00A84599" w:rsidRDefault="0018364A" w:rsidP="00841CEF">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 xml:space="preserve">Atsavināmā </w:t>
            </w:r>
            <w:r w:rsidRPr="00A84599">
              <w:rPr>
                <w:rFonts w:ascii="Times New Roman" w:hAnsi="Times New Roman" w:cs="Times New Roman"/>
                <w:i w:val="0"/>
                <w:color w:val="auto"/>
                <w:sz w:val="24"/>
                <w:szCs w:val="24"/>
                <w:lang w:eastAsia="lv-LV"/>
              </w:rPr>
              <w:t xml:space="preserve">zemes vienība (zemes vienības kadastra apzīmējums 44070050087) pieguļ Mazajai Smilšu ielai, Ilūkstē, Ilūkstes novadā, līdz ar ko ir </w:t>
            </w:r>
            <w:r w:rsidRPr="00A84599">
              <w:rPr>
                <w:rFonts w:ascii="Times New Roman" w:hAnsi="Times New Roman" w:cs="Times New Roman"/>
                <w:i w:val="0"/>
                <w:color w:val="auto"/>
                <w:sz w:val="24"/>
                <w:szCs w:val="24"/>
              </w:rPr>
              <w:t>nodrošināt</w:t>
            </w:r>
            <w:r w:rsidR="00841CEF" w:rsidRPr="00A84599">
              <w:rPr>
                <w:rFonts w:ascii="Times New Roman" w:hAnsi="Times New Roman" w:cs="Times New Roman"/>
                <w:i w:val="0"/>
                <w:color w:val="auto"/>
                <w:sz w:val="24"/>
                <w:szCs w:val="24"/>
              </w:rPr>
              <w:t>a piekļūšana zemesgabalam un Atsavināšanas likuma 44.panta astotā daļa konkrētā gadījumā nav piemērojama.</w:t>
            </w:r>
          </w:p>
          <w:p w14:paraId="53DB4242" w14:textId="0DF3B935" w:rsidR="002D1B37" w:rsidRPr="00A84599" w:rsidRDefault="0018364A" w:rsidP="00EC7DE4">
            <w:pPr>
              <w:suppressAutoHyphens w:val="0"/>
              <w:autoSpaceDN/>
              <w:spacing w:after="120" w:line="240" w:lineRule="auto"/>
              <w:ind w:right="196" w:firstLine="556"/>
              <w:contextualSpacing/>
              <w:jc w:val="both"/>
              <w:textAlignment w:val="auto"/>
              <w:rPr>
                <w:rFonts w:ascii="Times New Roman" w:hAnsi="Times New Roman"/>
                <w:sz w:val="24"/>
                <w:szCs w:val="24"/>
              </w:rPr>
            </w:pPr>
            <w:r w:rsidRPr="00A84599">
              <w:rPr>
                <w:rFonts w:ascii="Times New Roman" w:hAnsi="Times New Roman"/>
                <w:sz w:val="24"/>
                <w:szCs w:val="24"/>
              </w:rPr>
              <w:t xml:space="preserve"> </w:t>
            </w:r>
            <w:r w:rsidR="000D3904" w:rsidRPr="00A84599">
              <w:rPr>
                <w:rFonts w:ascii="Times New Roman" w:hAnsi="Times New Roman"/>
                <w:sz w:val="24"/>
                <w:szCs w:val="24"/>
              </w:rPr>
              <w:t xml:space="preserve">Atsavināšanas likuma 4.panta ceturtās daļas 1. punkts un 3.punkts nosaka, ka atsevišķos gadījumos publiskas personas nekustamā īpašuma atsavināšanu var ierosināt zemes īpašnieks vai visi kopīpašnieki, ja viņi vēlas nopirkt zemes </w:t>
            </w:r>
            <w:proofErr w:type="spellStart"/>
            <w:r w:rsidR="000D3904" w:rsidRPr="00A84599">
              <w:rPr>
                <w:rFonts w:ascii="Times New Roman" w:hAnsi="Times New Roman"/>
                <w:sz w:val="24"/>
                <w:szCs w:val="24"/>
              </w:rPr>
              <w:t>starpgabalu</w:t>
            </w:r>
            <w:proofErr w:type="spellEnd"/>
            <w:r w:rsidR="000D3904" w:rsidRPr="00A84599">
              <w:rPr>
                <w:rFonts w:ascii="Times New Roman" w:hAnsi="Times New Roman"/>
                <w:sz w:val="24"/>
                <w:szCs w:val="24"/>
              </w:rPr>
              <w:t xml:space="preserve">, kas </w:t>
            </w:r>
            <w:proofErr w:type="spellStart"/>
            <w:r w:rsidR="000D3904" w:rsidRPr="00A84599">
              <w:rPr>
                <w:rFonts w:ascii="Times New Roman" w:hAnsi="Times New Roman"/>
                <w:sz w:val="24"/>
                <w:szCs w:val="24"/>
              </w:rPr>
              <w:t>piegul</w:t>
            </w:r>
            <w:proofErr w:type="spellEnd"/>
            <w:r w:rsidR="000D3904" w:rsidRPr="00A84599">
              <w:rPr>
                <w:rFonts w:ascii="Times New Roman" w:hAnsi="Times New Roman"/>
                <w:sz w:val="24"/>
                <w:szCs w:val="24"/>
              </w:rPr>
              <w:t xml:space="preserve"> viņu zemei, kā arī zemesgrāmatā ierakstītas ēkas (būves) īpašnieks vai visi kopīpašnieki, ja viņi vēlas nopirkt zemes </w:t>
            </w:r>
            <w:proofErr w:type="spellStart"/>
            <w:r w:rsidR="000D3904" w:rsidRPr="00A84599">
              <w:rPr>
                <w:rFonts w:ascii="Times New Roman" w:hAnsi="Times New Roman"/>
                <w:sz w:val="24"/>
                <w:szCs w:val="24"/>
              </w:rPr>
              <w:t>starpgabalu</w:t>
            </w:r>
            <w:proofErr w:type="spellEnd"/>
            <w:r w:rsidR="000D3904" w:rsidRPr="00A84599">
              <w:rPr>
                <w:rFonts w:ascii="Times New Roman" w:hAnsi="Times New Roman"/>
                <w:sz w:val="24"/>
                <w:szCs w:val="24"/>
              </w:rPr>
              <w:t xml:space="preserve">, kas pieguļ zemei, uz kura atrodas ēka (būve). </w:t>
            </w:r>
          </w:p>
          <w:p w14:paraId="21200F7A" w14:textId="77777777" w:rsidR="005B750F" w:rsidRPr="00A84599" w:rsidRDefault="000D3904" w:rsidP="00AB08D3">
            <w:pPr>
              <w:suppressAutoHyphens w:val="0"/>
              <w:autoSpaceDN/>
              <w:spacing w:after="120" w:line="240" w:lineRule="auto"/>
              <w:ind w:right="196" w:firstLine="556"/>
              <w:contextualSpacing/>
              <w:jc w:val="both"/>
              <w:textAlignment w:val="auto"/>
              <w:rPr>
                <w:rFonts w:ascii="Times New Roman" w:hAnsi="Times New Roman"/>
                <w:sz w:val="24"/>
                <w:szCs w:val="24"/>
              </w:rPr>
            </w:pPr>
            <w:r w:rsidRPr="00A84599">
              <w:rPr>
                <w:rFonts w:ascii="Times New Roman" w:hAnsi="Times New Roman"/>
                <w:sz w:val="24"/>
                <w:szCs w:val="24"/>
              </w:rPr>
              <w:t xml:space="preserve">Ievērojot Atsavināšanas likuma 4.panta ceturtās daļas 1.punkta nosacījumus, VNĪ 09.03.2018. saņemts zemes gabala Mazā Smilšu iela 31A, Ilūkstē, Ilūkstes novada, īpašnieka zemesgabala </w:t>
            </w:r>
            <w:r w:rsidRPr="00A84599">
              <w:rPr>
                <w:rFonts w:ascii="Times New Roman" w:hAnsi="Times New Roman"/>
                <w:sz w:val="24"/>
                <w:szCs w:val="24"/>
                <w:lang w:eastAsia="lv-LV"/>
              </w:rPr>
              <w:t>Mazā Smilšu ielā 31, Ilūkstē, Ilūkstes novadā</w:t>
            </w:r>
            <w:r w:rsidRPr="00A84599">
              <w:rPr>
                <w:rFonts w:ascii="Times New Roman" w:hAnsi="Times New Roman"/>
                <w:sz w:val="24"/>
                <w:szCs w:val="24"/>
              </w:rPr>
              <w:t xml:space="preserve"> atsavināšanas ierosinājums.</w:t>
            </w:r>
          </w:p>
          <w:p w14:paraId="52E3FFED" w14:textId="77777777" w:rsidR="00023524" w:rsidRPr="00A84599" w:rsidRDefault="00F72F43" w:rsidP="00023524">
            <w:pPr>
              <w:suppressAutoHyphens w:val="0"/>
              <w:autoSpaceDN/>
              <w:spacing w:after="120" w:line="240" w:lineRule="auto"/>
              <w:ind w:right="196" w:firstLine="556"/>
              <w:contextualSpacing/>
              <w:jc w:val="both"/>
              <w:textAlignment w:val="auto"/>
              <w:rPr>
                <w:rFonts w:ascii="Times New Roman" w:hAnsi="Times New Roman"/>
                <w:sz w:val="24"/>
                <w:szCs w:val="24"/>
              </w:rPr>
            </w:pPr>
            <w:r w:rsidRPr="00A84599">
              <w:rPr>
                <w:rFonts w:ascii="Times New Roman" w:hAnsi="Times New Roman"/>
                <w:sz w:val="24"/>
                <w:szCs w:val="24"/>
              </w:rPr>
              <w:t xml:space="preserve">Valsts zemes vienībai </w:t>
            </w:r>
            <w:proofErr w:type="spellStart"/>
            <w:r w:rsidRPr="00A84599">
              <w:rPr>
                <w:rFonts w:ascii="Times New Roman" w:hAnsi="Times New Roman"/>
                <w:sz w:val="24"/>
                <w:szCs w:val="24"/>
              </w:rPr>
              <w:t>piegul</w:t>
            </w:r>
            <w:proofErr w:type="spellEnd"/>
            <w:r w:rsidRPr="00A84599">
              <w:rPr>
                <w:rFonts w:ascii="Times New Roman" w:hAnsi="Times New Roman"/>
                <w:sz w:val="24"/>
                <w:szCs w:val="24"/>
              </w:rPr>
              <w:t xml:space="preserve"> šādi nekustamie īpašumi</w:t>
            </w:r>
            <w:r w:rsidR="00023524" w:rsidRPr="00A84599">
              <w:rPr>
                <w:rFonts w:ascii="Times New Roman" w:hAnsi="Times New Roman"/>
                <w:sz w:val="24"/>
                <w:szCs w:val="24"/>
              </w:rPr>
              <w:t>:</w:t>
            </w:r>
          </w:p>
          <w:p w14:paraId="607D75F5" w14:textId="77777777" w:rsidR="00023524" w:rsidRPr="00A84599" w:rsidRDefault="00841CEF" w:rsidP="00023524">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nekustamais īpašums</w:t>
            </w:r>
            <w:r w:rsidRPr="00A84599">
              <w:rPr>
                <w:rFonts w:ascii="Times New Roman" w:hAnsi="Times New Roman"/>
                <w:b/>
                <w:sz w:val="24"/>
                <w:szCs w:val="24"/>
              </w:rPr>
              <w:t xml:space="preserve"> </w:t>
            </w:r>
            <w:r w:rsidR="007D1AE4" w:rsidRPr="00A84599">
              <w:rPr>
                <w:rFonts w:ascii="Times New Roman" w:hAnsi="Times New Roman"/>
                <w:sz w:val="24"/>
                <w:szCs w:val="24"/>
              </w:rPr>
              <w:t xml:space="preserve">Mazā Smilšu 33,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007D1AE4" w:rsidRPr="00A84599">
              <w:rPr>
                <w:rFonts w:ascii="Times New Roman" w:hAnsi="Times New Roman"/>
                <w:sz w:val="24"/>
                <w:szCs w:val="24"/>
              </w:rPr>
              <w:t>4407 005 0086</w:t>
            </w:r>
            <w:r w:rsidRPr="00A84599">
              <w:rPr>
                <w:rFonts w:ascii="Times New Roman" w:hAnsi="Times New Roman"/>
                <w:sz w:val="24"/>
                <w:szCs w:val="24"/>
              </w:rPr>
              <w:t>), kas sastāv no</w:t>
            </w:r>
            <w:r w:rsidRPr="00A84599">
              <w:rPr>
                <w:rFonts w:ascii="Times New Roman" w:hAnsi="Times New Roman"/>
                <w:b/>
                <w:sz w:val="24"/>
                <w:szCs w:val="24"/>
              </w:rPr>
              <w:t xml:space="preserve"> </w:t>
            </w:r>
            <w:r w:rsidRPr="00A84599">
              <w:rPr>
                <w:rStyle w:val="Strong"/>
                <w:rFonts w:ascii="Times New Roman" w:hAnsi="Times New Roman"/>
                <w:b w:val="0"/>
                <w:sz w:val="24"/>
                <w:szCs w:val="24"/>
              </w:rPr>
              <w:t xml:space="preserve">zemes vienības (zemes vienības kadastra </w:t>
            </w:r>
            <w:r w:rsidRPr="00A84599">
              <w:rPr>
                <w:rFonts w:ascii="Times New Roman" w:hAnsi="Times New Roman"/>
                <w:sz w:val="24"/>
                <w:szCs w:val="24"/>
              </w:rPr>
              <w:t>apzīmējums</w:t>
            </w:r>
            <w:r w:rsidR="007D1AE4" w:rsidRPr="00A84599">
              <w:rPr>
                <w:rFonts w:ascii="Times New Roman" w:hAnsi="Times New Roman"/>
                <w:sz w:val="24"/>
                <w:szCs w:val="24"/>
              </w:rPr>
              <w:t xml:space="preserve"> 4407 005 0086)</w:t>
            </w:r>
            <w:r w:rsidR="000D3904" w:rsidRPr="00A84599">
              <w:rPr>
                <w:rFonts w:ascii="Times New Roman" w:hAnsi="Times New Roman"/>
                <w:sz w:val="24"/>
                <w:szCs w:val="24"/>
              </w:rPr>
              <w:t xml:space="preserve"> 0,1386 ha</w:t>
            </w:r>
            <w:r w:rsidR="007D1AE4" w:rsidRPr="00A84599">
              <w:rPr>
                <w:rFonts w:ascii="Times New Roman" w:hAnsi="Times New Roman"/>
                <w:sz w:val="24"/>
                <w:szCs w:val="24"/>
              </w:rPr>
              <w:t xml:space="preserve"> platībā </w:t>
            </w:r>
            <w:r w:rsidR="007D1AE4" w:rsidRPr="00A84599">
              <w:rPr>
                <w:rStyle w:val="Strong"/>
                <w:rFonts w:ascii="Times New Roman" w:hAnsi="Times New Roman"/>
                <w:b w:val="0"/>
                <w:sz w:val="24"/>
                <w:szCs w:val="24"/>
              </w:rPr>
              <w:t>un būvēm (būvju kadastra apzīmējumi: 44070050086001; 44070050086002; 44070050086003; 44070050086005; 44070050086006; 44070050086007). Ī</w:t>
            </w:r>
            <w:r w:rsidR="000D3904" w:rsidRPr="00A84599">
              <w:rPr>
                <w:rFonts w:ascii="Times New Roman" w:hAnsi="Times New Roman"/>
                <w:sz w:val="24"/>
                <w:szCs w:val="24"/>
              </w:rPr>
              <w:t xml:space="preserve">pašnieks – </w:t>
            </w:r>
            <w:r w:rsidR="00C17BBA" w:rsidRPr="00A84599">
              <w:rPr>
                <w:rFonts w:ascii="Times New Roman" w:hAnsi="Times New Roman"/>
                <w:sz w:val="24"/>
                <w:szCs w:val="24"/>
              </w:rPr>
              <w:t>fiziska persona</w:t>
            </w:r>
            <w:r w:rsidR="000D3904" w:rsidRPr="00A84599">
              <w:rPr>
                <w:rFonts w:ascii="Times New Roman" w:hAnsi="Times New Roman"/>
                <w:sz w:val="24"/>
                <w:szCs w:val="24"/>
              </w:rPr>
              <w:t>.</w:t>
            </w:r>
          </w:p>
          <w:p w14:paraId="6B98A0C3" w14:textId="37EED566" w:rsidR="00023524" w:rsidRPr="00A84599" w:rsidRDefault="007D1AE4" w:rsidP="00023524">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nekustamais īpašums</w:t>
            </w:r>
            <w:r w:rsidR="000D3904" w:rsidRPr="00A84599">
              <w:rPr>
                <w:rFonts w:ascii="Times New Roman" w:hAnsi="Times New Roman"/>
                <w:sz w:val="24"/>
                <w:szCs w:val="24"/>
              </w:rPr>
              <w:t xml:space="preserve"> </w:t>
            </w:r>
            <w:r w:rsidRPr="00A84599">
              <w:rPr>
                <w:rFonts w:ascii="Times New Roman" w:hAnsi="Times New Roman"/>
                <w:sz w:val="24"/>
                <w:szCs w:val="24"/>
              </w:rPr>
              <w:t xml:space="preserve">Mazā Smilšu iela 31A,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Fonts w:ascii="Times New Roman" w:hAnsi="Times New Roman"/>
                <w:sz w:val="24"/>
                <w:szCs w:val="24"/>
              </w:rPr>
              <w:t>4407 005 0088), kas sastāv no z</w:t>
            </w:r>
            <w:r w:rsidR="000D3904" w:rsidRPr="00A84599">
              <w:rPr>
                <w:rFonts w:ascii="Times New Roman" w:hAnsi="Times New Roman"/>
                <w:sz w:val="24"/>
                <w:szCs w:val="24"/>
              </w:rPr>
              <w:t>emes vienība</w:t>
            </w:r>
            <w:r w:rsidRPr="00A84599">
              <w:rPr>
                <w:rFonts w:ascii="Times New Roman" w:hAnsi="Times New Roman"/>
                <w:sz w:val="24"/>
                <w:szCs w:val="24"/>
              </w:rPr>
              <w:t>s</w:t>
            </w:r>
            <w:r w:rsidR="000D3904" w:rsidRPr="00A84599">
              <w:rPr>
                <w:rFonts w:ascii="Times New Roman" w:hAnsi="Times New Roman"/>
                <w:sz w:val="24"/>
                <w:szCs w:val="24"/>
              </w:rPr>
              <w:t xml:space="preserve"> </w:t>
            </w:r>
            <w:r w:rsidRPr="00A84599">
              <w:rPr>
                <w:rStyle w:val="Strong"/>
                <w:rFonts w:ascii="Times New Roman" w:hAnsi="Times New Roman"/>
                <w:b w:val="0"/>
                <w:sz w:val="24"/>
                <w:szCs w:val="24"/>
              </w:rPr>
              <w:t xml:space="preserve">(zemes vienības kadastra </w:t>
            </w:r>
            <w:r w:rsidRPr="00A84599">
              <w:rPr>
                <w:rFonts w:ascii="Times New Roman" w:hAnsi="Times New Roman"/>
                <w:sz w:val="24"/>
                <w:szCs w:val="24"/>
              </w:rPr>
              <w:t xml:space="preserve">apzīmējums 4407 005 0088) </w:t>
            </w:r>
            <w:r w:rsidR="000D3904" w:rsidRPr="00A84599">
              <w:rPr>
                <w:rFonts w:ascii="Times New Roman" w:hAnsi="Times New Roman"/>
                <w:sz w:val="24"/>
                <w:szCs w:val="24"/>
              </w:rPr>
              <w:t>0,0732 ha</w:t>
            </w:r>
            <w:r w:rsidRPr="00A84599">
              <w:rPr>
                <w:rFonts w:ascii="Times New Roman" w:hAnsi="Times New Roman"/>
                <w:sz w:val="24"/>
                <w:szCs w:val="24"/>
              </w:rPr>
              <w:t xml:space="preserve"> platībā </w:t>
            </w:r>
            <w:r w:rsidRPr="00A84599">
              <w:rPr>
                <w:rStyle w:val="Strong"/>
                <w:rFonts w:ascii="Times New Roman" w:hAnsi="Times New Roman"/>
                <w:b w:val="0"/>
                <w:sz w:val="24"/>
                <w:szCs w:val="24"/>
              </w:rPr>
              <w:t>un būvēm (būvju kadastra apzīmējumi:44070050088001;</w:t>
            </w:r>
            <w:r w:rsidR="001B1342" w:rsidRPr="00A84599">
              <w:rPr>
                <w:rStyle w:val="Strong"/>
                <w:rFonts w:ascii="Times New Roman" w:hAnsi="Times New Roman"/>
                <w:b w:val="0"/>
                <w:sz w:val="24"/>
                <w:szCs w:val="24"/>
              </w:rPr>
              <w:t xml:space="preserve"> 44070050088002; 44070050088003; 44070050088004; 44070050088005; 44070050088006</w:t>
            </w:r>
            <w:r w:rsidRPr="00A84599">
              <w:rPr>
                <w:rStyle w:val="Strong"/>
                <w:rFonts w:ascii="Times New Roman" w:hAnsi="Times New Roman"/>
                <w:b w:val="0"/>
                <w:sz w:val="24"/>
                <w:szCs w:val="24"/>
              </w:rPr>
              <w:t xml:space="preserve"> ). Ī</w:t>
            </w:r>
            <w:r w:rsidRPr="00A84599">
              <w:rPr>
                <w:rFonts w:ascii="Times New Roman" w:hAnsi="Times New Roman"/>
                <w:sz w:val="24"/>
                <w:szCs w:val="24"/>
              </w:rPr>
              <w:t>pašnieks – fiziska persona.</w:t>
            </w:r>
          </w:p>
          <w:p w14:paraId="4685DB09" w14:textId="77777777" w:rsidR="00134C45" w:rsidRPr="00A84599" w:rsidRDefault="002533EC" w:rsidP="00134C45">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 xml:space="preserve">nekustamais īpašums Mazā Smilšu 29,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Fonts w:ascii="Times New Roman" w:hAnsi="Times New Roman"/>
                <w:sz w:val="24"/>
                <w:szCs w:val="24"/>
              </w:rPr>
              <w:t xml:space="preserve">4407 005 0173), kas sastāv no zemes vienības </w:t>
            </w:r>
            <w:r w:rsidRPr="00A84599">
              <w:rPr>
                <w:rStyle w:val="Strong"/>
                <w:rFonts w:ascii="Times New Roman" w:hAnsi="Times New Roman"/>
                <w:b w:val="0"/>
                <w:sz w:val="24"/>
                <w:szCs w:val="24"/>
              </w:rPr>
              <w:t xml:space="preserve">(zemes vienības kadastra </w:t>
            </w:r>
            <w:r w:rsidRPr="00A84599">
              <w:rPr>
                <w:rFonts w:ascii="Times New Roman" w:hAnsi="Times New Roman"/>
                <w:sz w:val="24"/>
                <w:szCs w:val="24"/>
              </w:rPr>
              <w:t xml:space="preserve">apzīmējums </w:t>
            </w:r>
            <w:r w:rsidR="000D3904" w:rsidRPr="00A84599">
              <w:rPr>
                <w:rFonts w:ascii="Times New Roman" w:hAnsi="Times New Roman"/>
                <w:sz w:val="24"/>
                <w:szCs w:val="24"/>
              </w:rPr>
              <w:t>4407 005 0173</w:t>
            </w:r>
            <w:r w:rsidRPr="00A84599">
              <w:rPr>
                <w:rFonts w:ascii="Times New Roman" w:hAnsi="Times New Roman"/>
                <w:sz w:val="24"/>
                <w:szCs w:val="24"/>
              </w:rPr>
              <w:t xml:space="preserve">) </w:t>
            </w:r>
            <w:r w:rsidR="000D3904" w:rsidRPr="00A84599">
              <w:rPr>
                <w:rFonts w:ascii="Times New Roman" w:hAnsi="Times New Roman"/>
                <w:sz w:val="24"/>
                <w:szCs w:val="24"/>
              </w:rPr>
              <w:t>0,1136 ha</w:t>
            </w:r>
            <w:r w:rsidRPr="00A84599">
              <w:rPr>
                <w:rFonts w:ascii="Times New Roman" w:hAnsi="Times New Roman"/>
                <w:sz w:val="24"/>
                <w:szCs w:val="24"/>
              </w:rPr>
              <w:t xml:space="preserve"> platībā. Īpašnieks – Finanšu ministrija. </w:t>
            </w:r>
          </w:p>
          <w:p w14:paraId="7F95AEA6" w14:textId="21293FEB" w:rsidR="002533EC" w:rsidRPr="00A84599" w:rsidRDefault="00030AA8" w:rsidP="00134C45">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 xml:space="preserve">nekustamais īpašums Mazā Smilšu 29,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Fonts w:ascii="Times New Roman" w:hAnsi="Times New Roman"/>
                <w:sz w:val="24"/>
                <w:szCs w:val="24"/>
              </w:rPr>
              <w:t xml:space="preserve">4407 505 0020), kas sastāv no </w:t>
            </w:r>
            <w:r w:rsidR="002533EC" w:rsidRPr="00A84599">
              <w:rPr>
                <w:rStyle w:val="Strong"/>
                <w:rFonts w:ascii="Times New Roman" w:hAnsi="Times New Roman"/>
                <w:b w:val="0"/>
                <w:sz w:val="24"/>
                <w:szCs w:val="24"/>
              </w:rPr>
              <w:t>būv</w:t>
            </w:r>
            <w:r w:rsidRPr="00A84599">
              <w:rPr>
                <w:rStyle w:val="Strong"/>
                <w:rFonts w:ascii="Times New Roman" w:hAnsi="Times New Roman"/>
                <w:b w:val="0"/>
                <w:sz w:val="24"/>
                <w:szCs w:val="24"/>
              </w:rPr>
              <w:t>ēm</w:t>
            </w:r>
            <w:r w:rsidR="002533EC" w:rsidRPr="00A84599">
              <w:rPr>
                <w:rStyle w:val="Strong"/>
                <w:rFonts w:ascii="Times New Roman" w:hAnsi="Times New Roman"/>
                <w:b w:val="0"/>
                <w:sz w:val="24"/>
                <w:szCs w:val="24"/>
              </w:rPr>
              <w:t xml:space="preserve"> (būvju kadastra apzīmējumi: 44070050173001; 44070050173002)</w:t>
            </w:r>
            <w:r w:rsidR="000D3904" w:rsidRPr="00A84599">
              <w:rPr>
                <w:rFonts w:ascii="Times New Roman" w:hAnsi="Times New Roman"/>
                <w:sz w:val="24"/>
                <w:szCs w:val="24"/>
              </w:rPr>
              <w:t>,</w:t>
            </w:r>
            <w:r w:rsidR="002533EC" w:rsidRPr="00A84599">
              <w:rPr>
                <w:rFonts w:ascii="Times New Roman" w:hAnsi="Times New Roman"/>
                <w:sz w:val="24"/>
                <w:szCs w:val="24"/>
              </w:rPr>
              <w:t xml:space="preserve"> </w:t>
            </w:r>
            <w:r w:rsidRPr="00A84599">
              <w:rPr>
                <w:rFonts w:ascii="Times New Roman" w:hAnsi="Times New Roman"/>
                <w:sz w:val="24"/>
                <w:szCs w:val="24"/>
              </w:rPr>
              <w:t xml:space="preserve">un </w:t>
            </w:r>
            <w:r w:rsidR="002533EC" w:rsidRPr="00A84599">
              <w:rPr>
                <w:rFonts w:ascii="Times New Roman" w:hAnsi="Times New Roman"/>
                <w:sz w:val="24"/>
                <w:szCs w:val="24"/>
              </w:rPr>
              <w:t>kura</w:t>
            </w:r>
            <w:r w:rsidRPr="00A84599">
              <w:rPr>
                <w:rFonts w:ascii="Times New Roman" w:hAnsi="Times New Roman"/>
                <w:sz w:val="24"/>
                <w:szCs w:val="24"/>
              </w:rPr>
              <w:t>s</w:t>
            </w:r>
            <w:r w:rsidR="002533EC" w:rsidRPr="00A84599">
              <w:rPr>
                <w:rFonts w:ascii="Times New Roman" w:hAnsi="Times New Roman"/>
                <w:sz w:val="24"/>
                <w:szCs w:val="24"/>
              </w:rPr>
              <w:t xml:space="preserve"> atrodas uz 3.punktā minētās zemes vienības.</w:t>
            </w:r>
            <w:r w:rsidRPr="00A84599">
              <w:rPr>
                <w:rStyle w:val="Strong"/>
                <w:rFonts w:ascii="Times New Roman" w:hAnsi="Times New Roman"/>
                <w:b w:val="0"/>
                <w:sz w:val="24"/>
                <w:szCs w:val="24"/>
              </w:rPr>
              <w:t xml:space="preserve"> Ī</w:t>
            </w:r>
            <w:r w:rsidRPr="00A84599">
              <w:rPr>
                <w:rFonts w:ascii="Times New Roman" w:hAnsi="Times New Roman"/>
                <w:sz w:val="24"/>
                <w:szCs w:val="24"/>
              </w:rPr>
              <w:t>pašnieks – fiziska persona.</w:t>
            </w:r>
          </w:p>
          <w:p w14:paraId="623EA62D" w14:textId="5D8524AF" w:rsidR="000D3904" w:rsidRPr="00A84599" w:rsidRDefault="00030AA8" w:rsidP="00030AA8">
            <w:pPr>
              <w:pStyle w:val="Heading4"/>
              <w:tabs>
                <w:tab w:val="left" w:pos="436"/>
              </w:tabs>
              <w:spacing w:line="240" w:lineRule="auto"/>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lastRenderedPageBreak/>
              <w:t>5</w:t>
            </w:r>
            <w:r w:rsidR="003E71A1" w:rsidRPr="00A84599">
              <w:rPr>
                <w:rFonts w:ascii="Times New Roman" w:hAnsi="Times New Roman" w:cs="Times New Roman"/>
                <w:i w:val="0"/>
                <w:color w:val="auto"/>
                <w:sz w:val="24"/>
                <w:szCs w:val="24"/>
              </w:rPr>
              <w:t xml:space="preserve">)  </w:t>
            </w:r>
            <w:r w:rsidR="000D3904" w:rsidRPr="00A84599">
              <w:rPr>
                <w:rFonts w:ascii="Times New Roman" w:hAnsi="Times New Roman" w:cs="Times New Roman"/>
                <w:i w:val="0"/>
                <w:color w:val="auto"/>
                <w:sz w:val="24"/>
                <w:szCs w:val="24"/>
              </w:rPr>
              <w:t xml:space="preserve">Zemes vienība ar kadastra apzīmējumu 4407 005 0258 (Meža iela 11, Ilūkste, Ilūkstes novads), platība – 129,4000 ha, </w:t>
            </w:r>
            <w:r w:rsidR="00AB500E" w:rsidRPr="00A84599">
              <w:rPr>
                <w:rFonts w:ascii="Times New Roman" w:hAnsi="Times New Roman" w:cs="Times New Roman"/>
                <w:i w:val="0"/>
                <w:color w:val="auto"/>
                <w:sz w:val="24"/>
                <w:szCs w:val="24"/>
              </w:rPr>
              <w:t xml:space="preserve">tiesiskais valdītājs - </w:t>
            </w:r>
            <w:r w:rsidR="000D3904" w:rsidRPr="00A84599">
              <w:rPr>
                <w:rFonts w:ascii="Times New Roman" w:hAnsi="Times New Roman" w:cs="Times New Roman"/>
                <w:i w:val="0"/>
                <w:color w:val="auto"/>
                <w:sz w:val="24"/>
                <w:szCs w:val="24"/>
              </w:rPr>
              <w:t>Ilūkstes novada pašvaldība.</w:t>
            </w:r>
          </w:p>
          <w:p w14:paraId="1FC56C26" w14:textId="316A9E10" w:rsidR="00F72F43" w:rsidRPr="00A84599" w:rsidRDefault="00F72F43" w:rsidP="00EC7DE4">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Visām 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Atsavināšanas likuma 14.pantu.</w:t>
            </w:r>
          </w:p>
          <w:p w14:paraId="6CDDE74C" w14:textId="35603743" w:rsidR="00F72F43" w:rsidRPr="00A84599" w:rsidRDefault="00F72F43" w:rsidP="00EC7DE4">
            <w:pPr>
              <w:tabs>
                <w:tab w:val="left" w:pos="720"/>
              </w:tabs>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 xml:space="preserve">Atbilstoši Atsavināšanas likuma 14.panta ceturtajā daļā noteiktajam, ja mēneša laikā šā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14:paraId="18AD3043" w14:textId="77777777" w:rsidR="00030AA8" w:rsidRPr="00A84599" w:rsidRDefault="00F72F43" w:rsidP="00030AA8">
            <w:pPr>
              <w:spacing w:after="0" w:line="240" w:lineRule="auto"/>
              <w:ind w:left="57" w:right="57" w:firstLine="588"/>
              <w:jc w:val="both"/>
              <w:rPr>
                <w:rFonts w:ascii="Times New Roman" w:eastAsia="Times New Roman" w:hAnsi="Times New Roman"/>
                <w:sz w:val="24"/>
                <w:szCs w:val="24"/>
              </w:rPr>
            </w:pPr>
            <w:r w:rsidRPr="00A84599">
              <w:rPr>
                <w:rFonts w:ascii="Times New Roman" w:hAnsi="Times New Roman"/>
                <w:sz w:val="24"/>
                <w:szCs w:val="24"/>
              </w:rPr>
              <w:t>Ievērojot valsts zemes vienības atrašanās vietu, kā arī noteikto zemes lietošanas mērķi un atļauto izmantošanu, valsts zemes vienība nav perspektīva valsts akciju sabiedrības „Valsts nekustamie īpašumi” saimnieciskās darbības veikšanai, kā arī nav nepieciešama valsts pārvaldes funkciju nodrošināšanai saskaņā ar Valsts pārvaldes iekārtas likumu, līdz ar to valsts akciju sabiedrības „Valsts nekustamie īpašumi” Īpašumu izvērtēšanas komisija 201</w:t>
            </w:r>
            <w:r w:rsidR="000B1A1C" w:rsidRPr="00A84599">
              <w:rPr>
                <w:rFonts w:ascii="Times New Roman" w:hAnsi="Times New Roman"/>
                <w:sz w:val="24"/>
                <w:szCs w:val="24"/>
              </w:rPr>
              <w:t>9</w:t>
            </w:r>
            <w:r w:rsidRPr="00A84599">
              <w:rPr>
                <w:rFonts w:ascii="Times New Roman" w:hAnsi="Times New Roman"/>
                <w:sz w:val="24"/>
                <w:szCs w:val="24"/>
              </w:rPr>
              <w:t xml:space="preserve">.gada </w:t>
            </w:r>
            <w:r w:rsidR="000B1A1C" w:rsidRPr="00A84599">
              <w:rPr>
                <w:rFonts w:ascii="Times New Roman" w:hAnsi="Times New Roman"/>
                <w:sz w:val="24"/>
                <w:szCs w:val="24"/>
              </w:rPr>
              <w:t>4</w:t>
            </w:r>
            <w:r w:rsidRPr="00A84599">
              <w:rPr>
                <w:rFonts w:ascii="Times New Roman" w:hAnsi="Times New Roman"/>
                <w:sz w:val="24"/>
                <w:szCs w:val="24"/>
              </w:rPr>
              <w:t>.</w:t>
            </w:r>
            <w:r w:rsidR="000B1A1C" w:rsidRPr="00A84599">
              <w:rPr>
                <w:rFonts w:ascii="Times New Roman" w:hAnsi="Times New Roman"/>
                <w:sz w:val="24"/>
                <w:szCs w:val="24"/>
              </w:rPr>
              <w:t>janvārī</w:t>
            </w:r>
            <w:r w:rsidRPr="00A84599">
              <w:rPr>
                <w:rFonts w:ascii="Times New Roman" w:hAnsi="Times New Roman"/>
                <w:sz w:val="24"/>
                <w:szCs w:val="24"/>
              </w:rPr>
              <w:t xml:space="preserve"> (</w:t>
            </w:r>
            <w:r w:rsidRPr="00A84599">
              <w:rPr>
                <w:rFonts w:ascii="Times New Roman" w:eastAsia="Times New Roman" w:hAnsi="Times New Roman"/>
                <w:sz w:val="24"/>
                <w:szCs w:val="24"/>
              </w:rPr>
              <w:t>prot.Nr.IZKP-1</w:t>
            </w:r>
            <w:r w:rsidR="000B1A1C" w:rsidRPr="00A84599">
              <w:rPr>
                <w:rFonts w:ascii="Times New Roman" w:eastAsia="Times New Roman" w:hAnsi="Times New Roman"/>
                <w:sz w:val="24"/>
                <w:szCs w:val="24"/>
              </w:rPr>
              <w:t>9</w:t>
            </w:r>
            <w:r w:rsidRPr="00A84599">
              <w:rPr>
                <w:rFonts w:ascii="Times New Roman" w:eastAsia="Times New Roman" w:hAnsi="Times New Roman"/>
                <w:sz w:val="24"/>
                <w:szCs w:val="24"/>
              </w:rPr>
              <w:t>/</w:t>
            </w:r>
            <w:r w:rsidR="000B1A1C" w:rsidRPr="00A84599">
              <w:rPr>
                <w:rFonts w:ascii="Times New Roman" w:eastAsia="Times New Roman" w:hAnsi="Times New Roman"/>
                <w:sz w:val="24"/>
                <w:szCs w:val="24"/>
              </w:rPr>
              <w:t>1</w:t>
            </w:r>
            <w:r w:rsidRPr="00A84599">
              <w:rPr>
                <w:rFonts w:ascii="Times New Roman" w:eastAsia="Times New Roman" w:hAnsi="Times New Roman"/>
                <w:sz w:val="24"/>
                <w:szCs w:val="24"/>
              </w:rPr>
              <w:t xml:space="preserve">, </w:t>
            </w:r>
            <w:r w:rsidR="000B1A1C" w:rsidRPr="00A84599">
              <w:rPr>
                <w:rFonts w:ascii="Times New Roman" w:eastAsia="Times New Roman" w:hAnsi="Times New Roman"/>
                <w:sz w:val="24"/>
                <w:szCs w:val="24"/>
              </w:rPr>
              <w:t>9</w:t>
            </w:r>
            <w:r w:rsidRPr="00A84599">
              <w:rPr>
                <w:rFonts w:ascii="Times New Roman" w:eastAsia="Times New Roman" w:hAnsi="Times New Roman"/>
                <w:sz w:val="24"/>
                <w:szCs w:val="24"/>
              </w:rPr>
              <w:t>.punkts</w:t>
            </w:r>
            <w:r w:rsidRPr="00A84599">
              <w:rPr>
                <w:rFonts w:ascii="Times New Roman" w:hAnsi="Times New Roman"/>
                <w:sz w:val="24"/>
                <w:szCs w:val="24"/>
              </w:rPr>
              <w:t xml:space="preserve">) ir pieņēmusi lēmumu – valsts zemes vienību normatīvo aktu noteiktajā kārtībā virzīt atsavināšanai, sagatavojot attiecīgu Ministru kabineta rīkojuma projektu. </w:t>
            </w:r>
            <w:r w:rsidR="00030AA8" w:rsidRPr="00A84599">
              <w:rPr>
                <w:rFonts w:ascii="Times New Roman" w:eastAsia="Times New Roman" w:hAnsi="Times New Roman"/>
                <w:sz w:val="24"/>
                <w:szCs w:val="24"/>
              </w:rPr>
              <w:t>Pieņemot lēmumu par atsavināšanu, VNĪ Īpašumu izvērtēšanas komisija ņēma vērā:</w:t>
            </w:r>
          </w:p>
          <w:p w14:paraId="47212A72" w14:textId="1AC06E75" w:rsidR="00030AA8" w:rsidRPr="00A84599" w:rsidRDefault="00030AA8" w:rsidP="00030AA8">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 nekustamā īpašuma rentabilitāti: 2018.gada 1. pusgadā tā bija negatīva (388,78 </w:t>
            </w:r>
            <w:proofErr w:type="spellStart"/>
            <w:r w:rsidRPr="00A84599">
              <w:rPr>
                <w:rFonts w:ascii="Times New Roman" w:eastAsia="Times New Roman" w:hAnsi="Times New Roman"/>
                <w:i/>
                <w:sz w:val="24"/>
                <w:szCs w:val="24"/>
              </w:rPr>
              <w:t>euro</w:t>
            </w:r>
            <w:proofErr w:type="spellEnd"/>
            <w:r w:rsidRPr="00A84599">
              <w:rPr>
                <w:rFonts w:ascii="Times New Roman" w:eastAsia="Times New Roman" w:hAnsi="Times New Roman"/>
                <w:sz w:val="24"/>
                <w:szCs w:val="24"/>
              </w:rPr>
              <w:t>);</w:t>
            </w:r>
          </w:p>
          <w:p w14:paraId="5E66226A" w14:textId="77777777" w:rsidR="00030AA8" w:rsidRPr="00A84599" w:rsidRDefault="00030AA8" w:rsidP="00030AA8">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noBreakHyphen/>
              <w:t xml:space="preserve"> 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A84599">
              <w:rPr>
                <w:rFonts w:ascii="Times New Roman" w:eastAsia="Times New Roman" w:hAnsi="Times New Roman"/>
                <w:sz w:val="24"/>
                <w:szCs w:val="24"/>
              </w:rPr>
              <w:t>komercpotenciālu</w:t>
            </w:r>
            <w:proofErr w:type="spellEnd"/>
            <w:r w:rsidRPr="00A84599">
              <w:rPr>
                <w:rFonts w:ascii="Times New Roman" w:eastAsia="Times New Roman" w:hAnsi="Times New Roman"/>
                <w:sz w:val="24"/>
                <w:szCs w:val="24"/>
              </w:rPr>
              <w:t>. Pārējie īpašumi ir ilgtermiņā atsavināmi valstij visizdevīgākajā veidā;</w:t>
            </w:r>
          </w:p>
          <w:p w14:paraId="6D8F7ACE" w14:textId="5CF79D7B" w:rsidR="00030AA8" w:rsidRPr="00A84599" w:rsidRDefault="00030AA8" w:rsidP="00030AA8">
            <w:pPr>
              <w:pStyle w:val="ListParagraph"/>
              <w:numPr>
                <w:ilvl w:val="0"/>
                <w:numId w:val="3"/>
              </w:numPr>
              <w:spacing w:after="0" w:line="240" w:lineRule="auto"/>
              <w:ind w:left="280" w:right="57" w:hanging="284"/>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to, ka zemes vienība ir </w:t>
            </w:r>
            <w:proofErr w:type="spellStart"/>
            <w:r w:rsidRPr="00A84599">
              <w:rPr>
                <w:rFonts w:ascii="Times New Roman" w:eastAsia="Times New Roman" w:hAnsi="Times New Roman"/>
                <w:sz w:val="24"/>
                <w:szCs w:val="24"/>
              </w:rPr>
              <w:t>starpgabals</w:t>
            </w:r>
            <w:proofErr w:type="spellEnd"/>
            <w:r w:rsidRPr="00A84599">
              <w:rPr>
                <w:rFonts w:ascii="Times New Roman" w:eastAsia="Times New Roman" w:hAnsi="Times New Roman"/>
                <w:sz w:val="24"/>
                <w:szCs w:val="24"/>
              </w:rPr>
              <w:t xml:space="preserve">. </w:t>
            </w:r>
          </w:p>
          <w:p w14:paraId="272B06E4" w14:textId="1C686FA3" w:rsidR="00564374" w:rsidRPr="00A84599" w:rsidRDefault="00564374" w:rsidP="00564374">
            <w:pPr>
              <w:suppressAutoHyphens w:val="0"/>
              <w:autoSpaceDN/>
              <w:spacing w:after="0" w:line="240" w:lineRule="auto"/>
              <w:ind w:firstLine="720"/>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Atsavinot nekustamo īpašumu jāņem vērā likumā “Par zemes reformu Latvijas Republikas pilsētās” noteiktie ierobežojumi darījumiem ar zemes īpašumiem.</w:t>
            </w:r>
          </w:p>
          <w:p w14:paraId="47C4FEB0" w14:textId="674441A2" w:rsidR="00137A62" w:rsidRPr="00A84599" w:rsidRDefault="00137A62" w:rsidP="00EC7DE4">
            <w:pPr>
              <w:spacing w:after="0" w:line="240" w:lineRule="auto"/>
              <w:ind w:right="196" w:firstLine="663"/>
              <w:jc w:val="both"/>
              <w:rPr>
                <w:rFonts w:ascii="Times New Roman" w:hAnsi="Times New Roman"/>
                <w:sz w:val="24"/>
                <w:szCs w:val="24"/>
              </w:rPr>
            </w:pPr>
            <w:r w:rsidRPr="00A84599">
              <w:rPr>
                <w:rFonts w:ascii="Times New Roman" w:eastAsia="Times New Roman" w:hAnsi="Times New Roman"/>
                <w:sz w:val="24"/>
                <w:szCs w:val="24"/>
                <w:lang w:eastAsia="lv-LV"/>
              </w:rPr>
              <w:t xml:space="preserve">Rīkojuma projekts paredz </w:t>
            </w:r>
            <w:r w:rsidR="000B1A1C" w:rsidRPr="00A84599">
              <w:rPr>
                <w:rFonts w:ascii="Times New Roman" w:hAnsi="Times New Roman"/>
                <w:sz w:val="24"/>
                <w:szCs w:val="24"/>
              </w:rPr>
              <w:t>Finanšu ministrijai</w:t>
            </w:r>
            <w:r w:rsidRPr="00A84599">
              <w:rPr>
                <w:rFonts w:ascii="Times New Roman" w:eastAsia="Times New Roman" w:hAnsi="Times New Roman"/>
                <w:sz w:val="24"/>
                <w:szCs w:val="24"/>
              </w:rPr>
              <w:t xml:space="preserve"> </w:t>
            </w:r>
            <w:r w:rsidRPr="00A84599">
              <w:rPr>
                <w:rFonts w:ascii="Times New Roman" w:eastAsia="Times New Roman" w:hAnsi="Times New Roman"/>
                <w:sz w:val="24"/>
                <w:szCs w:val="24"/>
                <w:lang w:eastAsia="lv-LV"/>
              </w:rPr>
              <w:t>uzdevumu nodot pircējiem nekustamos īpašumus 30 (trīsdesmit) dienu laikā no pirkuma līguma noslēgšanas dienas ar pieņemšanas - nodošanas aktu.</w:t>
            </w:r>
          </w:p>
          <w:p w14:paraId="6B6B81A6"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14:paraId="1659A3BC"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Atsavināšanas likuma 30.pantā ir noteikts, ka izsoles dalībniekam, kurš nosolījis augstāko cenu par nekustamo īpašumu, jāsamaksā par nosolīto nekustamo īpašumu divu nedēļu laikā.</w:t>
            </w:r>
          </w:p>
          <w:p w14:paraId="07EB2277"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14:paraId="6295E76D"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 xml:space="preserve">Tādēļ VNĪ nekustamā īpašuma pirkuma līgumā paredz nosacījumu, ka dokumentus, kas nepieciešami pircēja īpašuma tiesību </w:t>
            </w:r>
            <w:r w:rsidRPr="00A84599">
              <w:rPr>
                <w:rFonts w:ascii="Times New Roman" w:eastAsia="Times New Roman" w:hAnsi="Times New Roman"/>
                <w:sz w:val="24"/>
                <w:szCs w:val="24"/>
                <w:lang w:eastAsia="lv-LV"/>
              </w:rPr>
              <w:lastRenderedPageBreak/>
              <w:t>nostiprināšanai zemesgrāmatā, pārdevējs (vai valdītājs) izsniedz pircējam 30 (trīsdesmit) dienu laikā pēc visu saistību izpildes pret pārdevēju.</w:t>
            </w:r>
          </w:p>
          <w:p w14:paraId="2BDC2348"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rPr>
            </w:pPr>
            <w:r w:rsidRPr="00A84599">
              <w:rPr>
                <w:rFonts w:ascii="Times New Roman" w:eastAsia="Times New Roman" w:hAnsi="Times New Roman"/>
                <w:sz w:val="24"/>
                <w:szCs w:val="24"/>
              </w:rPr>
              <w:t>Rīkojuma projekts attiecas uz publiskās pārvaldes politikas jomu.</w:t>
            </w:r>
          </w:p>
        </w:tc>
      </w:tr>
      <w:tr w:rsidR="00137A62" w:rsidRPr="00A84599" w14:paraId="62CD9CA7"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2ECDEA"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9E37B7"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CC39AF" w14:textId="77777777" w:rsidR="00137A62" w:rsidRPr="00A84599" w:rsidRDefault="00137A62" w:rsidP="00EC7DE4">
            <w:pPr>
              <w:spacing w:before="100" w:after="100" w:line="240" w:lineRule="auto"/>
              <w:ind w:right="196" w:firstLine="720"/>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Rīkojuma projekta izstrādē ir iesaistīta Finanšu ministrija (VNĪ).</w:t>
            </w:r>
          </w:p>
        </w:tc>
      </w:tr>
      <w:tr w:rsidR="00137A62" w:rsidRPr="00A84599" w14:paraId="294C43BF"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FFA7B6"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D199F4"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0BFF42" w14:textId="77777777" w:rsidR="00137A62" w:rsidRPr="00A84599" w:rsidRDefault="00137A62" w:rsidP="00EC7DE4">
            <w:pPr>
              <w:spacing w:before="100" w:after="100" w:line="240" w:lineRule="auto"/>
              <w:ind w:right="196" w:firstLine="720"/>
              <w:jc w:val="both"/>
              <w:rPr>
                <w:rFonts w:ascii="Times New Roman" w:hAnsi="Times New Roman"/>
                <w:sz w:val="24"/>
                <w:szCs w:val="24"/>
              </w:rPr>
            </w:pPr>
            <w:r w:rsidRPr="00A84599">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509FEFC" w14:textId="77777777" w:rsidR="000E65A9" w:rsidRPr="00BC4432" w:rsidRDefault="000E65A9" w:rsidP="00137A62">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137A62" w:rsidRPr="00BC4432" w14:paraId="68E7D915" w14:textId="77777777" w:rsidTr="00410D08">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547D6065" w14:textId="77777777" w:rsidR="00137A62" w:rsidRPr="00BC4432" w:rsidRDefault="00137A62" w:rsidP="00410D08">
            <w:pPr>
              <w:spacing w:before="100" w:after="100" w:line="293" w:lineRule="atLeast"/>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II. Tiesību akta projekta ietekme uz sabiedrību, tautsaimniecības attīstību un administratīvo slogu</w:t>
            </w:r>
          </w:p>
        </w:tc>
      </w:tr>
      <w:tr w:rsidR="00137A62" w:rsidRPr="00BC4432" w14:paraId="73735EC1" w14:textId="77777777" w:rsidTr="00410D08">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17FE50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8214AF"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Sabiedrības </w:t>
            </w:r>
            <w:proofErr w:type="spellStart"/>
            <w:r w:rsidRPr="00BC4432">
              <w:rPr>
                <w:rFonts w:ascii="Times New Roman" w:eastAsia="Times New Roman" w:hAnsi="Times New Roman"/>
                <w:sz w:val="24"/>
                <w:szCs w:val="24"/>
                <w:lang w:eastAsia="lv-LV"/>
              </w:rPr>
              <w:t>mērķgrupas</w:t>
            </w:r>
            <w:proofErr w:type="spellEnd"/>
            <w:r w:rsidRPr="00BC4432">
              <w:rPr>
                <w:rFonts w:ascii="Times New Roman" w:eastAsia="Times New Roman" w:hAnsi="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6060EF" w14:textId="77777777" w:rsidR="00137A62" w:rsidRPr="00BC4432" w:rsidRDefault="00137A62" w:rsidP="00410D08">
            <w:pPr>
              <w:spacing w:after="0" w:line="240" w:lineRule="auto"/>
              <w:ind w:right="151" w:firstLine="403"/>
              <w:jc w:val="both"/>
              <w:rPr>
                <w:rFonts w:ascii="Times New Roman" w:eastAsia="Times New Roman" w:hAnsi="Times New Roman"/>
                <w:sz w:val="24"/>
                <w:szCs w:val="24"/>
                <w:lang w:eastAsia="lv-LV"/>
              </w:rPr>
            </w:pPr>
            <w:r w:rsidRPr="00BC4432">
              <w:rPr>
                <w:rFonts w:ascii="Times New Roman" w:hAnsi="Times New Roman"/>
                <w:sz w:val="24"/>
                <w:szCs w:val="24"/>
              </w:rPr>
              <w:t>Personas, kurām saskaņā ar Atsavināšanas likumu ir pirmpirkuma tiesības uz atsavināmajiem valsts nekustamajiem īpašumiem. Gadījumā, ja minētās personas neizmanto pirmpirkuma tiesības, tad</w:t>
            </w:r>
            <w:r w:rsidRPr="00BC4432">
              <w:rPr>
                <w:rFonts w:ascii="Times New Roman" w:hAnsi="Times New Roman"/>
                <w:sz w:val="24"/>
                <w:szCs w:val="24"/>
                <w:lang w:eastAsia="lv-LV"/>
              </w:rPr>
              <w:t xml:space="preserve"> jebkurš tiesību subjekts - fiziska un juridiska persona, kurai piemīt tiesībspēja un rīcībspēja, un kura vēlas piedalīties izsolē un iegādāties valsts nekustamo īpašumu.</w:t>
            </w:r>
          </w:p>
        </w:tc>
      </w:tr>
      <w:tr w:rsidR="00137A62" w:rsidRPr="00BC4432" w14:paraId="4C85EB41" w14:textId="77777777" w:rsidTr="00410D0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06F93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2938A6D"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1322A1A" w14:textId="77777777" w:rsidR="00137A62" w:rsidRPr="00BC4432" w:rsidRDefault="00137A62" w:rsidP="00410D08">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Rīkojuma projekts tautsaimniecību kā valsts saimniecības nozari neietekmē un administratīvo slogu nerada.</w:t>
            </w:r>
          </w:p>
        </w:tc>
      </w:tr>
      <w:tr w:rsidR="00137A62" w:rsidRPr="00BC4432" w14:paraId="0D2863D0" w14:textId="77777777" w:rsidTr="00410D0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89F053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797D85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7532E6A" w14:textId="77777777" w:rsidR="00137A62" w:rsidRPr="00BC4432" w:rsidRDefault="00137A62" w:rsidP="00410D08">
            <w:pPr>
              <w:spacing w:after="0" w:line="240" w:lineRule="auto"/>
              <w:ind w:right="151" w:firstLine="496"/>
              <w:rPr>
                <w:rFonts w:ascii="Times New Roman" w:hAnsi="Times New Roman"/>
                <w:sz w:val="24"/>
                <w:szCs w:val="24"/>
              </w:rPr>
            </w:pPr>
            <w:r w:rsidRPr="00BC4432">
              <w:rPr>
                <w:rFonts w:ascii="Times New Roman" w:hAnsi="Times New Roman"/>
                <w:sz w:val="24"/>
                <w:szCs w:val="24"/>
                <w:lang w:eastAsia="lv-LV"/>
              </w:rPr>
              <w:t>Projekts šo jomu neskar.</w:t>
            </w:r>
          </w:p>
        </w:tc>
      </w:tr>
      <w:tr w:rsidR="00137A62" w:rsidRPr="00BC4432" w14:paraId="6E1842C6" w14:textId="77777777" w:rsidTr="00410D08">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189EB1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0CCAF8"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CD33801" w14:textId="77777777" w:rsidR="00137A62" w:rsidRPr="00BC4432" w:rsidRDefault="00137A62" w:rsidP="00410D08">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Projekts šo jomu neskar.</w:t>
            </w:r>
          </w:p>
        </w:tc>
      </w:tr>
      <w:tr w:rsidR="00137A62" w:rsidRPr="00BC4432" w14:paraId="494B39C2" w14:textId="77777777" w:rsidTr="00C46F24">
        <w:trPr>
          <w:trHeight w:val="5299"/>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3C6908E"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3A45D58"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39DD6EE" w14:textId="2C147505" w:rsidR="00137A62" w:rsidRPr="00C46F24" w:rsidRDefault="00137A62" w:rsidP="000E65A9">
            <w:pPr>
              <w:spacing w:line="240" w:lineRule="auto"/>
              <w:jc w:val="both"/>
              <w:rPr>
                <w:rFonts w:ascii="Times New Roman" w:eastAsiaTheme="minorHAnsi" w:hAnsi="Times New Roman"/>
              </w:rPr>
            </w:pPr>
            <w:r w:rsidRPr="00297C3F">
              <w:rPr>
                <w:rFonts w:ascii="Times New Roman" w:hAnsi="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Pr>
                <w:rFonts w:ascii="Times New Roman" w:hAnsi="Times New Roman"/>
                <w:sz w:val="24"/>
                <w:szCs w:val="24"/>
              </w:rPr>
              <w:t>A</w:t>
            </w:r>
            <w:r w:rsidRPr="00297C3F">
              <w:rPr>
                <w:rFonts w:ascii="Times New Roman" w:hAnsi="Times New Roman"/>
                <w:sz w:val="24"/>
                <w:szCs w:val="24"/>
              </w:rPr>
              <w:t>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r w:rsidRPr="00C46F24">
              <w:rPr>
                <w:rFonts w:ascii="Times New Roman" w:hAnsi="Times New Roman"/>
                <w:sz w:val="24"/>
                <w:szCs w:val="24"/>
              </w:rPr>
              <w:t>.</w:t>
            </w:r>
            <w:r w:rsidR="000903A3" w:rsidRPr="00C46F24">
              <w:rPr>
                <w:sz w:val="24"/>
                <w:szCs w:val="24"/>
              </w:rPr>
              <w:t xml:space="preserve"> </w:t>
            </w:r>
            <w:r w:rsidR="000903A3" w:rsidRPr="00C46F24">
              <w:rPr>
                <w:rFonts w:ascii="Times New Roman" w:hAnsi="Times New Roman"/>
                <w:sz w:val="24"/>
                <w:szCs w:val="24"/>
              </w:rPr>
              <w:t>Nekustamo īpašumu vēsturisko īpašnieku  personas dati apstrādāti, tos iegūstot no Rīkojuma projektā minētā nekustamā īpašuma piegulošo zemesgabalu zemesgrāmatas nodalījumiem, kuru noraksti nepieciešami Rīkojuma projekta izstrādei un virzībai. Zemesgrāmatu likuma 1.pants noteic, ka zemesgrāmatas ir visiem pieejamas un to ierakstiem ir publiska ticamība.</w:t>
            </w:r>
          </w:p>
        </w:tc>
      </w:tr>
    </w:tbl>
    <w:p w14:paraId="65F3A463"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137A62" w:rsidRPr="00EC7DE4" w14:paraId="59ECF7FD" w14:textId="77777777" w:rsidTr="00410D08">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EF64CCB" w14:textId="77777777"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III. Tiesību akta projekta ietekme uz valsts budžetu un pašvaldību budžetiem</w:t>
            </w:r>
          </w:p>
        </w:tc>
      </w:tr>
      <w:tr w:rsidR="00137A62" w:rsidRPr="00EC7DE4" w14:paraId="25175F7E" w14:textId="77777777" w:rsidTr="00410D08">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2F2827E" w14:textId="77777777"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8516F4" w14:textId="2F216BC9"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201</w:t>
            </w:r>
            <w:r w:rsidR="009A5A0C" w:rsidRPr="00EC7DE4">
              <w:rPr>
                <w:rFonts w:ascii="Times New Roman" w:eastAsia="Times New Roman" w:hAnsi="Times New Roman"/>
                <w:b/>
                <w:bCs/>
                <w:sz w:val="24"/>
                <w:szCs w:val="24"/>
                <w:lang w:eastAsia="lv-LV"/>
              </w:rPr>
              <w:t>9</w:t>
            </w:r>
            <w:r w:rsidRPr="00EC7DE4">
              <w:rPr>
                <w:rFonts w:ascii="Times New Roman" w:eastAsia="Times New Roman" w:hAnsi="Times New Roman"/>
                <w:b/>
                <w:bCs/>
                <w:sz w:val="24"/>
                <w:szCs w:val="24"/>
                <w:lang w:eastAsia="lv-LV"/>
              </w:rPr>
              <w:t>.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8CE8027" w14:textId="77777777" w:rsidR="00137A62" w:rsidRPr="00EC7DE4" w:rsidRDefault="00137A62" w:rsidP="00410D08">
            <w:pPr>
              <w:spacing w:after="0" w:line="240" w:lineRule="auto"/>
              <w:jc w:val="center"/>
              <w:rPr>
                <w:rFonts w:ascii="Times New Roman" w:hAnsi="Times New Roman"/>
                <w:sz w:val="24"/>
                <w:szCs w:val="24"/>
              </w:rPr>
            </w:pPr>
            <w:r w:rsidRPr="00EC7DE4">
              <w:rPr>
                <w:rFonts w:ascii="Times New Roman" w:eastAsia="Times New Roman" w:hAnsi="Times New Roman"/>
                <w:sz w:val="24"/>
                <w:szCs w:val="24"/>
                <w:lang w:eastAsia="lv-LV"/>
              </w:rPr>
              <w:t>Turpmākie trīs gadi (</w:t>
            </w:r>
            <w:proofErr w:type="spellStart"/>
            <w:r w:rsidRPr="00EC7DE4">
              <w:rPr>
                <w:rFonts w:ascii="Times New Roman" w:eastAsia="Times New Roman" w:hAnsi="Times New Roman"/>
                <w:sz w:val="24"/>
                <w:szCs w:val="24"/>
                <w:lang w:eastAsia="lv-LV"/>
              </w:rPr>
              <w:t>tūkst.</w:t>
            </w:r>
            <w:r w:rsidRPr="00EC7DE4">
              <w:rPr>
                <w:rFonts w:ascii="Times New Roman" w:eastAsia="Times New Roman" w:hAnsi="Times New Roman"/>
                <w:i/>
                <w:sz w:val="24"/>
                <w:szCs w:val="24"/>
                <w:lang w:eastAsia="lv-LV"/>
              </w:rPr>
              <w:t>euro</w:t>
            </w:r>
            <w:proofErr w:type="spellEnd"/>
            <w:r w:rsidRPr="00EC7DE4">
              <w:rPr>
                <w:rFonts w:ascii="Times New Roman" w:eastAsia="Times New Roman" w:hAnsi="Times New Roman"/>
                <w:sz w:val="24"/>
                <w:szCs w:val="24"/>
                <w:lang w:eastAsia="lv-LV"/>
              </w:rPr>
              <w:t>)</w:t>
            </w:r>
          </w:p>
        </w:tc>
      </w:tr>
      <w:tr w:rsidR="00137A62" w:rsidRPr="00EC7DE4" w14:paraId="1DC2AE16" w14:textId="77777777" w:rsidTr="00410D0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CB71A0D" w14:textId="77777777" w:rsidR="00137A62" w:rsidRPr="00EC7DE4" w:rsidRDefault="00137A62" w:rsidP="00410D08">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76F1DD1" w14:textId="77777777" w:rsidR="00137A62" w:rsidRPr="00EC7DE4" w:rsidRDefault="00137A62" w:rsidP="00410D08">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D7C480" w14:textId="2B0FFC22"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w:t>
            </w:r>
            <w:r w:rsidR="009A5A0C" w:rsidRPr="00EC7DE4">
              <w:rPr>
                <w:rFonts w:ascii="Times New Roman" w:eastAsia="Times New Roman" w:hAnsi="Times New Roman"/>
                <w:b/>
                <w:bCs/>
                <w:sz w:val="24"/>
                <w:szCs w:val="24"/>
                <w:lang w:eastAsia="lv-LV"/>
              </w:rPr>
              <w:t>20</w:t>
            </w:r>
            <w:r w:rsidRPr="00EC7DE4">
              <w:rPr>
                <w:rFonts w:ascii="Times New Roman" w:eastAsia="Times New Roman" w:hAnsi="Times New Roman"/>
                <w:b/>
                <w:bCs/>
                <w:sz w:val="24"/>
                <w:szCs w:val="24"/>
                <w:lang w:eastAsia="lv-LV"/>
              </w:rPr>
              <w:t>.</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C9A39B7" w14:textId="39382554"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202</w:t>
            </w:r>
            <w:r w:rsidR="009A5A0C" w:rsidRPr="00EC7DE4">
              <w:rPr>
                <w:rFonts w:ascii="Times New Roman" w:eastAsia="Times New Roman" w:hAnsi="Times New Roman"/>
                <w:b/>
                <w:bCs/>
                <w:sz w:val="24"/>
                <w:szCs w:val="24"/>
                <w:lang w:eastAsia="lv-LV"/>
              </w:rPr>
              <w:t>1</w:t>
            </w:r>
            <w:r w:rsidRPr="00EC7DE4">
              <w:rPr>
                <w:rFonts w:ascii="Times New Roman" w:eastAsia="Times New Roman" w:hAnsi="Times New Roman"/>
                <w:b/>
                <w:bCs/>
                <w:sz w:val="24"/>
                <w:szCs w:val="24"/>
                <w:lang w:eastAsia="lv-LV"/>
              </w:rPr>
              <w:t>.</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3A50BCD" w14:textId="3630084A"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202</w:t>
            </w:r>
            <w:r w:rsidR="009A5A0C" w:rsidRPr="00EC7DE4">
              <w:rPr>
                <w:rFonts w:ascii="Times New Roman" w:eastAsia="Times New Roman" w:hAnsi="Times New Roman"/>
                <w:b/>
                <w:bCs/>
                <w:sz w:val="24"/>
                <w:szCs w:val="24"/>
                <w:lang w:eastAsia="lv-LV"/>
              </w:rPr>
              <w:t>2</w:t>
            </w:r>
            <w:r w:rsidRPr="00EC7DE4">
              <w:rPr>
                <w:rFonts w:ascii="Times New Roman" w:eastAsia="Times New Roman" w:hAnsi="Times New Roman"/>
                <w:b/>
                <w:bCs/>
                <w:sz w:val="24"/>
                <w:szCs w:val="24"/>
                <w:lang w:eastAsia="lv-LV"/>
              </w:rPr>
              <w:t>.</w:t>
            </w:r>
          </w:p>
        </w:tc>
      </w:tr>
      <w:tr w:rsidR="00137A62" w:rsidRPr="00EC7DE4" w14:paraId="6058CB77" w14:textId="77777777" w:rsidTr="00410D0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09D4A26" w14:textId="77777777" w:rsidR="00137A62" w:rsidRPr="00EC7DE4" w:rsidRDefault="00137A62" w:rsidP="00410D08">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D326A92"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2F49EA"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B337EE7" w14:textId="7AF0992D"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salīdzinot ar kārtējo (201</w:t>
            </w:r>
            <w:r w:rsidR="009A5A0C" w:rsidRPr="00EC7DE4">
              <w:rPr>
                <w:rFonts w:ascii="Times New Roman" w:eastAsia="Times New Roman" w:hAnsi="Times New Roman"/>
                <w:sz w:val="24"/>
                <w:szCs w:val="24"/>
                <w:lang w:eastAsia="lv-LV"/>
              </w:rPr>
              <w:t>9</w:t>
            </w:r>
            <w:r w:rsidRPr="00EC7DE4">
              <w:rPr>
                <w:rFonts w:ascii="Times New Roman" w:eastAsia="Times New Roman" w:hAnsi="Times New Roman"/>
                <w:sz w:val="24"/>
                <w:szCs w:val="24"/>
                <w:lang w:eastAsia="lv-LV"/>
              </w:rPr>
              <w:t>.)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1986F83" w14:textId="2DFD5E5E"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salīdzinot ar kārtējo (201</w:t>
            </w:r>
            <w:r w:rsidR="009A5A0C" w:rsidRPr="00EC7DE4">
              <w:rPr>
                <w:rFonts w:ascii="Times New Roman" w:eastAsia="Times New Roman" w:hAnsi="Times New Roman"/>
                <w:sz w:val="24"/>
                <w:szCs w:val="24"/>
                <w:lang w:eastAsia="lv-LV"/>
              </w:rPr>
              <w:t>9</w:t>
            </w:r>
            <w:r w:rsidRPr="00EC7DE4">
              <w:rPr>
                <w:rFonts w:ascii="Times New Roman" w:eastAsia="Times New Roman" w:hAnsi="Times New Roman"/>
                <w:sz w:val="24"/>
                <w:szCs w:val="24"/>
                <w:lang w:eastAsia="lv-LV"/>
              </w:rPr>
              <w:t>.)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FFAB75A" w14:textId="3EC7A839"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salīdzinot ar kārtējo (201</w:t>
            </w:r>
            <w:r w:rsidR="009A5A0C" w:rsidRPr="00EC7DE4">
              <w:rPr>
                <w:rFonts w:ascii="Times New Roman" w:eastAsia="Times New Roman" w:hAnsi="Times New Roman"/>
                <w:sz w:val="24"/>
                <w:szCs w:val="24"/>
                <w:lang w:eastAsia="lv-LV"/>
              </w:rPr>
              <w:t>9</w:t>
            </w:r>
            <w:r w:rsidRPr="00EC7DE4">
              <w:rPr>
                <w:rFonts w:ascii="Times New Roman" w:eastAsia="Times New Roman" w:hAnsi="Times New Roman"/>
                <w:sz w:val="24"/>
                <w:szCs w:val="24"/>
                <w:lang w:eastAsia="lv-LV"/>
              </w:rPr>
              <w:t>.) gadu</w:t>
            </w:r>
          </w:p>
        </w:tc>
      </w:tr>
      <w:tr w:rsidR="00137A62" w:rsidRPr="00EC7DE4" w14:paraId="527BC14A"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9827C61"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w:t>
            </w:r>
          </w:p>
          <w:p w14:paraId="2DEA8183"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8774420"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w:t>
            </w:r>
          </w:p>
          <w:p w14:paraId="327D48AE"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5A18E0"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w:t>
            </w:r>
          </w:p>
          <w:p w14:paraId="1A78FECD"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ED3C582"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4</w:t>
            </w:r>
          </w:p>
          <w:p w14:paraId="0D4CC733"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582A121"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w:t>
            </w:r>
          </w:p>
          <w:p w14:paraId="0F6C5246"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99CEE64"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w:t>
            </w:r>
          </w:p>
          <w:p w14:paraId="24725D8D"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r>
      <w:tr w:rsidR="00137A62" w:rsidRPr="00EC7DE4" w14:paraId="5802AF1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0B31044"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2ECF86A" w14:textId="4DB8215F" w:rsidR="00137A62" w:rsidRPr="00EC7DE4" w:rsidRDefault="00464001" w:rsidP="009A5A0C">
            <w:pPr>
              <w:spacing w:after="0" w:line="240" w:lineRule="auto"/>
              <w:jc w:val="center"/>
              <w:rPr>
                <w:rFonts w:ascii="Times New Roman" w:eastAsia="Times New Roman" w:hAnsi="Times New Roman"/>
                <w:sz w:val="24"/>
                <w:szCs w:val="24"/>
                <w:lang w:eastAsia="lv-LV"/>
              </w:rPr>
            </w:pPr>
            <w:r w:rsidRPr="00C02FAB">
              <w:rPr>
                <w:rFonts w:ascii="Times New Roman" w:eastAsia="Times New Roman" w:hAnsi="Times New Roman"/>
                <w:sz w:val="24"/>
                <w:szCs w:val="24"/>
                <w:lang w:eastAsia="lv-LV"/>
              </w:rPr>
              <w:t>Nav precīzi aprēķināms.</w:t>
            </w:r>
          </w:p>
        </w:tc>
      </w:tr>
      <w:tr w:rsidR="00137A62" w:rsidRPr="00EC7DE4" w14:paraId="0DE53846"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048C47"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1C6ACF0" w14:textId="47A56045" w:rsidR="00137A62" w:rsidRPr="00EC7DE4" w:rsidRDefault="00464001" w:rsidP="00410D08">
            <w:pPr>
              <w:spacing w:after="0" w:line="240" w:lineRule="auto"/>
              <w:jc w:val="center"/>
              <w:rPr>
                <w:rFonts w:ascii="Times New Roman" w:eastAsia="Times New Roman" w:hAnsi="Times New Roman"/>
                <w:sz w:val="24"/>
                <w:szCs w:val="24"/>
                <w:lang w:eastAsia="lv-LV"/>
              </w:rPr>
            </w:pPr>
            <w:r w:rsidRPr="00C02FAB">
              <w:rPr>
                <w:rFonts w:ascii="Times New Roman" w:eastAsia="Times New Roman" w:hAnsi="Times New Roman"/>
                <w:sz w:val="24"/>
                <w:szCs w:val="24"/>
                <w:lang w:eastAsia="lv-LV"/>
              </w:rPr>
              <w:t>Nav precīzi aprēķināms.</w:t>
            </w:r>
          </w:p>
        </w:tc>
      </w:tr>
      <w:tr w:rsidR="00137A62" w:rsidRPr="00EC7DE4" w14:paraId="5ADCF933"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DAC9B0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F076C91" w14:textId="1D215331"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6EC1183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A51038C"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79B6011" w14:textId="3BC20407"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0E2E82E7"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0CB8826"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4D22DAA" w14:textId="201E0C13"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4ADC99CD"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960933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6A4C9C0" w14:textId="20FCDFAF"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509649D7"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C051927"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E9A4D5B" w14:textId="12D8C4A6"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7AEB6C80"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09B9645"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68301DD" w14:textId="23085CB1"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45AE643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AE55F3"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F24110A" w14:textId="10763E4B" w:rsidR="00137A62" w:rsidRPr="00EC7DE4" w:rsidRDefault="00464001" w:rsidP="00410D08">
            <w:pPr>
              <w:spacing w:after="0" w:line="240" w:lineRule="auto"/>
              <w:jc w:val="center"/>
              <w:rPr>
                <w:rFonts w:ascii="Times New Roman" w:eastAsia="Times New Roman" w:hAnsi="Times New Roman"/>
                <w:sz w:val="24"/>
                <w:szCs w:val="24"/>
              </w:rPr>
            </w:pPr>
            <w:r w:rsidRPr="00C02FAB">
              <w:rPr>
                <w:rFonts w:ascii="Times New Roman" w:eastAsia="Times New Roman" w:hAnsi="Times New Roman"/>
                <w:sz w:val="24"/>
                <w:szCs w:val="24"/>
                <w:lang w:eastAsia="lv-LV"/>
              </w:rPr>
              <w:t>Nav precīzi aprēķināms.</w:t>
            </w:r>
          </w:p>
        </w:tc>
      </w:tr>
      <w:tr w:rsidR="00137A62" w:rsidRPr="00EC7DE4" w14:paraId="2A24374D"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E47FCBB"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AB76ED8" w14:textId="018CB748" w:rsidR="00137A62" w:rsidRPr="00EC7DE4" w:rsidRDefault="00464001" w:rsidP="00410D08">
            <w:pPr>
              <w:spacing w:after="0" w:line="240" w:lineRule="auto"/>
              <w:jc w:val="center"/>
              <w:rPr>
                <w:rFonts w:ascii="Times New Roman" w:eastAsia="Times New Roman" w:hAnsi="Times New Roman"/>
                <w:sz w:val="24"/>
                <w:szCs w:val="24"/>
              </w:rPr>
            </w:pPr>
            <w:r w:rsidRPr="00C02FAB">
              <w:rPr>
                <w:rFonts w:ascii="Times New Roman" w:eastAsia="Times New Roman" w:hAnsi="Times New Roman"/>
                <w:sz w:val="24"/>
                <w:szCs w:val="24"/>
                <w:lang w:eastAsia="lv-LV"/>
              </w:rPr>
              <w:t>Nav precīzi aprēķināms.</w:t>
            </w:r>
          </w:p>
        </w:tc>
      </w:tr>
      <w:tr w:rsidR="00137A62" w:rsidRPr="00EC7DE4" w14:paraId="57F27379"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A6A4ED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lastRenderedPageBreak/>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B5FDEC7" w14:textId="77777777" w:rsidR="00137A62" w:rsidRPr="00EC7DE4" w:rsidRDefault="00137A62" w:rsidP="00410D08">
            <w:pPr>
              <w:spacing w:after="0" w:line="240" w:lineRule="auto"/>
              <w:jc w:val="center"/>
              <w:rPr>
                <w:rFonts w:ascii="Times New Roman" w:eastAsia="Times New Roman" w:hAnsi="Times New Roman"/>
                <w:sz w:val="24"/>
                <w:szCs w:val="24"/>
              </w:rPr>
            </w:pPr>
            <w:r w:rsidRPr="00EC7DE4">
              <w:rPr>
                <w:rFonts w:ascii="Times New Roman" w:eastAsia="Times New Roman" w:hAnsi="Times New Roman"/>
                <w:sz w:val="24"/>
                <w:szCs w:val="24"/>
              </w:rPr>
              <w:t>0</w:t>
            </w:r>
          </w:p>
        </w:tc>
      </w:tr>
      <w:tr w:rsidR="00137A62" w:rsidRPr="00EC7DE4" w14:paraId="63C0D07E" w14:textId="77777777" w:rsidTr="009A5A0C">
        <w:trPr>
          <w:trHeight w:val="521"/>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B44DA7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B7E34E9" w14:textId="77777777" w:rsidR="00137A62" w:rsidRPr="00EC7DE4" w:rsidRDefault="00137A62" w:rsidP="00410D08">
            <w:pPr>
              <w:spacing w:after="0" w:line="240" w:lineRule="auto"/>
              <w:jc w:val="center"/>
              <w:rPr>
                <w:rFonts w:ascii="Times New Roman" w:eastAsia="Times New Roman" w:hAnsi="Times New Roman"/>
                <w:sz w:val="24"/>
                <w:szCs w:val="24"/>
              </w:rPr>
            </w:pPr>
            <w:r w:rsidRPr="00EC7DE4">
              <w:rPr>
                <w:rFonts w:ascii="Times New Roman" w:eastAsia="Times New Roman" w:hAnsi="Times New Roman"/>
                <w:sz w:val="24"/>
                <w:szCs w:val="24"/>
              </w:rPr>
              <w:t>0</w:t>
            </w:r>
          </w:p>
        </w:tc>
      </w:tr>
      <w:tr w:rsidR="00137A62" w:rsidRPr="00EC7DE4" w14:paraId="2483B8AC" w14:textId="77777777" w:rsidTr="009A5A0C">
        <w:trPr>
          <w:trHeight w:val="1654"/>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70B69BB"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BE423B9"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A3B1C31"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 </w:t>
            </w:r>
          </w:p>
          <w:p w14:paraId="58B54F2D" w14:textId="77777777" w:rsidR="00137A62" w:rsidRPr="00EC7DE4" w:rsidRDefault="00137A62" w:rsidP="00410D08">
            <w:pPr>
              <w:spacing w:after="0" w:line="240" w:lineRule="auto"/>
              <w:rPr>
                <w:rFonts w:ascii="Times New Roman" w:eastAsia="Times New Roman" w:hAnsi="Times New Roman"/>
                <w:sz w:val="24"/>
                <w:szCs w:val="24"/>
                <w:lang w:eastAsia="lv-LV"/>
              </w:rPr>
            </w:pPr>
          </w:p>
          <w:p w14:paraId="3EAB6736"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p w14:paraId="50A351BE"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r>
      <w:tr w:rsidR="00137A62" w:rsidRPr="00EC7DE4" w14:paraId="395E337A" w14:textId="77777777" w:rsidTr="00410D0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C505F5F"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267A4E3"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D2D8F87"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 </w:t>
            </w:r>
          </w:p>
          <w:p w14:paraId="17E7F993" w14:textId="2722BF75" w:rsidR="00137A62" w:rsidRPr="00EC7DE4" w:rsidRDefault="009A5A0C"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1E482DF9"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DE99633"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5341C49" w14:textId="77777777" w:rsidR="00137A62" w:rsidRPr="00EC7DE4" w:rsidRDefault="00137A62" w:rsidP="00410D08">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B2DFCCE"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38B71222"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21879B4"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001DCD7" w14:textId="77777777" w:rsidR="00137A62" w:rsidRPr="00EC7DE4" w:rsidRDefault="00137A62" w:rsidP="00410D08">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281CD8B"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70A0F07B" w14:textId="77777777" w:rsidTr="00410D0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23F6483"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4FFDE57" w14:textId="77777777" w:rsidR="00137A62" w:rsidRPr="00EC7DE4" w:rsidRDefault="00137A62" w:rsidP="00410D08">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70186E5"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38E572C4" w14:textId="77777777" w:rsidTr="00410D0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9369119"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D695401" w14:textId="56A7B8EC" w:rsidR="00137A62" w:rsidRPr="00EC7DE4" w:rsidRDefault="009A5A0C"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p w14:paraId="7CC8A817"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r>
      <w:tr w:rsidR="00137A62" w:rsidRPr="00EC7DE4" w14:paraId="098B2D33" w14:textId="77777777" w:rsidTr="00410D0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5709F25"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C963564"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1613630E" w14:textId="77777777" w:rsidTr="00410D0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B51B846"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917187E"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4466E8D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0CBDC4B"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7CED24F" w14:textId="77777777" w:rsidR="00137A62" w:rsidRPr="00EC7DE4" w:rsidRDefault="00137A62" w:rsidP="00410D08">
            <w:pPr>
              <w:spacing w:after="0" w:line="240" w:lineRule="auto"/>
              <w:ind w:firstLine="720"/>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Nav attiecināms.</w:t>
            </w:r>
          </w:p>
        </w:tc>
      </w:tr>
      <w:tr w:rsidR="00137A62" w:rsidRPr="00EC7DE4" w14:paraId="2C870EBA" w14:textId="77777777" w:rsidTr="00410D0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AFFFBD4"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96CC325" w14:textId="77777777" w:rsidR="00137A62" w:rsidRPr="00EC7DE4" w:rsidRDefault="00137A62" w:rsidP="00410D08">
            <w:pPr>
              <w:spacing w:after="0" w:line="240" w:lineRule="auto"/>
              <w:ind w:right="211" w:firstLine="720"/>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44CB675"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37A62" w:rsidRPr="00BC4432" w14:paraId="16032DBA"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E008BE2"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IV. Tiesību akta projekta ietekme uz spēkā esošo tiesību normu sistēmu</w:t>
            </w:r>
          </w:p>
        </w:tc>
      </w:tr>
      <w:tr w:rsidR="00137A62" w:rsidRPr="00BC4432" w14:paraId="34E4BC8C"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2FDFD22"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46220D5E"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37A62" w:rsidRPr="00BC4432" w14:paraId="5A5AA8A0"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367A611"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lastRenderedPageBreak/>
              <w:t>V. Tiesību akta projekta atbilstība Latvijas Republikas starptautiskajām saistībām</w:t>
            </w:r>
          </w:p>
        </w:tc>
      </w:tr>
      <w:tr w:rsidR="00137A62" w:rsidRPr="00BC4432" w14:paraId="271FF8A3"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03E2C8"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109240DC"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137A62" w:rsidRPr="00BC4432" w14:paraId="0187D2EF" w14:textId="77777777" w:rsidTr="009A5A0C">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CF01E0" w14:textId="77777777" w:rsidR="00137A62" w:rsidRPr="00BC4432" w:rsidRDefault="00137A62" w:rsidP="00410D08">
            <w:pPr>
              <w:spacing w:before="100" w:after="100" w:line="360" w:lineRule="auto"/>
              <w:ind w:firstLine="300"/>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 Sabiedrības līdzdalība un komunikācijas aktivitātes</w:t>
            </w:r>
          </w:p>
        </w:tc>
      </w:tr>
      <w:tr w:rsidR="00137A62" w:rsidRPr="00BC4432" w14:paraId="64AF5CD0" w14:textId="77777777" w:rsidTr="009A5A0C">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2B3C528"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9F816C"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Plānotās sabiedrības līdzdalības un komunikācijas aktivitātes saistībā ar projektu</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34F522" w14:textId="77777777" w:rsidR="00137A62" w:rsidRPr="00BC4432" w:rsidRDefault="00137A62" w:rsidP="00410D08">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C4432">
              <w:rPr>
                <w:rFonts w:ascii="Times New Roman" w:hAnsi="Times New Roman"/>
                <w:i/>
                <w:sz w:val="24"/>
                <w:szCs w:val="24"/>
                <w:lang w:eastAsia="lv-LV"/>
              </w:rPr>
              <w:t>Tiesību aktu projekti</w:t>
            </w:r>
            <w:r w:rsidRPr="00BC4432">
              <w:rPr>
                <w:rFonts w:ascii="Times New Roman" w:hAnsi="Times New Roman"/>
                <w:sz w:val="24"/>
                <w:szCs w:val="24"/>
                <w:lang w:eastAsia="lv-LV"/>
              </w:rPr>
              <w:t>.</w:t>
            </w:r>
          </w:p>
          <w:p w14:paraId="01ACFE95" w14:textId="77777777" w:rsidR="00137A62" w:rsidRPr="00BC4432" w:rsidRDefault="00137A62" w:rsidP="00410D08">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Sludinājums par valsts nekustamā īpašuma izsoli tiks publicēts oficiālajā izdevumā „Latvijas Vēstnesis” </w:t>
            </w:r>
            <w:r w:rsidRPr="00BC4432">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137A62" w:rsidRPr="00BC4432" w14:paraId="6487CB94" w14:textId="77777777" w:rsidTr="009A5A0C">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888ABB"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F3EF962"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 projekta izstrādē</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F1E917" w14:textId="77777777" w:rsidR="00137A62" w:rsidRPr="00BC4432" w:rsidRDefault="00137A62" w:rsidP="00410D08">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137A62" w:rsidRPr="00BC4432" w14:paraId="55350348" w14:textId="77777777" w:rsidTr="009A5A0C">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99DDC2"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1DD3205"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līdzdalības rezultāti</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DD4BBCA" w14:textId="77777777" w:rsidR="00137A62" w:rsidRPr="00BC4432" w:rsidRDefault="00137A62" w:rsidP="00410D08">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137A62" w:rsidRPr="00BC4432" w14:paraId="7D45E63A" w14:textId="77777777" w:rsidTr="009A5A0C">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CBC542"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5B689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C84D2E" w14:textId="77777777" w:rsidR="00137A62" w:rsidRPr="00BC4432" w:rsidRDefault="00137A62" w:rsidP="00410D08">
            <w:pPr>
              <w:spacing w:before="100" w:after="10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AA93548"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896"/>
        <w:gridCol w:w="5005"/>
      </w:tblGrid>
      <w:tr w:rsidR="00137A62" w:rsidRPr="00BC4432" w14:paraId="7986ECDC" w14:textId="77777777" w:rsidTr="009A5A0C">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DDB68" w14:textId="77777777" w:rsidR="00137A62" w:rsidRPr="00BC4432" w:rsidRDefault="00137A62" w:rsidP="00410D08">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VII. Tiesību akta projekta izpildes nodrošināšana un tās ietekme uz institūcijām</w:t>
            </w:r>
          </w:p>
        </w:tc>
      </w:tr>
      <w:tr w:rsidR="00137A62" w:rsidRPr="00BC4432" w14:paraId="7EBB2EF1" w14:textId="77777777" w:rsidTr="000E65A9">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39AA15"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38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3ED2B3"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izpildē iesaistītās institūcijas</w:t>
            </w:r>
          </w:p>
        </w:tc>
        <w:tc>
          <w:tcPr>
            <w:tcW w:w="50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260C85" w14:textId="0E91A1AC" w:rsidR="00137A62" w:rsidRPr="00BC4432" w:rsidRDefault="00137A62" w:rsidP="00410D08">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Finanšu ministrija (VNĪ)</w:t>
            </w:r>
            <w:r w:rsidR="00462928">
              <w:rPr>
                <w:rFonts w:ascii="Times New Roman" w:eastAsia="Times New Roman" w:hAnsi="Times New Roman"/>
                <w:sz w:val="24"/>
                <w:szCs w:val="24"/>
                <w:lang w:eastAsia="lv-LV"/>
              </w:rPr>
              <w:t>.</w:t>
            </w:r>
          </w:p>
        </w:tc>
      </w:tr>
      <w:tr w:rsidR="00137A62" w:rsidRPr="00BC4432" w14:paraId="67B7AA74" w14:textId="77777777" w:rsidTr="000E65A9">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04D1A7"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38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EBE87B"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0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42976A" w14:textId="77777777" w:rsidR="00137A62" w:rsidRPr="00BC4432" w:rsidRDefault="00137A62" w:rsidP="00410D08">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137A62" w:rsidRPr="00BC4432" w14:paraId="3B8AD4DC" w14:textId="77777777" w:rsidTr="000E65A9">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13022E"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38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47509D"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0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EC6FD3" w14:textId="77777777" w:rsidR="00137A62" w:rsidRPr="00BC4432" w:rsidRDefault="00137A62" w:rsidP="00410D08">
            <w:pPr>
              <w:spacing w:after="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w:t>
            </w:r>
          </w:p>
        </w:tc>
      </w:tr>
    </w:tbl>
    <w:p w14:paraId="5814C247" w14:textId="77777777" w:rsidR="00137A62" w:rsidRPr="00BC4432" w:rsidRDefault="00137A62" w:rsidP="00137A62">
      <w:pPr>
        <w:spacing w:after="0" w:line="240" w:lineRule="auto"/>
        <w:ind w:firstLine="720"/>
        <w:rPr>
          <w:rFonts w:ascii="Times New Roman" w:eastAsia="Times New Roman" w:hAnsi="Times New Roman"/>
          <w:sz w:val="24"/>
          <w:szCs w:val="24"/>
          <w:lang w:eastAsia="lv-LV"/>
        </w:rPr>
      </w:pPr>
    </w:p>
    <w:p w14:paraId="70418FBB" w14:textId="77777777" w:rsidR="00EC7DE4" w:rsidRPr="00BC4432" w:rsidRDefault="00EC7DE4" w:rsidP="00137A62">
      <w:pPr>
        <w:spacing w:after="0" w:line="240" w:lineRule="auto"/>
        <w:rPr>
          <w:rFonts w:ascii="Times New Roman" w:eastAsia="Times New Roman" w:hAnsi="Times New Roman"/>
          <w:sz w:val="24"/>
          <w:szCs w:val="24"/>
          <w:lang w:eastAsia="lv-LV"/>
        </w:rPr>
      </w:pPr>
    </w:p>
    <w:p w14:paraId="0927F4F4" w14:textId="77777777" w:rsidR="00E36D61" w:rsidRPr="00E36D61" w:rsidRDefault="00E36D61" w:rsidP="00E36D61">
      <w:pPr>
        <w:suppressAutoHyphens w:val="0"/>
        <w:autoSpaceDN/>
        <w:spacing w:after="120" w:line="240" w:lineRule="auto"/>
        <w:jc w:val="both"/>
        <w:textAlignment w:val="auto"/>
        <w:rPr>
          <w:rFonts w:ascii="Times New Roman" w:eastAsia="Times New Roman" w:hAnsi="Times New Roman"/>
          <w:sz w:val="24"/>
          <w:szCs w:val="24"/>
        </w:rPr>
      </w:pPr>
      <w:bookmarkStart w:id="3" w:name="_Hlk536083946"/>
      <w:r w:rsidRPr="00E36D61">
        <w:rPr>
          <w:rFonts w:ascii="Times New Roman" w:eastAsia="Times New Roman" w:hAnsi="Times New Roman"/>
          <w:sz w:val="24"/>
          <w:szCs w:val="24"/>
        </w:rPr>
        <w:t>Finanšu ministrs</w:t>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hyperlink r:id="rId12" w:history="1">
        <w:r w:rsidRPr="00E36D61">
          <w:rPr>
            <w:rFonts w:ascii="Times New Roman" w:eastAsiaTheme="minorHAnsi" w:hAnsi="Times New Roman"/>
            <w:spacing w:val="7"/>
            <w:sz w:val="24"/>
            <w:szCs w:val="24"/>
          </w:rPr>
          <w:t>J. Reirs</w:t>
        </w:r>
      </w:hyperlink>
    </w:p>
    <w:bookmarkEnd w:id="3"/>
    <w:p w14:paraId="79A2360C" w14:textId="77777777" w:rsidR="00137A62" w:rsidRPr="009060A8" w:rsidRDefault="00137A62" w:rsidP="00137A62">
      <w:pPr>
        <w:spacing w:after="0" w:line="240" w:lineRule="auto"/>
        <w:rPr>
          <w:rFonts w:ascii="Times New Roman" w:hAnsi="Times New Roman"/>
          <w:sz w:val="20"/>
          <w:szCs w:val="20"/>
        </w:rPr>
      </w:pPr>
      <w:proofErr w:type="spellStart"/>
      <w:r w:rsidRPr="009060A8">
        <w:rPr>
          <w:rFonts w:ascii="Times New Roman" w:eastAsia="Times New Roman" w:hAnsi="Times New Roman"/>
          <w:sz w:val="20"/>
          <w:szCs w:val="20"/>
          <w:lang w:eastAsia="lv-LV"/>
        </w:rPr>
        <w:t>Tupiņa</w:t>
      </w:r>
      <w:proofErr w:type="spellEnd"/>
      <w:r w:rsidRPr="009060A8">
        <w:rPr>
          <w:rFonts w:ascii="Times New Roman" w:eastAsia="Times New Roman" w:hAnsi="Times New Roman"/>
          <w:sz w:val="20"/>
          <w:szCs w:val="20"/>
          <w:lang w:eastAsia="lv-LV"/>
        </w:rPr>
        <w:t xml:space="preserve"> </w:t>
      </w:r>
      <w:r w:rsidRPr="009060A8">
        <w:rPr>
          <w:rFonts w:ascii="Times New Roman" w:eastAsia="Times New Roman" w:hAnsi="Times New Roman"/>
          <w:sz w:val="20"/>
          <w:szCs w:val="20"/>
        </w:rPr>
        <w:t>67024679</w:t>
      </w:r>
    </w:p>
    <w:p w14:paraId="5F005B5A" w14:textId="77777777" w:rsidR="00137A62" w:rsidRPr="009060A8" w:rsidRDefault="00706ECE" w:rsidP="00137A62">
      <w:pPr>
        <w:spacing w:after="0" w:line="240" w:lineRule="auto"/>
        <w:rPr>
          <w:rFonts w:ascii="Times New Roman" w:hAnsi="Times New Roman"/>
          <w:sz w:val="20"/>
          <w:szCs w:val="20"/>
        </w:rPr>
      </w:pPr>
      <w:hyperlink r:id="rId13" w:history="1">
        <w:r w:rsidR="00137A62" w:rsidRPr="009060A8">
          <w:rPr>
            <w:rFonts w:ascii="Times New Roman" w:eastAsia="Times New Roman" w:hAnsi="Times New Roman"/>
            <w:sz w:val="20"/>
            <w:szCs w:val="20"/>
            <w:u w:val="single"/>
            <w:lang w:eastAsia="lv-LV"/>
          </w:rPr>
          <w:t>arta.tupina@vni.lv</w:t>
        </w:r>
      </w:hyperlink>
    </w:p>
    <w:p w14:paraId="2BBD623D" w14:textId="77777777" w:rsidR="00137A62" w:rsidRPr="00BC4432" w:rsidRDefault="00137A62" w:rsidP="00137A62">
      <w:pPr>
        <w:rPr>
          <w:rFonts w:ascii="Times New Roman" w:eastAsia="Times New Roman" w:hAnsi="Times New Roman"/>
          <w:sz w:val="24"/>
          <w:szCs w:val="24"/>
        </w:rPr>
      </w:pPr>
    </w:p>
    <w:sectPr w:rsidR="00137A62" w:rsidRPr="00BC4432" w:rsidSect="004D5CE2">
      <w:headerReference w:type="default" r:id="rId14"/>
      <w:footerReference w:type="default" r:id="rId15"/>
      <w:footerReference w:type="first" r:id="rId16"/>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6612" w14:textId="77777777" w:rsidR="00706ECE" w:rsidRDefault="00706ECE" w:rsidP="004C04A0">
      <w:pPr>
        <w:spacing w:after="0" w:line="240" w:lineRule="auto"/>
      </w:pPr>
      <w:r>
        <w:separator/>
      </w:r>
    </w:p>
  </w:endnote>
  <w:endnote w:type="continuationSeparator" w:id="0">
    <w:p w14:paraId="2320DF05" w14:textId="77777777" w:rsidR="00706ECE" w:rsidRDefault="00706ECE" w:rsidP="004C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ECC6" w14:textId="77777777" w:rsidR="00180E13" w:rsidRDefault="00180E13" w:rsidP="00180E13">
    <w:pPr>
      <w:spacing w:after="0" w:line="240" w:lineRule="auto"/>
      <w:jc w:val="both"/>
      <w:rPr>
        <w:rFonts w:ascii="Times New Roman" w:hAnsi="Times New Roman"/>
        <w:sz w:val="18"/>
        <w:szCs w:val="18"/>
      </w:rPr>
    </w:pPr>
    <w:r>
      <w:rPr>
        <w:rFonts w:ascii="Times New Roman" w:hAnsi="Times New Roman"/>
        <w:sz w:val="18"/>
        <w:szCs w:val="18"/>
      </w:rPr>
      <w:t>FMAnot_170119_pardos</w:t>
    </w:r>
  </w:p>
  <w:p w14:paraId="186D3BD5" w14:textId="77777777" w:rsidR="0034685C" w:rsidRDefault="00706E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B87A" w14:textId="2F501661" w:rsidR="0034685C" w:rsidRDefault="00EC7DE4">
    <w:pPr>
      <w:spacing w:after="0" w:line="240" w:lineRule="auto"/>
      <w:jc w:val="both"/>
      <w:rPr>
        <w:rFonts w:ascii="Times New Roman" w:hAnsi="Times New Roman"/>
        <w:sz w:val="18"/>
        <w:szCs w:val="18"/>
      </w:rPr>
    </w:pPr>
    <w:r>
      <w:rPr>
        <w:rFonts w:ascii="Times New Roman" w:hAnsi="Times New Roman"/>
        <w:sz w:val="18"/>
        <w:szCs w:val="18"/>
      </w:rPr>
      <w:t>FMAnot_1</w:t>
    </w:r>
    <w:r w:rsidR="00180E13">
      <w:rPr>
        <w:rFonts w:ascii="Times New Roman" w:hAnsi="Times New Roman"/>
        <w:sz w:val="18"/>
        <w:szCs w:val="18"/>
      </w:rPr>
      <w:t>70119</w:t>
    </w:r>
    <w:r>
      <w:rPr>
        <w:rFonts w:ascii="Times New Roman" w:hAnsi="Times New Roman"/>
        <w:sz w:val="18"/>
        <w:szCs w:val="18"/>
      </w:rPr>
      <w:t>_pardos</w:t>
    </w:r>
  </w:p>
  <w:p w14:paraId="58BE1BA7" w14:textId="77777777" w:rsidR="0034685C" w:rsidRDefault="00706ECE">
    <w:pPr>
      <w:pStyle w:val="Footer"/>
    </w:pPr>
  </w:p>
  <w:p w14:paraId="1037AEE9" w14:textId="77777777" w:rsidR="0034685C" w:rsidRDefault="00706E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52D2" w14:textId="77777777" w:rsidR="00706ECE" w:rsidRDefault="00706ECE" w:rsidP="004C04A0">
      <w:pPr>
        <w:spacing w:after="0" w:line="240" w:lineRule="auto"/>
      </w:pPr>
      <w:r>
        <w:separator/>
      </w:r>
    </w:p>
  </w:footnote>
  <w:footnote w:type="continuationSeparator" w:id="0">
    <w:p w14:paraId="1CA90A90" w14:textId="77777777" w:rsidR="00706ECE" w:rsidRDefault="00706ECE" w:rsidP="004C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765B" w14:textId="77777777" w:rsidR="0034685C" w:rsidRDefault="00EC7DE4">
    <w:pPr>
      <w:pStyle w:val="Header"/>
    </w:pPr>
    <w:r>
      <w:rPr>
        <w:noProof/>
        <w:lang w:eastAsia="lv-LV"/>
      </w:rPr>
      <mc:AlternateContent>
        <mc:Choice Requires="wps">
          <w:drawing>
            <wp:anchor distT="0" distB="0" distL="114300" distR="114300" simplePos="0" relativeHeight="251659264" behindDoc="0" locked="0" layoutInCell="1" allowOverlap="1" wp14:anchorId="37EB04D2" wp14:editId="4E24B784">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B6E9022" w14:textId="4332B6D1" w:rsidR="0034685C" w:rsidRDefault="00EC7DE4">
                          <w:pPr>
                            <w:pStyle w:val="Header"/>
                          </w:pPr>
                          <w:r>
                            <w:rPr>
                              <w:rStyle w:val="PageNumber"/>
                            </w:rPr>
                            <w:fldChar w:fldCharType="begin"/>
                          </w:r>
                          <w:r>
                            <w:rPr>
                              <w:rStyle w:val="PageNumber"/>
                            </w:rPr>
                            <w:instrText xml:space="preserve"> PAGE </w:instrText>
                          </w:r>
                          <w:r>
                            <w:rPr>
                              <w:rStyle w:val="PageNumber"/>
                            </w:rPr>
                            <w:fldChar w:fldCharType="separate"/>
                          </w:r>
                          <w:r w:rsidR="009C59C5">
                            <w:rPr>
                              <w:rStyle w:val="PageNumber"/>
                              <w:noProof/>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7EB04D2"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B6E9022" w14:textId="4332B6D1" w:rsidR="0034685C" w:rsidRDefault="00EC7DE4">
                    <w:pPr>
                      <w:pStyle w:val="Header"/>
                    </w:pPr>
                    <w:r>
                      <w:rPr>
                        <w:rStyle w:val="PageNumber"/>
                      </w:rPr>
                      <w:fldChar w:fldCharType="begin"/>
                    </w:r>
                    <w:r>
                      <w:rPr>
                        <w:rStyle w:val="PageNumber"/>
                      </w:rPr>
                      <w:instrText xml:space="preserve"> PAGE </w:instrText>
                    </w:r>
                    <w:r>
                      <w:rPr>
                        <w:rStyle w:val="PageNumber"/>
                      </w:rPr>
                      <w:fldChar w:fldCharType="separate"/>
                    </w:r>
                    <w:r w:rsidR="009C59C5">
                      <w:rPr>
                        <w:rStyle w:val="PageNumber"/>
                        <w:noProof/>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183E4AD1"/>
    <w:multiLevelType w:val="hybridMultilevel"/>
    <w:tmpl w:val="C8D87F00"/>
    <w:lvl w:ilvl="0" w:tplc="5E567668">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DF1B0E"/>
    <w:multiLevelType w:val="hybridMultilevel"/>
    <w:tmpl w:val="208602A4"/>
    <w:lvl w:ilvl="0" w:tplc="9670F2AA">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15:restartNumberingAfterBreak="0">
    <w:nsid w:val="4C040C1B"/>
    <w:multiLevelType w:val="hybridMultilevel"/>
    <w:tmpl w:val="FA8463F2"/>
    <w:lvl w:ilvl="0" w:tplc="5E567668">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DB55D4"/>
    <w:multiLevelType w:val="hybridMultilevel"/>
    <w:tmpl w:val="15BAE9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62"/>
    <w:rsid w:val="0001722C"/>
    <w:rsid w:val="00023524"/>
    <w:rsid w:val="00030AA8"/>
    <w:rsid w:val="0007729B"/>
    <w:rsid w:val="000903A3"/>
    <w:rsid w:val="000B1A1C"/>
    <w:rsid w:val="000B5AEF"/>
    <w:rsid w:val="000D3904"/>
    <w:rsid w:val="000E65A9"/>
    <w:rsid w:val="00134C45"/>
    <w:rsid w:val="00137A62"/>
    <w:rsid w:val="00180E13"/>
    <w:rsid w:val="0018364A"/>
    <w:rsid w:val="001B1342"/>
    <w:rsid w:val="001E5BFF"/>
    <w:rsid w:val="00207B2D"/>
    <w:rsid w:val="002275B9"/>
    <w:rsid w:val="002533EC"/>
    <w:rsid w:val="00276FCB"/>
    <w:rsid w:val="002D1B37"/>
    <w:rsid w:val="003A2C57"/>
    <w:rsid w:val="003E71A1"/>
    <w:rsid w:val="00462928"/>
    <w:rsid w:val="00464001"/>
    <w:rsid w:val="004C04A0"/>
    <w:rsid w:val="00564374"/>
    <w:rsid w:val="005B750F"/>
    <w:rsid w:val="005C25BE"/>
    <w:rsid w:val="00607F4D"/>
    <w:rsid w:val="00683DF7"/>
    <w:rsid w:val="00691888"/>
    <w:rsid w:val="006A2EFA"/>
    <w:rsid w:val="006B13AB"/>
    <w:rsid w:val="00706ECE"/>
    <w:rsid w:val="00754474"/>
    <w:rsid w:val="007B074D"/>
    <w:rsid w:val="007D0AA2"/>
    <w:rsid w:val="007D1AE4"/>
    <w:rsid w:val="00813EFF"/>
    <w:rsid w:val="00833966"/>
    <w:rsid w:val="00841CEF"/>
    <w:rsid w:val="008B6EBC"/>
    <w:rsid w:val="008C44E2"/>
    <w:rsid w:val="009A360F"/>
    <w:rsid w:val="009A50DE"/>
    <w:rsid w:val="009A5A0C"/>
    <w:rsid w:val="009C59C5"/>
    <w:rsid w:val="00A84599"/>
    <w:rsid w:val="00AB08D3"/>
    <w:rsid w:val="00AB500E"/>
    <w:rsid w:val="00BB203E"/>
    <w:rsid w:val="00C17BBA"/>
    <w:rsid w:val="00C335DC"/>
    <w:rsid w:val="00C46F24"/>
    <w:rsid w:val="00C6663C"/>
    <w:rsid w:val="00DA1DF2"/>
    <w:rsid w:val="00E23418"/>
    <w:rsid w:val="00E36D61"/>
    <w:rsid w:val="00E674C5"/>
    <w:rsid w:val="00EC7DE4"/>
    <w:rsid w:val="00F452DC"/>
    <w:rsid w:val="00F72F43"/>
    <w:rsid w:val="00FA0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5D88"/>
  <w15:chartTrackingRefBased/>
  <w15:docId w15:val="{F82D3310-F31B-4088-BA9C-2E82A3F7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62"/>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607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F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7A62"/>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0D39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A62"/>
    <w:rPr>
      <w:rFonts w:ascii="Calibri Light" w:eastAsia="Times New Roman" w:hAnsi="Calibri Light" w:cs="Times New Roman"/>
      <w:color w:val="1F3763"/>
      <w:sz w:val="24"/>
      <w:szCs w:val="24"/>
    </w:rPr>
  </w:style>
  <w:style w:type="paragraph" w:styleId="Footer">
    <w:name w:val="footer"/>
    <w:basedOn w:val="Normal"/>
    <w:link w:val="FooterChar"/>
    <w:rsid w:val="00137A62"/>
    <w:pPr>
      <w:tabs>
        <w:tab w:val="center" w:pos="4153"/>
        <w:tab w:val="right" w:pos="8306"/>
      </w:tabs>
      <w:spacing w:after="0" w:line="240" w:lineRule="auto"/>
    </w:pPr>
  </w:style>
  <w:style w:type="character" w:customStyle="1" w:styleId="FooterChar">
    <w:name w:val="Footer Char"/>
    <w:basedOn w:val="DefaultParagraphFont"/>
    <w:link w:val="Footer"/>
    <w:rsid w:val="00137A62"/>
    <w:rPr>
      <w:rFonts w:ascii="Calibri" w:eastAsia="Calibri" w:hAnsi="Calibri" w:cs="Times New Roman"/>
    </w:rPr>
  </w:style>
  <w:style w:type="paragraph" w:styleId="Header">
    <w:name w:val="header"/>
    <w:basedOn w:val="Normal"/>
    <w:link w:val="HeaderChar"/>
    <w:rsid w:val="00137A62"/>
    <w:pPr>
      <w:tabs>
        <w:tab w:val="center" w:pos="4153"/>
        <w:tab w:val="right" w:pos="8306"/>
      </w:tabs>
      <w:spacing w:after="0" w:line="240" w:lineRule="auto"/>
    </w:pPr>
  </w:style>
  <w:style w:type="character" w:customStyle="1" w:styleId="HeaderChar">
    <w:name w:val="Header Char"/>
    <w:basedOn w:val="DefaultParagraphFont"/>
    <w:link w:val="Header"/>
    <w:rsid w:val="00137A62"/>
    <w:rPr>
      <w:rFonts w:ascii="Calibri" w:eastAsia="Calibri" w:hAnsi="Calibri" w:cs="Times New Roman"/>
    </w:rPr>
  </w:style>
  <w:style w:type="character" w:styleId="PageNumber">
    <w:name w:val="page number"/>
    <w:basedOn w:val="DefaultParagraphFont"/>
    <w:rsid w:val="00137A62"/>
  </w:style>
  <w:style w:type="paragraph" w:styleId="NoSpacing">
    <w:name w:val="No Spacing"/>
    <w:rsid w:val="00137A62"/>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137A62"/>
    <w:pPr>
      <w:ind w:left="720"/>
    </w:pPr>
  </w:style>
  <w:style w:type="paragraph" w:styleId="BodyTextIndent">
    <w:name w:val="Body Text Indent"/>
    <w:basedOn w:val="Normal"/>
    <w:link w:val="BodyTextIndentChar"/>
    <w:rsid w:val="00137A62"/>
    <w:pPr>
      <w:suppressAutoHyphens w:val="0"/>
      <w:autoSpaceDN/>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137A62"/>
    <w:rPr>
      <w:rFonts w:ascii="Times New Roman" w:eastAsia="Times New Roman" w:hAnsi="Times New Roman" w:cs="Times New Roman"/>
      <w:sz w:val="28"/>
    </w:rPr>
  </w:style>
  <w:style w:type="character" w:styleId="Hyperlink">
    <w:name w:val="Hyperlink"/>
    <w:basedOn w:val="DefaultParagraphFont"/>
    <w:uiPriority w:val="99"/>
    <w:unhideWhenUsed/>
    <w:rsid w:val="00137A62"/>
    <w:rPr>
      <w:color w:val="0563C1" w:themeColor="hyperlink"/>
      <w:u w:val="single"/>
    </w:rPr>
  </w:style>
  <w:style w:type="character" w:styleId="Strong">
    <w:name w:val="Strong"/>
    <w:basedOn w:val="DefaultParagraphFont"/>
    <w:uiPriority w:val="22"/>
    <w:qFormat/>
    <w:rsid w:val="00137A62"/>
    <w:rPr>
      <w:b/>
      <w:bCs/>
    </w:rPr>
  </w:style>
  <w:style w:type="paragraph" w:styleId="BodyText">
    <w:name w:val="Body Text"/>
    <w:basedOn w:val="Normal"/>
    <w:link w:val="BodyTextChar"/>
    <w:uiPriority w:val="99"/>
    <w:unhideWhenUsed/>
    <w:rsid w:val="00137A62"/>
    <w:pPr>
      <w:spacing w:after="120"/>
    </w:pPr>
  </w:style>
  <w:style w:type="character" w:customStyle="1" w:styleId="BodyTextChar">
    <w:name w:val="Body Text Char"/>
    <w:basedOn w:val="DefaultParagraphFont"/>
    <w:link w:val="BodyText"/>
    <w:uiPriority w:val="99"/>
    <w:rsid w:val="00137A62"/>
    <w:rPr>
      <w:rFonts w:ascii="Calibri" w:eastAsia="Calibri" w:hAnsi="Calibri" w:cs="Times New Roman"/>
    </w:rPr>
  </w:style>
  <w:style w:type="paragraph" w:customStyle="1" w:styleId="a">
    <w:basedOn w:val="Normal"/>
    <w:next w:val="Header"/>
    <w:link w:val="GalveneRakstz"/>
    <w:rsid w:val="00137A62"/>
    <w:pPr>
      <w:tabs>
        <w:tab w:val="center" w:pos="4320"/>
        <w:tab w:val="right" w:pos="8640"/>
      </w:tabs>
      <w:suppressAutoHyphens w:val="0"/>
      <w:autoSpaceDN/>
      <w:spacing w:after="0" w:line="240" w:lineRule="auto"/>
      <w:textAlignment w:val="auto"/>
    </w:pPr>
    <w:rPr>
      <w:rFonts w:asciiTheme="minorHAnsi" w:eastAsiaTheme="minorHAnsi" w:hAnsiTheme="minorHAnsi" w:cstheme="minorBidi"/>
      <w:sz w:val="26"/>
      <w:szCs w:val="28"/>
    </w:rPr>
  </w:style>
  <w:style w:type="character" w:customStyle="1" w:styleId="GalveneRakstz">
    <w:name w:val="Galvene Rakstz."/>
    <w:link w:val="a"/>
    <w:rsid w:val="00137A62"/>
    <w:rPr>
      <w:sz w:val="26"/>
      <w:szCs w:val="28"/>
      <w:lang w:eastAsia="en-US"/>
    </w:rPr>
  </w:style>
  <w:style w:type="character" w:customStyle="1" w:styleId="Heading4Char">
    <w:name w:val="Heading 4 Char"/>
    <w:basedOn w:val="DefaultParagraphFont"/>
    <w:link w:val="Heading4"/>
    <w:uiPriority w:val="9"/>
    <w:rsid w:val="000D3904"/>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07F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F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a.tupina@vn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lv/amatpersonas/janis-rei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7046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18</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D511-F501-4981-B3CD-B5AF50F56533}">
  <ds:schemaRefs>
    <ds:schemaRef ds:uri="http://schemas.microsoft.com/sharepoint/v3/contenttype/forms"/>
  </ds:schemaRefs>
</ds:datastoreItem>
</file>

<file path=customXml/itemProps2.xml><?xml version="1.0" encoding="utf-8"?>
<ds:datastoreItem xmlns:ds="http://schemas.openxmlformats.org/officeDocument/2006/customXml" ds:itemID="{BD82F46A-171D-4C85-B99E-E0771ECE2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47D87-CA36-493F-A18D-BD7A3A48629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8B36C1C0-D465-4AF8-9378-1C729A86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14512</Words>
  <Characters>8272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sākotnējās ietekmes novērtējuma ziņojums (anotācija)</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2019-02-18T12:13:00Z</dcterms:created>
  <dcterms:modified xsi:type="dcterms:W3CDTF">2019-02-18T12:13:00Z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