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3C3E2E74" w:rsidR="003A286D" w:rsidRPr="009173C1" w:rsidRDefault="003A286D" w:rsidP="00590CBA">
      <w:pPr>
        <w:jc w:val="center"/>
        <w:rPr>
          <w:b/>
          <w:bCs/>
          <w:sz w:val="28"/>
          <w:szCs w:val="28"/>
        </w:rPr>
      </w:pPr>
      <w:r w:rsidRPr="009173C1">
        <w:rPr>
          <w:b/>
          <w:bCs/>
          <w:sz w:val="28"/>
          <w:szCs w:val="28"/>
        </w:rPr>
        <w:t xml:space="preserve">Likumprojekta </w:t>
      </w:r>
      <w:r w:rsidR="00E17E9E" w:rsidRPr="009173C1">
        <w:rPr>
          <w:b/>
          <w:sz w:val="28"/>
          <w:szCs w:val="28"/>
        </w:rPr>
        <w:t>“</w:t>
      </w:r>
      <w:r w:rsidR="005E2098" w:rsidRPr="009173C1">
        <w:rPr>
          <w:b/>
          <w:sz w:val="28"/>
        </w:rPr>
        <w:t>Par nekustamo īpašumu atsavināšanu Latvijas Republikas valsts robežas joslas ierīkošanai uz Latvijas Republikas un Baltkrievijas Republikas valsts robežas</w:t>
      </w:r>
      <w:r w:rsidR="00E17E9E" w:rsidRPr="009173C1">
        <w:rPr>
          <w:b/>
          <w:sz w:val="28"/>
          <w:szCs w:val="28"/>
        </w:rPr>
        <w:t>”</w:t>
      </w:r>
      <w:r w:rsidRPr="009173C1">
        <w:rPr>
          <w:b/>
          <w:bCs/>
          <w:sz w:val="28"/>
          <w:szCs w:val="28"/>
        </w:rPr>
        <w:t xml:space="preserve"> sākotnējās ietekmes novērtējuma ziņojums (anotācija)</w:t>
      </w:r>
    </w:p>
    <w:p w14:paraId="3E2F7753" w14:textId="77777777" w:rsidR="001354DA" w:rsidRPr="009173C1" w:rsidRDefault="001354DA"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EC2E31" w:rsidRPr="009173C1" w14:paraId="4EF41379" w14:textId="77777777" w:rsidTr="00EC2E31">
        <w:trPr>
          <w:tblCellSpacing w:w="15" w:type="dxa"/>
        </w:trPr>
        <w:tc>
          <w:tcPr>
            <w:tcW w:w="0" w:type="auto"/>
            <w:gridSpan w:val="2"/>
            <w:vAlign w:val="center"/>
            <w:hideMark/>
          </w:tcPr>
          <w:p w14:paraId="58AF0F8A" w14:textId="77777777" w:rsidR="00EC2E31" w:rsidRPr="009173C1" w:rsidRDefault="00EC2E31" w:rsidP="00EC2E31">
            <w:pPr>
              <w:jc w:val="center"/>
              <w:rPr>
                <w:b/>
                <w:bCs/>
                <w:sz w:val="28"/>
                <w:szCs w:val="28"/>
              </w:rPr>
            </w:pPr>
            <w:r w:rsidRPr="009173C1">
              <w:rPr>
                <w:b/>
                <w:bCs/>
                <w:sz w:val="28"/>
                <w:szCs w:val="28"/>
              </w:rPr>
              <w:t>Tiesību akta projekta anotācijas kopsavilkums</w:t>
            </w:r>
          </w:p>
        </w:tc>
      </w:tr>
      <w:tr w:rsidR="00EC2E31" w:rsidRPr="009173C1" w14:paraId="3AB91CC5" w14:textId="77777777" w:rsidTr="00EC2E31">
        <w:trPr>
          <w:tblCellSpacing w:w="15" w:type="dxa"/>
        </w:trPr>
        <w:tc>
          <w:tcPr>
            <w:tcW w:w="2000" w:type="pct"/>
            <w:hideMark/>
          </w:tcPr>
          <w:p w14:paraId="049BE9D8" w14:textId="77777777" w:rsidR="00EC2E31" w:rsidRPr="009173C1" w:rsidRDefault="00EC2E31" w:rsidP="00EC2E31">
            <w:pPr>
              <w:rPr>
                <w:sz w:val="28"/>
                <w:szCs w:val="28"/>
              </w:rPr>
            </w:pPr>
            <w:r w:rsidRPr="009173C1">
              <w:rPr>
                <w:sz w:val="28"/>
                <w:szCs w:val="28"/>
              </w:rPr>
              <w:t>Mērķis, risinājums un projekta spēkā stāšanās laiks (500 zīmes bez atstarpēm)</w:t>
            </w:r>
          </w:p>
        </w:tc>
        <w:tc>
          <w:tcPr>
            <w:tcW w:w="3000" w:type="pct"/>
            <w:hideMark/>
          </w:tcPr>
          <w:p w14:paraId="0DAE2268" w14:textId="338F5551" w:rsidR="008B0DE6" w:rsidRPr="009173C1" w:rsidRDefault="008B0DE6" w:rsidP="006D0BF4">
            <w:pPr>
              <w:ind w:firstLine="437"/>
              <w:jc w:val="both"/>
              <w:rPr>
                <w:sz w:val="28"/>
                <w:szCs w:val="28"/>
              </w:rPr>
            </w:pPr>
            <w:r w:rsidRPr="009173C1">
              <w:rPr>
                <w:sz w:val="28"/>
                <w:szCs w:val="28"/>
              </w:rPr>
              <w:t xml:space="preserve">Likumprojekts </w:t>
            </w:r>
            <w:r w:rsidR="00E17E9E" w:rsidRPr="009173C1">
              <w:rPr>
                <w:sz w:val="28"/>
                <w:szCs w:val="28"/>
              </w:rPr>
              <w:t>“</w:t>
            </w:r>
            <w:r w:rsidR="005E2098" w:rsidRPr="009173C1">
              <w:rPr>
                <w:sz w:val="28"/>
              </w:rPr>
              <w:t>Par nekustamo īpašumu atsavināšanu Latvijas Republikas valsts robežas joslas ierīkošanai uz Latvijas Republikas un Baltkrievijas Republikas valsts robežas</w:t>
            </w:r>
            <w:r w:rsidR="00E17E9E" w:rsidRPr="009173C1">
              <w:rPr>
                <w:sz w:val="28"/>
                <w:szCs w:val="28"/>
              </w:rPr>
              <w:t>”</w:t>
            </w:r>
            <w:r w:rsidRPr="009173C1">
              <w:rPr>
                <w:sz w:val="28"/>
                <w:szCs w:val="28"/>
              </w:rPr>
              <w:t xml:space="preserve"> paredz no zemes īpašniek</w:t>
            </w:r>
            <w:r w:rsidR="00E17E9E" w:rsidRPr="009173C1">
              <w:rPr>
                <w:sz w:val="28"/>
                <w:szCs w:val="28"/>
              </w:rPr>
              <w:t>iem</w:t>
            </w:r>
            <w:r w:rsidRPr="009173C1">
              <w:rPr>
                <w:sz w:val="28"/>
                <w:szCs w:val="28"/>
              </w:rPr>
              <w:t xml:space="preserve"> atsavināt nekustam</w:t>
            </w:r>
            <w:r w:rsidR="00E17E9E" w:rsidRPr="009173C1">
              <w:rPr>
                <w:sz w:val="28"/>
                <w:szCs w:val="28"/>
              </w:rPr>
              <w:t>o</w:t>
            </w:r>
            <w:r w:rsidRPr="009173C1">
              <w:rPr>
                <w:sz w:val="28"/>
                <w:szCs w:val="28"/>
              </w:rPr>
              <w:t xml:space="preserve"> īpašum</w:t>
            </w:r>
            <w:r w:rsidR="00E17E9E" w:rsidRPr="009173C1">
              <w:rPr>
                <w:sz w:val="28"/>
                <w:szCs w:val="28"/>
              </w:rPr>
              <w:t>u</w:t>
            </w:r>
            <w:r w:rsidR="0050339A" w:rsidRPr="009173C1">
              <w:rPr>
                <w:sz w:val="28"/>
                <w:szCs w:val="28"/>
              </w:rPr>
              <w:t xml:space="preserve"> daļ</w:t>
            </w:r>
            <w:r w:rsidR="00E17E9E" w:rsidRPr="009173C1">
              <w:rPr>
                <w:sz w:val="28"/>
                <w:szCs w:val="28"/>
              </w:rPr>
              <w:t>as</w:t>
            </w:r>
            <w:r w:rsidRPr="009173C1">
              <w:rPr>
                <w:sz w:val="28"/>
                <w:szCs w:val="28"/>
              </w:rPr>
              <w:t xml:space="preserve">, kas atrodas pie valsts ārējās sauszemes robežas, lai dabā iezīmētu Latvijas Republikas valsts robežas joslu, pierobežas joslu un pierobežu ārējai sauszemes robežai ar </w:t>
            </w:r>
            <w:r w:rsidR="00E17E9E" w:rsidRPr="009173C1">
              <w:rPr>
                <w:sz w:val="28"/>
                <w:szCs w:val="28"/>
              </w:rPr>
              <w:t>Baltkrievijas Republiku</w:t>
            </w:r>
            <w:r w:rsidRPr="009173C1">
              <w:rPr>
                <w:sz w:val="28"/>
                <w:szCs w:val="28"/>
              </w:rPr>
              <w:t xml:space="preserve">, kā arī uzstādītu valsts robežas joslas, pierobežas joslas un pierobežas norādījuma zīmes un informatīvās norādes, ievērojot attiecīgo deleģējumu. </w:t>
            </w:r>
          </w:p>
          <w:p w14:paraId="6C66B19F" w14:textId="44560099" w:rsidR="00EC2E31" w:rsidRPr="009173C1" w:rsidRDefault="00086069" w:rsidP="00C62196">
            <w:pPr>
              <w:ind w:firstLine="437"/>
              <w:rPr>
                <w:sz w:val="28"/>
                <w:szCs w:val="28"/>
              </w:rPr>
            </w:pPr>
            <w:r w:rsidRPr="009173C1">
              <w:rPr>
                <w:sz w:val="28"/>
                <w:szCs w:val="28"/>
              </w:rPr>
              <w:t>Likums stājas spēkā nākamajā dienā pēc tā izsludināšanas.</w:t>
            </w:r>
          </w:p>
        </w:tc>
      </w:tr>
    </w:tbl>
    <w:p w14:paraId="235A4252" w14:textId="68076BFF" w:rsidR="00EC2E31" w:rsidRPr="009173C1" w:rsidRDefault="00EC2E31" w:rsidP="003A286D">
      <w:pPr>
        <w:jc w:val="center"/>
        <w:rPr>
          <w:b/>
          <w:bCs/>
          <w:sz w:val="22"/>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2F61A4" w:rsidRPr="009173C1" w14:paraId="2551CA4E" w14:textId="77777777" w:rsidTr="0032010A">
        <w:trPr>
          <w:tblCellSpacing w:w="15" w:type="dxa"/>
        </w:trPr>
        <w:tc>
          <w:tcPr>
            <w:tcW w:w="9146" w:type="dxa"/>
            <w:gridSpan w:val="3"/>
            <w:vAlign w:val="center"/>
            <w:hideMark/>
          </w:tcPr>
          <w:p w14:paraId="70E892BA" w14:textId="77777777" w:rsidR="002F61A4" w:rsidRPr="009173C1" w:rsidRDefault="002F61A4" w:rsidP="001175C1">
            <w:pPr>
              <w:pStyle w:val="tvhtml"/>
              <w:spacing w:before="0" w:beforeAutospacing="0" w:after="0" w:afterAutospacing="0"/>
              <w:jc w:val="center"/>
              <w:rPr>
                <w:b/>
                <w:bCs/>
                <w:sz w:val="28"/>
                <w:szCs w:val="28"/>
              </w:rPr>
            </w:pPr>
            <w:r w:rsidRPr="009173C1">
              <w:rPr>
                <w:b/>
                <w:bCs/>
                <w:sz w:val="28"/>
                <w:szCs w:val="28"/>
              </w:rPr>
              <w:t>I. Tiesību akta projekta izstrādes nepieciešamība</w:t>
            </w:r>
          </w:p>
        </w:tc>
      </w:tr>
      <w:tr w:rsidR="002F61A4" w:rsidRPr="009173C1" w14:paraId="5C6DCCA5" w14:textId="77777777" w:rsidTr="0032010A">
        <w:trPr>
          <w:tblCellSpacing w:w="15" w:type="dxa"/>
        </w:trPr>
        <w:tc>
          <w:tcPr>
            <w:tcW w:w="519" w:type="dxa"/>
            <w:hideMark/>
          </w:tcPr>
          <w:p w14:paraId="4DCAD8FE" w14:textId="77777777" w:rsidR="002F61A4" w:rsidRPr="009173C1" w:rsidRDefault="002F61A4" w:rsidP="001175C1">
            <w:pPr>
              <w:pStyle w:val="tvhtml"/>
              <w:spacing w:before="0" w:beforeAutospacing="0" w:after="0" w:afterAutospacing="0"/>
              <w:jc w:val="center"/>
              <w:rPr>
                <w:sz w:val="28"/>
                <w:szCs w:val="28"/>
              </w:rPr>
            </w:pPr>
            <w:r w:rsidRPr="009173C1">
              <w:rPr>
                <w:sz w:val="28"/>
                <w:szCs w:val="28"/>
              </w:rPr>
              <w:t>1.</w:t>
            </w:r>
          </w:p>
        </w:tc>
        <w:tc>
          <w:tcPr>
            <w:tcW w:w="2943" w:type="dxa"/>
            <w:hideMark/>
          </w:tcPr>
          <w:p w14:paraId="79F36D20" w14:textId="77777777" w:rsidR="002F61A4" w:rsidRPr="009173C1" w:rsidRDefault="002F61A4" w:rsidP="001175C1">
            <w:pPr>
              <w:rPr>
                <w:sz w:val="28"/>
                <w:szCs w:val="28"/>
              </w:rPr>
            </w:pPr>
            <w:r w:rsidRPr="009173C1">
              <w:rPr>
                <w:sz w:val="28"/>
                <w:szCs w:val="28"/>
              </w:rPr>
              <w:t>Pamatojums</w:t>
            </w:r>
          </w:p>
        </w:tc>
        <w:tc>
          <w:tcPr>
            <w:tcW w:w="5624" w:type="dxa"/>
            <w:hideMark/>
          </w:tcPr>
          <w:p w14:paraId="7E2DDC9A" w14:textId="77777777" w:rsidR="002F61A4" w:rsidRPr="009173C1" w:rsidRDefault="002F61A4" w:rsidP="00AF2973">
            <w:pPr>
              <w:keepNext/>
              <w:ind w:firstLine="368"/>
              <w:jc w:val="both"/>
              <w:outlineLvl w:val="1"/>
              <w:rPr>
                <w:bCs/>
                <w:iCs/>
                <w:sz w:val="28"/>
                <w:szCs w:val="28"/>
              </w:rPr>
            </w:pPr>
            <w:r w:rsidRPr="009173C1">
              <w:rPr>
                <w:bCs/>
                <w:iCs/>
                <w:sz w:val="28"/>
                <w:szCs w:val="28"/>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hyperlink r:id="rId9" w:tgtFrame="_blank" w:history="1">
              <w:r w:rsidRPr="009173C1">
                <w:rPr>
                  <w:bCs/>
                  <w:iCs/>
                  <w:sz w:val="28"/>
                  <w:szCs w:val="28"/>
                </w:rPr>
                <w:t>Sabiedrības vajadzībām nepieciešamā nekustamā īpašuma atsavināšanas likumam</w:t>
              </w:r>
            </w:hyperlink>
            <w:r w:rsidRPr="009173C1">
              <w:rPr>
                <w:bCs/>
                <w:iCs/>
                <w:sz w:val="28"/>
                <w:szCs w:val="28"/>
              </w:rPr>
              <w:t xml:space="preserve"> (turpmāk – Atsavināšanas likums).</w:t>
            </w:r>
          </w:p>
          <w:p w14:paraId="4074EC24" w14:textId="77777777" w:rsidR="002F61A4" w:rsidRPr="009173C1" w:rsidRDefault="002F61A4" w:rsidP="00AF2973">
            <w:pPr>
              <w:keepNext/>
              <w:ind w:firstLine="368"/>
              <w:jc w:val="both"/>
              <w:outlineLvl w:val="1"/>
              <w:rPr>
                <w:sz w:val="28"/>
                <w:szCs w:val="28"/>
              </w:rPr>
            </w:pPr>
            <w:r w:rsidRPr="009173C1">
              <w:rPr>
                <w:bCs/>
                <w:iCs/>
                <w:sz w:val="28"/>
                <w:szCs w:val="28"/>
              </w:rPr>
              <w:t>Atbilstoši A</w:t>
            </w:r>
            <w:r w:rsidRPr="009173C1">
              <w:rPr>
                <w:sz w:val="28"/>
                <w:szCs w:val="28"/>
              </w:rPr>
              <w:t>tsavināšanas likuma 5.pantam nekustamā īpašuma piespiedu atsavināšana sabiedrības vajadzībām pieļaujama izņēmuma gadījumos vienīgi pret taisnīgu atlīdzību un tikai uz atsevišķa likuma pamata, ievērojot Atsavināšanas likumā paredzētos nosacījumus.</w:t>
            </w:r>
          </w:p>
          <w:p w14:paraId="0AAE5133" w14:textId="60940601" w:rsidR="002F61A4" w:rsidRPr="009173C1" w:rsidRDefault="002F61A4" w:rsidP="00AF2973">
            <w:pPr>
              <w:ind w:firstLine="368"/>
              <w:jc w:val="both"/>
              <w:rPr>
                <w:sz w:val="28"/>
                <w:szCs w:val="28"/>
              </w:rPr>
            </w:pPr>
            <w:r w:rsidRPr="009173C1">
              <w:rPr>
                <w:sz w:val="28"/>
                <w:szCs w:val="28"/>
              </w:rPr>
              <w:t>Atbilstoši Atsavināšanas likuma 13.pantam valsts pārvaldes iestāde sagatavo likumprojektu par attiecīgā nekustamā īpašuma atsavināšanu.</w:t>
            </w:r>
          </w:p>
        </w:tc>
      </w:tr>
      <w:tr w:rsidR="002F61A4" w:rsidRPr="009173C1" w14:paraId="1CEE3B06" w14:textId="77777777" w:rsidTr="0032010A">
        <w:trPr>
          <w:tblCellSpacing w:w="15" w:type="dxa"/>
        </w:trPr>
        <w:tc>
          <w:tcPr>
            <w:tcW w:w="519" w:type="dxa"/>
            <w:hideMark/>
          </w:tcPr>
          <w:p w14:paraId="7B50BBD7" w14:textId="77777777" w:rsidR="002F61A4" w:rsidRPr="009173C1" w:rsidRDefault="002F61A4" w:rsidP="001175C1">
            <w:pPr>
              <w:pStyle w:val="tvhtml"/>
              <w:spacing w:before="0" w:beforeAutospacing="0" w:after="0" w:afterAutospacing="0"/>
              <w:jc w:val="center"/>
              <w:rPr>
                <w:sz w:val="28"/>
                <w:szCs w:val="28"/>
              </w:rPr>
            </w:pPr>
            <w:r w:rsidRPr="009173C1">
              <w:rPr>
                <w:sz w:val="28"/>
                <w:szCs w:val="28"/>
              </w:rPr>
              <w:t>2.</w:t>
            </w:r>
          </w:p>
        </w:tc>
        <w:tc>
          <w:tcPr>
            <w:tcW w:w="2943" w:type="dxa"/>
            <w:hideMark/>
          </w:tcPr>
          <w:p w14:paraId="63432881" w14:textId="77777777" w:rsidR="002F61A4" w:rsidRPr="009173C1" w:rsidRDefault="002F61A4" w:rsidP="001175C1">
            <w:pPr>
              <w:rPr>
                <w:sz w:val="28"/>
                <w:szCs w:val="28"/>
              </w:rPr>
            </w:pPr>
            <w:r w:rsidRPr="009173C1">
              <w:rPr>
                <w:sz w:val="28"/>
                <w:szCs w:val="28"/>
              </w:rPr>
              <w:t xml:space="preserve">Pašreizējā situācija un problēmas, kuru risināšanai tiesību akta </w:t>
            </w:r>
            <w:r w:rsidRPr="009173C1">
              <w:rPr>
                <w:sz w:val="28"/>
                <w:szCs w:val="28"/>
              </w:rPr>
              <w:lastRenderedPageBreak/>
              <w:t>projekts izstrādāts, tiesiskā regulējuma mērķis un būtība</w:t>
            </w:r>
          </w:p>
        </w:tc>
        <w:tc>
          <w:tcPr>
            <w:tcW w:w="5624" w:type="dxa"/>
            <w:hideMark/>
          </w:tcPr>
          <w:p w14:paraId="0E0F0085" w14:textId="77777777" w:rsidR="002F61A4" w:rsidRPr="009173C1" w:rsidRDefault="002F61A4" w:rsidP="006064A5">
            <w:pPr>
              <w:ind w:firstLine="310"/>
              <w:jc w:val="both"/>
              <w:rPr>
                <w:sz w:val="28"/>
                <w:szCs w:val="28"/>
              </w:rPr>
            </w:pPr>
            <w:r w:rsidRPr="009173C1">
              <w:rPr>
                <w:sz w:val="28"/>
                <w:szCs w:val="28"/>
              </w:rPr>
              <w:lastRenderedPageBreak/>
              <w:t xml:space="preserve">Šobrīd Latvijas Republikas valsts robežas joslu, pierobežas joslu ārējai sauszemes robežai un pierobežu, kā arī valsts robežas joslas, </w:t>
            </w:r>
            <w:r w:rsidRPr="009173C1">
              <w:rPr>
                <w:sz w:val="28"/>
                <w:szCs w:val="28"/>
              </w:rPr>
              <w:lastRenderedPageBreak/>
              <w:t>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9173C1" w:rsidRDefault="002F61A4" w:rsidP="006064A5">
            <w:pPr>
              <w:ind w:firstLine="310"/>
              <w:jc w:val="both"/>
              <w:rPr>
                <w:sz w:val="28"/>
                <w:szCs w:val="28"/>
              </w:rPr>
            </w:pPr>
            <w:r w:rsidRPr="009173C1">
              <w:rPr>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017FA06A" w:rsidR="002F61A4" w:rsidRPr="009173C1" w:rsidRDefault="002F61A4" w:rsidP="006064A5">
            <w:pPr>
              <w:ind w:firstLine="310"/>
              <w:jc w:val="both"/>
              <w:rPr>
                <w:sz w:val="28"/>
                <w:szCs w:val="28"/>
              </w:rPr>
            </w:pPr>
            <w:r w:rsidRPr="009173C1">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9173C1">
                <w:rPr>
                  <w:sz w:val="28"/>
                  <w:szCs w:val="28"/>
                </w:rPr>
                <w:t>Ministru kabinets</w:t>
              </w:r>
            </w:smartTag>
            <w:r w:rsidRPr="009173C1">
              <w:rPr>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E17E9E" w:rsidRPr="009173C1">
              <w:rPr>
                <w:sz w:val="28"/>
                <w:szCs w:val="28"/>
              </w:rPr>
              <w:t>1</w:t>
            </w:r>
            <w:r w:rsidRPr="009173C1">
              <w:rPr>
                <w:sz w:val="28"/>
                <w:szCs w:val="28"/>
              </w:rPr>
              <w:t xml:space="preserve">.apakšpunktam, Latvijas Republikas valsts robežas platums ar </w:t>
            </w:r>
            <w:r w:rsidR="00E17E9E" w:rsidRPr="009173C1">
              <w:rPr>
                <w:sz w:val="28"/>
                <w:szCs w:val="28"/>
              </w:rPr>
              <w:t>Baltkrievijas Republiku</w:t>
            </w:r>
            <w:r w:rsidRPr="009173C1">
              <w:rPr>
                <w:sz w:val="28"/>
                <w:szCs w:val="28"/>
              </w:rPr>
              <w:t xml:space="preserve"> ir 12 metri.</w:t>
            </w:r>
          </w:p>
          <w:p w14:paraId="540BFB42" w14:textId="3D2A06B9" w:rsidR="002F61A4" w:rsidRPr="009173C1" w:rsidRDefault="002F61A4" w:rsidP="006064A5">
            <w:pPr>
              <w:ind w:firstLine="310"/>
              <w:jc w:val="both"/>
              <w:rPr>
                <w:sz w:val="28"/>
                <w:szCs w:val="28"/>
              </w:rPr>
            </w:pPr>
            <w:r w:rsidRPr="009173C1">
              <w:rPr>
                <w:sz w:val="28"/>
                <w:szCs w:val="28"/>
              </w:rPr>
              <w:t xml:space="preserve">Lai veiktu Latvijas Republikas un </w:t>
            </w:r>
            <w:r w:rsidR="005E2098" w:rsidRPr="009173C1">
              <w:rPr>
                <w:sz w:val="28"/>
                <w:szCs w:val="28"/>
              </w:rPr>
              <w:t>Baltk</w:t>
            </w:r>
            <w:r w:rsidRPr="009173C1">
              <w:rPr>
                <w:sz w:val="28"/>
                <w:szCs w:val="28"/>
              </w:rPr>
              <w:t xml:space="preserve">rievijas </w:t>
            </w:r>
            <w:r w:rsidR="005E2098" w:rsidRPr="009173C1">
              <w:rPr>
                <w:sz w:val="28"/>
                <w:szCs w:val="28"/>
              </w:rPr>
              <w:t>Republikas</w:t>
            </w:r>
            <w:r w:rsidRPr="009173C1">
              <w:rPr>
                <w:sz w:val="28"/>
                <w:szCs w:val="28"/>
              </w:rPr>
              <w:t xml:space="preserve"> robežas ierīcību atbilstoši Latvijas Republikas valsts robežas likuma nosacījumiem, nepieciešams no zemes īpašniekiem atsavināt nekustamo īpašumu daļas, </w:t>
            </w:r>
            <w:r w:rsidRPr="009173C1">
              <w:rPr>
                <w:sz w:val="28"/>
                <w:szCs w:val="28"/>
              </w:rPr>
              <w:lastRenderedPageBreak/>
              <w:t xml:space="preserve">kas atrodas pie valsts ārējās sauszemes robežas un kas dotu iespēju saskaņā ar Noteikumu Nr.550 nosacījumiem praktiski noteikt un iezīmēt dabā Latvijas Republikas valsts robežas joslu, pierobežas joslu un pierobežu ārējai sauszemes robežai ar </w:t>
            </w:r>
            <w:r w:rsidR="005E2098" w:rsidRPr="009173C1">
              <w:rPr>
                <w:sz w:val="28"/>
                <w:szCs w:val="28"/>
              </w:rPr>
              <w:t>Baltk</w:t>
            </w:r>
            <w:r w:rsidRPr="009173C1">
              <w:rPr>
                <w:sz w:val="28"/>
                <w:szCs w:val="28"/>
              </w:rPr>
              <w:t xml:space="preserve">rievijas </w:t>
            </w:r>
            <w:r w:rsidR="005E2098" w:rsidRPr="009173C1">
              <w:rPr>
                <w:sz w:val="28"/>
                <w:szCs w:val="28"/>
              </w:rPr>
              <w:t>Republiku</w:t>
            </w:r>
            <w:r w:rsidRPr="009173C1">
              <w:rPr>
                <w:sz w:val="28"/>
                <w:szCs w:val="28"/>
              </w:rPr>
              <w:t>, kā arī uzstādīt valsts robežas joslas, pierobežas joslas un pierobežas norādījuma zīmes un informatīvās norādes, ievērojot attiecīgo deleģējumu.</w:t>
            </w:r>
          </w:p>
          <w:p w14:paraId="1839B490" w14:textId="04E64DE2" w:rsidR="00E17E9E" w:rsidRPr="009173C1" w:rsidRDefault="002F61A4" w:rsidP="0050339A">
            <w:pPr>
              <w:widowControl w:val="0"/>
              <w:tabs>
                <w:tab w:val="left" w:pos="539"/>
              </w:tabs>
              <w:ind w:firstLine="306"/>
              <w:jc w:val="both"/>
              <w:rPr>
                <w:sz w:val="28"/>
                <w:szCs w:val="28"/>
              </w:rPr>
            </w:pPr>
            <w:r w:rsidRPr="009173C1">
              <w:rPr>
                <w:sz w:val="28"/>
                <w:szCs w:val="28"/>
              </w:rPr>
              <w:t xml:space="preserve">Veicot Latvijas Republikas un </w:t>
            </w:r>
            <w:r w:rsidR="005E2098" w:rsidRPr="009173C1">
              <w:rPr>
                <w:sz w:val="28"/>
                <w:szCs w:val="28"/>
              </w:rPr>
              <w:t>Baltk</w:t>
            </w:r>
            <w:r w:rsidRPr="009173C1">
              <w:rPr>
                <w:sz w:val="28"/>
                <w:szCs w:val="28"/>
              </w:rPr>
              <w:t xml:space="preserve">rievijas </w:t>
            </w:r>
            <w:r w:rsidR="005E2098" w:rsidRPr="009173C1">
              <w:rPr>
                <w:sz w:val="28"/>
                <w:szCs w:val="28"/>
              </w:rPr>
              <w:t>Republikas</w:t>
            </w:r>
            <w:r w:rsidRPr="009173C1">
              <w:rPr>
                <w:sz w:val="28"/>
                <w:szCs w:val="28"/>
              </w:rPr>
              <w:t xml:space="preserve"> robežas ierīcību, nepieciešams atsavināt robežai pieguļoš</w:t>
            </w:r>
            <w:r w:rsidR="00E17E9E" w:rsidRPr="009173C1">
              <w:rPr>
                <w:sz w:val="28"/>
                <w:szCs w:val="28"/>
              </w:rPr>
              <w:t>o nekustamo īpašumu daļas, kuras atrodas valsts robežas joslā:</w:t>
            </w:r>
          </w:p>
          <w:p w14:paraId="708B0872" w14:textId="2494492B" w:rsidR="00E17E9E" w:rsidRPr="009173C1" w:rsidRDefault="00E17E9E" w:rsidP="0050339A">
            <w:pPr>
              <w:widowControl w:val="0"/>
              <w:tabs>
                <w:tab w:val="left" w:pos="539"/>
              </w:tabs>
              <w:ind w:firstLine="306"/>
              <w:jc w:val="both"/>
              <w:rPr>
                <w:sz w:val="28"/>
                <w:szCs w:val="28"/>
              </w:rPr>
            </w:pPr>
            <w:r w:rsidRPr="009173C1">
              <w:rPr>
                <w:sz w:val="28"/>
                <w:szCs w:val="28"/>
              </w:rPr>
              <w:t>1</w:t>
            </w:r>
            <w:r w:rsidR="002A1277" w:rsidRPr="009173C1">
              <w:rPr>
                <w:sz w:val="28"/>
                <w:szCs w:val="28"/>
              </w:rPr>
              <w:t>)</w:t>
            </w:r>
            <w:r w:rsidRPr="009173C1">
              <w:rPr>
                <w:sz w:val="28"/>
                <w:szCs w:val="28"/>
              </w:rPr>
              <w:t xml:space="preserve"> </w:t>
            </w:r>
            <w:r w:rsidR="002A1277" w:rsidRPr="009173C1">
              <w:rPr>
                <w:sz w:val="28"/>
                <w:szCs w:val="28"/>
                <w:shd w:val="clear" w:color="auto" w:fill="FFFFFF"/>
              </w:rPr>
              <w:t>nekustamā īpašuma “</w:t>
            </w:r>
            <w:proofErr w:type="spellStart"/>
            <w:r w:rsidR="002A1277" w:rsidRPr="009173C1">
              <w:rPr>
                <w:sz w:val="28"/>
                <w:szCs w:val="28"/>
                <w:shd w:val="clear" w:color="auto" w:fill="FFFFFF"/>
              </w:rPr>
              <w:t>Pakaviņas</w:t>
            </w:r>
            <w:proofErr w:type="spellEnd"/>
            <w:r w:rsidR="002A1277" w:rsidRPr="009173C1">
              <w:rPr>
                <w:sz w:val="28"/>
                <w:szCs w:val="28"/>
                <w:shd w:val="clear" w:color="auto" w:fill="FFFFFF"/>
              </w:rPr>
              <w:t>” Bērziņu pagastā, Dagdas novadā (kadastra Nr. 6050 003 0142, reģistrēts Daugavpils tiesas Bērziņu pagasta zemesgrāmatas nodalījumā Nr.100000456926) daļu – zemes gabalu (kadastra apzīmējums 6050 005 0083) 1,64 hektāru platībā</w:t>
            </w:r>
            <w:r w:rsidR="002A1277" w:rsidRPr="009173C1">
              <w:rPr>
                <w:sz w:val="28"/>
                <w:szCs w:val="28"/>
              </w:rPr>
              <w:t xml:space="preserve"> (turpmāk – nekustamais īpašums „</w:t>
            </w:r>
            <w:proofErr w:type="spellStart"/>
            <w:r w:rsidR="002A1277" w:rsidRPr="009173C1">
              <w:rPr>
                <w:sz w:val="28"/>
                <w:szCs w:val="28"/>
              </w:rPr>
              <w:t>Pakaviņas</w:t>
            </w:r>
            <w:proofErr w:type="spellEnd"/>
            <w:r w:rsidR="002A1277" w:rsidRPr="009173C1">
              <w:rPr>
                <w:sz w:val="28"/>
                <w:szCs w:val="28"/>
              </w:rPr>
              <w:t>”),</w:t>
            </w:r>
          </w:p>
          <w:p w14:paraId="4135AB88" w14:textId="073A0AAD" w:rsidR="002A1277" w:rsidRPr="009173C1" w:rsidRDefault="00B60D27" w:rsidP="0050339A">
            <w:pPr>
              <w:widowControl w:val="0"/>
              <w:tabs>
                <w:tab w:val="left" w:pos="539"/>
              </w:tabs>
              <w:ind w:firstLine="306"/>
              <w:jc w:val="both"/>
              <w:rPr>
                <w:sz w:val="28"/>
                <w:szCs w:val="28"/>
              </w:rPr>
            </w:pPr>
            <w:r w:rsidRPr="009173C1">
              <w:rPr>
                <w:sz w:val="28"/>
                <w:szCs w:val="28"/>
              </w:rPr>
              <w:t>2</w:t>
            </w:r>
            <w:r w:rsidR="002A1277" w:rsidRPr="009173C1">
              <w:rPr>
                <w:sz w:val="28"/>
                <w:szCs w:val="28"/>
              </w:rPr>
              <w:t>) nekustamā īpašuma “</w:t>
            </w:r>
            <w:proofErr w:type="spellStart"/>
            <w:r w:rsidR="002A1277" w:rsidRPr="009173C1">
              <w:rPr>
                <w:sz w:val="28"/>
                <w:szCs w:val="28"/>
              </w:rPr>
              <w:t>Lazdiņi</w:t>
            </w:r>
            <w:proofErr w:type="spellEnd"/>
            <w:r w:rsidR="002A1277" w:rsidRPr="009173C1">
              <w:rPr>
                <w:sz w:val="28"/>
                <w:szCs w:val="28"/>
              </w:rPr>
              <w:t>”, Šķaunes pagastā, Dagdas novadā (kadastra Nr. 6092 006 0146, reģistrēts Daugavpils tiesas Šķaunes pagasta zemesgrāmatas nodalījumā Nr. 100000245329) daļu – zemes gabalu (kadastra apzīmējums 6092 006 0417) 0,1306 hektāru platībā (turpmāk – nekustamais īpašums „</w:t>
            </w:r>
            <w:proofErr w:type="spellStart"/>
            <w:r w:rsidR="002A1277" w:rsidRPr="009173C1">
              <w:rPr>
                <w:sz w:val="28"/>
                <w:szCs w:val="28"/>
              </w:rPr>
              <w:t>Lazdiņi</w:t>
            </w:r>
            <w:proofErr w:type="spellEnd"/>
            <w:r w:rsidR="002A1277" w:rsidRPr="009173C1">
              <w:rPr>
                <w:sz w:val="28"/>
                <w:szCs w:val="28"/>
              </w:rPr>
              <w:t>”).</w:t>
            </w:r>
          </w:p>
          <w:p w14:paraId="33722F9C" w14:textId="6B2CB4DA" w:rsidR="000B7ED7" w:rsidRPr="009173C1" w:rsidRDefault="00212971" w:rsidP="00BB49F3">
            <w:pPr>
              <w:tabs>
                <w:tab w:val="left" w:pos="430"/>
                <w:tab w:val="left" w:pos="714"/>
                <w:tab w:val="left" w:pos="997"/>
              </w:tabs>
              <w:ind w:right="147" w:firstLine="498"/>
              <w:jc w:val="both"/>
              <w:rPr>
                <w:sz w:val="28"/>
                <w:szCs w:val="28"/>
              </w:rPr>
            </w:pPr>
            <w:r w:rsidRPr="009173C1">
              <w:rPr>
                <w:sz w:val="28"/>
                <w:szCs w:val="28"/>
              </w:rPr>
              <w:t>Nekustamo īpašumu “</w:t>
            </w:r>
            <w:proofErr w:type="spellStart"/>
            <w:r w:rsidRPr="009173C1">
              <w:rPr>
                <w:sz w:val="28"/>
                <w:szCs w:val="28"/>
              </w:rPr>
              <w:t>Pakaviņas</w:t>
            </w:r>
            <w:proofErr w:type="spellEnd"/>
            <w:r w:rsidRPr="009173C1">
              <w:rPr>
                <w:sz w:val="28"/>
                <w:szCs w:val="28"/>
              </w:rPr>
              <w:t>” un “</w:t>
            </w:r>
            <w:proofErr w:type="spellStart"/>
            <w:r w:rsidRPr="009173C1">
              <w:rPr>
                <w:sz w:val="28"/>
                <w:szCs w:val="28"/>
              </w:rPr>
              <w:t>Lazdiņi</w:t>
            </w:r>
            <w:proofErr w:type="spellEnd"/>
            <w:r w:rsidRPr="009173C1">
              <w:rPr>
                <w:sz w:val="28"/>
                <w:szCs w:val="28"/>
              </w:rPr>
              <w:t xml:space="preserve">” īpašniekiem atlikuša daļas atbilst attiecīgo pašvaldību plānošanas dokumentiem. </w:t>
            </w:r>
          </w:p>
          <w:p w14:paraId="13D6A475" w14:textId="77777777" w:rsidR="00BB49F3" w:rsidRPr="009173C1" w:rsidRDefault="00BB49F3" w:rsidP="00BB49F3">
            <w:pPr>
              <w:tabs>
                <w:tab w:val="left" w:pos="430"/>
                <w:tab w:val="left" w:pos="714"/>
                <w:tab w:val="left" w:pos="997"/>
              </w:tabs>
              <w:ind w:right="147" w:firstLine="498"/>
              <w:jc w:val="both"/>
              <w:rPr>
                <w:sz w:val="28"/>
                <w:szCs w:val="28"/>
              </w:rPr>
            </w:pPr>
            <w:r w:rsidRPr="009173C1">
              <w:rPr>
                <w:sz w:val="28"/>
                <w:szCs w:val="28"/>
              </w:rPr>
              <w:t>Nekustamais īpašums “</w:t>
            </w:r>
            <w:proofErr w:type="spellStart"/>
            <w:r w:rsidRPr="009173C1">
              <w:rPr>
                <w:sz w:val="28"/>
                <w:szCs w:val="28"/>
              </w:rPr>
              <w:t>Pakaviņas</w:t>
            </w:r>
            <w:proofErr w:type="spellEnd"/>
            <w:r w:rsidRPr="009173C1">
              <w:rPr>
                <w:sz w:val="28"/>
                <w:szCs w:val="28"/>
              </w:rPr>
              <w:t xml:space="preserve">” ir ierakstīts Daugavpils tiesas zemesgrāmatu nodaļas Bērziņu pagasta zemesgrāmatas nodalījumā Nr.100000456926. </w:t>
            </w:r>
          </w:p>
          <w:p w14:paraId="2C6FDF0B" w14:textId="77777777" w:rsidR="00BB49F3" w:rsidRPr="009173C1" w:rsidRDefault="00BB49F3" w:rsidP="00BB49F3">
            <w:pPr>
              <w:tabs>
                <w:tab w:val="left" w:pos="430"/>
                <w:tab w:val="left" w:pos="714"/>
                <w:tab w:val="left" w:pos="997"/>
              </w:tabs>
              <w:ind w:right="147" w:firstLine="498"/>
              <w:jc w:val="both"/>
              <w:rPr>
                <w:sz w:val="28"/>
                <w:szCs w:val="28"/>
              </w:rPr>
            </w:pPr>
            <w:r w:rsidRPr="009173C1">
              <w:rPr>
                <w:sz w:val="28"/>
                <w:szCs w:val="28"/>
              </w:rPr>
              <w:t>Nekustamajam īpašumam „</w:t>
            </w:r>
            <w:proofErr w:type="spellStart"/>
            <w:r w:rsidRPr="009173C1">
              <w:rPr>
                <w:sz w:val="28"/>
                <w:szCs w:val="28"/>
              </w:rPr>
              <w:t>Pakaviņas</w:t>
            </w:r>
            <w:proofErr w:type="spellEnd"/>
            <w:r w:rsidRPr="009173C1">
              <w:rPr>
                <w:sz w:val="28"/>
                <w:szCs w:val="28"/>
              </w:rPr>
              <w:t xml:space="preserve">” zemesgrāmatā nav ierakstīti apgrūtinājumi par labu trešajām personām. </w:t>
            </w:r>
          </w:p>
          <w:p w14:paraId="5ACC67DC" w14:textId="2E37BE15" w:rsidR="00BB49F3" w:rsidRPr="009173C1" w:rsidRDefault="00BB49F3" w:rsidP="00BB49F3">
            <w:pPr>
              <w:tabs>
                <w:tab w:val="left" w:pos="430"/>
                <w:tab w:val="left" w:pos="714"/>
                <w:tab w:val="left" w:pos="997"/>
              </w:tabs>
              <w:ind w:right="147" w:firstLine="498"/>
              <w:jc w:val="both"/>
              <w:rPr>
                <w:sz w:val="28"/>
                <w:szCs w:val="28"/>
              </w:rPr>
            </w:pPr>
            <w:r w:rsidRPr="009173C1">
              <w:rPr>
                <w:sz w:val="28"/>
                <w:szCs w:val="28"/>
              </w:rPr>
              <w:t>Zemes vienības ar kadastra apzīmējumu 6050 00</w:t>
            </w:r>
            <w:r w:rsidR="005E2098" w:rsidRPr="009173C1">
              <w:rPr>
                <w:sz w:val="28"/>
                <w:szCs w:val="28"/>
              </w:rPr>
              <w:t>5</w:t>
            </w:r>
            <w:r w:rsidRPr="009173C1">
              <w:rPr>
                <w:sz w:val="28"/>
                <w:szCs w:val="28"/>
              </w:rPr>
              <w:t xml:space="preserve"> 0077 apgrūtinājumu plānā ir ierakstīti šādi apgrūtinājumi:</w:t>
            </w:r>
          </w:p>
          <w:p w14:paraId="6EB94BF8" w14:textId="77777777" w:rsidR="00BB49F3" w:rsidRPr="009173C1" w:rsidRDefault="00BB49F3" w:rsidP="00BB49F3">
            <w:pPr>
              <w:tabs>
                <w:tab w:val="left" w:pos="430"/>
                <w:tab w:val="left" w:pos="714"/>
                <w:tab w:val="left" w:pos="997"/>
              </w:tabs>
              <w:ind w:right="147" w:firstLine="498"/>
              <w:jc w:val="both"/>
              <w:rPr>
                <w:sz w:val="28"/>
                <w:szCs w:val="28"/>
              </w:rPr>
            </w:pPr>
            <w:r w:rsidRPr="009173C1">
              <w:rPr>
                <w:sz w:val="28"/>
                <w:szCs w:val="28"/>
              </w:rPr>
              <w:t xml:space="preserve">- ūdensteces aizsargjoslas teritorija 12,13 </w:t>
            </w:r>
            <w:r w:rsidRPr="009173C1">
              <w:rPr>
                <w:sz w:val="28"/>
                <w:szCs w:val="28"/>
              </w:rPr>
              <w:lastRenderedPageBreak/>
              <w:t>ha;</w:t>
            </w:r>
          </w:p>
          <w:p w14:paraId="55A45C42" w14:textId="77777777" w:rsidR="00BB49F3" w:rsidRPr="009173C1" w:rsidRDefault="00BB49F3" w:rsidP="00BB49F3">
            <w:pPr>
              <w:tabs>
                <w:tab w:val="left" w:pos="430"/>
                <w:tab w:val="left" w:pos="714"/>
                <w:tab w:val="left" w:pos="997"/>
              </w:tabs>
              <w:ind w:right="147" w:firstLine="498"/>
              <w:jc w:val="both"/>
              <w:rPr>
                <w:sz w:val="28"/>
                <w:szCs w:val="28"/>
              </w:rPr>
            </w:pPr>
            <w:r w:rsidRPr="009173C1">
              <w:rPr>
                <w:sz w:val="28"/>
                <w:szCs w:val="28"/>
              </w:rPr>
              <w:t>- ceļa servitūta teritorija 0,23 ha;</w:t>
            </w:r>
          </w:p>
          <w:p w14:paraId="1D7430DC" w14:textId="77777777" w:rsidR="00BB49F3" w:rsidRPr="009173C1" w:rsidRDefault="00BB49F3" w:rsidP="00BB49F3">
            <w:pPr>
              <w:tabs>
                <w:tab w:val="left" w:pos="430"/>
                <w:tab w:val="left" w:pos="714"/>
                <w:tab w:val="left" w:pos="997"/>
              </w:tabs>
              <w:ind w:right="147" w:firstLine="498"/>
              <w:jc w:val="both"/>
              <w:rPr>
                <w:sz w:val="28"/>
                <w:szCs w:val="28"/>
              </w:rPr>
            </w:pPr>
            <w:r w:rsidRPr="009173C1">
              <w:rPr>
                <w:sz w:val="28"/>
                <w:szCs w:val="28"/>
              </w:rPr>
              <w:t>- ceļa servitūta teritorija 0,2 ha.</w:t>
            </w:r>
          </w:p>
          <w:p w14:paraId="0D833C72" w14:textId="77777777" w:rsidR="00BB49F3" w:rsidRPr="009173C1" w:rsidRDefault="00BB49F3" w:rsidP="00BB49F3">
            <w:pPr>
              <w:tabs>
                <w:tab w:val="left" w:pos="430"/>
                <w:tab w:val="left" w:pos="714"/>
                <w:tab w:val="left" w:pos="997"/>
              </w:tabs>
              <w:ind w:right="147" w:firstLine="498"/>
              <w:jc w:val="both"/>
              <w:rPr>
                <w:sz w:val="28"/>
                <w:szCs w:val="28"/>
              </w:rPr>
            </w:pPr>
            <w:r w:rsidRPr="009173C1">
              <w:rPr>
                <w:sz w:val="28"/>
                <w:szCs w:val="28"/>
              </w:rPr>
              <w:t>Nekustamā īpašuma “</w:t>
            </w:r>
            <w:proofErr w:type="spellStart"/>
            <w:r w:rsidRPr="009173C1">
              <w:rPr>
                <w:sz w:val="28"/>
                <w:szCs w:val="28"/>
              </w:rPr>
              <w:t>Pakaviņas</w:t>
            </w:r>
            <w:proofErr w:type="spellEnd"/>
            <w:r w:rsidRPr="009173C1">
              <w:rPr>
                <w:sz w:val="28"/>
                <w:szCs w:val="28"/>
              </w:rPr>
              <w:t>” īpašniekiem uz deklarēto dzīvesvietas adresi 2018.gada 20.februārī nosūtīts paziņojums  Nr.1.2.2-09/1815 “Par valsts robežas joslas izveidošanu gar Latvijas-Baltkrievijas valsts robežu” par nepieciešamību atsavināt Īpašumu sabiedrības vajadzībām. Atbilde no īpašniekiem netika saņemta.</w:t>
            </w:r>
          </w:p>
          <w:p w14:paraId="7EB290B1" w14:textId="3A80865A" w:rsidR="00BB49F3" w:rsidRPr="009173C1" w:rsidRDefault="00BB49F3" w:rsidP="00BB49F3">
            <w:pPr>
              <w:tabs>
                <w:tab w:val="left" w:pos="430"/>
                <w:tab w:val="left" w:pos="714"/>
                <w:tab w:val="left" w:pos="997"/>
              </w:tabs>
              <w:ind w:right="147" w:firstLine="498"/>
              <w:jc w:val="both"/>
              <w:rPr>
                <w:sz w:val="28"/>
                <w:szCs w:val="28"/>
              </w:rPr>
            </w:pPr>
            <w:r w:rsidRPr="009173C1">
              <w:rPr>
                <w:sz w:val="28"/>
                <w:szCs w:val="28"/>
              </w:rPr>
              <w:t xml:space="preserve">2018.gada 5.aprīlī </w:t>
            </w:r>
            <w:r w:rsidR="003D2BAE" w:rsidRPr="009173C1">
              <w:rPr>
                <w:sz w:val="28"/>
                <w:szCs w:val="28"/>
              </w:rPr>
              <w:t>nekustamā īpašuma “</w:t>
            </w:r>
            <w:proofErr w:type="spellStart"/>
            <w:r w:rsidR="003D2BAE" w:rsidRPr="009173C1">
              <w:rPr>
                <w:sz w:val="28"/>
                <w:szCs w:val="28"/>
              </w:rPr>
              <w:t>Pakaviņas</w:t>
            </w:r>
            <w:proofErr w:type="spellEnd"/>
            <w:r w:rsidR="003D2BAE" w:rsidRPr="009173C1">
              <w:rPr>
                <w:sz w:val="28"/>
                <w:szCs w:val="28"/>
              </w:rPr>
              <w:t xml:space="preserve">” īpašniekiem saskaņā ar Ministru kabineta 2011. gada 15. marta noteikumu Nr.204 „Kārtība, kādā nosaka taisnīgu atlīdzību par sabiedrības vajadzībām atsavināmo nekustamo īpašumu” (turpmāk – MK noteikumi Nr.204) 13.punktu </w:t>
            </w:r>
            <w:r w:rsidRPr="009173C1">
              <w:rPr>
                <w:sz w:val="28"/>
                <w:szCs w:val="28"/>
              </w:rPr>
              <w:t>nosūtīts paziņojums Nr.1.2.2-09/3722. Informācija par nekustamo īpašumu “</w:t>
            </w:r>
            <w:proofErr w:type="spellStart"/>
            <w:r w:rsidRPr="009173C1">
              <w:rPr>
                <w:sz w:val="28"/>
                <w:szCs w:val="28"/>
              </w:rPr>
              <w:t>Pakaviņas</w:t>
            </w:r>
            <w:proofErr w:type="spellEnd"/>
            <w:r w:rsidRPr="009173C1">
              <w:rPr>
                <w:sz w:val="28"/>
                <w:szCs w:val="28"/>
              </w:rPr>
              <w:t>” un dokumenti, kas raksturo atsavināmo nekustamo īpašumu, tajā skaitā dokumenti, kas raksturo īpašuma sastāvu, stāvokli, uz tā gulstošās nastas un apgrūtinājumus, ienesīgumu, un citi dokumenti par nekustamo īpašumu “</w:t>
            </w:r>
            <w:proofErr w:type="spellStart"/>
            <w:r w:rsidRPr="009173C1">
              <w:rPr>
                <w:sz w:val="28"/>
                <w:szCs w:val="28"/>
              </w:rPr>
              <w:t>Pakaviņas</w:t>
            </w:r>
            <w:proofErr w:type="spellEnd"/>
            <w:r w:rsidRPr="009173C1">
              <w:rPr>
                <w:sz w:val="28"/>
                <w:szCs w:val="28"/>
              </w:rPr>
              <w:t>”, kas varētu ietekmēt īpašuma vērtības noteikšanu, no īpašniekiem nav saņemti.</w:t>
            </w:r>
          </w:p>
          <w:p w14:paraId="2365C7BF" w14:textId="639931F5" w:rsidR="00BB49F3" w:rsidRPr="009173C1" w:rsidRDefault="00BB49F3" w:rsidP="00BB49F3">
            <w:pPr>
              <w:tabs>
                <w:tab w:val="left" w:pos="430"/>
                <w:tab w:val="left" w:pos="714"/>
                <w:tab w:val="left" w:pos="997"/>
              </w:tabs>
              <w:ind w:right="147" w:firstLine="498"/>
              <w:jc w:val="both"/>
              <w:rPr>
                <w:sz w:val="28"/>
                <w:szCs w:val="28"/>
              </w:rPr>
            </w:pPr>
            <w:r w:rsidRPr="009173C1">
              <w:rPr>
                <w:sz w:val="28"/>
                <w:szCs w:val="28"/>
              </w:rPr>
              <w:t>Sertificēts vērtētājs noteica, ka nekustamā īpašuma “</w:t>
            </w:r>
            <w:proofErr w:type="spellStart"/>
            <w:r w:rsidRPr="009173C1">
              <w:rPr>
                <w:sz w:val="28"/>
                <w:szCs w:val="28"/>
              </w:rPr>
              <w:t>Pakaviņ</w:t>
            </w:r>
            <w:r w:rsidR="003D2BAE" w:rsidRPr="009173C1">
              <w:rPr>
                <w:sz w:val="28"/>
                <w:szCs w:val="28"/>
              </w:rPr>
              <w:t>as</w:t>
            </w:r>
            <w:proofErr w:type="spellEnd"/>
            <w:r w:rsidRPr="009173C1">
              <w:rPr>
                <w:sz w:val="28"/>
                <w:szCs w:val="28"/>
              </w:rPr>
              <w:t xml:space="preserve">” tirgus vērtība 2018.gada 18.jūnijā ir 2600,00 </w:t>
            </w:r>
            <w:proofErr w:type="spellStart"/>
            <w:r w:rsidRPr="009173C1">
              <w:rPr>
                <w:i/>
                <w:sz w:val="28"/>
                <w:szCs w:val="28"/>
              </w:rPr>
              <w:t>euro</w:t>
            </w:r>
            <w:proofErr w:type="spellEnd"/>
            <w:r w:rsidRPr="009173C1">
              <w:rPr>
                <w:sz w:val="28"/>
                <w:szCs w:val="28"/>
              </w:rPr>
              <w:t xml:space="preserve"> (divi tūkstoši seši simti </w:t>
            </w:r>
            <w:proofErr w:type="spellStart"/>
            <w:r w:rsidRPr="009173C1">
              <w:rPr>
                <w:i/>
                <w:sz w:val="28"/>
                <w:szCs w:val="28"/>
              </w:rPr>
              <w:t>euro</w:t>
            </w:r>
            <w:proofErr w:type="spellEnd"/>
            <w:r w:rsidRPr="009173C1">
              <w:rPr>
                <w:sz w:val="28"/>
                <w:szCs w:val="28"/>
              </w:rPr>
              <w:t xml:space="preserve"> un 00 centi) apmērā, jeb 0,1576 </w:t>
            </w:r>
            <w:proofErr w:type="spellStart"/>
            <w:r w:rsidRPr="009173C1">
              <w:rPr>
                <w:i/>
                <w:sz w:val="28"/>
                <w:szCs w:val="28"/>
              </w:rPr>
              <w:t>euro</w:t>
            </w:r>
            <w:proofErr w:type="spellEnd"/>
            <w:r w:rsidRPr="009173C1">
              <w:rPr>
                <w:sz w:val="28"/>
                <w:szCs w:val="28"/>
              </w:rPr>
              <w:t xml:space="preserve"> par vienu kvadrātmetru. Vērtējamās īpašuma daļas tirgus vērtībā iekļauta mežaudzes vērtība. Atsavināšanas rezultātā Īpašniekiem radušies zaudējumi netika konstatēti, to apmērs ir 0,00 </w:t>
            </w:r>
            <w:proofErr w:type="spellStart"/>
            <w:r w:rsidRPr="009173C1">
              <w:rPr>
                <w:i/>
                <w:sz w:val="28"/>
                <w:szCs w:val="28"/>
              </w:rPr>
              <w:t>euro</w:t>
            </w:r>
            <w:proofErr w:type="spellEnd"/>
            <w:r w:rsidRPr="009173C1">
              <w:rPr>
                <w:sz w:val="28"/>
                <w:szCs w:val="28"/>
              </w:rPr>
              <w:t>.</w:t>
            </w:r>
          </w:p>
          <w:p w14:paraId="12AC9E04" w14:textId="0E4037DC" w:rsidR="00BB49F3" w:rsidRPr="009173C1" w:rsidRDefault="003D2BAE" w:rsidP="00BB49F3">
            <w:pPr>
              <w:tabs>
                <w:tab w:val="left" w:pos="430"/>
                <w:tab w:val="left" w:pos="714"/>
                <w:tab w:val="left" w:pos="997"/>
              </w:tabs>
              <w:ind w:right="147" w:firstLine="498"/>
              <w:jc w:val="both"/>
              <w:rPr>
                <w:sz w:val="28"/>
                <w:szCs w:val="28"/>
              </w:rPr>
            </w:pPr>
            <w:r w:rsidRPr="009173C1">
              <w:rPr>
                <w:sz w:val="28"/>
                <w:szCs w:val="28"/>
              </w:rPr>
              <w:t xml:space="preserve">Ar Iekšlietu ministrijas 2017.gada 29.jūnija rīkojumu Nr.1-12/1589 “Par pastāvīgās komisijas izveidošanu sabiedrības vajadzībām nepieciešamā īpašuma atsavināšanai” izveidotā komisija (turpmāk - Komisija) </w:t>
            </w:r>
            <w:r w:rsidR="00BB49F3" w:rsidRPr="009173C1">
              <w:rPr>
                <w:sz w:val="28"/>
                <w:szCs w:val="28"/>
              </w:rPr>
              <w:t xml:space="preserve">īpašniekiem 2018.gada 25.jūnijā saskaņā ar MK noteikumu Nr.204 26.punktu nosūtīja uzaicinājumu Nr.1.2.2.-09/7036 piedalīties sēdē par </w:t>
            </w:r>
            <w:r w:rsidR="00BB49F3" w:rsidRPr="009173C1">
              <w:rPr>
                <w:sz w:val="28"/>
                <w:szCs w:val="28"/>
              </w:rPr>
              <w:lastRenderedPageBreak/>
              <w:t>aprēķinātās atlīdzības izvērtēšanu.</w:t>
            </w:r>
          </w:p>
          <w:p w14:paraId="0336B8B4" w14:textId="77777777" w:rsidR="00BB49F3" w:rsidRPr="009173C1" w:rsidRDefault="00BB49F3" w:rsidP="00BB49F3">
            <w:pPr>
              <w:tabs>
                <w:tab w:val="left" w:pos="430"/>
                <w:tab w:val="left" w:pos="714"/>
                <w:tab w:val="left" w:pos="997"/>
              </w:tabs>
              <w:ind w:right="147" w:firstLine="498"/>
              <w:jc w:val="both"/>
              <w:rPr>
                <w:sz w:val="28"/>
                <w:szCs w:val="28"/>
              </w:rPr>
            </w:pPr>
            <w:r w:rsidRPr="009173C1">
              <w:rPr>
                <w:sz w:val="28"/>
                <w:szCs w:val="28"/>
              </w:rPr>
              <w:t xml:space="preserve">Īpašnieku atbilde netika saņemta. </w:t>
            </w:r>
          </w:p>
          <w:p w14:paraId="65587C2C" w14:textId="592D677B" w:rsidR="00BB49F3" w:rsidRPr="009173C1" w:rsidRDefault="00BB49F3" w:rsidP="00BB49F3">
            <w:pPr>
              <w:tabs>
                <w:tab w:val="left" w:pos="430"/>
                <w:tab w:val="left" w:pos="714"/>
                <w:tab w:val="left" w:pos="997"/>
              </w:tabs>
              <w:ind w:right="147" w:firstLine="498"/>
              <w:jc w:val="both"/>
              <w:rPr>
                <w:sz w:val="28"/>
                <w:szCs w:val="28"/>
              </w:rPr>
            </w:pPr>
            <w:r w:rsidRPr="009173C1">
              <w:rPr>
                <w:sz w:val="28"/>
                <w:szCs w:val="28"/>
              </w:rPr>
              <w:t>Komisija, pamatojoties uz MK noteikumu Nr.204 35.punktu, 2018. gada 10.augusta sēdes slēgtajā daļā pieņēma lēmumu par nekustamā īpašuma “</w:t>
            </w:r>
            <w:proofErr w:type="spellStart"/>
            <w:r w:rsidRPr="009173C1">
              <w:rPr>
                <w:sz w:val="28"/>
                <w:szCs w:val="28"/>
              </w:rPr>
              <w:t>Pakaviņas</w:t>
            </w:r>
            <w:proofErr w:type="spellEnd"/>
            <w:r w:rsidRPr="009173C1">
              <w:rPr>
                <w:sz w:val="28"/>
                <w:szCs w:val="28"/>
              </w:rPr>
              <w:t xml:space="preserve">” atsavināšanas atlīdzības apstiprināšanu, nosakot to 2600,00 </w:t>
            </w:r>
            <w:proofErr w:type="spellStart"/>
            <w:r w:rsidRPr="009173C1">
              <w:rPr>
                <w:i/>
                <w:sz w:val="28"/>
                <w:szCs w:val="28"/>
              </w:rPr>
              <w:t>euro</w:t>
            </w:r>
            <w:proofErr w:type="spellEnd"/>
            <w:r w:rsidRPr="009173C1">
              <w:rPr>
                <w:sz w:val="28"/>
                <w:szCs w:val="28"/>
              </w:rPr>
              <w:t xml:space="preserve"> (divi tūkstoši seši simti </w:t>
            </w:r>
            <w:proofErr w:type="spellStart"/>
            <w:r w:rsidRPr="009173C1">
              <w:rPr>
                <w:i/>
                <w:sz w:val="28"/>
                <w:szCs w:val="28"/>
              </w:rPr>
              <w:t>euro</w:t>
            </w:r>
            <w:proofErr w:type="spellEnd"/>
            <w:r w:rsidRPr="009173C1">
              <w:rPr>
                <w:sz w:val="28"/>
                <w:szCs w:val="28"/>
              </w:rPr>
              <w:t xml:space="preserve"> un 00 centi) apmērā, jeb 0,1576 </w:t>
            </w:r>
            <w:proofErr w:type="spellStart"/>
            <w:r w:rsidRPr="009173C1">
              <w:rPr>
                <w:i/>
                <w:sz w:val="28"/>
                <w:szCs w:val="28"/>
              </w:rPr>
              <w:t>euro</w:t>
            </w:r>
            <w:proofErr w:type="spellEnd"/>
            <w:r w:rsidRPr="009173C1">
              <w:rPr>
                <w:sz w:val="28"/>
                <w:szCs w:val="28"/>
              </w:rPr>
              <w:t xml:space="preserve"> par vienu kvadrātmetru. </w:t>
            </w:r>
            <w:r w:rsidR="000B7ED7" w:rsidRPr="009173C1">
              <w:rPr>
                <w:sz w:val="28"/>
                <w:szCs w:val="28"/>
              </w:rPr>
              <w:t>(Komisijas 2018. gada 10.augusta</w:t>
            </w:r>
            <w:r w:rsidR="000B7ED7" w:rsidRPr="009173C1" w:rsidDel="004C3DB2">
              <w:rPr>
                <w:sz w:val="28"/>
                <w:szCs w:val="28"/>
              </w:rPr>
              <w:t xml:space="preserve"> </w:t>
            </w:r>
            <w:r w:rsidR="000B7ED7" w:rsidRPr="009173C1">
              <w:rPr>
                <w:sz w:val="28"/>
                <w:szCs w:val="28"/>
              </w:rPr>
              <w:t>lēmums Nr.10)</w:t>
            </w:r>
            <w:r w:rsidRPr="009173C1">
              <w:rPr>
                <w:sz w:val="28"/>
                <w:szCs w:val="28"/>
              </w:rPr>
              <w:t>.</w:t>
            </w:r>
          </w:p>
          <w:p w14:paraId="7A49AB4F" w14:textId="59B43DB1" w:rsidR="00E17E9E" w:rsidRPr="009173C1" w:rsidRDefault="00BB49F3" w:rsidP="0050339A">
            <w:pPr>
              <w:widowControl w:val="0"/>
              <w:tabs>
                <w:tab w:val="left" w:pos="539"/>
              </w:tabs>
              <w:ind w:firstLine="306"/>
              <w:jc w:val="both"/>
              <w:rPr>
                <w:sz w:val="28"/>
                <w:szCs w:val="28"/>
              </w:rPr>
            </w:pPr>
            <w:r w:rsidRPr="009173C1">
              <w:rPr>
                <w:sz w:val="28"/>
                <w:szCs w:val="28"/>
              </w:rPr>
              <w:t xml:space="preserve">Iekšlietu ministrija saskaņā ar MK noteikumu Nr. 204 36. punktu izskatīja komisijas 2018.gada </w:t>
            </w:r>
            <w:r w:rsidR="005E2098" w:rsidRPr="009173C1">
              <w:rPr>
                <w:sz w:val="28"/>
                <w:szCs w:val="28"/>
              </w:rPr>
              <w:t>10.augusta</w:t>
            </w:r>
            <w:r w:rsidRPr="009173C1">
              <w:rPr>
                <w:sz w:val="28"/>
                <w:szCs w:val="28"/>
              </w:rPr>
              <w:t xml:space="preserve"> lēmumu Nr.</w:t>
            </w:r>
            <w:r w:rsidR="005E2098" w:rsidRPr="009173C1">
              <w:rPr>
                <w:sz w:val="28"/>
                <w:szCs w:val="28"/>
              </w:rPr>
              <w:t>10</w:t>
            </w:r>
            <w:r w:rsidRPr="009173C1">
              <w:rPr>
                <w:sz w:val="28"/>
                <w:szCs w:val="28"/>
              </w:rPr>
              <w:t xml:space="preserve"> par atlīdzības apmēru sabiedrības vajadzībām nepieciešamo nekustamo īpašumu atsavināšanai un nolēma ar 2018.gada 17.septembra lēmumu Nr.1-66/161 apstiprināt Komisijas noteikto atlīdzības apmēru par nekustamā īpašuma „</w:t>
            </w:r>
            <w:proofErr w:type="spellStart"/>
            <w:r w:rsidRPr="009173C1">
              <w:rPr>
                <w:sz w:val="28"/>
                <w:szCs w:val="28"/>
              </w:rPr>
              <w:t>Pakaviņas</w:t>
            </w:r>
            <w:proofErr w:type="spellEnd"/>
            <w:r w:rsidRPr="009173C1">
              <w:rPr>
                <w:sz w:val="28"/>
                <w:szCs w:val="28"/>
              </w:rPr>
              <w:t xml:space="preserve">” atsavināšanu, nosakot taisnīgu atlīdzību 2600 </w:t>
            </w:r>
            <w:proofErr w:type="spellStart"/>
            <w:r w:rsidRPr="009173C1">
              <w:rPr>
                <w:i/>
                <w:sz w:val="28"/>
                <w:szCs w:val="28"/>
              </w:rPr>
              <w:t>euro</w:t>
            </w:r>
            <w:proofErr w:type="spellEnd"/>
            <w:r w:rsidRPr="009173C1">
              <w:rPr>
                <w:sz w:val="28"/>
                <w:szCs w:val="28"/>
              </w:rPr>
              <w:t xml:space="preserve"> apmērā, jeb 0,1576 </w:t>
            </w:r>
            <w:proofErr w:type="spellStart"/>
            <w:r w:rsidRPr="009173C1">
              <w:rPr>
                <w:i/>
                <w:sz w:val="28"/>
                <w:szCs w:val="28"/>
              </w:rPr>
              <w:t>euro</w:t>
            </w:r>
            <w:proofErr w:type="spellEnd"/>
            <w:r w:rsidRPr="009173C1">
              <w:rPr>
                <w:sz w:val="28"/>
                <w:szCs w:val="28"/>
              </w:rPr>
              <w:t xml:space="preserve"> par vienu kvadrātmetru.</w:t>
            </w:r>
          </w:p>
          <w:p w14:paraId="3E9941F9" w14:textId="77777777" w:rsidR="000B7ED7" w:rsidRPr="009173C1" w:rsidRDefault="000B7ED7" w:rsidP="00BB49F3">
            <w:pPr>
              <w:tabs>
                <w:tab w:val="left" w:pos="430"/>
                <w:tab w:val="left" w:pos="714"/>
                <w:tab w:val="left" w:pos="997"/>
              </w:tabs>
              <w:ind w:left="79" w:right="147" w:firstLine="720"/>
              <w:jc w:val="both"/>
              <w:rPr>
                <w:sz w:val="28"/>
                <w:szCs w:val="28"/>
              </w:rPr>
            </w:pPr>
          </w:p>
          <w:p w14:paraId="2C1F8876" w14:textId="77777777" w:rsidR="000B7ED7" w:rsidRPr="009173C1" w:rsidRDefault="000B7ED7" w:rsidP="000B7ED7">
            <w:pPr>
              <w:tabs>
                <w:tab w:val="left" w:pos="430"/>
                <w:tab w:val="left" w:pos="714"/>
                <w:tab w:val="left" w:pos="997"/>
              </w:tabs>
              <w:ind w:right="147" w:firstLine="498"/>
              <w:jc w:val="both"/>
              <w:rPr>
                <w:sz w:val="28"/>
                <w:szCs w:val="28"/>
              </w:rPr>
            </w:pPr>
            <w:r w:rsidRPr="009173C1">
              <w:rPr>
                <w:sz w:val="28"/>
                <w:szCs w:val="28"/>
              </w:rPr>
              <w:t>Nekustamais īpašums “</w:t>
            </w:r>
            <w:proofErr w:type="spellStart"/>
            <w:r w:rsidRPr="009173C1">
              <w:rPr>
                <w:sz w:val="28"/>
                <w:szCs w:val="28"/>
              </w:rPr>
              <w:t>Lazdiņi</w:t>
            </w:r>
            <w:proofErr w:type="spellEnd"/>
            <w:r w:rsidRPr="009173C1">
              <w:rPr>
                <w:sz w:val="28"/>
                <w:szCs w:val="28"/>
              </w:rPr>
              <w:t xml:space="preserve">” ir ierakstīts Daugavpils tiesas zemesgrāmatu nodaļas Šķaunes pagasta zemesgrāmatas nodalījumā Nr.100000245329. </w:t>
            </w:r>
          </w:p>
          <w:p w14:paraId="50C2D85B" w14:textId="77777777" w:rsidR="000B7ED7" w:rsidRPr="009173C1" w:rsidRDefault="000B7ED7" w:rsidP="000B7ED7">
            <w:pPr>
              <w:tabs>
                <w:tab w:val="left" w:pos="430"/>
                <w:tab w:val="left" w:pos="714"/>
                <w:tab w:val="left" w:pos="997"/>
              </w:tabs>
              <w:ind w:right="147" w:firstLine="498"/>
              <w:jc w:val="both"/>
              <w:rPr>
                <w:sz w:val="28"/>
                <w:szCs w:val="28"/>
              </w:rPr>
            </w:pPr>
            <w:r w:rsidRPr="009173C1">
              <w:rPr>
                <w:sz w:val="28"/>
                <w:szCs w:val="28"/>
              </w:rPr>
              <w:t>Nekustamajam īpašumam „Lazdiņi” zemesgrāmatā izdarīta piedziņas vēršanas atzīme prasības nodrošinājumam par labu SIA “Latvijas propāna gāze”. Par tiesu izpildītāju iecelta Latgales apgabaltiesas iecirkņa zvērināta tiesu izpildītāja (turpmāk – tiesu izpildītājs).</w:t>
            </w:r>
          </w:p>
          <w:p w14:paraId="4591C013" w14:textId="03827E6F" w:rsidR="00E204EC" w:rsidRPr="009173C1" w:rsidRDefault="00E204EC" w:rsidP="000B7ED7">
            <w:pPr>
              <w:tabs>
                <w:tab w:val="left" w:pos="430"/>
                <w:tab w:val="left" w:pos="714"/>
                <w:tab w:val="left" w:pos="997"/>
              </w:tabs>
              <w:ind w:right="147" w:firstLine="498"/>
              <w:jc w:val="both"/>
              <w:rPr>
                <w:sz w:val="28"/>
                <w:szCs w:val="28"/>
              </w:rPr>
            </w:pPr>
            <w:r w:rsidRPr="009173C1">
              <w:rPr>
                <w:sz w:val="28"/>
                <w:szCs w:val="28"/>
              </w:rPr>
              <w:t>2018.gada 3.decembrī piedziņas atzīme tika dzēsta.</w:t>
            </w:r>
          </w:p>
          <w:p w14:paraId="5DF2EB75" w14:textId="77777777" w:rsidR="000B7ED7" w:rsidRPr="009173C1" w:rsidRDefault="000B7ED7" w:rsidP="000B7ED7">
            <w:pPr>
              <w:tabs>
                <w:tab w:val="left" w:pos="430"/>
                <w:tab w:val="left" w:pos="714"/>
                <w:tab w:val="left" w:pos="997"/>
              </w:tabs>
              <w:ind w:right="147" w:firstLine="498"/>
              <w:jc w:val="both"/>
              <w:rPr>
                <w:sz w:val="28"/>
                <w:szCs w:val="28"/>
              </w:rPr>
            </w:pPr>
            <w:r w:rsidRPr="009173C1">
              <w:rPr>
                <w:sz w:val="28"/>
                <w:szCs w:val="28"/>
              </w:rPr>
              <w:t>Zemes vienības ar kadastra apzīmējumu 6092 006 0417 apgrūtinājumu plānā ir ierakstīti šādi apgrūtinājumi:</w:t>
            </w:r>
          </w:p>
          <w:p w14:paraId="4B3FBD85" w14:textId="77777777" w:rsidR="000B7ED7" w:rsidRPr="009173C1" w:rsidRDefault="000B7ED7" w:rsidP="000B7ED7">
            <w:pPr>
              <w:tabs>
                <w:tab w:val="left" w:pos="430"/>
                <w:tab w:val="left" w:pos="714"/>
                <w:tab w:val="left" w:pos="997"/>
              </w:tabs>
              <w:ind w:right="147" w:firstLine="498"/>
              <w:jc w:val="both"/>
              <w:rPr>
                <w:sz w:val="28"/>
                <w:szCs w:val="28"/>
              </w:rPr>
            </w:pPr>
            <w:r w:rsidRPr="009173C1">
              <w:rPr>
                <w:sz w:val="28"/>
                <w:szCs w:val="28"/>
              </w:rPr>
              <w:t>- ceļa servitūta teritorija – 0,0000 ha;</w:t>
            </w:r>
          </w:p>
          <w:p w14:paraId="6756853C" w14:textId="77777777" w:rsidR="000B7ED7" w:rsidRPr="009173C1" w:rsidRDefault="000B7ED7" w:rsidP="000B7ED7">
            <w:pPr>
              <w:tabs>
                <w:tab w:val="left" w:pos="430"/>
                <w:tab w:val="left" w:pos="714"/>
                <w:tab w:val="left" w:pos="997"/>
              </w:tabs>
              <w:ind w:right="147" w:firstLine="498"/>
              <w:jc w:val="both"/>
              <w:rPr>
                <w:sz w:val="28"/>
                <w:szCs w:val="28"/>
              </w:rPr>
            </w:pPr>
            <w:r w:rsidRPr="009173C1">
              <w:rPr>
                <w:sz w:val="28"/>
                <w:szCs w:val="28"/>
              </w:rPr>
              <w:t>- ceļa servitūta teritorija – 0,0047 ha;</w:t>
            </w:r>
          </w:p>
          <w:p w14:paraId="7D423A8A" w14:textId="3CAAB016" w:rsidR="000B7ED7" w:rsidRPr="009173C1" w:rsidRDefault="000B7ED7" w:rsidP="000B7ED7">
            <w:pPr>
              <w:tabs>
                <w:tab w:val="left" w:pos="430"/>
                <w:tab w:val="left" w:pos="714"/>
                <w:tab w:val="left" w:pos="997"/>
              </w:tabs>
              <w:ind w:right="147" w:firstLine="498"/>
              <w:jc w:val="both"/>
              <w:rPr>
                <w:sz w:val="28"/>
                <w:szCs w:val="28"/>
              </w:rPr>
            </w:pPr>
            <w:r w:rsidRPr="009173C1">
              <w:rPr>
                <w:sz w:val="28"/>
                <w:szCs w:val="28"/>
              </w:rPr>
              <w:t>- vides un dabas resursu aizsardzības aizsargjoslas (aizsardzības zonas) teritorija ap kultūras pieminek</w:t>
            </w:r>
            <w:r w:rsidR="003D2BAE" w:rsidRPr="009173C1">
              <w:rPr>
                <w:sz w:val="28"/>
                <w:szCs w:val="28"/>
              </w:rPr>
              <w:t>l</w:t>
            </w:r>
            <w:r w:rsidRPr="009173C1">
              <w:rPr>
                <w:sz w:val="28"/>
                <w:szCs w:val="28"/>
              </w:rPr>
              <w:t>i laukos – 0,0269 ha;</w:t>
            </w:r>
          </w:p>
          <w:p w14:paraId="70CCC7FA" w14:textId="77777777" w:rsidR="000B7ED7" w:rsidRPr="009173C1" w:rsidRDefault="000B7ED7" w:rsidP="000B7ED7">
            <w:pPr>
              <w:tabs>
                <w:tab w:val="left" w:pos="430"/>
                <w:tab w:val="left" w:pos="714"/>
                <w:tab w:val="left" w:pos="997"/>
              </w:tabs>
              <w:ind w:right="147" w:firstLine="498"/>
              <w:jc w:val="both"/>
              <w:rPr>
                <w:sz w:val="28"/>
                <w:szCs w:val="28"/>
              </w:rPr>
            </w:pPr>
            <w:r w:rsidRPr="009173C1">
              <w:rPr>
                <w:sz w:val="28"/>
                <w:szCs w:val="28"/>
              </w:rPr>
              <w:t>- sanitārās aizsargjoslas teritorija ap kapsētu – 0,0331 ha;</w:t>
            </w:r>
          </w:p>
          <w:p w14:paraId="7B20A7CB" w14:textId="77777777" w:rsidR="000B7ED7" w:rsidRPr="009173C1" w:rsidRDefault="000B7ED7" w:rsidP="000B7ED7">
            <w:pPr>
              <w:tabs>
                <w:tab w:val="left" w:pos="430"/>
                <w:tab w:val="left" w:pos="714"/>
                <w:tab w:val="left" w:pos="997"/>
              </w:tabs>
              <w:ind w:right="147" w:firstLine="498"/>
              <w:jc w:val="both"/>
              <w:rPr>
                <w:sz w:val="28"/>
                <w:szCs w:val="28"/>
              </w:rPr>
            </w:pPr>
            <w:r w:rsidRPr="009173C1">
              <w:rPr>
                <w:sz w:val="28"/>
                <w:szCs w:val="28"/>
              </w:rPr>
              <w:t>- valsts robežas josla – 0,1306 ha;</w:t>
            </w:r>
          </w:p>
          <w:p w14:paraId="2ED21F31" w14:textId="77777777" w:rsidR="000B7ED7" w:rsidRPr="009173C1" w:rsidRDefault="000B7ED7" w:rsidP="000B7ED7">
            <w:pPr>
              <w:tabs>
                <w:tab w:val="left" w:pos="430"/>
                <w:tab w:val="left" w:pos="714"/>
                <w:tab w:val="left" w:pos="997"/>
              </w:tabs>
              <w:ind w:right="147" w:firstLine="498"/>
              <w:jc w:val="both"/>
              <w:rPr>
                <w:sz w:val="28"/>
                <w:szCs w:val="28"/>
              </w:rPr>
            </w:pPr>
            <w:r w:rsidRPr="009173C1">
              <w:rPr>
                <w:sz w:val="28"/>
                <w:szCs w:val="28"/>
              </w:rPr>
              <w:lastRenderedPageBreak/>
              <w:t>- pierobežas josla – 0,1306 ha;</w:t>
            </w:r>
          </w:p>
          <w:p w14:paraId="4E036BCC" w14:textId="77777777" w:rsidR="000B7ED7" w:rsidRPr="009173C1" w:rsidRDefault="000B7ED7" w:rsidP="000B7ED7">
            <w:pPr>
              <w:tabs>
                <w:tab w:val="left" w:pos="430"/>
                <w:tab w:val="left" w:pos="714"/>
                <w:tab w:val="left" w:pos="997"/>
              </w:tabs>
              <w:ind w:right="147" w:firstLine="498"/>
              <w:jc w:val="both"/>
              <w:rPr>
                <w:sz w:val="28"/>
                <w:szCs w:val="28"/>
              </w:rPr>
            </w:pPr>
            <w:r w:rsidRPr="009173C1">
              <w:rPr>
                <w:sz w:val="28"/>
                <w:szCs w:val="28"/>
              </w:rPr>
              <w:t>- pierobeža – 0,1306 ha.</w:t>
            </w:r>
          </w:p>
          <w:p w14:paraId="40392085" w14:textId="014335FA" w:rsidR="00E204EC" w:rsidRPr="009173C1" w:rsidRDefault="00E204EC" w:rsidP="000B7ED7">
            <w:pPr>
              <w:tabs>
                <w:tab w:val="left" w:pos="430"/>
                <w:tab w:val="left" w:pos="714"/>
                <w:tab w:val="left" w:pos="997"/>
              </w:tabs>
              <w:ind w:right="147" w:firstLine="498"/>
              <w:jc w:val="both"/>
              <w:rPr>
                <w:sz w:val="28"/>
                <w:szCs w:val="28"/>
              </w:rPr>
            </w:pPr>
            <w:r w:rsidRPr="009173C1">
              <w:rPr>
                <w:sz w:val="28"/>
                <w:szCs w:val="28"/>
              </w:rPr>
              <w:t>Augstāk minētie apgrūtinājumi neietekmē likumprojekta realizāciju.</w:t>
            </w:r>
          </w:p>
          <w:p w14:paraId="744B5882" w14:textId="77777777" w:rsidR="000B7ED7" w:rsidRPr="009173C1" w:rsidRDefault="000B7ED7" w:rsidP="000B7ED7">
            <w:pPr>
              <w:tabs>
                <w:tab w:val="left" w:pos="430"/>
                <w:tab w:val="left" w:pos="714"/>
                <w:tab w:val="left" w:pos="997"/>
              </w:tabs>
              <w:ind w:right="147" w:firstLine="498"/>
              <w:jc w:val="both"/>
              <w:rPr>
                <w:sz w:val="28"/>
                <w:szCs w:val="28"/>
              </w:rPr>
            </w:pPr>
            <w:r w:rsidRPr="009173C1">
              <w:rPr>
                <w:sz w:val="28"/>
                <w:szCs w:val="28"/>
              </w:rPr>
              <w:t>Nekustamā īpašuma “Lazdiņi” īpašniekam  un zināšanai tiesu izpildītājam 2018.gada 12.aprīlī saskaņā ar  MK noteikumu Nr.204 13. punktu nosūtīts paziņojums Nr.1.2.2-09/4046. Informācija par nekustamo īpašumu “Lazdiņi” un dokumenti, kas raksturo atsavināmo nekustamo īpašumu, tajā skaitā dokumenti, kas raksturo nekustamā īpašuma “Lazdiņi” sastāvu, stāvokli, uz tā gulstošās nastas un apgrūtinājumus, ienesīgumu, un citi dokumenti par nekustamo īpašumu “Lazdiņi”, kas varētu ietekmēt nekustamā īpašuma “Lazdiņi” vērtības noteikšanu, no īpašnieka nav saņemti.</w:t>
            </w:r>
          </w:p>
          <w:p w14:paraId="098F668B" w14:textId="77777777" w:rsidR="000B7ED7" w:rsidRPr="009173C1" w:rsidRDefault="000B7ED7" w:rsidP="000B7ED7">
            <w:pPr>
              <w:tabs>
                <w:tab w:val="left" w:pos="430"/>
                <w:tab w:val="left" w:pos="714"/>
                <w:tab w:val="left" w:pos="997"/>
              </w:tabs>
              <w:ind w:right="147" w:firstLine="498"/>
              <w:jc w:val="both"/>
              <w:rPr>
                <w:sz w:val="28"/>
                <w:szCs w:val="28"/>
              </w:rPr>
            </w:pPr>
            <w:r w:rsidRPr="009173C1">
              <w:rPr>
                <w:sz w:val="28"/>
                <w:szCs w:val="28"/>
              </w:rPr>
              <w:t xml:space="preserve">Sertificēts vērtētājs noteica, ka nekustamā īpašuma “Lazdiņi” tirgus vērtība 2018.gada 15.jūnijā ir 150 </w:t>
            </w:r>
            <w:proofErr w:type="spellStart"/>
            <w:r w:rsidRPr="009173C1">
              <w:rPr>
                <w:i/>
                <w:sz w:val="28"/>
                <w:szCs w:val="28"/>
              </w:rPr>
              <w:t>euro</w:t>
            </w:r>
            <w:proofErr w:type="spellEnd"/>
            <w:r w:rsidRPr="009173C1">
              <w:rPr>
                <w:sz w:val="28"/>
                <w:szCs w:val="28"/>
              </w:rPr>
              <w:t xml:space="preserve"> (viens simts piecdesmit </w:t>
            </w:r>
            <w:proofErr w:type="spellStart"/>
            <w:r w:rsidRPr="009173C1">
              <w:rPr>
                <w:i/>
                <w:sz w:val="28"/>
                <w:szCs w:val="28"/>
              </w:rPr>
              <w:t>euro</w:t>
            </w:r>
            <w:proofErr w:type="spellEnd"/>
            <w:r w:rsidRPr="009173C1">
              <w:rPr>
                <w:sz w:val="28"/>
                <w:szCs w:val="28"/>
              </w:rPr>
              <w:t xml:space="preserve">). nekustamā īpašuma “Lazdiņi” daļas – zemes vienības ar kadastra apzīmējumu 6092 006 0417, ar kopējo platību 0,1306 ha, atsavināšanas rezultātā īpašniekam radušies zaudējumi netika konstatēti – to apmērs ir 0,00 </w:t>
            </w:r>
            <w:proofErr w:type="spellStart"/>
            <w:r w:rsidRPr="009173C1">
              <w:rPr>
                <w:i/>
                <w:sz w:val="28"/>
                <w:szCs w:val="28"/>
              </w:rPr>
              <w:t>euro</w:t>
            </w:r>
            <w:proofErr w:type="spellEnd"/>
            <w:r w:rsidRPr="009173C1">
              <w:rPr>
                <w:sz w:val="28"/>
                <w:szCs w:val="28"/>
              </w:rPr>
              <w:t>.</w:t>
            </w:r>
          </w:p>
          <w:p w14:paraId="5D5DAAF3" w14:textId="34240823" w:rsidR="000B7ED7" w:rsidRPr="009173C1" w:rsidRDefault="003D2BAE" w:rsidP="000B7ED7">
            <w:pPr>
              <w:tabs>
                <w:tab w:val="left" w:pos="430"/>
                <w:tab w:val="left" w:pos="714"/>
                <w:tab w:val="left" w:pos="997"/>
              </w:tabs>
              <w:ind w:right="147" w:firstLine="498"/>
              <w:jc w:val="both"/>
              <w:rPr>
                <w:sz w:val="28"/>
                <w:szCs w:val="28"/>
              </w:rPr>
            </w:pPr>
            <w:r w:rsidRPr="009173C1">
              <w:rPr>
                <w:sz w:val="28"/>
                <w:szCs w:val="28"/>
              </w:rPr>
              <w:t>Nekustamā īpašuma “Lazdiņi” ī</w:t>
            </w:r>
            <w:r w:rsidR="000B7ED7" w:rsidRPr="009173C1">
              <w:rPr>
                <w:sz w:val="28"/>
                <w:szCs w:val="28"/>
              </w:rPr>
              <w:t>pašniekam un zināšanai tiesu izpildītājam 2018.gada 25.jūnijā saskaņā ar MK noteikumu Nr.204 26.punktu tika nosūtīts uzaicinājums Nr.1.2.2.-09/7056 piedalīties sēdē par aprēķinātās atlīdzības izvērtēšanu.</w:t>
            </w:r>
          </w:p>
          <w:p w14:paraId="6D741EEA" w14:textId="700B7574" w:rsidR="000B7ED7" w:rsidRPr="009173C1" w:rsidRDefault="003D2BAE" w:rsidP="000B7ED7">
            <w:pPr>
              <w:tabs>
                <w:tab w:val="left" w:pos="430"/>
                <w:tab w:val="left" w:pos="714"/>
                <w:tab w:val="left" w:pos="997"/>
              </w:tabs>
              <w:ind w:right="147" w:firstLine="498"/>
              <w:jc w:val="both"/>
              <w:rPr>
                <w:sz w:val="28"/>
                <w:szCs w:val="28"/>
              </w:rPr>
            </w:pPr>
            <w:r w:rsidRPr="009173C1">
              <w:rPr>
                <w:sz w:val="28"/>
                <w:szCs w:val="28"/>
              </w:rPr>
              <w:t>Nekustamā īpašuma “Lazdiņi” ī</w:t>
            </w:r>
            <w:r w:rsidR="000B7ED7" w:rsidRPr="009173C1">
              <w:rPr>
                <w:sz w:val="28"/>
                <w:szCs w:val="28"/>
              </w:rPr>
              <w:t>pašnieks 2018.gada 11.jūlijā informēja, ka aprēķinātai atlīdzībai 150 </w:t>
            </w:r>
            <w:proofErr w:type="spellStart"/>
            <w:r w:rsidR="000B7ED7" w:rsidRPr="009173C1">
              <w:rPr>
                <w:i/>
                <w:sz w:val="28"/>
                <w:szCs w:val="28"/>
              </w:rPr>
              <w:t>euro</w:t>
            </w:r>
            <w:proofErr w:type="spellEnd"/>
            <w:r w:rsidR="000B7ED7" w:rsidRPr="009173C1">
              <w:rPr>
                <w:sz w:val="28"/>
                <w:szCs w:val="28"/>
              </w:rPr>
              <w:t xml:space="preserve"> (viens simts piecdesmit </w:t>
            </w:r>
            <w:proofErr w:type="spellStart"/>
            <w:r w:rsidR="000B7ED7" w:rsidRPr="009173C1">
              <w:rPr>
                <w:i/>
                <w:sz w:val="28"/>
                <w:szCs w:val="28"/>
              </w:rPr>
              <w:t>euro</w:t>
            </w:r>
            <w:proofErr w:type="spellEnd"/>
            <w:r w:rsidR="000B7ED7" w:rsidRPr="009173C1">
              <w:rPr>
                <w:sz w:val="28"/>
                <w:szCs w:val="28"/>
              </w:rPr>
              <w:t>) par nekustamā īpašuma “Lazdiņi” atsavināšanu piekrīt un Komisijas sēdē par aprēķinātās atlīdzības izvērtēšanu nepiedalīsies. Tiesu izpildītājs uz uzaicinājumu nav atbildējis, kā arī nav paziņojis par atlīdzības sadali, taču tas nav šķērslis tālākai īpašuma atsavināšanai saskaņā ar Sabiedrības vajadzībām nepieciešamā nekustamā īpašuma atsavināšanas likumu.</w:t>
            </w:r>
          </w:p>
          <w:p w14:paraId="1AD2F3C4" w14:textId="6071922D" w:rsidR="000B7ED7" w:rsidRPr="009173C1" w:rsidRDefault="000B7ED7" w:rsidP="000B7ED7">
            <w:pPr>
              <w:tabs>
                <w:tab w:val="left" w:pos="430"/>
                <w:tab w:val="left" w:pos="714"/>
                <w:tab w:val="left" w:pos="997"/>
              </w:tabs>
              <w:ind w:right="147" w:firstLine="498"/>
              <w:jc w:val="both"/>
              <w:rPr>
                <w:sz w:val="28"/>
                <w:szCs w:val="28"/>
              </w:rPr>
            </w:pPr>
            <w:r w:rsidRPr="009173C1">
              <w:rPr>
                <w:sz w:val="28"/>
                <w:szCs w:val="28"/>
              </w:rPr>
              <w:lastRenderedPageBreak/>
              <w:t xml:space="preserve">Komisija, pamatojoties uz MK noteikumu Nr.204 35.punktu, 2018. gada 13.jūlija sēdes slēgtajā daļā pieņēma lēmumu par nekustamā īpašuma “Lazdiņi” atsavināšanas atlīdzības apstiprināšanu, nosakot to 150 </w:t>
            </w:r>
            <w:proofErr w:type="spellStart"/>
            <w:r w:rsidRPr="009173C1">
              <w:rPr>
                <w:i/>
                <w:sz w:val="28"/>
                <w:szCs w:val="28"/>
              </w:rPr>
              <w:t>euro</w:t>
            </w:r>
            <w:proofErr w:type="spellEnd"/>
            <w:r w:rsidRPr="009173C1">
              <w:rPr>
                <w:sz w:val="28"/>
                <w:szCs w:val="28"/>
              </w:rPr>
              <w:t xml:space="preserve"> (viens simts piecdesmit </w:t>
            </w:r>
            <w:proofErr w:type="spellStart"/>
            <w:r w:rsidRPr="009173C1">
              <w:rPr>
                <w:i/>
                <w:sz w:val="28"/>
                <w:szCs w:val="28"/>
              </w:rPr>
              <w:t>euro</w:t>
            </w:r>
            <w:proofErr w:type="spellEnd"/>
            <w:r w:rsidRPr="009173C1">
              <w:rPr>
                <w:sz w:val="28"/>
                <w:szCs w:val="28"/>
              </w:rPr>
              <w:t xml:space="preserve">) apmērā, kas atbilst sertificēta nekustamā īpašuma vērtētāja noteiktās atlīdzības apmēram </w:t>
            </w:r>
            <w:r w:rsidR="009E5770" w:rsidRPr="009173C1">
              <w:rPr>
                <w:sz w:val="28"/>
                <w:szCs w:val="28"/>
              </w:rPr>
              <w:t>(Komisijas 2018. gada 13.jūlija</w:t>
            </w:r>
            <w:r w:rsidR="009E5770" w:rsidRPr="009173C1" w:rsidDel="004C3DB2">
              <w:rPr>
                <w:sz w:val="28"/>
                <w:szCs w:val="28"/>
              </w:rPr>
              <w:t xml:space="preserve"> </w:t>
            </w:r>
            <w:r w:rsidR="009E5770" w:rsidRPr="009173C1">
              <w:rPr>
                <w:sz w:val="28"/>
                <w:szCs w:val="28"/>
              </w:rPr>
              <w:t>lēmums Nr.9)</w:t>
            </w:r>
            <w:r w:rsidRPr="009173C1">
              <w:rPr>
                <w:sz w:val="28"/>
                <w:szCs w:val="28"/>
              </w:rPr>
              <w:t>.</w:t>
            </w:r>
          </w:p>
          <w:p w14:paraId="678CCB7F" w14:textId="66CBCC86" w:rsidR="00BB49F3" w:rsidRPr="009173C1" w:rsidRDefault="000B7ED7" w:rsidP="00BB49F3">
            <w:pPr>
              <w:widowControl w:val="0"/>
              <w:tabs>
                <w:tab w:val="left" w:pos="539"/>
              </w:tabs>
              <w:ind w:firstLine="306"/>
              <w:jc w:val="both"/>
              <w:rPr>
                <w:sz w:val="28"/>
                <w:szCs w:val="28"/>
              </w:rPr>
            </w:pPr>
            <w:r w:rsidRPr="009173C1">
              <w:rPr>
                <w:sz w:val="28"/>
                <w:szCs w:val="28"/>
              </w:rPr>
              <w:t xml:space="preserve">Iekšlietu ministrija saskaņā ar MK noteikumu Nr. 204 36. punktu izskatīja komisijas 2018.gada 13.jūlija lēmumu Nr.9 par atlīdzības apmēru sabiedrības vajadzībām nepieciešamo nekustamo īpašumu atsavināšanai un nolēma ar 2018.gada 20.augusta lēmumu Nr.1-66/140 apstiprināt Komisijas noteikto atlīdzības apmēru par nekustamā īpašuma „Lazdiņi” atsavināšanu, nosakot taisnīgu atlīdzību 150 </w:t>
            </w:r>
            <w:proofErr w:type="spellStart"/>
            <w:r w:rsidRPr="009173C1">
              <w:rPr>
                <w:i/>
                <w:sz w:val="28"/>
                <w:szCs w:val="28"/>
              </w:rPr>
              <w:t>euro</w:t>
            </w:r>
            <w:proofErr w:type="spellEnd"/>
            <w:r w:rsidRPr="009173C1">
              <w:rPr>
                <w:sz w:val="28"/>
                <w:szCs w:val="28"/>
              </w:rPr>
              <w:t xml:space="preserve"> apmērā.</w:t>
            </w:r>
          </w:p>
          <w:p w14:paraId="400A9D3B" w14:textId="77777777" w:rsidR="002F0E05" w:rsidRPr="009173C1" w:rsidRDefault="002F0E05" w:rsidP="000B1092">
            <w:pPr>
              <w:tabs>
                <w:tab w:val="left" w:pos="965"/>
              </w:tabs>
              <w:ind w:firstLine="539"/>
              <w:jc w:val="both"/>
              <w:rPr>
                <w:sz w:val="28"/>
                <w:szCs w:val="28"/>
              </w:rPr>
            </w:pPr>
          </w:p>
          <w:p w14:paraId="4297DC28" w14:textId="77777777" w:rsidR="002F61A4" w:rsidRPr="009173C1" w:rsidRDefault="002F61A4" w:rsidP="006064A5">
            <w:pPr>
              <w:ind w:firstLine="310"/>
              <w:jc w:val="both"/>
              <w:rPr>
                <w:sz w:val="28"/>
                <w:szCs w:val="28"/>
              </w:rPr>
            </w:pPr>
            <w:r w:rsidRPr="009173C1">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56E5CE1C" w14:textId="77777777" w:rsidR="002F61A4" w:rsidRPr="009173C1" w:rsidRDefault="002F61A4" w:rsidP="006064A5">
            <w:pPr>
              <w:ind w:firstLine="310"/>
              <w:jc w:val="both"/>
              <w:rPr>
                <w:sz w:val="28"/>
                <w:szCs w:val="28"/>
              </w:rPr>
            </w:pPr>
          </w:p>
          <w:p w14:paraId="4920F15F" w14:textId="326647E6" w:rsidR="002F61A4" w:rsidRPr="009173C1" w:rsidRDefault="002F61A4" w:rsidP="006064A5">
            <w:pPr>
              <w:ind w:firstLine="310"/>
              <w:jc w:val="both"/>
              <w:rPr>
                <w:sz w:val="28"/>
                <w:szCs w:val="28"/>
              </w:rPr>
            </w:pPr>
            <w:r w:rsidRPr="009173C1">
              <w:rPr>
                <w:sz w:val="28"/>
                <w:szCs w:val="28"/>
              </w:rPr>
              <w:t>Pēc Ministru kabineta 201</w:t>
            </w:r>
            <w:r w:rsidR="002F0E05" w:rsidRPr="009173C1">
              <w:rPr>
                <w:sz w:val="28"/>
                <w:szCs w:val="28"/>
              </w:rPr>
              <w:t>8</w:t>
            </w:r>
            <w:r w:rsidRPr="009173C1">
              <w:rPr>
                <w:sz w:val="28"/>
                <w:szCs w:val="28"/>
              </w:rPr>
              <w:t xml:space="preserve">.gada </w:t>
            </w:r>
            <w:r w:rsidR="0098404C" w:rsidRPr="009173C1">
              <w:rPr>
                <w:sz w:val="28"/>
                <w:szCs w:val="28"/>
              </w:rPr>
              <w:t>5.decembra</w:t>
            </w:r>
            <w:r w:rsidRPr="009173C1">
              <w:rPr>
                <w:sz w:val="28"/>
                <w:szCs w:val="28"/>
              </w:rPr>
              <w:t xml:space="preserve">  rīkojuma Nr.</w:t>
            </w:r>
            <w:r w:rsidR="0098404C" w:rsidRPr="009173C1">
              <w:rPr>
                <w:sz w:val="28"/>
                <w:szCs w:val="28"/>
              </w:rPr>
              <w:t>649</w:t>
            </w:r>
            <w:r w:rsidRPr="009173C1">
              <w:rPr>
                <w:sz w:val="28"/>
                <w:szCs w:val="28"/>
              </w:rPr>
              <w:t xml:space="preserve"> „Par nekustamo īpašumu atsavināšanu Latvijas Republikas un </w:t>
            </w:r>
            <w:r w:rsidR="0098404C" w:rsidRPr="009173C1">
              <w:rPr>
                <w:sz w:val="28"/>
                <w:szCs w:val="28"/>
              </w:rPr>
              <w:t>Baltkrievijas Republikas</w:t>
            </w:r>
            <w:r w:rsidRPr="009173C1">
              <w:rPr>
                <w:sz w:val="28"/>
                <w:szCs w:val="28"/>
              </w:rPr>
              <w:t xml:space="preserve"> valsts robežas joslas ierīkošanai” pieņemšanas Nodrošinājuma valsts aģentūra (turpmāk – NVA) 201</w:t>
            </w:r>
            <w:r w:rsidR="002F0E05" w:rsidRPr="009173C1">
              <w:rPr>
                <w:sz w:val="28"/>
                <w:szCs w:val="28"/>
              </w:rPr>
              <w:t>8</w:t>
            </w:r>
            <w:r w:rsidRPr="009173C1">
              <w:rPr>
                <w:sz w:val="28"/>
                <w:szCs w:val="28"/>
              </w:rPr>
              <w:t xml:space="preserve">.gada </w:t>
            </w:r>
            <w:r w:rsidR="0098404C" w:rsidRPr="009173C1">
              <w:rPr>
                <w:sz w:val="28"/>
                <w:szCs w:val="28"/>
              </w:rPr>
              <w:t>12.decembrī</w:t>
            </w:r>
            <w:r w:rsidRPr="009173C1">
              <w:rPr>
                <w:sz w:val="28"/>
                <w:szCs w:val="28"/>
              </w:rPr>
              <w:t xml:space="preserve"> saskaņā ar Atsavināšanas likuma 11.pantā noteikto nosūtīja nekustamā īpašuma „</w:t>
            </w:r>
            <w:proofErr w:type="spellStart"/>
            <w:r w:rsidR="0098404C" w:rsidRPr="009173C1">
              <w:rPr>
                <w:sz w:val="28"/>
                <w:szCs w:val="28"/>
              </w:rPr>
              <w:t>Pakaviņas</w:t>
            </w:r>
            <w:proofErr w:type="spellEnd"/>
            <w:r w:rsidRPr="009173C1">
              <w:rPr>
                <w:sz w:val="28"/>
                <w:szCs w:val="28"/>
              </w:rPr>
              <w:t xml:space="preserve">” </w:t>
            </w:r>
            <w:r w:rsidR="0098404C" w:rsidRPr="009173C1">
              <w:rPr>
                <w:sz w:val="28"/>
                <w:szCs w:val="28"/>
              </w:rPr>
              <w:t>kop</w:t>
            </w:r>
            <w:r w:rsidRPr="009173C1">
              <w:rPr>
                <w:sz w:val="28"/>
                <w:szCs w:val="28"/>
              </w:rPr>
              <w:t>īpašniek</w:t>
            </w:r>
            <w:r w:rsidR="0098404C" w:rsidRPr="009173C1">
              <w:rPr>
                <w:sz w:val="28"/>
                <w:szCs w:val="28"/>
              </w:rPr>
              <w:t>iem</w:t>
            </w:r>
            <w:r w:rsidRPr="009173C1">
              <w:rPr>
                <w:sz w:val="28"/>
                <w:szCs w:val="28"/>
              </w:rPr>
              <w:t xml:space="preserve"> </w:t>
            </w:r>
            <w:r w:rsidR="005B5F0E" w:rsidRPr="009173C1">
              <w:rPr>
                <w:sz w:val="28"/>
                <w:szCs w:val="28"/>
              </w:rPr>
              <w:t xml:space="preserve">uzaicinājumu </w:t>
            </w:r>
            <w:r w:rsidRPr="009173C1">
              <w:rPr>
                <w:sz w:val="28"/>
                <w:szCs w:val="28"/>
              </w:rPr>
              <w:t>Nr.</w:t>
            </w:r>
            <w:r w:rsidR="002F0E05" w:rsidRPr="009173C1">
              <w:rPr>
                <w:sz w:val="28"/>
                <w:szCs w:val="28"/>
              </w:rPr>
              <w:t>1.2.2-09/</w:t>
            </w:r>
            <w:r w:rsidR="0098404C" w:rsidRPr="009173C1">
              <w:rPr>
                <w:sz w:val="28"/>
                <w:szCs w:val="28"/>
              </w:rPr>
              <w:t>13364</w:t>
            </w:r>
            <w:r w:rsidRPr="009173C1">
              <w:rPr>
                <w:sz w:val="28"/>
                <w:szCs w:val="28"/>
              </w:rPr>
              <w:t xml:space="preserve"> </w:t>
            </w:r>
            <w:r w:rsidR="00326BCC" w:rsidRPr="009173C1">
              <w:rPr>
                <w:sz w:val="28"/>
                <w:szCs w:val="28"/>
              </w:rPr>
              <w:t xml:space="preserve">30 dienu laikā no dienas, kad tas saņemts, </w:t>
            </w:r>
            <w:r w:rsidRPr="009173C1">
              <w:rPr>
                <w:sz w:val="28"/>
                <w:szCs w:val="28"/>
              </w:rPr>
              <w:t xml:space="preserve">paziņot par iespēju noslēgt līgumu par nekustamā īpašuma labprātīgu atsavināšanu. </w:t>
            </w:r>
            <w:r w:rsidR="0098404C" w:rsidRPr="009173C1">
              <w:rPr>
                <w:sz w:val="28"/>
                <w:szCs w:val="28"/>
              </w:rPr>
              <w:t>Šajā uzaicinājumā kopīpašnieki tika informēti, ka pirms līguma noslēgšanas ir nepieciešams realizēt zemes ierīcības projektu – sagatavot un reģistrēt nekustamā īpašuma valsts kadastra informācijas sistēmā zemes vienības (kadastra apzīmējums 6050 005 0077)</w:t>
            </w:r>
            <w:r w:rsidR="005B5F0E" w:rsidRPr="009173C1">
              <w:rPr>
                <w:sz w:val="28"/>
              </w:rPr>
              <w:t xml:space="preserve"> sadales rezultātā izveidotās zemes robežas, situācijas un </w:t>
            </w:r>
            <w:r w:rsidR="005B5F0E" w:rsidRPr="009173C1">
              <w:rPr>
                <w:sz w:val="28"/>
              </w:rPr>
              <w:lastRenderedPageBreak/>
              <w:t>apgrūtinājumu plānus.</w:t>
            </w:r>
          </w:p>
          <w:p w14:paraId="1D1791CB" w14:textId="1963E5AE" w:rsidR="00D72219" w:rsidRPr="009173C1" w:rsidRDefault="00D72219" w:rsidP="006064A5">
            <w:pPr>
              <w:ind w:firstLine="310"/>
              <w:jc w:val="both"/>
              <w:rPr>
                <w:sz w:val="28"/>
                <w:szCs w:val="28"/>
              </w:rPr>
            </w:pPr>
            <w:r w:rsidRPr="009173C1">
              <w:rPr>
                <w:sz w:val="28"/>
                <w:szCs w:val="28"/>
              </w:rPr>
              <w:t>Nekustamā īpašuma “</w:t>
            </w:r>
            <w:proofErr w:type="spellStart"/>
            <w:r w:rsidRPr="009173C1">
              <w:rPr>
                <w:sz w:val="28"/>
                <w:szCs w:val="28"/>
              </w:rPr>
              <w:t>Pakaviņas</w:t>
            </w:r>
            <w:proofErr w:type="spellEnd"/>
            <w:r w:rsidRPr="009173C1">
              <w:rPr>
                <w:sz w:val="28"/>
                <w:szCs w:val="28"/>
              </w:rPr>
              <w:t>” kopīpašnieki piekrita zemes ierīcības projekta realizācijai un 2019.gada 31.maijā Nekustamā īpašuma valsts kadastra informācijas sistēmā tika reģistrēt</w:t>
            </w:r>
            <w:r w:rsidR="005B5F0E" w:rsidRPr="009173C1">
              <w:rPr>
                <w:sz w:val="28"/>
                <w:szCs w:val="28"/>
              </w:rPr>
              <w:t xml:space="preserve">s </w:t>
            </w:r>
            <w:r w:rsidRPr="009173C1">
              <w:rPr>
                <w:sz w:val="28"/>
                <w:szCs w:val="28"/>
              </w:rPr>
              <w:t>atsavināmais zemes gabals (kadastra apzīmējums 6050 005 0083), kura platība pēc kadastrālās uzmērīšanas tika precizēta un sastāda 1,64 ha.</w:t>
            </w:r>
          </w:p>
          <w:p w14:paraId="548C3051" w14:textId="02BF0070" w:rsidR="00D72219" w:rsidRPr="009173C1" w:rsidRDefault="00D72219" w:rsidP="006064A5">
            <w:pPr>
              <w:ind w:firstLine="310"/>
              <w:jc w:val="both"/>
              <w:rPr>
                <w:sz w:val="28"/>
                <w:szCs w:val="28"/>
              </w:rPr>
            </w:pPr>
            <w:r w:rsidRPr="009173C1">
              <w:rPr>
                <w:sz w:val="28"/>
                <w:szCs w:val="28"/>
              </w:rPr>
              <w:t>Saskaņā ar Ministru kabineta 2018.gada 5.decembra  rīkojuma Nr.649 „Par nekustamo īpašumu atsavināšanu Latvijas Republikas un Baltkrievijas Republikas valsts robežas joslas ierīkošanai”</w:t>
            </w:r>
            <w:r w:rsidR="00A75EDD" w:rsidRPr="009173C1">
              <w:rPr>
                <w:sz w:val="28"/>
                <w:szCs w:val="28"/>
              </w:rPr>
              <w:t xml:space="preserve"> </w:t>
            </w:r>
            <w:r w:rsidRPr="009173C1">
              <w:rPr>
                <w:sz w:val="28"/>
                <w:szCs w:val="28"/>
              </w:rPr>
              <w:t>1.2.</w:t>
            </w:r>
            <w:r w:rsidR="00A75EDD" w:rsidRPr="009173C1">
              <w:rPr>
                <w:sz w:val="28"/>
                <w:szCs w:val="28"/>
              </w:rPr>
              <w:t> </w:t>
            </w:r>
            <w:r w:rsidR="005B5F0E" w:rsidRPr="009173C1">
              <w:rPr>
                <w:sz w:val="28"/>
                <w:szCs w:val="28"/>
              </w:rPr>
              <w:t>apakšpunktu</w:t>
            </w:r>
            <w:r w:rsidRPr="009173C1">
              <w:rPr>
                <w:sz w:val="28"/>
                <w:szCs w:val="28"/>
              </w:rPr>
              <w:t xml:space="preserve"> atlīdzība par nekustamo īpašumu “</w:t>
            </w:r>
            <w:proofErr w:type="spellStart"/>
            <w:r w:rsidRPr="009173C1">
              <w:rPr>
                <w:sz w:val="28"/>
                <w:szCs w:val="28"/>
              </w:rPr>
              <w:t>Pakaviņas</w:t>
            </w:r>
            <w:proofErr w:type="spellEnd"/>
            <w:r w:rsidRPr="009173C1">
              <w:rPr>
                <w:sz w:val="28"/>
                <w:szCs w:val="28"/>
              </w:rPr>
              <w:t xml:space="preserve">” ir noteikta </w:t>
            </w:r>
            <w:r w:rsidR="00CC620E" w:rsidRPr="009173C1">
              <w:rPr>
                <w:sz w:val="28"/>
                <w:szCs w:val="28"/>
              </w:rPr>
              <w:t xml:space="preserve">2600,00 </w:t>
            </w:r>
            <w:proofErr w:type="spellStart"/>
            <w:r w:rsidR="00CC620E" w:rsidRPr="009173C1">
              <w:rPr>
                <w:i/>
                <w:sz w:val="28"/>
                <w:szCs w:val="28"/>
              </w:rPr>
              <w:t>euro</w:t>
            </w:r>
            <w:proofErr w:type="spellEnd"/>
            <w:r w:rsidR="00CC620E" w:rsidRPr="009173C1">
              <w:rPr>
                <w:sz w:val="28"/>
                <w:szCs w:val="28"/>
              </w:rPr>
              <w:t xml:space="preserve"> (divi tūkstoši seši simti </w:t>
            </w:r>
            <w:proofErr w:type="spellStart"/>
            <w:r w:rsidR="00CC620E" w:rsidRPr="009173C1">
              <w:rPr>
                <w:i/>
                <w:sz w:val="28"/>
                <w:szCs w:val="28"/>
              </w:rPr>
              <w:t>euro</w:t>
            </w:r>
            <w:proofErr w:type="spellEnd"/>
            <w:r w:rsidR="00CC620E" w:rsidRPr="009173C1">
              <w:rPr>
                <w:sz w:val="28"/>
                <w:szCs w:val="28"/>
              </w:rPr>
              <w:t xml:space="preserve"> un 00 centi) apmērā, jeb 0,1576 </w:t>
            </w:r>
            <w:proofErr w:type="spellStart"/>
            <w:r w:rsidR="00CC620E" w:rsidRPr="009173C1">
              <w:rPr>
                <w:i/>
                <w:sz w:val="28"/>
                <w:szCs w:val="28"/>
              </w:rPr>
              <w:t>euro</w:t>
            </w:r>
            <w:proofErr w:type="spellEnd"/>
            <w:r w:rsidR="00CC620E" w:rsidRPr="009173C1">
              <w:rPr>
                <w:sz w:val="28"/>
                <w:szCs w:val="28"/>
              </w:rPr>
              <w:t xml:space="preserve"> par vienu kvadrātmetru un paredzēts, ka platību izmaiņu gadījumā atlīdzības apmēra noteikšanai tiks izmantota noteiktā īpašuma viena kvadrātmetra cena.</w:t>
            </w:r>
          </w:p>
          <w:p w14:paraId="7B9BB859" w14:textId="566E621B" w:rsidR="00CC620E" w:rsidRPr="009173C1" w:rsidRDefault="00CC620E" w:rsidP="006064A5">
            <w:pPr>
              <w:ind w:firstLine="310"/>
              <w:jc w:val="both"/>
              <w:rPr>
                <w:sz w:val="28"/>
                <w:szCs w:val="28"/>
              </w:rPr>
            </w:pPr>
            <w:r w:rsidRPr="009173C1">
              <w:rPr>
                <w:sz w:val="28"/>
                <w:szCs w:val="28"/>
              </w:rPr>
              <w:t>Ņemot vērā augstāk minēto galīgā atlīdzība par nekustamo īpašumu “</w:t>
            </w:r>
            <w:proofErr w:type="spellStart"/>
            <w:r w:rsidRPr="009173C1">
              <w:rPr>
                <w:sz w:val="28"/>
                <w:szCs w:val="28"/>
              </w:rPr>
              <w:t>Pakaviņas</w:t>
            </w:r>
            <w:proofErr w:type="spellEnd"/>
            <w:r w:rsidRPr="009173C1">
              <w:rPr>
                <w:sz w:val="28"/>
                <w:szCs w:val="28"/>
              </w:rPr>
              <w:t>” tika noteikta 16400 m</w:t>
            </w:r>
            <w:r w:rsidRPr="009173C1">
              <w:rPr>
                <w:sz w:val="28"/>
                <w:szCs w:val="28"/>
                <w:vertAlign w:val="superscript"/>
              </w:rPr>
              <w:t xml:space="preserve">2 </w:t>
            </w:r>
            <w:r w:rsidRPr="009173C1">
              <w:rPr>
                <w:sz w:val="28"/>
                <w:szCs w:val="28"/>
              </w:rPr>
              <w:t xml:space="preserve">x 0,1576 </w:t>
            </w:r>
            <w:proofErr w:type="spellStart"/>
            <w:r w:rsidRPr="009173C1">
              <w:rPr>
                <w:i/>
                <w:sz w:val="28"/>
                <w:szCs w:val="28"/>
              </w:rPr>
              <w:t>euro</w:t>
            </w:r>
            <w:proofErr w:type="spellEnd"/>
            <w:r w:rsidRPr="009173C1">
              <w:rPr>
                <w:sz w:val="28"/>
                <w:szCs w:val="28"/>
              </w:rPr>
              <w:t>/m</w:t>
            </w:r>
            <w:r w:rsidRPr="009173C1">
              <w:rPr>
                <w:sz w:val="28"/>
                <w:szCs w:val="28"/>
                <w:vertAlign w:val="superscript"/>
              </w:rPr>
              <w:t>2</w:t>
            </w:r>
            <w:r w:rsidRPr="009173C1">
              <w:rPr>
                <w:sz w:val="28"/>
                <w:szCs w:val="28"/>
              </w:rPr>
              <w:t xml:space="preserve"> = 2584,64 </w:t>
            </w:r>
            <w:proofErr w:type="spellStart"/>
            <w:r w:rsidRPr="009173C1">
              <w:rPr>
                <w:i/>
                <w:sz w:val="28"/>
                <w:szCs w:val="28"/>
              </w:rPr>
              <w:t>euro</w:t>
            </w:r>
            <w:proofErr w:type="spellEnd"/>
            <w:r w:rsidRPr="009173C1">
              <w:rPr>
                <w:sz w:val="28"/>
                <w:szCs w:val="28"/>
              </w:rPr>
              <w:t>.</w:t>
            </w:r>
          </w:p>
          <w:p w14:paraId="63B67DB3" w14:textId="6639EF94" w:rsidR="00CC620E" w:rsidRPr="009173C1" w:rsidRDefault="000F0489" w:rsidP="006064A5">
            <w:pPr>
              <w:ind w:firstLine="310"/>
              <w:jc w:val="both"/>
              <w:rPr>
                <w:sz w:val="28"/>
                <w:szCs w:val="28"/>
              </w:rPr>
            </w:pPr>
            <w:r w:rsidRPr="009173C1">
              <w:rPr>
                <w:sz w:val="28"/>
                <w:szCs w:val="28"/>
              </w:rPr>
              <w:t>Nekustamā īpašuma “</w:t>
            </w:r>
            <w:proofErr w:type="spellStart"/>
            <w:r w:rsidRPr="009173C1">
              <w:rPr>
                <w:sz w:val="28"/>
                <w:szCs w:val="28"/>
              </w:rPr>
              <w:t>Pakaviņas</w:t>
            </w:r>
            <w:proofErr w:type="spellEnd"/>
            <w:r w:rsidRPr="009173C1">
              <w:rPr>
                <w:sz w:val="28"/>
                <w:szCs w:val="28"/>
              </w:rPr>
              <w:t>” kopīpašniekiem 2019.gada 19.jūnijā tika nosūtīts atkārtotais uzaicinājums noslēgt līgumu Nr.1.2.2 - 09/4610.</w:t>
            </w:r>
          </w:p>
          <w:p w14:paraId="57A8F02F" w14:textId="349D7CF5" w:rsidR="000F0489" w:rsidRPr="009173C1" w:rsidRDefault="000F0489" w:rsidP="006064A5">
            <w:pPr>
              <w:ind w:firstLine="310"/>
              <w:jc w:val="both"/>
              <w:rPr>
                <w:sz w:val="28"/>
                <w:szCs w:val="28"/>
              </w:rPr>
            </w:pPr>
            <w:r w:rsidRPr="009173C1">
              <w:rPr>
                <w:sz w:val="28"/>
                <w:szCs w:val="28"/>
              </w:rPr>
              <w:t>Nekustamā īpašuma “</w:t>
            </w:r>
            <w:proofErr w:type="spellStart"/>
            <w:r w:rsidRPr="009173C1">
              <w:rPr>
                <w:sz w:val="28"/>
                <w:szCs w:val="28"/>
              </w:rPr>
              <w:t>Pakaviņas</w:t>
            </w:r>
            <w:proofErr w:type="spellEnd"/>
            <w:r w:rsidRPr="009173C1">
              <w:rPr>
                <w:sz w:val="28"/>
                <w:szCs w:val="28"/>
              </w:rPr>
              <w:t>” kopīpašnieks DV 2019.gada 21.jūnijā noslēdza līgumu par nekustamā īpašuma labprātīgu atsavināšanu sabiedrības vajadzībām.</w:t>
            </w:r>
          </w:p>
          <w:p w14:paraId="18CF8804" w14:textId="156F0A37" w:rsidR="000F0489" w:rsidRPr="009173C1" w:rsidRDefault="000F0489" w:rsidP="006064A5">
            <w:pPr>
              <w:ind w:firstLine="310"/>
              <w:jc w:val="both"/>
              <w:rPr>
                <w:sz w:val="28"/>
                <w:szCs w:val="28"/>
              </w:rPr>
            </w:pPr>
            <w:r w:rsidRPr="009173C1">
              <w:rPr>
                <w:sz w:val="28"/>
                <w:szCs w:val="28"/>
              </w:rPr>
              <w:t>Nekustamā īpašuma “</w:t>
            </w:r>
            <w:proofErr w:type="spellStart"/>
            <w:r w:rsidRPr="009173C1">
              <w:rPr>
                <w:sz w:val="28"/>
                <w:szCs w:val="28"/>
              </w:rPr>
              <w:t>Pakaviņas</w:t>
            </w:r>
            <w:proofErr w:type="spellEnd"/>
            <w:r w:rsidRPr="009173C1">
              <w:rPr>
                <w:sz w:val="28"/>
                <w:szCs w:val="28"/>
              </w:rPr>
              <w:t>” kopīpašnieks AV iesniegumā (bez datuma) informēja, ka saprot robežas ierīkošanas nepieciešamību un neiebilst pret zemes īpašuma “</w:t>
            </w:r>
            <w:proofErr w:type="spellStart"/>
            <w:r w:rsidRPr="009173C1">
              <w:rPr>
                <w:sz w:val="28"/>
                <w:szCs w:val="28"/>
              </w:rPr>
              <w:t>Pakaviņas</w:t>
            </w:r>
            <w:proofErr w:type="spellEnd"/>
            <w:r w:rsidRPr="009173C1">
              <w:rPr>
                <w:sz w:val="28"/>
                <w:szCs w:val="28"/>
              </w:rPr>
              <w:t>” atsavināšanu, taču viņam nav pieņemama piedāvāta cena par atsavināmo zemes īpašumu.</w:t>
            </w:r>
          </w:p>
          <w:p w14:paraId="705C05E2" w14:textId="0E13E432" w:rsidR="002F61A4" w:rsidRPr="009173C1" w:rsidRDefault="002F61A4" w:rsidP="006064A5">
            <w:pPr>
              <w:ind w:firstLine="310"/>
              <w:jc w:val="both"/>
              <w:rPr>
                <w:sz w:val="28"/>
                <w:szCs w:val="28"/>
              </w:rPr>
            </w:pPr>
            <w:r w:rsidRPr="009173C1">
              <w:rPr>
                <w:sz w:val="28"/>
                <w:szCs w:val="28"/>
              </w:rPr>
              <w:t>Ņemot vērā, ka Atsavināšanas likumā noteiktajā termiņā nekustam</w:t>
            </w:r>
            <w:r w:rsidR="0045188F" w:rsidRPr="009173C1">
              <w:rPr>
                <w:sz w:val="28"/>
                <w:szCs w:val="28"/>
              </w:rPr>
              <w:t>ā</w:t>
            </w:r>
            <w:r w:rsidRPr="009173C1">
              <w:rPr>
                <w:sz w:val="28"/>
                <w:szCs w:val="28"/>
              </w:rPr>
              <w:t xml:space="preserve"> īpašum</w:t>
            </w:r>
            <w:r w:rsidR="0045188F" w:rsidRPr="009173C1">
              <w:rPr>
                <w:sz w:val="28"/>
                <w:szCs w:val="28"/>
              </w:rPr>
              <w:t>a</w:t>
            </w:r>
            <w:r w:rsidRPr="009173C1">
              <w:rPr>
                <w:sz w:val="28"/>
                <w:szCs w:val="28"/>
              </w:rPr>
              <w:t xml:space="preserve"> „</w:t>
            </w:r>
            <w:proofErr w:type="spellStart"/>
            <w:r w:rsidR="0045188F" w:rsidRPr="009173C1">
              <w:rPr>
                <w:sz w:val="28"/>
                <w:szCs w:val="28"/>
              </w:rPr>
              <w:t>Pakaviņas</w:t>
            </w:r>
            <w:proofErr w:type="spellEnd"/>
            <w:r w:rsidRPr="009173C1">
              <w:rPr>
                <w:sz w:val="28"/>
                <w:szCs w:val="28"/>
              </w:rPr>
              <w:t xml:space="preserve">” </w:t>
            </w:r>
            <w:r w:rsidR="0045188F" w:rsidRPr="009173C1">
              <w:rPr>
                <w:sz w:val="28"/>
                <w:szCs w:val="28"/>
              </w:rPr>
              <w:t>kop</w:t>
            </w:r>
            <w:r w:rsidRPr="009173C1">
              <w:rPr>
                <w:sz w:val="28"/>
                <w:szCs w:val="28"/>
              </w:rPr>
              <w:t>īpašniek</w:t>
            </w:r>
            <w:r w:rsidR="00514A48" w:rsidRPr="009173C1">
              <w:rPr>
                <w:sz w:val="28"/>
                <w:szCs w:val="28"/>
              </w:rPr>
              <w:t>s</w:t>
            </w:r>
            <w:r w:rsidR="0045188F" w:rsidRPr="009173C1">
              <w:rPr>
                <w:sz w:val="28"/>
                <w:szCs w:val="28"/>
              </w:rPr>
              <w:t xml:space="preserve"> AV</w:t>
            </w:r>
            <w:r w:rsidRPr="009173C1">
              <w:rPr>
                <w:sz w:val="28"/>
                <w:szCs w:val="28"/>
              </w:rPr>
              <w:t xml:space="preserve"> nav </w:t>
            </w:r>
            <w:r w:rsidR="0045188F" w:rsidRPr="009173C1">
              <w:rPr>
                <w:sz w:val="28"/>
                <w:szCs w:val="28"/>
              </w:rPr>
              <w:t>noslēdzis</w:t>
            </w:r>
            <w:r w:rsidRPr="009173C1">
              <w:rPr>
                <w:sz w:val="28"/>
                <w:szCs w:val="28"/>
              </w:rPr>
              <w:t xml:space="preserve"> līgum</w:t>
            </w:r>
            <w:r w:rsidR="0045188F" w:rsidRPr="009173C1">
              <w:rPr>
                <w:sz w:val="28"/>
                <w:szCs w:val="28"/>
              </w:rPr>
              <w:t>u</w:t>
            </w:r>
            <w:r w:rsidRPr="009173C1">
              <w:rPr>
                <w:sz w:val="28"/>
                <w:szCs w:val="28"/>
              </w:rPr>
              <w:t xml:space="preserve"> par nekustam</w:t>
            </w:r>
            <w:r w:rsidR="005B5F0E" w:rsidRPr="009173C1">
              <w:rPr>
                <w:sz w:val="28"/>
                <w:szCs w:val="28"/>
              </w:rPr>
              <w:t>ā</w:t>
            </w:r>
            <w:r w:rsidRPr="009173C1">
              <w:rPr>
                <w:sz w:val="28"/>
                <w:szCs w:val="28"/>
              </w:rPr>
              <w:t xml:space="preserve"> īpašum</w:t>
            </w:r>
            <w:r w:rsidR="005B5F0E" w:rsidRPr="009173C1">
              <w:rPr>
                <w:sz w:val="28"/>
                <w:szCs w:val="28"/>
              </w:rPr>
              <w:t>a</w:t>
            </w:r>
            <w:r w:rsidRPr="009173C1">
              <w:rPr>
                <w:sz w:val="28"/>
                <w:szCs w:val="28"/>
              </w:rPr>
              <w:t xml:space="preserve"> labprātīgu atsavināšanu, ir izpildīti Atsavināšanas likuma </w:t>
            </w:r>
            <w:r w:rsidRPr="009173C1">
              <w:rPr>
                <w:sz w:val="28"/>
                <w:szCs w:val="28"/>
              </w:rPr>
              <w:lastRenderedPageBreak/>
              <w:t>13.pantā noteiktie priekšnoteikumi likumprojekta par nekustam</w:t>
            </w:r>
            <w:r w:rsidR="00514A48" w:rsidRPr="009173C1">
              <w:rPr>
                <w:sz w:val="28"/>
                <w:szCs w:val="28"/>
              </w:rPr>
              <w:t>ā</w:t>
            </w:r>
            <w:r w:rsidRPr="009173C1">
              <w:rPr>
                <w:sz w:val="28"/>
                <w:szCs w:val="28"/>
              </w:rPr>
              <w:t xml:space="preserve"> īpašum</w:t>
            </w:r>
            <w:r w:rsidR="00514A48" w:rsidRPr="009173C1">
              <w:rPr>
                <w:sz w:val="28"/>
                <w:szCs w:val="28"/>
              </w:rPr>
              <w:t>a</w:t>
            </w:r>
            <w:r w:rsidRPr="009173C1">
              <w:rPr>
                <w:sz w:val="28"/>
                <w:szCs w:val="28"/>
              </w:rPr>
              <w:t xml:space="preserve"> piespiedu atsavināšanu sabiedrības vajadzībām virzīšanai izskatīšanai Saeimā.</w:t>
            </w:r>
          </w:p>
          <w:p w14:paraId="155AA7D0" w14:textId="77777777" w:rsidR="002F61A4" w:rsidRPr="009173C1" w:rsidRDefault="002F61A4" w:rsidP="006064A5">
            <w:pPr>
              <w:ind w:firstLine="310"/>
              <w:jc w:val="both"/>
              <w:rPr>
                <w:sz w:val="22"/>
                <w:szCs w:val="28"/>
              </w:rPr>
            </w:pPr>
          </w:p>
          <w:p w14:paraId="0FC4931A" w14:textId="452C8E93" w:rsidR="00076327" w:rsidRPr="009173C1" w:rsidRDefault="00076327" w:rsidP="00076327">
            <w:pPr>
              <w:ind w:firstLine="310"/>
              <w:jc w:val="both"/>
              <w:rPr>
                <w:sz w:val="28"/>
                <w:szCs w:val="28"/>
              </w:rPr>
            </w:pPr>
            <w:r w:rsidRPr="009173C1">
              <w:rPr>
                <w:sz w:val="28"/>
                <w:szCs w:val="28"/>
              </w:rPr>
              <w:t xml:space="preserve">Pēc Ministru kabineta 2018.gada </w:t>
            </w:r>
            <w:r w:rsidR="00B242C9" w:rsidRPr="009173C1">
              <w:rPr>
                <w:sz w:val="28"/>
                <w:szCs w:val="28"/>
              </w:rPr>
              <w:t>14.novembra</w:t>
            </w:r>
            <w:r w:rsidRPr="009173C1">
              <w:rPr>
                <w:sz w:val="28"/>
                <w:szCs w:val="28"/>
              </w:rPr>
              <w:t xml:space="preserve">  rīkojuma Nr.</w:t>
            </w:r>
            <w:r w:rsidR="00B242C9" w:rsidRPr="009173C1">
              <w:rPr>
                <w:sz w:val="28"/>
                <w:szCs w:val="28"/>
              </w:rPr>
              <w:t>604</w:t>
            </w:r>
            <w:r w:rsidRPr="009173C1">
              <w:rPr>
                <w:sz w:val="28"/>
                <w:szCs w:val="28"/>
              </w:rPr>
              <w:t xml:space="preserve"> „Par nekustamo īpašumu atsavināšanu Latvijas Republikas un Baltkrievijas Republikas valsts robežas joslas ierīkošanai” pieņemšanas NVA 201</w:t>
            </w:r>
            <w:r w:rsidR="00B242C9" w:rsidRPr="009173C1">
              <w:rPr>
                <w:sz w:val="28"/>
                <w:szCs w:val="28"/>
              </w:rPr>
              <w:t>8</w:t>
            </w:r>
            <w:r w:rsidRPr="009173C1">
              <w:rPr>
                <w:sz w:val="28"/>
                <w:szCs w:val="28"/>
              </w:rPr>
              <w:t xml:space="preserve">.gada </w:t>
            </w:r>
            <w:r w:rsidR="00B242C9" w:rsidRPr="009173C1">
              <w:rPr>
                <w:sz w:val="28"/>
                <w:szCs w:val="28"/>
              </w:rPr>
              <w:t>28.decembrī</w:t>
            </w:r>
            <w:r w:rsidRPr="009173C1">
              <w:rPr>
                <w:sz w:val="28"/>
                <w:szCs w:val="28"/>
              </w:rPr>
              <w:t xml:space="preserve"> saskaņā ar Atsavināšanas likuma 11.pantā noteikto nosūtīja nekustamā īpašuma „</w:t>
            </w:r>
            <w:r w:rsidR="00B242C9" w:rsidRPr="009173C1">
              <w:rPr>
                <w:sz w:val="28"/>
                <w:szCs w:val="28"/>
              </w:rPr>
              <w:t>Lazdiņi</w:t>
            </w:r>
            <w:r w:rsidRPr="009173C1">
              <w:rPr>
                <w:sz w:val="28"/>
                <w:szCs w:val="28"/>
              </w:rPr>
              <w:t>” īpašnie</w:t>
            </w:r>
            <w:r w:rsidR="00A75EDD" w:rsidRPr="009173C1">
              <w:rPr>
                <w:sz w:val="28"/>
                <w:szCs w:val="28"/>
              </w:rPr>
              <w:t>kam</w:t>
            </w:r>
            <w:r w:rsidR="00B242C9" w:rsidRPr="009173C1">
              <w:rPr>
                <w:sz w:val="28"/>
                <w:szCs w:val="28"/>
              </w:rPr>
              <w:t xml:space="preserve"> uz deklarēto dzīvesvietu</w:t>
            </w:r>
            <w:r w:rsidRPr="009173C1">
              <w:rPr>
                <w:sz w:val="28"/>
                <w:szCs w:val="28"/>
              </w:rPr>
              <w:t xml:space="preserve"> paziņojumu Nr.1.2.2-09/</w:t>
            </w:r>
            <w:r w:rsidR="00B242C9" w:rsidRPr="009173C1">
              <w:rPr>
                <w:sz w:val="28"/>
                <w:szCs w:val="28"/>
              </w:rPr>
              <w:t>13696</w:t>
            </w:r>
            <w:r w:rsidRPr="009173C1">
              <w:rPr>
                <w:sz w:val="28"/>
                <w:szCs w:val="28"/>
              </w:rPr>
              <w:t xml:space="preserve"> „Par līguma projektu” ar uzaicinājumu 30 dienu laikā no dienas, kad tas saņemts, paziņot par iespēju noslēgt līgumu par nekustamā īpašuma labprātīgu atsavināšanu.</w:t>
            </w:r>
          </w:p>
          <w:p w14:paraId="4AA6781E" w14:textId="7E9D10FE" w:rsidR="00B242C9" w:rsidRPr="009173C1" w:rsidRDefault="00B242C9" w:rsidP="00076327">
            <w:pPr>
              <w:ind w:firstLine="310"/>
              <w:jc w:val="both"/>
              <w:rPr>
                <w:sz w:val="28"/>
                <w:szCs w:val="28"/>
              </w:rPr>
            </w:pPr>
            <w:r w:rsidRPr="009173C1">
              <w:rPr>
                <w:sz w:val="28"/>
                <w:szCs w:val="28"/>
              </w:rPr>
              <w:t>Vēlāk tika noskaidrots, ka nekustama īpašuma “Lazdiņi” īpašnie</w:t>
            </w:r>
            <w:r w:rsidR="00A75EDD" w:rsidRPr="009173C1">
              <w:rPr>
                <w:sz w:val="28"/>
                <w:szCs w:val="28"/>
              </w:rPr>
              <w:t>ks</w:t>
            </w:r>
            <w:r w:rsidRPr="009173C1">
              <w:rPr>
                <w:sz w:val="28"/>
                <w:szCs w:val="28"/>
              </w:rPr>
              <w:t xml:space="preserve"> izbrauca darba meklējumos uz Vācijas Federatīvo Republiku. 2019.gada pavasarī </w:t>
            </w:r>
            <w:r w:rsidR="00C542CF" w:rsidRPr="009173C1">
              <w:rPr>
                <w:sz w:val="28"/>
                <w:szCs w:val="28"/>
              </w:rPr>
              <w:t xml:space="preserve">telefoniski </w:t>
            </w:r>
            <w:r w:rsidRPr="009173C1">
              <w:rPr>
                <w:sz w:val="28"/>
                <w:szCs w:val="28"/>
              </w:rPr>
              <w:t>nekustamā īpašuma “Lazdiņi” īpašnie</w:t>
            </w:r>
            <w:r w:rsidR="00A75EDD" w:rsidRPr="009173C1">
              <w:rPr>
                <w:sz w:val="28"/>
                <w:szCs w:val="28"/>
              </w:rPr>
              <w:t>ks</w:t>
            </w:r>
            <w:r w:rsidRPr="009173C1">
              <w:rPr>
                <w:sz w:val="28"/>
                <w:szCs w:val="28"/>
              </w:rPr>
              <w:t xml:space="preserve"> izteica gatavību 2019.gada vasarā atbraukt uz Latviju noslēgt līgumu </w:t>
            </w:r>
            <w:r w:rsidR="00C542CF" w:rsidRPr="009173C1">
              <w:rPr>
                <w:sz w:val="28"/>
                <w:szCs w:val="28"/>
              </w:rPr>
              <w:t>un parakstīt pie notāra nostiprinājuma lūgumu.</w:t>
            </w:r>
          </w:p>
          <w:p w14:paraId="62301E5F" w14:textId="5EB8030F" w:rsidR="009A6D43" w:rsidRPr="009173C1" w:rsidRDefault="00C542CF" w:rsidP="00076327">
            <w:pPr>
              <w:ind w:firstLine="310"/>
              <w:jc w:val="both"/>
              <w:rPr>
                <w:sz w:val="28"/>
                <w:szCs w:val="28"/>
              </w:rPr>
            </w:pPr>
            <w:r w:rsidRPr="009173C1">
              <w:rPr>
                <w:sz w:val="28"/>
                <w:szCs w:val="28"/>
              </w:rPr>
              <w:t>2019.gada vasarā nekustamā īpašuma “Lazdiņi” īpašnie</w:t>
            </w:r>
            <w:r w:rsidR="00A75EDD" w:rsidRPr="009173C1">
              <w:rPr>
                <w:sz w:val="28"/>
                <w:szCs w:val="28"/>
              </w:rPr>
              <w:t>ks</w:t>
            </w:r>
            <w:r w:rsidRPr="009173C1">
              <w:rPr>
                <w:sz w:val="28"/>
                <w:szCs w:val="28"/>
              </w:rPr>
              <w:t xml:space="preserve"> telefoniski informēja, ka viņas dzīves situācija ir mainījusies, un viņa nezina, kad varēs </w:t>
            </w:r>
            <w:r w:rsidR="009A6D43" w:rsidRPr="009173C1">
              <w:rPr>
                <w:sz w:val="28"/>
                <w:szCs w:val="28"/>
              </w:rPr>
              <w:t>atbraukt uz Latviju parakstīt nostiprinājuma lūgumu pie Latvijas zvērināta notāra.</w:t>
            </w:r>
          </w:p>
          <w:p w14:paraId="3D73011D" w14:textId="36504E26" w:rsidR="00C041CF" w:rsidRPr="009173C1" w:rsidRDefault="00C041CF" w:rsidP="00C041CF">
            <w:pPr>
              <w:ind w:firstLine="310"/>
              <w:jc w:val="both"/>
              <w:rPr>
                <w:sz w:val="28"/>
                <w:szCs w:val="28"/>
              </w:rPr>
            </w:pPr>
            <w:r w:rsidRPr="009173C1">
              <w:rPr>
                <w:sz w:val="28"/>
                <w:szCs w:val="28"/>
              </w:rPr>
              <w:t>Ņemot vērā, ka Atsavināšanas likumā noteiktajā termiņā nekustamā īpašuma „Lazdiņi” īpašnie</w:t>
            </w:r>
            <w:r w:rsidR="00A75EDD" w:rsidRPr="009173C1">
              <w:rPr>
                <w:sz w:val="28"/>
                <w:szCs w:val="28"/>
              </w:rPr>
              <w:t>ks</w:t>
            </w:r>
            <w:r w:rsidRPr="009173C1">
              <w:rPr>
                <w:sz w:val="28"/>
                <w:szCs w:val="28"/>
              </w:rPr>
              <w:t xml:space="preserve"> nav noslēgusi līgumu par nekustam</w:t>
            </w:r>
            <w:r w:rsidR="00A75EDD" w:rsidRPr="009173C1">
              <w:rPr>
                <w:sz w:val="28"/>
                <w:szCs w:val="28"/>
              </w:rPr>
              <w:t>ā</w:t>
            </w:r>
            <w:r w:rsidRPr="009173C1">
              <w:rPr>
                <w:sz w:val="28"/>
                <w:szCs w:val="28"/>
              </w:rPr>
              <w:t xml:space="preserve"> īpašum</w:t>
            </w:r>
            <w:r w:rsidR="00A75EDD" w:rsidRPr="009173C1">
              <w:rPr>
                <w:sz w:val="28"/>
                <w:szCs w:val="28"/>
              </w:rPr>
              <w:t>a</w:t>
            </w:r>
            <w:r w:rsidRPr="009173C1">
              <w:rPr>
                <w:sz w:val="28"/>
                <w:szCs w:val="28"/>
              </w:rPr>
              <w:t xml:space="preserve"> labprātīgu atsavināšanu, ir izpildīti Atsavināšanas likuma 13.pantā noteiktie priekšnoteikumi likumprojekta par nekustamā īpašuma piespiedu atsavināšanu sabiedrības vajadzībām virzīšanai izskatīšanai Saeimā.</w:t>
            </w:r>
          </w:p>
          <w:p w14:paraId="709975F8" w14:textId="77777777" w:rsidR="009A6D43" w:rsidRPr="009173C1" w:rsidRDefault="009A6D43" w:rsidP="00076327">
            <w:pPr>
              <w:ind w:firstLine="310"/>
              <w:jc w:val="both"/>
              <w:rPr>
                <w:sz w:val="22"/>
                <w:szCs w:val="28"/>
              </w:rPr>
            </w:pPr>
          </w:p>
          <w:p w14:paraId="51E4A204" w14:textId="2070371E" w:rsidR="002F61A4" w:rsidRPr="009173C1" w:rsidRDefault="002F61A4" w:rsidP="006064A5">
            <w:pPr>
              <w:ind w:firstLine="310"/>
              <w:jc w:val="both"/>
              <w:rPr>
                <w:sz w:val="28"/>
                <w:szCs w:val="28"/>
              </w:rPr>
            </w:pPr>
            <w:r w:rsidRPr="009173C1">
              <w:rPr>
                <w:sz w:val="28"/>
                <w:szCs w:val="28"/>
              </w:rPr>
              <w:t>Labums, ko sabiedrība iegūs, nosakot nekustam</w:t>
            </w:r>
            <w:r w:rsidR="00C041CF" w:rsidRPr="009173C1">
              <w:rPr>
                <w:sz w:val="28"/>
                <w:szCs w:val="28"/>
              </w:rPr>
              <w:t>o</w:t>
            </w:r>
            <w:r w:rsidRPr="009173C1">
              <w:rPr>
                <w:sz w:val="28"/>
                <w:szCs w:val="28"/>
              </w:rPr>
              <w:t xml:space="preserve"> īpašum</w:t>
            </w:r>
            <w:r w:rsidR="00C041CF" w:rsidRPr="009173C1">
              <w:rPr>
                <w:sz w:val="28"/>
                <w:szCs w:val="28"/>
              </w:rPr>
              <w:t>u</w:t>
            </w:r>
            <w:r w:rsidRPr="009173C1">
              <w:rPr>
                <w:sz w:val="28"/>
                <w:szCs w:val="28"/>
              </w:rPr>
              <w:t xml:space="preserve"> </w:t>
            </w:r>
            <w:r w:rsidR="004D28B8" w:rsidRPr="009173C1">
              <w:rPr>
                <w:sz w:val="28"/>
                <w:szCs w:val="28"/>
              </w:rPr>
              <w:t>„</w:t>
            </w:r>
            <w:proofErr w:type="spellStart"/>
            <w:r w:rsidR="00C041CF" w:rsidRPr="009173C1">
              <w:rPr>
                <w:sz w:val="28"/>
                <w:szCs w:val="28"/>
              </w:rPr>
              <w:t>Pakaviņas</w:t>
            </w:r>
            <w:proofErr w:type="spellEnd"/>
            <w:r w:rsidR="004D28B8" w:rsidRPr="009173C1">
              <w:rPr>
                <w:sz w:val="28"/>
                <w:szCs w:val="28"/>
              </w:rPr>
              <w:t>”</w:t>
            </w:r>
            <w:r w:rsidR="00B60D27" w:rsidRPr="009173C1">
              <w:rPr>
                <w:sz w:val="28"/>
                <w:szCs w:val="28"/>
              </w:rPr>
              <w:t xml:space="preserve"> </w:t>
            </w:r>
            <w:r w:rsidR="00C041CF" w:rsidRPr="009173C1">
              <w:rPr>
                <w:sz w:val="28"/>
                <w:szCs w:val="28"/>
              </w:rPr>
              <w:t>un “</w:t>
            </w:r>
            <w:proofErr w:type="spellStart"/>
            <w:r w:rsidR="00C041CF" w:rsidRPr="009173C1">
              <w:rPr>
                <w:sz w:val="28"/>
                <w:szCs w:val="28"/>
              </w:rPr>
              <w:t>Lazdiņi</w:t>
            </w:r>
            <w:proofErr w:type="spellEnd"/>
            <w:r w:rsidR="00C041CF" w:rsidRPr="009173C1">
              <w:rPr>
                <w:sz w:val="28"/>
                <w:szCs w:val="28"/>
              </w:rPr>
              <w:t>”</w:t>
            </w:r>
            <w:r w:rsidR="004D28B8" w:rsidRPr="009173C1">
              <w:rPr>
                <w:sz w:val="28"/>
                <w:szCs w:val="28"/>
              </w:rPr>
              <w:t xml:space="preserve"> </w:t>
            </w:r>
            <w:r w:rsidRPr="009173C1">
              <w:rPr>
                <w:sz w:val="28"/>
                <w:szCs w:val="28"/>
              </w:rPr>
              <w:t>īpašniek</w:t>
            </w:r>
            <w:r w:rsidR="00C041CF" w:rsidRPr="009173C1">
              <w:rPr>
                <w:sz w:val="28"/>
                <w:szCs w:val="28"/>
              </w:rPr>
              <w:t>ie</w:t>
            </w:r>
            <w:r w:rsidRPr="009173C1">
              <w:rPr>
                <w:sz w:val="28"/>
                <w:szCs w:val="28"/>
              </w:rPr>
              <w:t>m pamattiesību ierobežojumu, ir lielāks par indivīd</w:t>
            </w:r>
            <w:r w:rsidR="00514A48" w:rsidRPr="009173C1">
              <w:rPr>
                <w:sz w:val="28"/>
                <w:szCs w:val="28"/>
              </w:rPr>
              <w:t>a</w:t>
            </w:r>
            <w:r w:rsidRPr="009173C1">
              <w:rPr>
                <w:sz w:val="28"/>
                <w:szCs w:val="28"/>
              </w:rPr>
              <w:t xml:space="preserve"> interesēm nodarīto kaitējumu, jo minēt</w:t>
            </w:r>
            <w:r w:rsidR="00C041CF" w:rsidRPr="009173C1">
              <w:rPr>
                <w:sz w:val="28"/>
                <w:szCs w:val="28"/>
              </w:rPr>
              <w:t>ie</w:t>
            </w:r>
            <w:r w:rsidRPr="009173C1">
              <w:rPr>
                <w:sz w:val="28"/>
                <w:szCs w:val="28"/>
              </w:rPr>
              <w:t xml:space="preserve"> nekustam</w:t>
            </w:r>
            <w:r w:rsidR="00C041CF" w:rsidRPr="009173C1">
              <w:rPr>
                <w:sz w:val="28"/>
                <w:szCs w:val="28"/>
              </w:rPr>
              <w:t xml:space="preserve">ie </w:t>
            </w:r>
            <w:r w:rsidRPr="009173C1">
              <w:rPr>
                <w:sz w:val="28"/>
                <w:szCs w:val="28"/>
              </w:rPr>
              <w:lastRenderedPageBreak/>
              <w:t>īpašum</w:t>
            </w:r>
            <w:r w:rsidR="00C041CF" w:rsidRPr="009173C1">
              <w:rPr>
                <w:sz w:val="28"/>
                <w:szCs w:val="28"/>
              </w:rPr>
              <w:t>i</w:t>
            </w:r>
            <w:r w:rsidRPr="009173C1">
              <w:rPr>
                <w:sz w:val="28"/>
                <w:szCs w:val="28"/>
              </w:rPr>
              <w:t>  nepieciešam</w:t>
            </w:r>
            <w:r w:rsidR="00C041CF" w:rsidRPr="009173C1">
              <w:rPr>
                <w:sz w:val="28"/>
                <w:szCs w:val="28"/>
              </w:rPr>
              <w:t>i</w:t>
            </w:r>
            <w:r w:rsidRPr="009173C1">
              <w:rPr>
                <w:sz w:val="28"/>
                <w:szCs w:val="28"/>
              </w:rPr>
              <w:t xml:space="preserve"> īpašu sabiedrības interešu un publisku mērķu sasniegšanai – robežapsardzības infrastruktūras būvniecībai valsts robežas joslā gar Latvijas Republikas un </w:t>
            </w:r>
            <w:r w:rsidR="00C041CF" w:rsidRPr="009173C1">
              <w:rPr>
                <w:sz w:val="28"/>
                <w:szCs w:val="28"/>
              </w:rPr>
              <w:t>Baltkrievijas Republikas</w:t>
            </w:r>
            <w:r w:rsidRPr="009173C1">
              <w:rPr>
                <w:sz w:val="28"/>
                <w:szCs w:val="28"/>
              </w:rPr>
              <w:t xml:space="preserve"> valsts robežu, kas paaugstinās Latvijas Republikas un Eiropas Savienības ārējās robežas drošību.</w:t>
            </w:r>
          </w:p>
          <w:p w14:paraId="4B2849EC" w14:textId="77777777" w:rsidR="002F61A4" w:rsidRPr="009173C1" w:rsidRDefault="002F61A4" w:rsidP="006064A5">
            <w:pPr>
              <w:ind w:firstLine="310"/>
              <w:jc w:val="both"/>
              <w:rPr>
                <w:szCs w:val="28"/>
              </w:rPr>
            </w:pPr>
          </w:p>
          <w:p w14:paraId="63A8ADBC" w14:textId="65C0F712" w:rsidR="002F61A4" w:rsidRPr="009173C1" w:rsidRDefault="002F61A4" w:rsidP="006064A5">
            <w:pPr>
              <w:ind w:firstLine="310"/>
              <w:jc w:val="both"/>
              <w:rPr>
                <w:sz w:val="28"/>
                <w:szCs w:val="28"/>
              </w:rPr>
            </w:pPr>
            <w:r w:rsidRPr="009173C1">
              <w:rPr>
                <w:sz w:val="28"/>
                <w:szCs w:val="28"/>
              </w:rPr>
              <w:t>Mainīt valsts robežas joslas izvietojumu tā, lai tā neskartu nekustamo</w:t>
            </w:r>
            <w:r w:rsidR="00C041CF" w:rsidRPr="009173C1">
              <w:rPr>
                <w:sz w:val="28"/>
                <w:szCs w:val="28"/>
              </w:rPr>
              <w:t>s</w:t>
            </w:r>
            <w:r w:rsidRPr="009173C1">
              <w:rPr>
                <w:sz w:val="28"/>
                <w:szCs w:val="28"/>
              </w:rPr>
              <w:t xml:space="preserve"> īpašumu</w:t>
            </w:r>
            <w:r w:rsidR="00C041CF" w:rsidRPr="009173C1">
              <w:rPr>
                <w:sz w:val="28"/>
                <w:szCs w:val="28"/>
              </w:rPr>
              <w:t>s</w:t>
            </w:r>
            <w:r w:rsidRPr="009173C1">
              <w:rPr>
                <w:sz w:val="28"/>
                <w:szCs w:val="28"/>
              </w:rPr>
              <w:t xml:space="preserve"> </w:t>
            </w:r>
            <w:r w:rsidR="00C041CF" w:rsidRPr="009173C1">
              <w:rPr>
                <w:sz w:val="28"/>
                <w:szCs w:val="28"/>
              </w:rPr>
              <w:t>„</w:t>
            </w:r>
            <w:proofErr w:type="spellStart"/>
            <w:r w:rsidR="00C041CF" w:rsidRPr="009173C1">
              <w:rPr>
                <w:sz w:val="28"/>
                <w:szCs w:val="28"/>
              </w:rPr>
              <w:t>Pakaviņas</w:t>
            </w:r>
            <w:proofErr w:type="spellEnd"/>
            <w:r w:rsidR="00C041CF" w:rsidRPr="009173C1">
              <w:rPr>
                <w:sz w:val="28"/>
                <w:szCs w:val="28"/>
              </w:rPr>
              <w:t>” un “</w:t>
            </w:r>
            <w:proofErr w:type="spellStart"/>
            <w:r w:rsidR="00C041CF" w:rsidRPr="009173C1">
              <w:rPr>
                <w:sz w:val="28"/>
                <w:szCs w:val="28"/>
              </w:rPr>
              <w:t>Lazdiņi</w:t>
            </w:r>
            <w:proofErr w:type="spellEnd"/>
            <w:r w:rsidR="00C041CF" w:rsidRPr="009173C1">
              <w:rPr>
                <w:sz w:val="28"/>
                <w:szCs w:val="28"/>
              </w:rPr>
              <w:t>”</w:t>
            </w:r>
            <w:r w:rsidRPr="009173C1">
              <w:rPr>
                <w:sz w:val="28"/>
                <w:szCs w:val="28"/>
              </w:rPr>
              <w:t xml:space="preserve"> nav iespējams.</w:t>
            </w:r>
          </w:p>
          <w:p w14:paraId="591DFEAE" w14:textId="77777777" w:rsidR="002F61A4" w:rsidRPr="009173C1" w:rsidRDefault="002F61A4" w:rsidP="006064A5">
            <w:pPr>
              <w:ind w:firstLine="310"/>
              <w:jc w:val="both"/>
              <w:rPr>
                <w:szCs w:val="28"/>
              </w:rPr>
            </w:pPr>
          </w:p>
          <w:p w14:paraId="6EC03CF0" w14:textId="36D36580" w:rsidR="002F61A4" w:rsidRPr="009173C1" w:rsidRDefault="002F61A4" w:rsidP="006064A5">
            <w:pPr>
              <w:ind w:firstLine="310"/>
              <w:jc w:val="both"/>
              <w:rPr>
                <w:sz w:val="28"/>
                <w:szCs w:val="28"/>
              </w:rPr>
            </w:pPr>
            <w:r w:rsidRPr="009173C1">
              <w:rPr>
                <w:sz w:val="28"/>
                <w:szCs w:val="28"/>
              </w:rPr>
              <w:t xml:space="preserve">Ņemot vērā iepriekš minēto, kā arī robežapsardzības infrastruktūras būvniecības valsts robežas joslā gar Latvijas Republikas un </w:t>
            </w:r>
            <w:r w:rsidR="00C041CF" w:rsidRPr="009173C1">
              <w:rPr>
                <w:sz w:val="28"/>
                <w:szCs w:val="28"/>
              </w:rPr>
              <w:t>Baltkrievijas Republiku</w:t>
            </w:r>
            <w:r w:rsidRPr="009173C1">
              <w:rPr>
                <w:sz w:val="28"/>
                <w:szCs w:val="28"/>
              </w:rPr>
              <w:t xml:space="preserve"> valsts robežu nozīmīgumu, nepieciešams iegūt nekustamo</w:t>
            </w:r>
            <w:r w:rsidR="00C041CF" w:rsidRPr="009173C1">
              <w:rPr>
                <w:sz w:val="28"/>
                <w:szCs w:val="28"/>
              </w:rPr>
              <w:t>s</w:t>
            </w:r>
            <w:r w:rsidRPr="009173C1">
              <w:rPr>
                <w:sz w:val="28"/>
                <w:szCs w:val="28"/>
              </w:rPr>
              <w:t xml:space="preserve"> īpašumu</w:t>
            </w:r>
            <w:r w:rsidR="00C041CF" w:rsidRPr="009173C1">
              <w:rPr>
                <w:sz w:val="28"/>
                <w:szCs w:val="28"/>
              </w:rPr>
              <w:t>s</w:t>
            </w:r>
            <w:r w:rsidRPr="009173C1">
              <w:rPr>
                <w:sz w:val="28"/>
                <w:szCs w:val="28"/>
              </w:rPr>
              <w:t xml:space="preserve"> </w:t>
            </w:r>
            <w:r w:rsidR="00C041CF" w:rsidRPr="009173C1">
              <w:rPr>
                <w:sz w:val="28"/>
                <w:szCs w:val="28"/>
              </w:rPr>
              <w:t>„</w:t>
            </w:r>
            <w:proofErr w:type="spellStart"/>
            <w:r w:rsidR="00C041CF" w:rsidRPr="009173C1">
              <w:rPr>
                <w:sz w:val="28"/>
                <w:szCs w:val="28"/>
              </w:rPr>
              <w:t>Pakaviņas</w:t>
            </w:r>
            <w:proofErr w:type="spellEnd"/>
            <w:r w:rsidR="00C041CF" w:rsidRPr="009173C1">
              <w:rPr>
                <w:sz w:val="28"/>
                <w:szCs w:val="28"/>
              </w:rPr>
              <w:t>” un “</w:t>
            </w:r>
            <w:proofErr w:type="spellStart"/>
            <w:r w:rsidR="00C041CF" w:rsidRPr="009173C1">
              <w:rPr>
                <w:sz w:val="28"/>
                <w:szCs w:val="28"/>
              </w:rPr>
              <w:t>Lazdiņi</w:t>
            </w:r>
            <w:proofErr w:type="spellEnd"/>
            <w:r w:rsidR="00C041CF" w:rsidRPr="009173C1">
              <w:rPr>
                <w:sz w:val="28"/>
                <w:szCs w:val="28"/>
              </w:rPr>
              <w:t>”</w:t>
            </w:r>
            <w:r w:rsidRPr="009173C1">
              <w:rPr>
                <w:sz w:val="28"/>
                <w:szCs w:val="28"/>
              </w:rPr>
              <w:t>, kas ir izdarāms, pieņemot atsevišķu likumu par nekustamā īpašuma piespiedu atsavināšanu sabiedrības vajadzībām.</w:t>
            </w:r>
          </w:p>
          <w:p w14:paraId="5FEEBA52" w14:textId="77777777" w:rsidR="002F61A4" w:rsidRPr="009173C1" w:rsidRDefault="002F61A4" w:rsidP="006064A5">
            <w:pPr>
              <w:ind w:firstLine="310"/>
              <w:jc w:val="both"/>
              <w:rPr>
                <w:szCs w:val="28"/>
              </w:rPr>
            </w:pPr>
          </w:p>
          <w:p w14:paraId="646ED4A6" w14:textId="66E9B1EB" w:rsidR="002F61A4" w:rsidRPr="009173C1" w:rsidRDefault="00874E7E" w:rsidP="006064A5">
            <w:pPr>
              <w:ind w:firstLine="310"/>
              <w:jc w:val="both"/>
              <w:rPr>
                <w:sz w:val="28"/>
                <w:szCs w:val="28"/>
              </w:rPr>
            </w:pPr>
            <w:r w:rsidRPr="009173C1">
              <w:rPr>
                <w:sz w:val="28"/>
                <w:szCs w:val="28"/>
              </w:rPr>
              <w:t>Pēc likumprojekta spēkā stāšanās normatīvajos aktos noteiktajā kārtībā tiks nostiprinātas zemesgrāmatā valsts īpašuma tiesības Iekšlietu ministrijas personā uz nekustam</w:t>
            </w:r>
            <w:r w:rsidR="00C041CF" w:rsidRPr="009173C1">
              <w:rPr>
                <w:sz w:val="28"/>
                <w:szCs w:val="28"/>
              </w:rPr>
              <w:t>o</w:t>
            </w:r>
            <w:r w:rsidRPr="009173C1">
              <w:rPr>
                <w:sz w:val="28"/>
                <w:szCs w:val="28"/>
              </w:rPr>
              <w:t xml:space="preserve"> īpašum</w:t>
            </w:r>
            <w:r w:rsidR="00C041CF" w:rsidRPr="009173C1">
              <w:rPr>
                <w:sz w:val="28"/>
                <w:szCs w:val="28"/>
              </w:rPr>
              <w:t>u</w:t>
            </w:r>
            <w:r w:rsidRPr="009173C1">
              <w:rPr>
                <w:sz w:val="28"/>
                <w:szCs w:val="28"/>
              </w:rPr>
              <w:t xml:space="preserve"> </w:t>
            </w:r>
            <w:r w:rsidR="00C041CF" w:rsidRPr="009173C1">
              <w:rPr>
                <w:sz w:val="28"/>
                <w:szCs w:val="28"/>
              </w:rPr>
              <w:t>„</w:t>
            </w:r>
            <w:proofErr w:type="spellStart"/>
            <w:r w:rsidR="00C041CF" w:rsidRPr="009173C1">
              <w:rPr>
                <w:sz w:val="28"/>
                <w:szCs w:val="28"/>
              </w:rPr>
              <w:t>Pakaviņas</w:t>
            </w:r>
            <w:proofErr w:type="spellEnd"/>
            <w:r w:rsidR="00C041CF" w:rsidRPr="009173C1">
              <w:rPr>
                <w:sz w:val="28"/>
                <w:szCs w:val="28"/>
              </w:rPr>
              <w:t>” un “</w:t>
            </w:r>
            <w:proofErr w:type="spellStart"/>
            <w:r w:rsidR="00C041CF" w:rsidRPr="009173C1">
              <w:rPr>
                <w:sz w:val="28"/>
                <w:szCs w:val="28"/>
              </w:rPr>
              <w:t>Lazdiņi</w:t>
            </w:r>
            <w:proofErr w:type="spellEnd"/>
            <w:r w:rsidR="00C041CF" w:rsidRPr="009173C1">
              <w:rPr>
                <w:sz w:val="28"/>
                <w:szCs w:val="28"/>
              </w:rPr>
              <w:t xml:space="preserve">” </w:t>
            </w:r>
            <w:r w:rsidR="00514A48" w:rsidRPr="009173C1">
              <w:rPr>
                <w:sz w:val="28"/>
                <w:szCs w:val="28"/>
              </w:rPr>
              <w:t>atsavināmo daļu</w:t>
            </w:r>
            <w:r w:rsidRPr="009173C1">
              <w:rPr>
                <w:sz w:val="28"/>
                <w:szCs w:val="28"/>
              </w:rPr>
              <w:t>,</w:t>
            </w:r>
            <w:r w:rsidR="002F61A4" w:rsidRPr="009173C1">
              <w:rPr>
                <w:sz w:val="28"/>
                <w:szCs w:val="28"/>
              </w:rPr>
              <w:t xml:space="preserve"> </w:t>
            </w:r>
            <w:r w:rsidR="005B5F0E" w:rsidRPr="009173C1">
              <w:rPr>
                <w:sz w:val="28"/>
                <w:szCs w:val="28"/>
              </w:rPr>
              <w:t>brīv</w:t>
            </w:r>
            <w:r w:rsidR="00A75EDD" w:rsidRPr="009173C1">
              <w:rPr>
                <w:sz w:val="28"/>
                <w:szCs w:val="28"/>
              </w:rPr>
              <w:t>u</w:t>
            </w:r>
            <w:r w:rsidR="005B5F0E" w:rsidRPr="009173C1">
              <w:rPr>
                <w:sz w:val="28"/>
                <w:szCs w:val="28"/>
              </w:rPr>
              <w:t>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w:t>
            </w:r>
            <w:r w:rsidR="002F61A4" w:rsidRPr="009173C1">
              <w:rPr>
                <w:sz w:val="28"/>
                <w:szCs w:val="28"/>
              </w:rPr>
              <w:t>.</w:t>
            </w:r>
          </w:p>
          <w:p w14:paraId="0AE0BD9F" w14:textId="77777777" w:rsidR="002F61A4" w:rsidRPr="009173C1" w:rsidRDefault="002F61A4" w:rsidP="006064A5">
            <w:pPr>
              <w:ind w:firstLine="310"/>
              <w:jc w:val="both"/>
              <w:rPr>
                <w:sz w:val="28"/>
                <w:szCs w:val="28"/>
              </w:rPr>
            </w:pPr>
            <w:r w:rsidRPr="009173C1">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w:t>
            </w:r>
            <w:r w:rsidRPr="009173C1">
              <w:rPr>
                <w:sz w:val="28"/>
                <w:szCs w:val="28"/>
              </w:rPr>
              <w:lastRenderedPageBreak/>
              <w:t xml:space="preserve">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6CA495B6" w14:textId="77777777" w:rsidR="00985C9C" w:rsidRPr="009173C1" w:rsidRDefault="002F61A4" w:rsidP="00C041CF">
            <w:pPr>
              <w:ind w:firstLine="310"/>
              <w:jc w:val="both"/>
              <w:rPr>
                <w:sz w:val="28"/>
                <w:szCs w:val="28"/>
              </w:rPr>
            </w:pPr>
            <w:r w:rsidRPr="009173C1">
              <w:rPr>
                <w:sz w:val="28"/>
                <w:szCs w:val="28"/>
              </w:rPr>
              <w:t>Saskaņā ar Atsavināšanas likuma 27.panta pirmajā un otrajā daļā noteikto īpašniekam ir tiesības apstrīdēt Iekšlietu ministrijas noteikto atlīdzības apmēru. Normatīvajos aktos noteiktajā kārtībā īpašniekam ir tiesības iesniegt konstitucionālo sūdzību par nekustamā īpašuma atsavināšanu.</w:t>
            </w:r>
          </w:p>
          <w:p w14:paraId="2275D161" w14:textId="32E49D53" w:rsidR="005B5F0E" w:rsidRPr="009173C1" w:rsidRDefault="005B5F0E" w:rsidP="00C041CF">
            <w:pPr>
              <w:ind w:firstLine="310"/>
              <w:jc w:val="both"/>
              <w:rPr>
                <w:sz w:val="28"/>
                <w:szCs w:val="28"/>
              </w:rPr>
            </w:pPr>
            <w:r w:rsidRPr="009173C1">
              <w:rPr>
                <w:sz w:val="28"/>
                <w:szCs w:val="28"/>
              </w:rPr>
              <w:t>Projekts attiecas uz Iekšlietu politikas jomu (nozare - Valsts robežas drošība) un Publiskās pārvaldes politikas jomu (nozare - Valsts īpašumu pārvaldība).</w:t>
            </w:r>
          </w:p>
        </w:tc>
      </w:tr>
      <w:tr w:rsidR="002F61A4" w:rsidRPr="009173C1" w14:paraId="470F5457" w14:textId="77777777" w:rsidTr="0032010A">
        <w:trPr>
          <w:tblCellSpacing w:w="15" w:type="dxa"/>
        </w:trPr>
        <w:tc>
          <w:tcPr>
            <w:tcW w:w="519" w:type="dxa"/>
            <w:hideMark/>
          </w:tcPr>
          <w:p w14:paraId="7A5B2546" w14:textId="6B0A0830" w:rsidR="002F61A4" w:rsidRPr="009173C1" w:rsidRDefault="002F61A4" w:rsidP="001175C1">
            <w:pPr>
              <w:pStyle w:val="tvhtml"/>
              <w:spacing w:before="0" w:beforeAutospacing="0" w:after="0" w:afterAutospacing="0"/>
              <w:jc w:val="center"/>
              <w:rPr>
                <w:sz w:val="28"/>
                <w:szCs w:val="28"/>
              </w:rPr>
            </w:pPr>
            <w:r w:rsidRPr="009173C1">
              <w:rPr>
                <w:sz w:val="28"/>
                <w:szCs w:val="28"/>
              </w:rPr>
              <w:lastRenderedPageBreak/>
              <w:t>3.</w:t>
            </w:r>
          </w:p>
        </w:tc>
        <w:tc>
          <w:tcPr>
            <w:tcW w:w="2943" w:type="dxa"/>
            <w:hideMark/>
          </w:tcPr>
          <w:p w14:paraId="15B1F54E" w14:textId="77777777" w:rsidR="002F61A4" w:rsidRPr="009173C1" w:rsidRDefault="002F61A4" w:rsidP="001175C1">
            <w:pPr>
              <w:rPr>
                <w:sz w:val="28"/>
                <w:szCs w:val="28"/>
              </w:rPr>
            </w:pPr>
            <w:r w:rsidRPr="009173C1">
              <w:rPr>
                <w:sz w:val="28"/>
                <w:szCs w:val="28"/>
              </w:rPr>
              <w:t>Projekta izstrādē iesaistītās institūcijas un publiskas personas kapitālsabiedrības</w:t>
            </w:r>
          </w:p>
        </w:tc>
        <w:tc>
          <w:tcPr>
            <w:tcW w:w="5624" w:type="dxa"/>
            <w:hideMark/>
          </w:tcPr>
          <w:p w14:paraId="671C6303" w14:textId="1DDBC47B" w:rsidR="002F61A4" w:rsidRPr="009173C1" w:rsidRDefault="002F61A4" w:rsidP="001175C1">
            <w:pPr>
              <w:rPr>
                <w:sz w:val="28"/>
                <w:szCs w:val="28"/>
              </w:rPr>
            </w:pPr>
            <w:r w:rsidRPr="009173C1">
              <w:rPr>
                <w:sz w:val="28"/>
                <w:szCs w:val="28"/>
              </w:rPr>
              <w:t>Iekšlietu ministrija, Nodrošinājuma valsts aģentūra.</w:t>
            </w:r>
          </w:p>
        </w:tc>
      </w:tr>
      <w:tr w:rsidR="002F61A4" w:rsidRPr="009173C1" w14:paraId="3877C3D0" w14:textId="77777777" w:rsidTr="0032010A">
        <w:trPr>
          <w:tblCellSpacing w:w="15" w:type="dxa"/>
        </w:trPr>
        <w:tc>
          <w:tcPr>
            <w:tcW w:w="519" w:type="dxa"/>
            <w:hideMark/>
          </w:tcPr>
          <w:p w14:paraId="322356D0" w14:textId="77777777" w:rsidR="002F61A4" w:rsidRPr="009173C1" w:rsidRDefault="002F61A4" w:rsidP="001175C1">
            <w:pPr>
              <w:pStyle w:val="tvhtml"/>
              <w:spacing w:before="0" w:beforeAutospacing="0" w:after="0" w:afterAutospacing="0"/>
              <w:jc w:val="center"/>
              <w:rPr>
                <w:sz w:val="28"/>
                <w:szCs w:val="28"/>
              </w:rPr>
            </w:pPr>
            <w:r w:rsidRPr="009173C1">
              <w:rPr>
                <w:sz w:val="28"/>
                <w:szCs w:val="28"/>
              </w:rPr>
              <w:t>4.</w:t>
            </w:r>
          </w:p>
        </w:tc>
        <w:tc>
          <w:tcPr>
            <w:tcW w:w="2943" w:type="dxa"/>
            <w:hideMark/>
          </w:tcPr>
          <w:p w14:paraId="10C62ECD" w14:textId="77777777" w:rsidR="002F61A4" w:rsidRPr="009173C1" w:rsidRDefault="002F61A4" w:rsidP="001175C1">
            <w:pPr>
              <w:rPr>
                <w:sz w:val="28"/>
                <w:szCs w:val="28"/>
              </w:rPr>
            </w:pPr>
            <w:r w:rsidRPr="009173C1">
              <w:rPr>
                <w:sz w:val="28"/>
                <w:szCs w:val="28"/>
              </w:rPr>
              <w:t>Cita informācija</w:t>
            </w:r>
          </w:p>
        </w:tc>
        <w:tc>
          <w:tcPr>
            <w:tcW w:w="5624" w:type="dxa"/>
            <w:hideMark/>
          </w:tcPr>
          <w:p w14:paraId="1DFE1BA8" w14:textId="343F3B12" w:rsidR="002F61A4" w:rsidRPr="009173C1" w:rsidRDefault="002F61A4" w:rsidP="001175C1">
            <w:pPr>
              <w:rPr>
                <w:sz w:val="28"/>
                <w:szCs w:val="28"/>
              </w:rPr>
            </w:pPr>
            <w:r w:rsidRPr="009173C1">
              <w:rPr>
                <w:sz w:val="28"/>
                <w:szCs w:val="28"/>
              </w:rPr>
              <w:t>Nav</w:t>
            </w:r>
          </w:p>
        </w:tc>
      </w:tr>
    </w:tbl>
    <w:p w14:paraId="6A917CB8" w14:textId="77777777" w:rsidR="00EC2E31" w:rsidRPr="009173C1" w:rsidRDefault="00EC2E31"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EC2E31" w:rsidRPr="009173C1" w14:paraId="3F7A75C8" w14:textId="77777777" w:rsidTr="00EC2E31">
        <w:trPr>
          <w:tblCellSpacing w:w="15" w:type="dxa"/>
        </w:trPr>
        <w:tc>
          <w:tcPr>
            <w:tcW w:w="0" w:type="auto"/>
            <w:gridSpan w:val="3"/>
            <w:vAlign w:val="center"/>
            <w:hideMark/>
          </w:tcPr>
          <w:p w14:paraId="43200C08" w14:textId="77777777" w:rsidR="00EC2E31" w:rsidRPr="009173C1" w:rsidRDefault="00EC2E31" w:rsidP="00EC2E31">
            <w:pPr>
              <w:jc w:val="center"/>
              <w:rPr>
                <w:b/>
                <w:bCs/>
                <w:sz w:val="28"/>
                <w:szCs w:val="28"/>
              </w:rPr>
            </w:pPr>
            <w:r w:rsidRPr="009173C1">
              <w:rPr>
                <w:b/>
                <w:bCs/>
                <w:sz w:val="28"/>
                <w:szCs w:val="28"/>
              </w:rPr>
              <w:t>II. Tiesību akta projekta ietekme uz sabiedrību, tautsaimniecības attīstību un administratīvo slogu</w:t>
            </w:r>
          </w:p>
        </w:tc>
      </w:tr>
      <w:tr w:rsidR="00EC2E31" w:rsidRPr="009173C1" w14:paraId="141B0DD7" w14:textId="77777777" w:rsidTr="00EC2E31">
        <w:trPr>
          <w:tblCellSpacing w:w="15" w:type="dxa"/>
        </w:trPr>
        <w:tc>
          <w:tcPr>
            <w:tcW w:w="296" w:type="pct"/>
            <w:hideMark/>
          </w:tcPr>
          <w:p w14:paraId="5805628E" w14:textId="77777777" w:rsidR="00EC2E31" w:rsidRPr="009173C1" w:rsidRDefault="00EC2E31" w:rsidP="00EC2E31">
            <w:pPr>
              <w:jc w:val="center"/>
              <w:rPr>
                <w:sz w:val="28"/>
                <w:szCs w:val="28"/>
              </w:rPr>
            </w:pPr>
            <w:r w:rsidRPr="009173C1">
              <w:rPr>
                <w:sz w:val="28"/>
                <w:szCs w:val="28"/>
              </w:rPr>
              <w:t>1.</w:t>
            </w:r>
          </w:p>
        </w:tc>
        <w:tc>
          <w:tcPr>
            <w:tcW w:w="1678" w:type="pct"/>
            <w:hideMark/>
          </w:tcPr>
          <w:p w14:paraId="61A2C6D0" w14:textId="77777777" w:rsidR="00EC2E31" w:rsidRPr="009173C1" w:rsidRDefault="00EC2E31" w:rsidP="00EC2E31">
            <w:pPr>
              <w:rPr>
                <w:sz w:val="28"/>
                <w:szCs w:val="28"/>
              </w:rPr>
            </w:pPr>
            <w:r w:rsidRPr="009173C1">
              <w:rPr>
                <w:sz w:val="28"/>
                <w:szCs w:val="28"/>
              </w:rPr>
              <w:t>Sabiedrības mērķgrupas, kuras tiesiskais regulējums ietekmē vai varētu ietekmēt</w:t>
            </w:r>
          </w:p>
        </w:tc>
        <w:tc>
          <w:tcPr>
            <w:tcW w:w="2961" w:type="pct"/>
            <w:hideMark/>
          </w:tcPr>
          <w:p w14:paraId="3CB2029D" w14:textId="485BF8F1" w:rsidR="00EC2E31" w:rsidRPr="009173C1" w:rsidRDefault="002F61A4" w:rsidP="00087F51">
            <w:pPr>
              <w:ind w:firstLine="277"/>
              <w:jc w:val="both"/>
              <w:rPr>
                <w:sz w:val="28"/>
                <w:szCs w:val="28"/>
              </w:rPr>
            </w:pPr>
            <w:r w:rsidRPr="009173C1">
              <w:rPr>
                <w:sz w:val="28"/>
              </w:rPr>
              <w:t>Likumprojektā ietvertais regulējums attiecināms uz tajā minēt</w:t>
            </w:r>
            <w:r w:rsidR="00C041CF" w:rsidRPr="009173C1">
              <w:rPr>
                <w:sz w:val="28"/>
              </w:rPr>
              <w:t>o</w:t>
            </w:r>
            <w:r w:rsidRPr="009173C1">
              <w:rPr>
                <w:sz w:val="28"/>
              </w:rPr>
              <w:t xml:space="preserve"> nekustam</w:t>
            </w:r>
            <w:r w:rsidR="00C041CF" w:rsidRPr="009173C1">
              <w:rPr>
                <w:sz w:val="28"/>
              </w:rPr>
              <w:t>o</w:t>
            </w:r>
            <w:r w:rsidRPr="009173C1">
              <w:rPr>
                <w:sz w:val="28"/>
              </w:rPr>
              <w:t xml:space="preserve"> īpašum</w:t>
            </w:r>
            <w:r w:rsidR="00087F51" w:rsidRPr="009173C1">
              <w:rPr>
                <w:sz w:val="28"/>
              </w:rPr>
              <w:t>u</w:t>
            </w:r>
            <w:r w:rsidRPr="009173C1">
              <w:rPr>
                <w:sz w:val="28"/>
              </w:rPr>
              <w:t xml:space="preserve"> īpašniek</w:t>
            </w:r>
            <w:r w:rsidR="00087F51" w:rsidRPr="009173C1">
              <w:rPr>
                <w:sz w:val="28"/>
              </w:rPr>
              <w:t>iem</w:t>
            </w:r>
            <w:r w:rsidRPr="009173C1">
              <w:rPr>
                <w:sz w:val="28"/>
              </w:rPr>
              <w:t>, kur</w:t>
            </w:r>
            <w:r w:rsidR="00C041CF" w:rsidRPr="009173C1">
              <w:rPr>
                <w:sz w:val="28"/>
              </w:rPr>
              <w:t>ie</w:t>
            </w:r>
            <w:r w:rsidRPr="009173C1">
              <w:rPr>
                <w:sz w:val="28"/>
              </w:rPr>
              <w:t>m piederoš</w:t>
            </w:r>
            <w:r w:rsidR="00C041CF" w:rsidRPr="009173C1">
              <w:rPr>
                <w:sz w:val="28"/>
              </w:rPr>
              <w:t>ie</w:t>
            </w:r>
            <w:r w:rsidRPr="009173C1">
              <w:rPr>
                <w:sz w:val="28"/>
              </w:rPr>
              <w:t xml:space="preserve"> īpašum</w:t>
            </w:r>
            <w:r w:rsidR="00C041CF" w:rsidRPr="009173C1">
              <w:rPr>
                <w:sz w:val="28"/>
              </w:rPr>
              <w:t>i</w:t>
            </w:r>
            <w:r w:rsidRPr="009173C1">
              <w:rPr>
                <w:sz w:val="28"/>
              </w:rPr>
              <w:t xml:space="preserve"> tiek atsavināt</w:t>
            </w:r>
            <w:r w:rsidR="00C041CF" w:rsidRPr="009173C1">
              <w:rPr>
                <w:sz w:val="28"/>
              </w:rPr>
              <w:t>i</w:t>
            </w:r>
            <w:r w:rsidRPr="009173C1">
              <w:rPr>
                <w:sz w:val="28"/>
              </w:rPr>
              <w:t>.</w:t>
            </w:r>
          </w:p>
        </w:tc>
      </w:tr>
      <w:tr w:rsidR="00EC2E31" w:rsidRPr="009173C1" w14:paraId="3CF5DD3D" w14:textId="77777777" w:rsidTr="00EC2E31">
        <w:trPr>
          <w:tblCellSpacing w:w="15" w:type="dxa"/>
        </w:trPr>
        <w:tc>
          <w:tcPr>
            <w:tcW w:w="296" w:type="pct"/>
            <w:hideMark/>
          </w:tcPr>
          <w:p w14:paraId="6CEEAB8C" w14:textId="77777777" w:rsidR="00EC2E31" w:rsidRPr="009173C1" w:rsidRDefault="00EC2E31" w:rsidP="00EC2E31">
            <w:pPr>
              <w:jc w:val="center"/>
              <w:rPr>
                <w:sz w:val="28"/>
                <w:szCs w:val="28"/>
              </w:rPr>
            </w:pPr>
            <w:r w:rsidRPr="009173C1">
              <w:rPr>
                <w:sz w:val="28"/>
                <w:szCs w:val="28"/>
              </w:rPr>
              <w:t>2.</w:t>
            </w:r>
          </w:p>
        </w:tc>
        <w:tc>
          <w:tcPr>
            <w:tcW w:w="1678" w:type="pct"/>
            <w:hideMark/>
          </w:tcPr>
          <w:p w14:paraId="1B380DC7" w14:textId="77777777" w:rsidR="00EC2E31" w:rsidRPr="009173C1" w:rsidRDefault="00EC2E31" w:rsidP="00EC2E31">
            <w:pPr>
              <w:rPr>
                <w:sz w:val="28"/>
                <w:szCs w:val="28"/>
              </w:rPr>
            </w:pPr>
            <w:r w:rsidRPr="009173C1">
              <w:rPr>
                <w:sz w:val="28"/>
                <w:szCs w:val="28"/>
              </w:rPr>
              <w:t>Tiesiskā regulējuma ietekme uz tautsaimniecību un administratīvo slogu</w:t>
            </w:r>
          </w:p>
        </w:tc>
        <w:tc>
          <w:tcPr>
            <w:tcW w:w="2961" w:type="pct"/>
            <w:hideMark/>
          </w:tcPr>
          <w:p w14:paraId="50753EC5" w14:textId="07E16640" w:rsidR="00EC2E31" w:rsidRPr="009173C1" w:rsidRDefault="00EC2E31" w:rsidP="00EC2E31">
            <w:pPr>
              <w:rPr>
                <w:sz w:val="28"/>
                <w:szCs w:val="28"/>
              </w:rPr>
            </w:pPr>
            <w:r w:rsidRPr="009173C1">
              <w:rPr>
                <w:sz w:val="28"/>
                <w:szCs w:val="28"/>
              </w:rPr>
              <w:t>Projekts šo jomu neskar.</w:t>
            </w:r>
          </w:p>
        </w:tc>
      </w:tr>
      <w:tr w:rsidR="00EC2E31" w:rsidRPr="009173C1" w14:paraId="22E5BD76" w14:textId="77777777" w:rsidTr="00EC2E31">
        <w:trPr>
          <w:tblCellSpacing w:w="15" w:type="dxa"/>
        </w:trPr>
        <w:tc>
          <w:tcPr>
            <w:tcW w:w="296" w:type="pct"/>
            <w:hideMark/>
          </w:tcPr>
          <w:p w14:paraId="3F35468D" w14:textId="77777777" w:rsidR="00EC2E31" w:rsidRPr="009173C1" w:rsidRDefault="00EC2E31" w:rsidP="00EC2E31">
            <w:pPr>
              <w:jc w:val="center"/>
              <w:rPr>
                <w:sz w:val="28"/>
                <w:szCs w:val="28"/>
              </w:rPr>
            </w:pPr>
            <w:r w:rsidRPr="009173C1">
              <w:rPr>
                <w:sz w:val="28"/>
                <w:szCs w:val="28"/>
              </w:rPr>
              <w:t>3.</w:t>
            </w:r>
          </w:p>
        </w:tc>
        <w:tc>
          <w:tcPr>
            <w:tcW w:w="1678" w:type="pct"/>
            <w:hideMark/>
          </w:tcPr>
          <w:p w14:paraId="79E05D72" w14:textId="77777777" w:rsidR="00EC2E31" w:rsidRPr="009173C1" w:rsidRDefault="00EC2E31" w:rsidP="00EC2E31">
            <w:pPr>
              <w:rPr>
                <w:sz w:val="28"/>
                <w:szCs w:val="28"/>
              </w:rPr>
            </w:pPr>
            <w:r w:rsidRPr="009173C1">
              <w:rPr>
                <w:sz w:val="28"/>
                <w:szCs w:val="28"/>
              </w:rPr>
              <w:t>Administratīvo izmaksu monetārs novērtējums</w:t>
            </w:r>
          </w:p>
        </w:tc>
        <w:tc>
          <w:tcPr>
            <w:tcW w:w="2961" w:type="pct"/>
            <w:hideMark/>
          </w:tcPr>
          <w:p w14:paraId="2F6DD088" w14:textId="729EB396" w:rsidR="00EC2E31" w:rsidRPr="009173C1" w:rsidRDefault="00EC2E31" w:rsidP="00EC2E31">
            <w:pPr>
              <w:rPr>
                <w:sz w:val="28"/>
                <w:szCs w:val="28"/>
              </w:rPr>
            </w:pPr>
            <w:r w:rsidRPr="009173C1">
              <w:rPr>
                <w:sz w:val="28"/>
                <w:szCs w:val="28"/>
              </w:rPr>
              <w:t>Projekts šo jomu neskar.</w:t>
            </w:r>
          </w:p>
        </w:tc>
      </w:tr>
      <w:tr w:rsidR="00EC2E31" w:rsidRPr="009173C1" w14:paraId="3E7ACA3D" w14:textId="77777777" w:rsidTr="00EC2E31">
        <w:trPr>
          <w:tblCellSpacing w:w="15" w:type="dxa"/>
        </w:trPr>
        <w:tc>
          <w:tcPr>
            <w:tcW w:w="296" w:type="pct"/>
            <w:hideMark/>
          </w:tcPr>
          <w:p w14:paraId="62A2195A" w14:textId="77777777" w:rsidR="00EC2E31" w:rsidRPr="009173C1" w:rsidRDefault="00EC2E31" w:rsidP="00EC2E31">
            <w:pPr>
              <w:jc w:val="center"/>
              <w:rPr>
                <w:sz w:val="28"/>
                <w:szCs w:val="28"/>
              </w:rPr>
            </w:pPr>
            <w:r w:rsidRPr="009173C1">
              <w:rPr>
                <w:sz w:val="28"/>
                <w:szCs w:val="28"/>
              </w:rPr>
              <w:t>4.</w:t>
            </w:r>
          </w:p>
        </w:tc>
        <w:tc>
          <w:tcPr>
            <w:tcW w:w="1678" w:type="pct"/>
            <w:hideMark/>
          </w:tcPr>
          <w:p w14:paraId="7FB38874" w14:textId="77777777" w:rsidR="00EC2E31" w:rsidRPr="009173C1" w:rsidRDefault="00EC2E31" w:rsidP="00EC2E31">
            <w:pPr>
              <w:rPr>
                <w:sz w:val="28"/>
                <w:szCs w:val="28"/>
              </w:rPr>
            </w:pPr>
            <w:r w:rsidRPr="009173C1">
              <w:rPr>
                <w:sz w:val="28"/>
                <w:szCs w:val="28"/>
              </w:rPr>
              <w:t>Atbilstības izmaksu monetārs novērtējums</w:t>
            </w:r>
          </w:p>
        </w:tc>
        <w:tc>
          <w:tcPr>
            <w:tcW w:w="2961" w:type="pct"/>
            <w:hideMark/>
          </w:tcPr>
          <w:p w14:paraId="2586C686" w14:textId="6E813716" w:rsidR="00EC2E31" w:rsidRPr="009173C1" w:rsidRDefault="00EC2E31" w:rsidP="00EC2E31">
            <w:pPr>
              <w:rPr>
                <w:sz w:val="28"/>
                <w:szCs w:val="28"/>
              </w:rPr>
            </w:pPr>
            <w:r w:rsidRPr="009173C1">
              <w:rPr>
                <w:sz w:val="28"/>
                <w:szCs w:val="28"/>
              </w:rPr>
              <w:t>Projekts šo jomu neskar.</w:t>
            </w:r>
          </w:p>
        </w:tc>
      </w:tr>
      <w:tr w:rsidR="00EC2E31" w:rsidRPr="009173C1" w14:paraId="0B2E9440" w14:textId="77777777" w:rsidTr="00EC2E31">
        <w:trPr>
          <w:tblCellSpacing w:w="15" w:type="dxa"/>
        </w:trPr>
        <w:tc>
          <w:tcPr>
            <w:tcW w:w="296" w:type="pct"/>
            <w:hideMark/>
          </w:tcPr>
          <w:p w14:paraId="07AD4B8C" w14:textId="77777777" w:rsidR="00EC2E31" w:rsidRPr="009173C1" w:rsidRDefault="00EC2E31" w:rsidP="00EC2E31">
            <w:pPr>
              <w:jc w:val="center"/>
              <w:rPr>
                <w:sz w:val="28"/>
                <w:szCs w:val="28"/>
              </w:rPr>
            </w:pPr>
            <w:r w:rsidRPr="009173C1">
              <w:rPr>
                <w:sz w:val="28"/>
                <w:szCs w:val="28"/>
              </w:rPr>
              <w:t>5.</w:t>
            </w:r>
          </w:p>
        </w:tc>
        <w:tc>
          <w:tcPr>
            <w:tcW w:w="1678" w:type="pct"/>
            <w:hideMark/>
          </w:tcPr>
          <w:p w14:paraId="1E37F4FB" w14:textId="77777777" w:rsidR="00EC2E31" w:rsidRPr="009173C1" w:rsidRDefault="00EC2E31" w:rsidP="00EC2E31">
            <w:pPr>
              <w:rPr>
                <w:sz w:val="28"/>
                <w:szCs w:val="28"/>
              </w:rPr>
            </w:pPr>
            <w:r w:rsidRPr="009173C1">
              <w:rPr>
                <w:sz w:val="28"/>
                <w:szCs w:val="28"/>
              </w:rPr>
              <w:t>Cita informācija</w:t>
            </w:r>
          </w:p>
        </w:tc>
        <w:tc>
          <w:tcPr>
            <w:tcW w:w="2961" w:type="pct"/>
            <w:hideMark/>
          </w:tcPr>
          <w:p w14:paraId="63BE00B9" w14:textId="58D341D2" w:rsidR="00EC2E31" w:rsidRPr="009173C1" w:rsidRDefault="00EC2E31" w:rsidP="00EC2E31">
            <w:pPr>
              <w:rPr>
                <w:sz w:val="28"/>
                <w:szCs w:val="28"/>
              </w:rPr>
            </w:pPr>
            <w:r w:rsidRPr="009173C1">
              <w:rPr>
                <w:sz w:val="28"/>
                <w:szCs w:val="28"/>
              </w:rPr>
              <w:t>Nav.</w:t>
            </w:r>
          </w:p>
        </w:tc>
      </w:tr>
    </w:tbl>
    <w:p w14:paraId="283A59A1" w14:textId="77777777" w:rsidR="00EC2E31" w:rsidRPr="009173C1" w:rsidRDefault="00EC2E31"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855"/>
        <w:gridCol w:w="938"/>
        <w:gridCol w:w="1059"/>
        <w:gridCol w:w="859"/>
        <w:gridCol w:w="1061"/>
        <w:gridCol w:w="865"/>
        <w:gridCol w:w="1063"/>
        <w:gridCol w:w="1499"/>
      </w:tblGrid>
      <w:tr w:rsidR="00EC2E31" w:rsidRPr="009173C1" w14:paraId="2C260131" w14:textId="77777777" w:rsidTr="00EC2E31">
        <w:trPr>
          <w:tblCellSpacing w:w="15" w:type="dxa"/>
        </w:trPr>
        <w:tc>
          <w:tcPr>
            <w:tcW w:w="0" w:type="auto"/>
            <w:gridSpan w:val="8"/>
            <w:vAlign w:val="center"/>
            <w:hideMark/>
          </w:tcPr>
          <w:p w14:paraId="080E6ADB" w14:textId="77777777" w:rsidR="00EC2E31" w:rsidRPr="009173C1" w:rsidRDefault="00EC2E31" w:rsidP="00EC2E31">
            <w:pPr>
              <w:jc w:val="center"/>
              <w:rPr>
                <w:b/>
                <w:bCs/>
                <w:sz w:val="28"/>
                <w:szCs w:val="28"/>
              </w:rPr>
            </w:pPr>
            <w:r w:rsidRPr="009173C1">
              <w:rPr>
                <w:b/>
                <w:bCs/>
                <w:sz w:val="28"/>
                <w:szCs w:val="28"/>
              </w:rPr>
              <w:t>III. Tiesību akta projekta ietekme uz valsts budžetu un pašvaldību budžetiem</w:t>
            </w:r>
          </w:p>
        </w:tc>
      </w:tr>
      <w:tr w:rsidR="00EC2E31" w:rsidRPr="009173C1" w14:paraId="30D30D44" w14:textId="77777777" w:rsidTr="00F63BA2">
        <w:trPr>
          <w:tblCellSpacing w:w="15" w:type="dxa"/>
        </w:trPr>
        <w:tc>
          <w:tcPr>
            <w:tcW w:w="1005" w:type="pct"/>
            <w:vMerge w:val="restart"/>
            <w:vAlign w:val="center"/>
            <w:hideMark/>
          </w:tcPr>
          <w:p w14:paraId="49088007" w14:textId="77777777" w:rsidR="00EC2E31" w:rsidRPr="009173C1" w:rsidRDefault="00EC2E31" w:rsidP="00EC2E31">
            <w:pPr>
              <w:jc w:val="center"/>
              <w:rPr>
                <w:sz w:val="28"/>
                <w:szCs w:val="28"/>
              </w:rPr>
            </w:pPr>
            <w:r w:rsidRPr="009173C1">
              <w:rPr>
                <w:sz w:val="28"/>
                <w:szCs w:val="28"/>
              </w:rPr>
              <w:lastRenderedPageBreak/>
              <w:t>Rādītāji</w:t>
            </w:r>
          </w:p>
        </w:tc>
        <w:tc>
          <w:tcPr>
            <w:tcW w:w="1066" w:type="pct"/>
            <w:gridSpan w:val="2"/>
            <w:vMerge w:val="restart"/>
            <w:vAlign w:val="center"/>
            <w:hideMark/>
          </w:tcPr>
          <w:p w14:paraId="66247477" w14:textId="6C0C9FE2" w:rsidR="00EC2E31" w:rsidRPr="009173C1" w:rsidRDefault="00EC2E31" w:rsidP="005E2098">
            <w:pPr>
              <w:jc w:val="center"/>
              <w:rPr>
                <w:sz w:val="28"/>
                <w:szCs w:val="28"/>
              </w:rPr>
            </w:pPr>
            <w:r w:rsidRPr="009173C1">
              <w:rPr>
                <w:sz w:val="28"/>
                <w:szCs w:val="28"/>
              </w:rPr>
              <w:t>201</w:t>
            </w:r>
            <w:r w:rsidR="005E2098" w:rsidRPr="009173C1">
              <w:rPr>
                <w:sz w:val="28"/>
                <w:szCs w:val="28"/>
              </w:rPr>
              <w:t>9</w:t>
            </w:r>
            <w:r w:rsidRPr="009173C1">
              <w:rPr>
                <w:sz w:val="28"/>
                <w:szCs w:val="28"/>
              </w:rPr>
              <w:t>.gads</w:t>
            </w:r>
          </w:p>
        </w:tc>
        <w:tc>
          <w:tcPr>
            <w:tcW w:w="2863" w:type="pct"/>
            <w:gridSpan w:val="5"/>
            <w:vAlign w:val="center"/>
            <w:hideMark/>
          </w:tcPr>
          <w:p w14:paraId="1F94F6F6" w14:textId="77777777" w:rsidR="00EC2E31" w:rsidRPr="009173C1" w:rsidRDefault="00EC2E31" w:rsidP="00EC2E31">
            <w:pPr>
              <w:jc w:val="center"/>
              <w:rPr>
                <w:sz w:val="28"/>
                <w:szCs w:val="28"/>
              </w:rPr>
            </w:pPr>
            <w:r w:rsidRPr="009173C1">
              <w:rPr>
                <w:sz w:val="28"/>
                <w:szCs w:val="28"/>
              </w:rPr>
              <w:t>Turpmākie trīs gadi (</w:t>
            </w:r>
            <w:proofErr w:type="spellStart"/>
            <w:r w:rsidRPr="009173C1">
              <w:rPr>
                <w:i/>
                <w:iCs/>
                <w:sz w:val="28"/>
                <w:szCs w:val="28"/>
              </w:rPr>
              <w:t>euro</w:t>
            </w:r>
            <w:proofErr w:type="spellEnd"/>
            <w:r w:rsidRPr="009173C1">
              <w:rPr>
                <w:sz w:val="28"/>
                <w:szCs w:val="28"/>
              </w:rPr>
              <w:t>)</w:t>
            </w:r>
          </w:p>
        </w:tc>
      </w:tr>
      <w:tr w:rsidR="00EC2E31" w:rsidRPr="009173C1" w14:paraId="3B9C9A0D" w14:textId="77777777" w:rsidTr="00F63BA2">
        <w:trPr>
          <w:tblCellSpacing w:w="15" w:type="dxa"/>
        </w:trPr>
        <w:tc>
          <w:tcPr>
            <w:tcW w:w="0" w:type="auto"/>
            <w:vMerge/>
            <w:vAlign w:val="center"/>
            <w:hideMark/>
          </w:tcPr>
          <w:p w14:paraId="2BB0B1A3" w14:textId="77777777" w:rsidR="00EC2E31" w:rsidRPr="009173C1" w:rsidRDefault="00EC2E31" w:rsidP="00EC2E31">
            <w:pPr>
              <w:rPr>
                <w:sz w:val="28"/>
                <w:szCs w:val="28"/>
              </w:rPr>
            </w:pPr>
          </w:p>
        </w:tc>
        <w:tc>
          <w:tcPr>
            <w:tcW w:w="0" w:type="auto"/>
            <w:gridSpan w:val="2"/>
            <w:vMerge/>
            <w:vAlign w:val="center"/>
            <w:hideMark/>
          </w:tcPr>
          <w:p w14:paraId="349B7C14" w14:textId="77777777" w:rsidR="00EC2E31" w:rsidRPr="009173C1" w:rsidRDefault="00EC2E31" w:rsidP="00EC2E31">
            <w:pPr>
              <w:rPr>
                <w:sz w:val="28"/>
                <w:szCs w:val="28"/>
              </w:rPr>
            </w:pPr>
          </w:p>
        </w:tc>
        <w:tc>
          <w:tcPr>
            <w:tcW w:w="1034" w:type="pct"/>
            <w:gridSpan w:val="2"/>
            <w:vAlign w:val="center"/>
            <w:hideMark/>
          </w:tcPr>
          <w:p w14:paraId="4BF3D824" w14:textId="273F6E0F" w:rsidR="00EC2E31" w:rsidRPr="009173C1" w:rsidRDefault="00EC2E31" w:rsidP="005E2098">
            <w:pPr>
              <w:jc w:val="center"/>
              <w:rPr>
                <w:sz w:val="28"/>
                <w:szCs w:val="28"/>
              </w:rPr>
            </w:pPr>
            <w:r w:rsidRPr="009173C1">
              <w:rPr>
                <w:sz w:val="28"/>
                <w:szCs w:val="28"/>
              </w:rPr>
              <w:t>20</w:t>
            </w:r>
            <w:r w:rsidR="005E2098" w:rsidRPr="009173C1">
              <w:rPr>
                <w:sz w:val="28"/>
                <w:szCs w:val="28"/>
              </w:rPr>
              <w:t>20</w:t>
            </w:r>
            <w:r w:rsidRPr="009173C1">
              <w:rPr>
                <w:sz w:val="28"/>
                <w:szCs w:val="28"/>
              </w:rPr>
              <w:t>.gads</w:t>
            </w:r>
          </w:p>
        </w:tc>
        <w:tc>
          <w:tcPr>
            <w:tcW w:w="1038" w:type="pct"/>
            <w:gridSpan w:val="2"/>
            <w:vAlign w:val="center"/>
            <w:hideMark/>
          </w:tcPr>
          <w:p w14:paraId="64B7C4DA" w14:textId="4C7A6840" w:rsidR="00EC2E31" w:rsidRPr="009173C1" w:rsidRDefault="00EC2E31" w:rsidP="005E2098">
            <w:pPr>
              <w:jc w:val="center"/>
              <w:rPr>
                <w:sz w:val="28"/>
                <w:szCs w:val="28"/>
              </w:rPr>
            </w:pPr>
            <w:r w:rsidRPr="009173C1">
              <w:rPr>
                <w:sz w:val="28"/>
                <w:szCs w:val="28"/>
              </w:rPr>
              <w:t>202</w:t>
            </w:r>
            <w:r w:rsidR="005E2098" w:rsidRPr="009173C1">
              <w:rPr>
                <w:sz w:val="28"/>
                <w:szCs w:val="28"/>
              </w:rPr>
              <w:t>1</w:t>
            </w:r>
            <w:r w:rsidRPr="009173C1">
              <w:rPr>
                <w:sz w:val="28"/>
                <w:szCs w:val="28"/>
              </w:rPr>
              <w:t>.gads</w:t>
            </w:r>
          </w:p>
        </w:tc>
        <w:tc>
          <w:tcPr>
            <w:tcW w:w="758" w:type="pct"/>
            <w:vAlign w:val="center"/>
            <w:hideMark/>
          </w:tcPr>
          <w:p w14:paraId="7907CEFC" w14:textId="59A67B9F" w:rsidR="00EC2E31" w:rsidRPr="009173C1" w:rsidRDefault="00EC2E31" w:rsidP="005E2098">
            <w:pPr>
              <w:jc w:val="center"/>
              <w:rPr>
                <w:sz w:val="28"/>
                <w:szCs w:val="28"/>
              </w:rPr>
            </w:pPr>
            <w:r w:rsidRPr="009173C1">
              <w:rPr>
                <w:sz w:val="28"/>
                <w:szCs w:val="28"/>
              </w:rPr>
              <w:t>202</w:t>
            </w:r>
            <w:r w:rsidR="005E2098" w:rsidRPr="009173C1">
              <w:rPr>
                <w:sz w:val="28"/>
                <w:szCs w:val="28"/>
              </w:rPr>
              <w:t>2</w:t>
            </w:r>
            <w:r w:rsidRPr="009173C1">
              <w:rPr>
                <w:sz w:val="28"/>
                <w:szCs w:val="28"/>
              </w:rPr>
              <w:t>.gads</w:t>
            </w:r>
          </w:p>
        </w:tc>
      </w:tr>
      <w:tr w:rsidR="00EC2E31" w:rsidRPr="009173C1" w14:paraId="28FEB7D7" w14:textId="77777777" w:rsidTr="00F63BA2">
        <w:trPr>
          <w:tblCellSpacing w:w="15" w:type="dxa"/>
        </w:trPr>
        <w:tc>
          <w:tcPr>
            <w:tcW w:w="0" w:type="auto"/>
            <w:vMerge/>
            <w:vAlign w:val="center"/>
            <w:hideMark/>
          </w:tcPr>
          <w:p w14:paraId="01CEABFC" w14:textId="77777777" w:rsidR="00EC2E31" w:rsidRPr="009173C1" w:rsidRDefault="00EC2E31" w:rsidP="00EC2E31">
            <w:pPr>
              <w:rPr>
                <w:sz w:val="28"/>
                <w:szCs w:val="28"/>
              </w:rPr>
            </w:pPr>
          </w:p>
        </w:tc>
        <w:tc>
          <w:tcPr>
            <w:tcW w:w="494" w:type="pct"/>
            <w:vAlign w:val="center"/>
            <w:hideMark/>
          </w:tcPr>
          <w:p w14:paraId="70A88C0E" w14:textId="77777777" w:rsidR="00EC2E31" w:rsidRPr="009173C1" w:rsidRDefault="00EC2E31" w:rsidP="00EC2E31">
            <w:pPr>
              <w:jc w:val="center"/>
            </w:pPr>
            <w:r w:rsidRPr="009173C1">
              <w:t>saskaņā ar valsts budžetu kārtējam gadam</w:t>
            </w:r>
          </w:p>
        </w:tc>
        <w:tc>
          <w:tcPr>
            <w:tcW w:w="557" w:type="pct"/>
            <w:vAlign w:val="center"/>
            <w:hideMark/>
          </w:tcPr>
          <w:p w14:paraId="0D11E70F" w14:textId="77777777" w:rsidR="00EC2E31" w:rsidRPr="009173C1" w:rsidRDefault="00EC2E31" w:rsidP="00EC2E31">
            <w:pPr>
              <w:jc w:val="center"/>
            </w:pPr>
            <w:r w:rsidRPr="009173C1">
              <w:t>izmaiņas kārtējā gadā, salīdzinot ar valsts budžetu kārtējam gadam</w:t>
            </w:r>
          </w:p>
        </w:tc>
        <w:tc>
          <w:tcPr>
            <w:tcW w:w="461" w:type="pct"/>
            <w:vAlign w:val="center"/>
            <w:hideMark/>
          </w:tcPr>
          <w:p w14:paraId="02D9D922" w14:textId="77777777" w:rsidR="00EC2E31" w:rsidRPr="009173C1" w:rsidRDefault="00EC2E31" w:rsidP="00EC2E31">
            <w:pPr>
              <w:jc w:val="center"/>
            </w:pPr>
            <w:r w:rsidRPr="009173C1">
              <w:t>saskaņā ar vidēja termiņa budžeta ietvaru</w:t>
            </w:r>
          </w:p>
        </w:tc>
        <w:tc>
          <w:tcPr>
            <w:tcW w:w="557" w:type="pct"/>
            <w:vAlign w:val="center"/>
            <w:hideMark/>
          </w:tcPr>
          <w:p w14:paraId="7A6BA70B" w14:textId="77777777" w:rsidR="00EC2E31" w:rsidRPr="009173C1" w:rsidRDefault="00EC2E31" w:rsidP="00EC2E31">
            <w:pPr>
              <w:jc w:val="center"/>
            </w:pPr>
            <w:r w:rsidRPr="009173C1">
              <w:t>izmaiņas, salīdzinot ar vidēja termiņa budžeta ietvaru n+1 gadam</w:t>
            </w:r>
          </w:p>
        </w:tc>
        <w:tc>
          <w:tcPr>
            <w:tcW w:w="464" w:type="pct"/>
            <w:vAlign w:val="center"/>
            <w:hideMark/>
          </w:tcPr>
          <w:p w14:paraId="0EF44BF6" w14:textId="77777777" w:rsidR="00EC2E31" w:rsidRPr="009173C1" w:rsidRDefault="00EC2E31" w:rsidP="00EC2E31">
            <w:pPr>
              <w:jc w:val="center"/>
            </w:pPr>
            <w:r w:rsidRPr="009173C1">
              <w:t>saskaņā ar vidēja termiņa budžeta ietvaru</w:t>
            </w:r>
          </w:p>
        </w:tc>
        <w:tc>
          <w:tcPr>
            <w:tcW w:w="558" w:type="pct"/>
            <w:vAlign w:val="center"/>
            <w:hideMark/>
          </w:tcPr>
          <w:p w14:paraId="4D12C341" w14:textId="77777777" w:rsidR="00EC2E31" w:rsidRPr="009173C1" w:rsidRDefault="00EC2E31" w:rsidP="00EC2E31">
            <w:pPr>
              <w:jc w:val="center"/>
            </w:pPr>
            <w:r w:rsidRPr="009173C1">
              <w:t>izmaiņas, salīdzinot ar vidēja termiņa budžeta ietvaru n+2 gadam</w:t>
            </w:r>
          </w:p>
        </w:tc>
        <w:tc>
          <w:tcPr>
            <w:tcW w:w="758" w:type="pct"/>
            <w:vAlign w:val="center"/>
            <w:hideMark/>
          </w:tcPr>
          <w:p w14:paraId="63D978DE" w14:textId="77777777" w:rsidR="00EC2E31" w:rsidRPr="009173C1" w:rsidRDefault="00EC2E31" w:rsidP="00EC2E31">
            <w:pPr>
              <w:jc w:val="center"/>
            </w:pPr>
            <w:r w:rsidRPr="009173C1">
              <w:t>izmaiņas, salīdzinot ar vidēja termiņa budžeta ietvaru n+2 gadam</w:t>
            </w:r>
          </w:p>
        </w:tc>
      </w:tr>
      <w:tr w:rsidR="00EC2E31" w:rsidRPr="009173C1" w14:paraId="7E6B0844" w14:textId="77777777" w:rsidTr="00F63BA2">
        <w:trPr>
          <w:tblCellSpacing w:w="15" w:type="dxa"/>
        </w:trPr>
        <w:tc>
          <w:tcPr>
            <w:tcW w:w="1005" w:type="pct"/>
            <w:vAlign w:val="center"/>
            <w:hideMark/>
          </w:tcPr>
          <w:p w14:paraId="4EDF68C1" w14:textId="77777777" w:rsidR="00EC2E31" w:rsidRPr="009173C1" w:rsidRDefault="00EC2E31" w:rsidP="00EC2E31">
            <w:pPr>
              <w:jc w:val="center"/>
              <w:rPr>
                <w:sz w:val="28"/>
                <w:szCs w:val="28"/>
              </w:rPr>
            </w:pPr>
            <w:r w:rsidRPr="009173C1">
              <w:rPr>
                <w:sz w:val="28"/>
                <w:szCs w:val="28"/>
              </w:rPr>
              <w:t>1</w:t>
            </w:r>
          </w:p>
        </w:tc>
        <w:tc>
          <w:tcPr>
            <w:tcW w:w="494" w:type="pct"/>
            <w:vAlign w:val="center"/>
            <w:hideMark/>
          </w:tcPr>
          <w:p w14:paraId="6BC2900C" w14:textId="77777777" w:rsidR="00EC2E31" w:rsidRPr="009173C1" w:rsidRDefault="00EC2E31" w:rsidP="00EC2E31">
            <w:pPr>
              <w:jc w:val="center"/>
              <w:rPr>
                <w:sz w:val="28"/>
                <w:szCs w:val="28"/>
              </w:rPr>
            </w:pPr>
            <w:r w:rsidRPr="009173C1">
              <w:rPr>
                <w:sz w:val="28"/>
                <w:szCs w:val="28"/>
              </w:rPr>
              <w:t>2</w:t>
            </w:r>
          </w:p>
        </w:tc>
        <w:tc>
          <w:tcPr>
            <w:tcW w:w="557" w:type="pct"/>
            <w:vAlign w:val="center"/>
            <w:hideMark/>
          </w:tcPr>
          <w:p w14:paraId="221D17B2" w14:textId="77777777" w:rsidR="00EC2E31" w:rsidRPr="009173C1" w:rsidRDefault="00EC2E31" w:rsidP="00EC2E31">
            <w:pPr>
              <w:jc w:val="center"/>
              <w:rPr>
                <w:sz w:val="28"/>
                <w:szCs w:val="28"/>
              </w:rPr>
            </w:pPr>
            <w:r w:rsidRPr="009173C1">
              <w:rPr>
                <w:sz w:val="28"/>
                <w:szCs w:val="28"/>
              </w:rPr>
              <w:t>3</w:t>
            </w:r>
          </w:p>
        </w:tc>
        <w:tc>
          <w:tcPr>
            <w:tcW w:w="461" w:type="pct"/>
            <w:vAlign w:val="center"/>
            <w:hideMark/>
          </w:tcPr>
          <w:p w14:paraId="5122BA64" w14:textId="77777777" w:rsidR="00EC2E31" w:rsidRPr="009173C1" w:rsidRDefault="00EC2E31" w:rsidP="00EC2E31">
            <w:pPr>
              <w:jc w:val="center"/>
              <w:rPr>
                <w:sz w:val="28"/>
                <w:szCs w:val="28"/>
              </w:rPr>
            </w:pPr>
            <w:r w:rsidRPr="009173C1">
              <w:rPr>
                <w:sz w:val="28"/>
                <w:szCs w:val="28"/>
              </w:rPr>
              <w:t>4</w:t>
            </w:r>
          </w:p>
        </w:tc>
        <w:tc>
          <w:tcPr>
            <w:tcW w:w="557" w:type="pct"/>
            <w:vAlign w:val="center"/>
            <w:hideMark/>
          </w:tcPr>
          <w:p w14:paraId="3C55670B" w14:textId="77777777" w:rsidR="00EC2E31" w:rsidRPr="009173C1" w:rsidRDefault="00EC2E31" w:rsidP="00EC2E31">
            <w:pPr>
              <w:jc w:val="center"/>
              <w:rPr>
                <w:sz w:val="28"/>
                <w:szCs w:val="28"/>
              </w:rPr>
            </w:pPr>
            <w:r w:rsidRPr="009173C1">
              <w:rPr>
                <w:sz w:val="28"/>
                <w:szCs w:val="28"/>
              </w:rPr>
              <w:t>5</w:t>
            </w:r>
          </w:p>
        </w:tc>
        <w:tc>
          <w:tcPr>
            <w:tcW w:w="464" w:type="pct"/>
            <w:vAlign w:val="center"/>
            <w:hideMark/>
          </w:tcPr>
          <w:p w14:paraId="335EED3C" w14:textId="77777777" w:rsidR="00EC2E31" w:rsidRPr="009173C1" w:rsidRDefault="00EC2E31" w:rsidP="00EC2E31">
            <w:pPr>
              <w:jc w:val="center"/>
              <w:rPr>
                <w:sz w:val="28"/>
                <w:szCs w:val="28"/>
              </w:rPr>
            </w:pPr>
            <w:r w:rsidRPr="009173C1">
              <w:rPr>
                <w:sz w:val="28"/>
                <w:szCs w:val="28"/>
              </w:rPr>
              <w:t>6</w:t>
            </w:r>
          </w:p>
        </w:tc>
        <w:tc>
          <w:tcPr>
            <w:tcW w:w="558" w:type="pct"/>
            <w:vAlign w:val="center"/>
            <w:hideMark/>
          </w:tcPr>
          <w:p w14:paraId="5BBFE146" w14:textId="77777777" w:rsidR="00EC2E31" w:rsidRPr="009173C1" w:rsidRDefault="00EC2E31" w:rsidP="00EC2E31">
            <w:pPr>
              <w:jc w:val="center"/>
              <w:rPr>
                <w:sz w:val="28"/>
                <w:szCs w:val="28"/>
              </w:rPr>
            </w:pPr>
            <w:r w:rsidRPr="009173C1">
              <w:rPr>
                <w:sz w:val="28"/>
                <w:szCs w:val="28"/>
              </w:rPr>
              <w:t>7</w:t>
            </w:r>
          </w:p>
        </w:tc>
        <w:tc>
          <w:tcPr>
            <w:tcW w:w="758" w:type="pct"/>
            <w:vAlign w:val="center"/>
            <w:hideMark/>
          </w:tcPr>
          <w:p w14:paraId="6B322965" w14:textId="77777777" w:rsidR="00EC2E31" w:rsidRPr="009173C1" w:rsidRDefault="00EC2E31" w:rsidP="00EC2E31">
            <w:pPr>
              <w:jc w:val="center"/>
              <w:rPr>
                <w:sz w:val="28"/>
                <w:szCs w:val="28"/>
              </w:rPr>
            </w:pPr>
            <w:r w:rsidRPr="009173C1">
              <w:rPr>
                <w:sz w:val="28"/>
                <w:szCs w:val="28"/>
              </w:rPr>
              <w:t>8</w:t>
            </w:r>
          </w:p>
        </w:tc>
      </w:tr>
      <w:tr w:rsidR="00EC2E31" w:rsidRPr="009173C1" w14:paraId="2E17A9F4" w14:textId="77777777" w:rsidTr="00F63BA2">
        <w:trPr>
          <w:tblCellSpacing w:w="15" w:type="dxa"/>
        </w:trPr>
        <w:tc>
          <w:tcPr>
            <w:tcW w:w="1005" w:type="pct"/>
            <w:hideMark/>
          </w:tcPr>
          <w:p w14:paraId="6B290D37" w14:textId="77777777" w:rsidR="00EC2E31" w:rsidRPr="009173C1" w:rsidRDefault="00EC2E31" w:rsidP="00EC2E31">
            <w:pPr>
              <w:rPr>
                <w:sz w:val="28"/>
                <w:szCs w:val="28"/>
              </w:rPr>
            </w:pPr>
            <w:r w:rsidRPr="009173C1">
              <w:rPr>
                <w:sz w:val="28"/>
                <w:szCs w:val="28"/>
              </w:rPr>
              <w:t>1. Budžeta ieņēmumi</w:t>
            </w:r>
          </w:p>
        </w:tc>
        <w:tc>
          <w:tcPr>
            <w:tcW w:w="494" w:type="pct"/>
            <w:vAlign w:val="center"/>
            <w:hideMark/>
          </w:tcPr>
          <w:p w14:paraId="20ECE235" w14:textId="6F82738A" w:rsidR="00EC2E31" w:rsidRPr="009173C1" w:rsidRDefault="00EC2E31" w:rsidP="00EC2E31">
            <w:pPr>
              <w:jc w:val="center"/>
              <w:rPr>
                <w:sz w:val="28"/>
                <w:szCs w:val="28"/>
              </w:rPr>
            </w:pPr>
            <w:r w:rsidRPr="009173C1">
              <w:rPr>
                <w:sz w:val="28"/>
                <w:szCs w:val="28"/>
              </w:rPr>
              <w:t>0</w:t>
            </w:r>
          </w:p>
        </w:tc>
        <w:tc>
          <w:tcPr>
            <w:tcW w:w="557" w:type="pct"/>
            <w:vAlign w:val="center"/>
            <w:hideMark/>
          </w:tcPr>
          <w:p w14:paraId="3AAEBC08" w14:textId="6A5259E9" w:rsidR="00EC2E31" w:rsidRPr="009173C1" w:rsidRDefault="00EC2E31" w:rsidP="00EC2E31">
            <w:pPr>
              <w:jc w:val="center"/>
              <w:rPr>
                <w:sz w:val="28"/>
                <w:szCs w:val="28"/>
              </w:rPr>
            </w:pPr>
            <w:r w:rsidRPr="009173C1">
              <w:rPr>
                <w:sz w:val="28"/>
                <w:szCs w:val="28"/>
              </w:rPr>
              <w:t>0</w:t>
            </w:r>
          </w:p>
        </w:tc>
        <w:tc>
          <w:tcPr>
            <w:tcW w:w="461" w:type="pct"/>
            <w:vAlign w:val="center"/>
            <w:hideMark/>
          </w:tcPr>
          <w:p w14:paraId="5C706242" w14:textId="103416C5" w:rsidR="00EC2E31" w:rsidRPr="009173C1" w:rsidRDefault="00EC2E31" w:rsidP="00EC2E31">
            <w:pPr>
              <w:jc w:val="center"/>
              <w:rPr>
                <w:sz w:val="28"/>
                <w:szCs w:val="28"/>
              </w:rPr>
            </w:pPr>
            <w:r w:rsidRPr="009173C1">
              <w:rPr>
                <w:sz w:val="28"/>
                <w:szCs w:val="28"/>
              </w:rPr>
              <w:t>0</w:t>
            </w:r>
          </w:p>
        </w:tc>
        <w:tc>
          <w:tcPr>
            <w:tcW w:w="557" w:type="pct"/>
            <w:vAlign w:val="center"/>
            <w:hideMark/>
          </w:tcPr>
          <w:p w14:paraId="5E7678A2" w14:textId="17AE985E" w:rsidR="00EC2E31" w:rsidRPr="009173C1" w:rsidRDefault="00EC2E31" w:rsidP="00EC2E31">
            <w:pPr>
              <w:jc w:val="center"/>
              <w:rPr>
                <w:sz w:val="28"/>
                <w:szCs w:val="28"/>
              </w:rPr>
            </w:pPr>
            <w:r w:rsidRPr="009173C1">
              <w:rPr>
                <w:sz w:val="28"/>
                <w:szCs w:val="28"/>
              </w:rPr>
              <w:t>0</w:t>
            </w:r>
          </w:p>
        </w:tc>
        <w:tc>
          <w:tcPr>
            <w:tcW w:w="464" w:type="pct"/>
            <w:vAlign w:val="center"/>
            <w:hideMark/>
          </w:tcPr>
          <w:p w14:paraId="01FEC5F5" w14:textId="71D210B3" w:rsidR="00EC2E31" w:rsidRPr="009173C1" w:rsidRDefault="00EC2E31" w:rsidP="00EC2E31">
            <w:pPr>
              <w:jc w:val="center"/>
              <w:rPr>
                <w:sz w:val="28"/>
                <w:szCs w:val="28"/>
              </w:rPr>
            </w:pPr>
            <w:r w:rsidRPr="009173C1">
              <w:rPr>
                <w:sz w:val="28"/>
                <w:szCs w:val="28"/>
              </w:rPr>
              <w:t>0</w:t>
            </w:r>
          </w:p>
        </w:tc>
        <w:tc>
          <w:tcPr>
            <w:tcW w:w="558" w:type="pct"/>
            <w:vAlign w:val="center"/>
            <w:hideMark/>
          </w:tcPr>
          <w:p w14:paraId="25FCF915" w14:textId="55654296" w:rsidR="00EC2E31" w:rsidRPr="009173C1" w:rsidRDefault="00EC2E31" w:rsidP="00EC2E31">
            <w:pPr>
              <w:jc w:val="center"/>
              <w:rPr>
                <w:sz w:val="28"/>
                <w:szCs w:val="28"/>
              </w:rPr>
            </w:pPr>
            <w:r w:rsidRPr="009173C1">
              <w:rPr>
                <w:sz w:val="28"/>
                <w:szCs w:val="28"/>
              </w:rPr>
              <w:t>0</w:t>
            </w:r>
          </w:p>
        </w:tc>
        <w:tc>
          <w:tcPr>
            <w:tcW w:w="758" w:type="pct"/>
            <w:vAlign w:val="center"/>
            <w:hideMark/>
          </w:tcPr>
          <w:p w14:paraId="74EC737E" w14:textId="673C3396" w:rsidR="00EC2E31" w:rsidRPr="009173C1" w:rsidRDefault="00EC2E31" w:rsidP="00EC2E31">
            <w:pPr>
              <w:jc w:val="center"/>
              <w:rPr>
                <w:sz w:val="28"/>
                <w:szCs w:val="28"/>
              </w:rPr>
            </w:pPr>
            <w:r w:rsidRPr="009173C1">
              <w:rPr>
                <w:sz w:val="28"/>
                <w:szCs w:val="28"/>
              </w:rPr>
              <w:t>0</w:t>
            </w:r>
          </w:p>
        </w:tc>
      </w:tr>
      <w:tr w:rsidR="00EC2E31" w:rsidRPr="009173C1" w14:paraId="3667A8ED" w14:textId="77777777" w:rsidTr="00F63BA2">
        <w:trPr>
          <w:tblCellSpacing w:w="15" w:type="dxa"/>
        </w:trPr>
        <w:tc>
          <w:tcPr>
            <w:tcW w:w="1005" w:type="pct"/>
            <w:hideMark/>
          </w:tcPr>
          <w:p w14:paraId="5CDFAECF" w14:textId="77777777" w:rsidR="00EC2E31" w:rsidRPr="009173C1" w:rsidRDefault="00EC2E31" w:rsidP="00EC2E31">
            <w:pPr>
              <w:rPr>
                <w:sz w:val="28"/>
                <w:szCs w:val="28"/>
              </w:rPr>
            </w:pPr>
            <w:r w:rsidRPr="009173C1">
              <w:rPr>
                <w:sz w:val="28"/>
                <w:szCs w:val="28"/>
              </w:rPr>
              <w:t>1.1. valsts pamatbudžets, tai skaitā ieņēmumi no maksas pakalpojumiem un citi pašu ieņēmumi</w:t>
            </w:r>
          </w:p>
        </w:tc>
        <w:tc>
          <w:tcPr>
            <w:tcW w:w="494" w:type="pct"/>
            <w:vAlign w:val="center"/>
            <w:hideMark/>
          </w:tcPr>
          <w:p w14:paraId="0C422BBF" w14:textId="1B5E4561" w:rsidR="00EC2E31" w:rsidRPr="009173C1" w:rsidRDefault="00EC2E31" w:rsidP="00EC2E31">
            <w:pPr>
              <w:jc w:val="center"/>
              <w:rPr>
                <w:sz w:val="28"/>
                <w:szCs w:val="28"/>
              </w:rPr>
            </w:pPr>
            <w:r w:rsidRPr="009173C1">
              <w:rPr>
                <w:sz w:val="28"/>
                <w:szCs w:val="28"/>
              </w:rPr>
              <w:t>0</w:t>
            </w:r>
          </w:p>
        </w:tc>
        <w:tc>
          <w:tcPr>
            <w:tcW w:w="557" w:type="pct"/>
            <w:vAlign w:val="center"/>
            <w:hideMark/>
          </w:tcPr>
          <w:p w14:paraId="6194EB1E" w14:textId="4588DB2F" w:rsidR="00EC2E31" w:rsidRPr="009173C1" w:rsidRDefault="00EC2E31" w:rsidP="00EC2E31">
            <w:pPr>
              <w:jc w:val="center"/>
              <w:rPr>
                <w:sz w:val="28"/>
                <w:szCs w:val="28"/>
              </w:rPr>
            </w:pPr>
            <w:r w:rsidRPr="009173C1">
              <w:rPr>
                <w:sz w:val="28"/>
                <w:szCs w:val="28"/>
              </w:rPr>
              <w:t>0</w:t>
            </w:r>
          </w:p>
        </w:tc>
        <w:tc>
          <w:tcPr>
            <w:tcW w:w="461" w:type="pct"/>
            <w:vAlign w:val="center"/>
            <w:hideMark/>
          </w:tcPr>
          <w:p w14:paraId="290CC899" w14:textId="53CDC060" w:rsidR="00EC2E31" w:rsidRPr="009173C1" w:rsidRDefault="00EC2E31" w:rsidP="00EC2E31">
            <w:pPr>
              <w:jc w:val="center"/>
              <w:rPr>
                <w:sz w:val="28"/>
                <w:szCs w:val="28"/>
              </w:rPr>
            </w:pPr>
            <w:r w:rsidRPr="009173C1">
              <w:rPr>
                <w:sz w:val="28"/>
                <w:szCs w:val="28"/>
              </w:rPr>
              <w:t>0</w:t>
            </w:r>
          </w:p>
        </w:tc>
        <w:tc>
          <w:tcPr>
            <w:tcW w:w="557" w:type="pct"/>
            <w:vAlign w:val="center"/>
            <w:hideMark/>
          </w:tcPr>
          <w:p w14:paraId="6A78623B" w14:textId="57EB7BCA" w:rsidR="00EC2E31" w:rsidRPr="009173C1" w:rsidRDefault="00EC2E31" w:rsidP="00EC2E31">
            <w:pPr>
              <w:jc w:val="center"/>
              <w:rPr>
                <w:sz w:val="28"/>
                <w:szCs w:val="28"/>
              </w:rPr>
            </w:pPr>
            <w:r w:rsidRPr="009173C1">
              <w:rPr>
                <w:sz w:val="28"/>
                <w:szCs w:val="28"/>
              </w:rPr>
              <w:t>0</w:t>
            </w:r>
          </w:p>
        </w:tc>
        <w:tc>
          <w:tcPr>
            <w:tcW w:w="464" w:type="pct"/>
            <w:vAlign w:val="center"/>
            <w:hideMark/>
          </w:tcPr>
          <w:p w14:paraId="275D6AAB" w14:textId="452DC526" w:rsidR="00EC2E31" w:rsidRPr="009173C1" w:rsidRDefault="00EC2E31" w:rsidP="00EC2E31">
            <w:pPr>
              <w:jc w:val="center"/>
              <w:rPr>
                <w:sz w:val="28"/>
                <w:szCs w:val="28"/>
              </w:rPr>
            </w:pPr>
            <w:r w:rsidRPr="009173C1">
              <w:rPr>
                <w:sz w:val="28"/>
                <w:szCs w:val="28"/>
              </w:rPr>
              <w:t>0</w:t>
            </w:r>
          </w:p>
        </w:tc>
        <w:tc>
          <w:tcPr>
            <w:tcW w:w="558" w:type="pct"/>
            <w:vAlign w:val="center"/>
            <w:hideMark/>
          </w:tcPr>
          <w:p w14:paraId="45D1F7EA" w14:textId="4162A765" w:rsidR="00EC2E31" w:rsidRPr="009173C1" w:rsidRDefault="00EC2E31" w:rsidP="00EC2E31">
            <w:pPr>
              <w:jc w:val="center"/>
              <w:rPr>
                <w:sz w:val="28"/>
                <w:szCs w:val="28"/>
              </w:rPr>
            </w:pPr>
            <w:r w:rsidRPr="009173C1">
              <w:rPr>
                <w:sz w:val="28"/>
                <w:szCs w:val="28"/>
              </w:rPr>
              <w:t>0</w:t>
            </w:r>
          </w:p>
        </w:tc>
        <w:tc>
          <w:tcPr>
            <w:tcW w:w="758" w:type="pct"/>
            <w:vAlign w:val="center"/>
            <w:hideMark/>
          </w:tcPr>
          <w:p w14:paraId="2320A506" w14:textId="44D040D7" w:rsidR="00EC2E31" w:rsidRPr="009173C1" w:rsidRDefault="00EC2E31" w:rsidP="00EC2E31">
            <w:pPr>
              <w:jc w:val="center"/>
              <w:rPr>
                <w:sz w:val="28"/>
                <w:szCs w:val="28"/>
              </w:rPr>
            </w:pPr>
            <w:r w:rsidRPr="009173C1">
              <w:rPr>
                <w:sz w:val="28"/>
                <w:szCs w:val="28"/>
              </w:rPr>
              <w:t>0</w:t>
            </w:r>
          </w:p>
        </w:tc>
      </w:tr>
      <w:tr w:rsidR="00EC2E31" w:rsidRPr="009173C1" w14:paraId="195DE2AB" w14:textId="77777777" w:rsidTr="00F63BA2">
        <w:trPr>
          <w:tblCellSpacing w:w="15" w:type="dxa"/>
        </w:trPr>
        <w:tc>
          <w:tcPr>
            <w:tcW w:w="1005" w:type="pct"/>
            <w:hideMark/>
          </w:tcPr>
          <w:p w14:paraId="41C86C75" w14:textId="77777777" w:rsidR="00EC2E31" w:rsidRPr="009173C1" w:rsidRDefault="00EC2E31" w:rsidP="00EC2E31">
            <w:pPr>
              <w:rPr>
                <w:sz w:val="28"/>
                <w:szCs w:val="28"/>
              </w:rPr>
            </w:pPr>
            <w:r w:rsidRPr="009173C1">
              <w:rPr>
                <w:sz w:val="28"/>
                <w:szCs w:val="28"/>
              </w:rPr>
              <w:t>1.2. valsts speciālais budžets</w:t>
            </w:r>
          </w:p>
        </w:tc>
        <w:tc>
          <w:tcPr>
            <w:tcW w:w="494" w:type="pct"/>
            <w:vAlign w:val="center"/>
            <w:hideMark/>
          </w:tcPr>
          <w:p w14:paraId="40F58E9C" w14:textId="124B9BBD" w:rsidR="00EC2E31" w:rsidRPr="009173C1" w:rsidRDefault="00EC2E31" w:rsidP="00EC2E31">
            <w:pPr>
              <w:jc w:val="center"/>
              <w:rPr>
                <w:sz w:val="28"/>
                <w:szCs w:val="28"/>
              </w:rPr>
            </w:pPr>
            <w:r w:rsidRPr="009173C1">
              <w:rPr>
                <w:sz w:val="28"/>
                <w:szCs w:val="28"/>
              </w:rPr>
              <w:t>0</w:t>
            </w:r>
          </w:p>
        </w:tc>
        <w:tc>
          <w:tcPr>
            <w:tcW w:w="557" w:type="pct"/>
            <w:vAlign w:val="center"/>
            <w:hideMark/>
          </w:tcPr>
          <w:p w14:paraId="276CC2CD" w14:textId="6E9DD012" w:rsidR="00EC2E31" w:rsidRPr="009173C1" w:rsidRDefault="00EC2E31" w:rsidP="00EC2E31">
            <w:pPr>
              <w:jc w:val="center"/>
              <w:rPr>
                <w:sz w:val="28"/>
                <w:szCs w:val="28"/>
              </w:rPr>
            </w:pPr>
            <w:r w:rsidRPr="009173C1">
              <w:rPr>
                <w:sz w:val="28"/>
                <w:szCs w:val="28"/>
              </w:rPr>
              <w:t>0</w:t>
            </w:r>
          </w:p>
        </w:tc>
        <w:tc>
          <w:tcPr>
            <w:tcW w:w="461" w:type="pct"/>
            <w:vAlign w:val="center"/>
            <w:hideMark/>
          </w:tcPr>
          <w:p w14:paraId="1279FAEE" w14:textId="7468B152" w:rsidR="00EC2E31" w:rsidRPr="009173C1" w:rsidRDefault="00EC2E31" w:rsidP="00EC2E31">
            <w:pPr>
              <w:jc w:val="center"/>
              <w:rPr>
                <w:sz w:val="28"/>
                <w:szCs w:val="28"/>
              </w:rPr>
            </w:pPr>
            <w:r w:rsidRPr="009173C1">
              <w:rPr>
                <w:sz w:val="28"/>
                <w:szCs w:val="28"/>
              </w:rPr>
              <w:t>0</w:t>
            </w:r>
          </w:p>
        </w:tc>
        <w:tc>
          <w:tcPr>
            <w:tcW w:w="557" w:type="pct"/>
            <w:vAlign w:val="center"/>
            <w:hideMark/>
          </w:tcPr>
          <w:p w14:paraId="6C9C48BC" w14:textId="0A874A4B" w:rsidR="00EC2E31" w:rsidRPr="009173C1" w:rsidRDefault="00EC2E31" w:rsidP="00EC2E31">
            <w:pPr>
              <w:jc w:val="center"/>
              <w:rPr>
                <w:sz w:val="28"/>
                <w:szCs w:val="28"/>
              </w:rPr>
            </w:pPr>
            <w:r w:rsidRPr="009173C1">
              <w:rPr>
                <w:sz w:val="28"/>
                <w:szCs w:val="28"/>
              </w:rPr>
              <w:t>0</w:t>
            </w:r>
          </w:p>
        </w:tc>
        <w:tc>
          <w:tcPr>
            <w:tcW w:w="464" w:type="pct"/>
            <w:vAlign w:val="center"/>
            <w:hideMark/>
          </w:tcPr>
          <w:p w14:paraId="429F510D" w14:textId="48EA4BD8" w:rsidR="00EC2E31" w:rsidRPr="009173C1" w:rsidRDefault="00EC2E31" w:rsidP="00EC2E31">
            <w:pPr>
              <w:jc w:val="center"/>
              <w:rPr>
                <w:sz w:val="28"/>
                <w:szCs w:val="28"/>
              </w:rPr>
            </w:pPr>
            <w:r w:rsidRPr="009173C1">
              <w:rPr>
                <w:sz w:val="28"/>
                <w:szCs w:val="28"/>
              </w:rPr>
              <w:t>0</w:t>
            </w:r>
          </w:p>
        </w:tc>
        <w:tc>
          <w:tcPr>
            <w:tcW w:w="558" w:type="pct"/>
            <w:vAlign w:val="center"/>
            <w:hideMark/>
          </w:tcPr>
          <w:p w14:paraId="74F54A31" w14:textId="627946CC" w:rsidR="00EC2E31" w:rsidRPr="009173C1" w:rsidRDefault="00EC2E31" w:rsidP="00EC2E31">
            <w:pPr>
              <w:jc w:val="center"/>
              <w:rPr>
                <w:sz w:val="28"/>
                <w:szCs w:val="28"/>
              </w:rPr>
            </w:pPr>
            <w:r w:rsidRPr="009173C1">
              <w:rPr>
                <w:sz w:val="28"/>
                <w:szCs w:val="28"/>
              </w:rPr>
              <w:t>0</w:t>
            </w:r>
          </w:p>
        </w:tc>
        <w:tc>
          <w:tcPr>
            <w:tcW w:w="758" w:type="pct"/>
            <w:vAlign w:val="center"/>
            <w:hideMark/>
          </w:tcPr>
          <w:p w14:paraId="012C3E47" w14:textId="32A77947" w:rsidR="00EC2E31" w:rsidRPr="009173C1" w:rsidRDefault="00EC2E31" w:rsidP="00EC2E31">
            <w:pPr>
              <w:jc w:val="center"/>
              <w:rPr>
                <w:sz w:val="28"/>
                <w:szCs w:val="28"/>
              </w:rPr>
            </w:pPr>
            <w:r w:rsidRPr="009173C1">
              <w:rPr>
                <w:sz w:val="28"/>
                <w:szCs w:val="28"/>
              </w:rPr>
              <w:t>0</w:t>
            </w:r>
          </w:p>
        </w:tc>
      </w:tr>
      <w:tr w:rsidR="00EC2E31" w:rsidRPr="009173C1" w14:paraId="1B355A1C" w14:textId="77777777" w:rsidTr="00F63BA2">
        <w:trPr>
          <w:tblCellSpacing w:w="15" w:type="dxa"/>
        </w:trPr>
        <w:tc>
          <w:tcPr>
            <w:tcW w:w="1005" w:type="pct"/>
            <w:hideMark/>
          </w:tcPr>
          <w:p w14:paraId="41CD686E" w14:textId="77777777" w:rsidR="00EC2E31" w:rsidRPr="009173C1" w:rsidRDefault="00EC2E31" w:rsidP="00EC2E31">
            <w:pPr>
              <w:rPr>
                <w:sz w:val="28"/>
                <w:szCs w:val="28"/>
              </w:rPr>
            </w:pPr>
            <w:r w:rsidRPr="009173C1">
              <w:rPr>
                <w:sz w:val="28"/>
                <w:szCs w:val="28"/>
              </w:rPr>
              <w:t>1.3. pašvaldību budžets</w:t>
            </w:r>
          </w:p>
        </w:tc>
        <w:tc>
          <w:tcPr>
            <w:tcW w:w="494" w:type="pct"/>
            <w:vAlign w:val="center"/>
            <w:hideMark/>
          </w:tcPr>
          <w:p w14:paraId="002C0CAF" w14:textId="64E52329" w:rsidR="00EC2E31" w:rsidRPr="009173C1" w:rsidRDefault="00EC2E31" w:rsidP="00EC2E31">
            <w:pPr>
              <w:jc w:val="center"/>
              <w:rPr>
                <w:sz w:val="28"/>
                <w:szCs w:val="28"/>
              </w:rPr>
            </w:pPr>
            <w:r w:rsidRPr="009173C1">
              <w:rPr>
                <w:sz w:val="28"/>
                <w:szCs w:val="28"/>
              </w:rPr>
              <w:t>0</w:t>
            </w:r>
          </w:p>
        </w:tc>
        <w:tc>
          <w:tcPr>
            <w:tcW w:w="557" w:type="pct"/>
            <w:vAlign w:val="center"/>
            <w:hideMark/>
          </w:tcPr>
          <w:p w14:paraId="34EF40BC" w14:textId="4F235764" w:rsidR="00EC2E31" w:rsidRPr="009173C1" w:rsidRDefault="00EC2E31" w:rsidP="00EC2E31">
            <w:pPr>
              <w:jc w:val="center"/>
              <w:rPr>
                <w:sz w:val="28"/>
                <w:szCs w:val="28"/>
              </w:rPr>
            </w:pPr>
            <w:r w:rsidRPr="009173C1">
              <w:rPr>
                <w:sz w:val="28"/>
                <w:szCs w:val="28"/>
              </w:rPr>
              <w:t>0</w:t>
            </w:r>
          </w:p>
        </w:tc>
        <w:tc>
          <w:tcPr>
            <w:tcW w:w="461" w:type="pct"/>
            <w:vAlign w:val="center"/>
            <w:hideMark/>
          </w:tcPr>
          <w:p w14:paraId="599337C0" w14:textId="706F4A2E" w:rsidR="00EC2E31" w:rsidRPr="009173C1" w:rsidRDefault="00EC2E31" w:rsidP="00EC2E31">
            <w:pPr>
              <w:jc w:val="center"/>
              <w:rPr>
                <w:sz w:val="28"/>
                <w:szCs w:val="28"/>
              </w:rPr>
            </w:pPr>
            <w:r w:rsidRPr="009173C1">
              <w:rPr>
                <w:sz w:val="28"/>
                <w:szCs w:val="28"/>
              </w:rPr>
              <w:t>0</w:t>
            </w:r>
          </w:p>
        </w:tc>
        <w:tc>
          <w:tcPr>
            <w:tcW w:w="557" w:type="pct"/>
            <w:vAlign w:val="center"/>
            <w:hideMark/>
          </w:tcPr>
          <w:p w14:paraId="7FCEA59A" w14:textId="5A89E992" w:rsidR="00EC2E31" w:rsidRPr="009173C1" w:rsidRDefault="00EC2E31" w:rsidP="00EC2E31">
            <w:pPr>
              <w:jc w:val="center"/>
              <w:rPr>
                <w:sz w:val="28"/>
                <w:szCs w:val="28"/>
              </w:rPr>
            </w:pPr>
            <w:r w:rsidRPr="009173C1">
              <w:rPr>
                <w:sz w:val="28"/>
                <w:szCs w:val="28"/>
              </w:rPr>
              <w:t>0</w:t>
            </w:r>
          </w:p>
        </w:tc>
        <w:tc>
          <w:tcPr>
            <w:tcW w:w="464" w:type="pct"/>
            <w:vAlign w:val="center"/>
            <w:hideMark/>
          </w:tcPr>
          <w:p w14:paraId="35B3F184" w14:textId="60633546" w:rsidR="00EC2E31" w:rsidRPr="009173C1" w:rsidRDefault="00EC2E31" w:rsidP="00EC2E31">
            <w:pPr>
              <w:jc w:val="center"/>
              <w:rPr>
                <w:sz w:val="28"/>
                <w:szCs w:val="28"/>
              </w:rPr>
            </w:pPr>
            <w:r w:rsidRPr="009173C1">
              <w:rPr>
                <w:sz w:val="28"/>
                <w:szCs w:val="28"/>
              </w:rPr>
              <w:t>0</w:t>
            </w:r>
          </w:p>
        </w:tc>
        <w:tc>
          <w:tcPr>
            <w:tcW w:w="558" w:type="pct"/>
            <w:vAlign w:val="center"/>
            <w:hideMark/>
          </w:tcPr>
          <w:p w14:paraId="5345366F" w14:textId="037F3139" w:rsidR="00EC2E31" w:rsidRPr="009173C1" w:rsidRDefault="00EC2E31" w:rsidP="00EC2E31">
            <w:pPr>
              <w:jc w:val="center"/>
              <w:rPr>
                <w:sz w:val="28"/>
                <w:szCs w:val="28"/>
              </w:rPr>
            </w:pPr>
            <w:r w:rsidRPr="009173C1">
              <w:rPr>
                <w:sz w:val="28"/>
                <w:szCs w:val="28"/>
              </w:rPr>
              <w:t>0</w:t>
            </w:r>
          </w:p>
        </w:tc>
        <w:tc>
          <w:tcPr>
            <w:tcW w:w="758" w:type="pct"/>
            <w:vAlign w:val="center"/>
            <w:hideMark/>
          </w:tcPr>
          <w:p w14:paraId="2146263B" w14:textId="1BC473EE" w:rsidR="00EC2E31" w:rsidRPr="009173C1" w:rsidRDefault="00EC2E31" w:rsidP="00EC2E31">
            <w:pPr>
              <w:jc w:val="center"/>
              <w:rPr>
                <w:sz w:val="28"/>
                <w:szCs w:val="28"/>
              </w:rPr>
            </w:pPr>
            <w:r w:rsidRPr="009173C1">
              <w:rPr>
                <w:sz w:val="28"/>
                <w:szCs w:val="28"/>
              </w:rPr>
              <w:t>0</w:t>
            </w:r>
          </w:p>
        </w:tc>
      </w:tr>
      <w:tr w:rsidR="00F63BA2" w:rsidRPr="009173C1" w14:paraId="4A15B56C" w14:textId="77777777" w:rsidTr="00F63BA2">
        <w:trPr>
          <w:tblCellSpacing w:w="15" w:type="dxa"/>
        </w:trPr>
        <w:tc>
          <w:tcPr>
            <w:tcW w:w="1005" w:type="pct"/>
            <w:hideMark/>
          </w:tcPr>
          <w:p w14:paraId="68CEB23F" w14:textId="77777777" w:rsidR="00F63BA2" w:rsidRPr="009173C1" w:rsidRDefault="00F63BA2" w:rsidP="00EC2E31">
            <w:pPr>
              <w:rPr>
                <w:sz w:val="28"/>
                <w:szCs w:val="28"/>
              </w:rPr>
            </w:pPr>
            <w:r w:rsidRPr="009173C1">
              <w:rPr>
                <w:sz w:val="28"/>
                <w:szCs w:val="28"/>
              </w:rPr>
              <w:t>2. Budžeta izdevumi</w:t>
            </w:r>
          </w:p>
        </w:tc>
        <w:tc>
          <w:tcPr>
            <w:tcW w:w="494" w:type="pct"/>
            <w:vAlign w:val="center"/>
            <w:hideMark/>
          </w:tcPr>
          <w:p w14:paraId="5C98FF10" w14:textId="437FB397" w:rsidR="00F63BA2" w:rsidRPr="009173C1" w:rsidRDefault="00F63BA2" w:rsidP="00EC2E31">
            <w:pPr>
              <w:jc w:val="center"/>
              <w:rPr>
                <w:sz w:val="28"/>
                <w:szCs w:val="28"/>
              </w:rPr>
            </w:pPr>
            <w:r w:rsidRPr="009173C1">
              <w:rPr>
                <w:sz w:val="28"/>
                <w:szCs w:val="28"/>
              </w:rPr>
              <w:t>0</w:t>
            </w:r>
          </w:p>
        </w:tc>
        <w:tc>
          <w:tcPr>
            <w:tcW w:w="557" w:type="pct"/>
            <w:vAlign w:val="center"/>
            <w:hideMark/>
          </w:tcPr>
          <w:p w14:paraId="747E0364" w14:textId="0C5DD941" w:rsidR="00F63BA2" w:rsidRPr="009173C1" w:rsidRDefault="009A147D" w:rsidP="00514A48">
            <w:pPr>
              <w:jc w:val="center"/>
              <w:rPr>
                <w:sz w:val="28"/>
                <w:szCs w:val="28"/>
              </w:rPr>
            </w:pPr>
            <w:r w:rsidRPr="009173C1">
              <w:rPr>
                <w:bCs/>
                <w:sz w:val="28"/>
                <w:szCs w:val="28"/>
              </w:rPr>
              <w:t>0</w:t>
            </w:r>
          </w:p>
        </w:tc>
        <w:tc>
          <w:tcPr>
            <w:tcW w:w="461" w:type="pct"/>
            <w:vAlign w:val="center"/>
            <w:hideMark/>
          </w:tcPr>
          <w:p w14:paraId="215519D4" w14:textId="079EC64D" w:rsidR="00F63BA2" w:rsidRPr="009173C1" w:rsidRDefault="00F63BA2" w:rsidP="00EC2E31">
            <w:pPr>
              <w:jc w:val="center"/>
              <w:rPr>
                <w:sz w:val="28"/>
                <w:szCs w:val="28"/>
              </w:rPr>
            </w:pPr>
            <w:r w:rsidRPr="009173C1">
              <w:rPr>
                <w:sz w:val="28"/>
                <w:szCs w:val="28"/>
              </w:rPr>
              <w:t>0</w:t>
            </w:r>
          </w:p>
        </w:tc>
        <w:tc>
          <w:tcPr>
            <w:tcW w:w="557" w:type="pct"/>
            <w:vAlign w:val="center"/>
            <w:hideMark/>
          </w:tcPr>
          <w:p w14:paraId="58CC8F4A" w14:textId="5DB7D7C6" w:rsidR="00F63BA2" w:rsidRPr="009173C1" w:rsidRDefault="00F63BA2" w:rsidP="00EC2E31">
            <w:pPr>
              <w:jc w:val="center"/>
              <w:rPr>
                <w:sz w:val="28"/>
                <w:szCs w:val="28"/>
              </w:rPr>
            </w:pPr>
            <w:r w:rsidRPr="009173C1">
              <w:rPr>
                <w:sz w:val="28"/>
                <w:szCs w:val="28"/>
              </w:rPr>
              <w:t>0</w:t>
            </w:r>
          </w:p>
        </w:tc>
        <w:tc>
          <w:tcPr>
            <w:tcW w:w="464" w:type="pct"/>
            <w:vAlign w:val="center"/>
            <w:hideMark/>
          </w:tcPr>
          <w:p w14:paraId="3AA1E958" w14:textId="621C6E3E" w:rsidR="00F63BA2" w:rsidRPr="009173C1" w:rsidRDefault="00F63BA2" w:rsidP="00EC2E31">
            <w:pPr>
              <w:jc w:val="center"/>
              <w:rPr>
                <w:sz w:val="28"/>
                <w:szCs w:val="28"/>
              </w:rPr>
            </w:pPr>
            <w:r w:rsidRPr="009173C1">
              <w:rPr>
                <w:sz w:val="28"/>
                <w:szCs w:val="28"/>
              </w:rPr>
              <w:t>0</w:t>
            </w:r>
          </w:p>
        </w:tc>
        <w:tc>
          <w:tcPr>
            <w:tcW w:w="558" w:type="pct"/>
            <w:vAlign w:val="center"/>
            <w:hideMark/>
          </w:tcPr>
          <w:p w14:paraId="7081982D" w14:textId="4D774257" w:rsidR="00F63BA2" w:rsidRPr="009173C1" w:rsidRDefault="00F63BA2" w:rsidP="00EC2E31">
            <w:pPr>
              <w:jc w:val="center"/>
              <w:rPr>
                <w:sz w:val="28"/>
                <w:szCs w:val="28"/>
              </w:rPr>
            </w:pPr>
            <w:r w:rsidRPr="009173C1">
              <w:rPr>
                <w:sz w:val="28"/>
                <w:szCs w:val="28"/>
              </w:rPr>
              <w:t>0</w:t>
            </w:r>
          </w:p>
        </w:tc>
        <w:tc>
          <w:tcPr>
            <w:tcW w:w="758" w:type="pct"/>
            <w:vAlign w:val="center"/>
            <w:hideMark/>
          </w:tcPr>
          <w:p w14:paraId="36B7F3EE" w14:textId="4CD85B4F" w:rsidR="00F63BA2" w:rsidRPr="009173C1" w:rsidRDefault="00F63BA2" w:rsidP="00EC2E31">
            <w:pPr>
              <w:jc w:val="center"/>
              <w:rPr>
                <w:sz w:val="28"/>
                <w:szCs w:val="28"/>
              </w:rPr>
            </w:pPr>
            <w:r w:rsidRPr="009173C1">
              <w:rPr>
                <w:sz w:val="28"/>
                <w:szCs w:val="28"/>
              </w:rPr>
              <w:t>0</w:t>
            </w:r>
          </w:p>
        </w:tc>
      </w:tr>
      <w:tr w:rsidR="00F63BA2" w:rsidRPr="009173C1" w14:paraId="3FD21674" w14:textId="77777777" w:rsidTr="00F63BA2">
        <w:trPr>
          <w:tblCellSpacing w:w="15" w:type="dxa"/>
        </w:trPr>
        <w:tc>
          <w:tcPr>
            <w:tcW w:w="1005" w:type="pct"/>
            <w:hideMark/>
          </w:tcPr>
          <w:p w14:paraId="3DDDC068" w14:textId="77777777" w:rsidR="00F63BA2" w:rsidRPr="009173C1" w:rsidRDefault="00F63BA2" w:rsidP="00EC2E31">
            <w:pPr>
              <w:rPr>
                <w:sz w:val="28"/>
                <w:szCs w:val="28"/>
              </w:rPr>
            </w:pPr>
            <w:r w:rsidRPr="009173C1">
              <w:rPr>
                <w:sz w:val="28"/>
                <w:szCs w:val="28"/>
              </w:rPr>
              <w:t>2.1. valsts pamatbudžets</w:t>
            </w:r>
          </w:p>
        </w:tc>
        <w:tc>
          <w:tcPr>
            <w:tcW w:w="494" w:type="pct"/>
            <w:vAlign w:val="center"/>
            <w:hideMark/>
          </w:tcPr>
          <w:p w14:paraId="7F2B3D41" w14:textId="0BE53A1E" w:rsidR="00F63BA2" w:rsidRPr="009173C1" w:rsidRDefault="00F63BA2" w:rsidP="00EC2E31">
            <w:pPr>
              <w:jc w:val="center"/>
              <w:rPr>
                <w:sz w:val="28"/>
                <w:szCs w:val="28"/>
              </w:rPr>
            </w:pPr>
            <w:r w:rsidRPr="009173C1">
              <w:rPr>
                <w:sz w:val="28"/>
                <w:szCs w:val="28"/>
              </w:rPr>
              <w:t>0</w:t>
            </w:r>
          </w:p>
        </w:tc>
        <w:tc>
          <w:tcPr>
            <w:tcW w:w="557" w:type="pct"/>
            <w:vAlign w:val="center"/>
            <w:hideMark/>
          </w:tcPr>
          <w:p w14:paraId="38D9E0E6" w14:textId="2CC21374" w:rsidR="00F63BA2" w:rsidRPr="009173C1" w:rsidRDefault="009A147D" w:rsidP="00514A48">
            <w:pPr>
              <w:jc w:val="center"/>
              <w:rPr>
                <w:sz w:val="28"/>
                <w:szCs w:val="28"/>
              </w:rPr>
            </w:pPr>
            <w:r w:rsidRPr="009173C1">
              <w:rPr>
                <w:bCs/>
                <w:sz w:val="28"/>
                <w:szCs w:val="28"/>
              </w:rPr>
              <w:t>0</w:t>
            </w:r>
          </w:p>
        </w:tc>
        <w:tc>
          <w:tcPr>
            <w:tcW w:w="461" w:type="pct"/>
            <w:vAlign w:val="center"/>
            <w:hideMark/>
          </w:tcPr>
          <w:p w14:paraId="19959BD1" w14:textId="77C683FC" w:rsidR="00F63BA2" w:rsidRPr="009173C1" w:rsidRDefault="00F63BA2" w:rsidP="00EC2E31">
            <w:pPr>
              <w:jc w:val="center"/>
              <w:rPr>
                <w:sz w:val="28"/>
                <w:szCs w:val="28"/>
              </w:rPr>
            </w:pPr>
            <w:r w:rsidRPr="009173C1">
              <w:rPr>
                <w:sz w:val="28"/>
                <w:szCs w:val="28"/>
              </w:rPr>
              <w:t>0</w:t>
            </w:r>
          </w:p>
        </w:tc>
        <w:tc>
          <w:tcPr>
            <w:tcW w:w="557" w:type="pct"/>
            <w:vAlign w:val="center"/>
            <w:hideMark/>
          </w:tcPr>
          <w:p w14:paraId="1B87669D" w14:textId="01EBF18D" w:rsidR="00F63BA2" w:rsidRPr="009173C1" w:rsidRDefault="00F63BA2" w:rsidP="00EC2E31">
            <w:pPr>
              <w:jc w:val="center"/>
              <w:rPr>
                <w:sz w:val="28"/>
                <w:szCs w:val="28"/>
              </w:rPr>
            </w:pPr>
            <w:r w:rsidRPr="009173C1">
              <w:rPr>
                <w:sz w:val="28"/>
                <w:szCs w:val="28"/>
              </w:rPr>
              <w:t>0</w:t>
            </w:r>
          </w:p>
        </w:tc>
        <w:tc>
          <w:tcPr>
            <w:tcW w:w="464" w:type="pct"/>
            <w:vAlign w:val="center"/>
            <w:hideMark/>
          </w:tcPr>
          <w:p w14:paraId="347845AA" w14:textId="56A0E9F1" w:rsidR="00F63BA2" w:rsidRPr="009173C1" w:rsidRDefault="00F63BA2" w:rsidP="00EC2E31">
            <w:pPr>
              <w:jc w:val="center"/>
              <w:rPr>
                <w:sz w:val="28"/>
                <w:szCs w:val="28"/>
              </w:rPr>
            </w:pPr>
            <w:r w:rsidRPr="009173C1">
              <w:rPr>
                <w:sz w:val="28"/>
                <w:szCs w:val="28"/>
              </w:rPr>
              <w:t>0</w:t>
            </w:r>
          </w:p>
        </w:tc>
        <w:tc>
          <w:tcPr>
            <w:tcW w:w="558" w:type="pct"/>
            <w:vAlign w:val="center"/>
            <w:hideMark/>
          </w:tcPr>
          <w:p w14:paraId="0515602E" w14:textId="6A43312D" w:rsidR="00F63BA2" w:rsidRPr="009173C1" w:rsidRDefault="00F63BA2" w:rsidP="00EC2E31">
            <w:pPr>
              <w:jc w:val="center"/>
              <w:rPr>
                <w:sz w:val="28"/>
                <w:szCs w:val="28"/>
              </w:rPr>
            </w:pPr>
            <w:r w:rsidRPr="009173C1">
              <w:rPr>
                <w:sz w:val="28"/>
                <w:szCs w:val="28"/>
              </w:rPr>
              <w:t>0</w:t>
            </w:r>
          </w:p>
        </w:tc>
        <w:tc>
          <w:tcPr>
            <w:tcW w:w="758" w:type="pct"/>
            <w:vAlign w:val="center"/>
            <w:hideMark/>
          </w:tcPr>
          <w:p w14:paraId="20177AE3" w14:textId="118D36B9" w:rsidR="00F63BA2" w:rsidRPr="009173C1" w:rsidRDefault="00F63BA2" w:rsidP="00EC2E31">
            <w:pPr>
              <w:jc w:val="center"/>
              <w:rPr>
                <w:sz w:val="28"/>
                <w:szCs w:val="28"/>
              </w:rPr>
            </w:pPr>
            <w:r w:rsidRPr="009173C1">
              <w:rPr>
                <w:sz w:val="28"/>
                <w:szCs w:val="28"/>
              </w:rPr>
              <w:t>0</w:t>
            </w:r>
          </w:p>
        </w:tc>
      </w:tr>
      <w:tr w:rsidR="00EC2E31" w:rsidRPr="009173C1" w14:paraId="7D11AABE" w14:textId="77777777" w:rsidTr="00F63BA2">
        <w:trPr>
          <w:tblCellSpacing w:w="15" w:type="dxa"/>
        </w:trPr>
        <w:tc>
          <w:tcPr>
            <w:tcW w:w="1005" w:type="pct"/>
            <w:hideMark/>
          </w:tcPr>
          <w:p w14:paraId="79B43E9F" w14:textId="77777777" w:rsidR="00EC2E31" w:rsidRPr="009173C1" w:rsidRDefault="00EC2E31" w:rsidP="00EC2E31">
            <w:pPr>
              <w:rPr>
                <w:sz w:val="28"/>
                <w:szCs w:val="28"/>
              </w:rPr>
            </w:pPr>
            <w:r w:rsidRPr="009173C1">
              <w:rPr>
                <w:sz w:val="28"/>
                <w:szCs w:val="28"/>
              </w:rPr>
              <w:t>2.2. valsts speciālais budžets</w:t>
            </w:r>
          </w:p>
        </w:tc>
        <w:tc>
          <w:tcPr>
            <w:tcW w:w="494" w:type="pct"/>
            <w:vAlign w:val="center"/>
            <w:hideMark/>
          </w:tcPr>
          <w:p w14:paraId="12D35BD7" w14:textId="59C343D1" w:rsidR="00EC2E31" w:rsidRPr="009173C1" w:rsidRDefault="00EC2E31" w:rsidP="00EC2E31">
            <w:pPr>
              <w:jc w:val="center"/>
              <w:rPr>
                <w:sz w:val="28"/>
                <w:szCs w:val="28"/>
              </w:rPr>
            </w:pPr>
            <w:r w:rsidRPr="009173C1">
              <w:rPr>
                <w:sz w:val="28"/>
                <w:szCs w:val="28"/>
              </w:rPr>
              <w:t>0</w:t>
            </w:r>
          </w:p>
        </w:tc>
        <w:tc>
          <w:tcPr>
            <w:tcW w:w="557" w:type="pct"/>
            <w:vAlign w:val="center"/>
            <w:hideMark/>
          </w:tcPr>
          <w:p w14:paraId="5177072B" w14:textId="0265C439" w:rsidR="00EC2E31" w:rsidRPr="009173C1" w:rsidRDefault="00EC2E31" w:rsidP="00EC2E31">
            <w:pPr>
              <w:jc w:val="center"/>
              <w:rPr>
                <w:sz w:val="28"/>
                <w:szCs w:val="28"/>
              </w:rPr>
            </w:pPr>
            <w:r w:rsidRPr="009173C1">
              <w:rPr>
                <w:sz w:val="28"/>
                <w:szCs w:val="28"/>
              </w:rPr>
              <w:t>0</w:t>
            </w:r>
          </w:p>
        </w:tc>
        <w:tc>
          <w:tcPr>
            <w:tcW w:w="461" w:type="pct"/>
            <w:vAlign w:val="center"/>
            <w:hideMark/>
          </w:tcPr>
          <w:p w14:paraId="5E5AE213" w14:textId="5979E804" w:rsidR="00EC2E31" w:rsidRPr="009173C1" w:rsidRDefault="00EC2E31" w:rsidP="00EC2E31">
            <w:pPr>
              <w:jc w:val="center"/>
              <w:rPr>
                <w:sz w:val="28"/>
                <w:szCs w:val="28"/>
              </w:rPr>
            </w:pPr>
            <w:r w:rsidRPr="009173C1">
              <w:rPr>
                <w:sz w:val="28"/>
                <w:szCs w:val="28"/>
              </w:rPr>
              <w:t>0</w:t>
            </w:r>
          </w:p>
        </w:tc>
        <w:tc>
          <w:tcPr>
            <w:tcW w:w="557" w:type="pct"/>
            <w:vAlign w:val="center"/>
            <w:hideMark/>
          </w:tcPr>
          <w:p w14:paraId="5F9FCA7E" w14:textId="7F98105E" w:rsidR="00EC2E31" w:rsidRPr="009173C1" w:rsidRDefault="00EC2E31" w:rsidP="00EC2E31">
            <w:pPr>
              <w:jc w:val="center"/>
              <w:rPr>
                <w:sz w:val="28"/>
                <w:szCs w:val="28"/>
              </w:rPr>
            </w:pPr>
            <w:r w:rsidRPr="009173C1">
              <w:rPr>
                <w:sz w:val="28"/>
                <w:szCs w:val="28"/>
              </w:rPr>
              <w:t>0</w:t>
            </w:r>
          </w:p>
        </w:tc>
        <w:tc>
          <w:tcPr>
            <w:tcW w:w="464" w:type="pct"/>
            <w:vAlign w:val="center"/>
            <w:hideMark/>
          </w:tcPr>
          <w:p w14:paraId="10282A94" w14:textId="6AD6D85F" w:rsidR="00EC2E31" w:rsidRPr="009173C1" w:rsidRDefault="00EC2E31" w:rsidP="00EC2E31">
            <w:pPr>
              <w:jc w:val="center"/>
              <w:rPr>
                <w:sz w:val="28"/>
                <w:szCs w:val="28"/>
              </w:rPr>
            </w:pPr>
            <w:r w:rsidRPr="009173C1">
              <w:rPr>
                <w:sz w:val="28"/>
                <w:szCs w:val="28"/>
              </w:rPr>
              <w:t>0</w:t>
            </w:r>
          </w:p>
        </w:tc>
        <w:tc>
          <w:tcPr>
            <w:tcW w:w="558" w:type="pct"/>
            <w:vAlign w:val="center"/>
            <w:hideMark/>
          </w:tcPr>
          <w:p w14:paraId="6FF62B55" w14:textId="74825F28" w:rsidR="00EC2E31" w:rsidRPr="009173C1" w:rsidRDefault="00EC2E31" w:rsidP="00EC2E31">
            <w:pPr>
              <w:jc w:val="center"/>
              <w:rPr>
                <w:sz w:val="28"/>
                <w:szCs w:val="28"/>
              </w:rPr>
            </w:pPr>
            <w:r w:rsidRPr="009173C1">
              <w:rPr>
                <w:sz w:val="28"/>
                <w:szCs w:val="28"/>
              </w:rPr>
              <w:t>0</w:t>
            </w:r>
          </w:p>
        </w:tc>
        <w:tc>
          <w:tcPr>
            <w:tcW w:w="758" w:type="pct"/>
            <w:vAlign w:val="center"/>
            <w:hideMark/>
          </w:tcPr>
          <w:p w14:paraId="51E9453A" w14:textId="4EA98A12" w:rsidR="00EC2E31" w:rsidRPr="009173C1" w:rsidRDefault="00EC2E31" w:rsidP="00EC2E31">
            <w:pPr>
              <w:jc w:val="center"/>
              <w:rPr>
                <w:sz w:val="28"/>
                <w:szCs w:val="28"/>
              </w:rPr>
            </w:pPr>
            <w:r w:rsidRPr="009173C1">
              <w:rPr>
                <w:sz w:val="28"/>
                <w:szCs w:val="28"/>
              </w:rPr>
              <w:t>0</w:t>
            </w:r>
          </w:p>
        </w:tc>
      </w:tr>
      <w:tr w:rsidR="00EC2E31" w:rsidRPr="009173C1" w14:paraId="730CF393" w14:textId="77777777" w:rsidTr="00F63BA2">
        <w:trPr>
          <w:tblCellSpacing w:w="15" w:type="dxa"/>
        </w:trPr>
        <w:tc>
          <w:tcPr>
            <w:tcW w:w="1005" w:type="pct"/>
            <w:hideMark/>
          </w:tcPr>
          <w:p w14:paraId="29D031B6" w14:textId="77777777" w:rsidR="00EC2E31" w:rsidRPr="009173C1" w:rsidRDefault="00EC2E31" w:rsidP="00EC2E31">
            <w:pPr>
              <w:rPr>
                <w:sz w:val="28"/>
                <w:szCs w:val="28"/>
              </w:rPr>
            </w:pPr>
            <w:r w:rsidRPr="009173C1">
              <w:rPr>
                <w:sz w:val="28"/>
                <w:szCs w:val="28"/>
              </w:rPr>
              <w:t>2.3. pašvaldību budžets</w:t>
            </w:r>
          </w:p>
        </w:tc>
        <w:tc>
          <w:tcPr>
            <w:tcW w:w="494" w:type="pct"/>
            <w:vAlign w:val="center"/>
            <w:hideMark/>
          </w:tcPr>
          <w:p w14:paraId="330FE22B" w14:textId="2B218B10" w:rsidR="00EC2E31" w:rsidRPr="009173C1" w:rsidRDefault="00EC2E31" w:rsidP="00EC2E31">
            <w:pPr>
              <w:jc w:val="center"/>
              <w:rPr>
                <w:sz w:val="28"/>
                <w:szCs w:val="28"/>
              </w:rPr>
            </w:pPr>
            <w:r w:rsidRPr="009173C1">
              <w:rPr>
                <w:sz w:val="28"/>
                <w:szCs w:val="28"/>
              </w:rPr>
              <w:t>0</w:t>
            </w:r>
          </w:p>
        </w:tc>
        <w:tc>
          <w:tcPr>
            <w:tcW w:w="557" w:type="pct"/>
            <w:vAlign w:val="center"/>
            <w:hideMark/>
          </w:tcPr>
          <w:p w14:paraId="0364574D" w14:textId="59779CCA" w:rsidR="00EC2E31" w:rsidRPr="009173C1" w:rsidRDefault="00EC2E31" w:rsidP="00EC2E31">
            <w:pPr>
              <w:jc w:val="center"/>
              <w:rPr>
                <w:sz w:val="28"/>
                <w:szCs w:val="28"/>
              </w:rPr>
            </w:pPr>
            <w:r w:rsidRPr="009173C1">
              <w:rPr>
                <w:sz w:val="28"/>
                <w:szCs w:val="28"/>
              </w:rPr>
              <w:t>0</w:t>
            </w:r>
          </w:p>
        </w:tc>
        <w:tc>
          <w:tcPr>
            <w:tcW w:w="461" w:type="pct"/>
            <w:vAlign w:val="center"/>
            <w:hideMark/>
          </w:tcPr>
          <w:p w14:paraId="3B75E9FB" w14:textId="4A0B7B63" w:rsidR="00EC2E31" w:rsidRPr="009173C1" w:rsidRDefault="00EC2E31" w:rsidP="00EC2E31">
            <w:pPr>
              <w:jc w:val="center"/>
              <w:rPr>
                <w:sz w:val="28"/>
                <w:szCs w:val="28"/>
              </w:rPr>
            </w:pPr>
            <w:r w:rsidRPr="009173C1">
              <w:rPr>
                <w:sz w:val="28"/>
                <w:szCs w:val="28"/>
              </w:rPr>
              <w:t>0</w:t>
            </w:r>
          </w:p>
        </w:tc>
        <w:tc>
          <w:tcPr>
            <w:tcW w:w="557" w:type="pct"/>
            <w:vAlign w:val="center"/>
            <w:hideMark/>
          </w:tcPr>
          <w:p w14:paraId="359E2730" w14:textId="5C866F90" w:rsidR="00EC2E31" w:rsidRPr="009173C1" w:rsidRDefault="00EC2E31" w:rsidP="00EC2E31">
            <w:pPr>
              <w:jc w:val="center"/>
              <w:rPr>
                <w:sz w:val="28"/>
                <w:szCs w:val="28"/>
              </w:rPr>
            </w:pPr>
            <w:r w:rsidRPr="009173C1">
              <w:rPr>
                <w:sz w:val="28"/>
                <w:szCs w:val="28"/>
              </w:rPr>
              <w:t>0</w:t>
            </w:r>
          </w:p>
        </w:tc>
        <w:tc>
          <w:tcPr>
            <w:tcW w:w="464" w:type="pct"/>
            <w:vAlign w:val="center"/>
            <w:hideMark/>
          </w:tcPr>
          <w:p w14:paraId="0F523096" w14:textId="2772DE59" w:rsidR="00EC2E31" w:rsidRPr="009173C1" w:rsidRDefault="00EC2E31" w:rsidP="00EC2E31">
            <w:pPr>
              <w:jc w:val="center"/>
              <w:rPr>
                <w:sz w:val="28"/>
                <w:szCs w:val="28"/>
              </w:rPr>
            </w:pPr>
            <w:r w:rsidRPr="009173C1">
              <w:rPr>
                <w:sz w:val="28"/>
                <w:szCs w:val="28"/>
              </w:rPr>
              <w:t>0</w:t>
            </w:r>
          </w:p>
        </w:tc>
        <w:tc>
          <w:tcPr>
            <w:tcW w:w="558" w:type="pct"/>
            <w:vAlign w:val="center"/>
            <w:hideMark/>
          </w:tcPr>
          <w:p w14:paraId="5F1E9D4B" w14:textId="5BE17676" w:rsidR="00EC2E31" w:rsidRPr="009173C1" w:rsidRDefault="00EC2E31" w:rsidP="00EC2E31">
            <w:pPr>
              <w:jc w:val="center"/>
              <w:rPr>
                <w:sz w:val="28"/>
                <w:szCs w:val="28"/>
              </w:rPr>
            </w:pPr>
            <w:r w:rsidRPr="009173C1">
              <w:rPr>
                <w:sz w:val="28"/>
                <w:szCs w:val="28"/>
              </w:rPr>
              <w:t>0</w:t>
            </w:r>
          </w:p>
        </w:tc>
        <w:tc>
          <w:tcPr>
            <w:tcW w:w="758" w:type="pct"/>
            <w:vAlign w:val="center"/>
            <w:hideMark/>
          </w:tcPr>
          <w:p w14:paraId="348525EE" w14:textId="2135602C" w:rsidR="00EC2E31" w:rsidRPr="009173C1" w:rsidRDefault="00EC2E31" w:rsidP="00EC2E31">
            <w:pPr>
              <w:jc w:val="center"/>
              <w:rPr>
                <w:sz w:val="28"/>
                <w:szCs w:val="28"/>
              </w:rPr>
            </w:pPr>
            <w:r w:rsidRPr="009173C1">
              <w:rPr>
                <w:sz w:val="28"/>
                <w:szCs w:val="28"/>
              </w:rPr>
              <w:t>0</w:t>
            </w:r>
          </w:p>
        </w:tc>
      </w:tr>
      <w:tr w:rsidR="00F63BA2" w:rsidRPr="009173C1" w14:paraId="48772143" w14:textId="77777777" w:rsidTr="00F63BA2">
        <w:trPr>
          <w:tblCellSpacing w:w="15" w:type="dxa"/>
        </w:trPr>
        <w:tc>
          <w:tcPr>
            <w:tcW w:w="1005" w:type="pct"/>
            <w:hideMark/>
          </w:tcPr>
          <w:p w14:paraId="52E93F9E" w14:textId="77777777" w:rsidR="00F63BA2" w:rsidRPr="009173C1" w:rsidRDefault="00F63BA2" w:rsidP="00EC2E31">
            <w:pPr>
              <w:rPr>
                <w:sz w:val="28"/>
                <w:szCs w:val="28"/>
              </w:rPr>
            </w:pPr>
            <w:r w:rsidRPr="009173C1">
              <w:rPr>
                <w:sz w:val="28"/>
                <w:szCs w:val="28"/>
              </w:rPr>
              <w:t>3. Finansiālā ietekme</w:t>
            </w:r>
          </w:p>
        </w:tc>
        <w:tc>
          <w:tcPr>
            <w:tcW w:w="494" w:type="pct"/>
            <w:vAlign w:val="center"/>
            <w:hideMark/>
          </w:tcPr>
          <w:p w14:paraId="593A7BEB" w14:textId="067AFB50" w:rsidR="00F63BA2" w:rsidRPr="009173C1" w:rsidRDefault="00F63BA2" w:rsidP="00EC2E31">
            <w:pPr>
              <w:jc w:val="center"/>
              <w:rPr>
                <w:sz w:val="28"/>
                <w:szCs w:val="28"/>
              </w:rPr>
            </w:pPr>
            <w:r w:rsidRPr="009173C1">
              <w:rPr>
                <w:sz w:val="28"/>
                <w:szCs w:val="28"/>
              </w:rPr>
              <w:t>0</w:t>
            </w:r>
          </w:p>
        </w:tc>
        <w:tc>
          <w:tcPr>
            <w:tcW w:w="557" w:type="pct"/>
            <w:vAlign w:val="center"/>
            <w:hideMark/>
          </w:tcPr>
          <w:p w14:paraId="33B0D950" w14:textId="06921FD3" w:rsidR="00F63BA2" w:rsidRPr="009173C1" w:rsidRDefault="009A147D" w:rsidP="00514A48">
            <w:pPr>
              <w:jc w:val="center"/>
              <w:rPr>
                <w:sz w:val="28"/>
                <w:szCs w:val="28"/>
              </w:rPr>
            </w:pPr>
            <w:r w:rsidRPr="009173C1">
              <w:rPr>
                <w:bCs/>
                <w:sz w:val="28"/>
                <w:szCs w:val="28"/>
              </w:rPr>
              <w:t>0</w:t>
            </w:r>
          </w:p>
        </w:tc>
        <w:tc>
          <w:tcPr>
            <w:tcW w:w="461" w:type="pct"/>
            <w:vAlign w:val="center"/>
            <w:hideMark/>
          </w:tcPr>
          <w:p w14:paraId="228D9DF8" w14:textId="73CA2233" w:rsidR="00F63BA2" w:rsidRPr="009173C1" w:rsidRDefault="00F63BA2" w:rsidP="00EC2E31">
            <w:pPr>
              <w:jc w:val="center"/>
              <w:rPr>
                <w:sz w:val="28"/>
                <w:szCs w:val="28"/>
              </w:rPr>
            </w:pPr>
            <w:r w:rsidRPr="009173C1">
              <w:rPr>
                <w:sz w:val="28"/>
                <w:szCs w:val="28"/>
              </w:rPr>
              <w:t>0</w:t>
            </w:r>
          </w:p>
        </w:tc>
        <w:tc>
          <w:tcPr>
            <w:tcW w:w="557" w:type="pct"/>
            <w:vAlign w:val="center"/>
            <w:hideMark/>
          </w:tcPr>
          <w:p w14:paraId="2DF1E6A5" w14:textId="4B710F6E" w:rsidR="00F63BA2" w:rsidRPr="009173C1" w:rsidRDefault="00F63BA2" w:rsidP="00EC2E31">
            <w:pPr>
              <w:jc w:val="center"/>
              <w:rPr>
                <w:sz w:val="28"/>
                <w:szCs w:val="28"/>
              </w:rPr>
            </w:pPr>
            <w:r w:rsidRPr="009173C1">
              <w:rPr>
                <w:sz w:val="28"/>
                <w:szCs w:val="28"/>
              </w:rPr>
              <w:t>0</w:t>
            </w:r>
          </w:p>
        </w:tc>
        <w:tc>
          <w:tcPr>
            <w:tcW w:w="464" w:type="pct"/>
            <w:vAlign w:val="center"/>
            <w:hideMark/>
          </w:tcPr>
          <w:p w14:paraId="342A2095" w14:textId="3F7F8B26" w:rsidR="00F63BA2" w:rsidRPr="009173C1" w:rsidRDefault="00F63BA2" w:rsidP="00EC2E31">
            <w:pPr>
              <w:jc w:val="center"/>
              <w:rPr>
                <w:sz w:val="28"/>
                <w:szCs w:val="28"/>
              </w:rPr>
            </w:pPr>
            <w:r w:rsidRPr="009173C1">
              <w:rPr>
                <w:sz w:val="28"/>
                <w:szCs w:val="28"/>
              </w:rPr>
              <w:t>0</w:t>
            </w:r>
          </w:p>
        </w:tc>
        <w:tc>
          <w:tcPr>
            <w:tcW w:w="558" w:type="pct"/>
            <w:vAlign w:val="center"/>
            <w:hideMark/>
          </w:tcPr>
          <w:p w14:paraId="4F30C966" w14:textId="1F3FA32E" w:rsidR="00F63BA2" w:rsidRPr="009173C1" w:rsidRDefault="00F63BA2" w:rsidP="00EC2E31">
            <w:pPr>
              <w:jc w:val="center"/>
              <w:rPr>
                <w:sz w:val="28"/>
                <w:szCs w:val="28"/>
              </w:rPr>
            </w:pPr>
            <w:r w:rsidRPr="009173C1">
              <w:rPr>
                <w:sz w:val="28"/>
                <w:szCs w:val="28"/>
              </w:rPr>
              <w:t>0</w:t>
            </w:r>
          </w:p>
        </w:tc>
        <w:tc>
          <w:tcPr>
            <w:tcW w:w="758" w:type="pct"/>
            <w:vAlign w:val="center"/>
            <w:hideMark/>
          </w:tcPr>
          <w:p w14:paraId="1DAB1CA8" w14:textId="6CDC7391" w:rsidR="00F63BA2" w:rsidRPr="009173C1" w:rsidRDefault="00F63BA2" w:rsidP="00EC2E31">
            <w:pPr>
              <w:jc w:val="center"/>
              <w:rPr>
                <w:sz w:val="28"/>
                <w:szCs w:val="28"/>
              </w:rPr>
            </w:pPr>
            <w:r w:rsidRPr="009173C1">
              <w:rPr>
                <w:sz w:val="28"/>
                <w:szCs w:val="28"/>
              </w:rPr>
              <w:t>0</w:t>
            </w:r>
          </w:p>
        </w:tc>
      </w:tr>
      <w:tr w:rsidR="00F63BA2" w:rsidRPr="009173C1" w14:paraId="6996DFD7" w14:textId="77777777" w:rsidTr="00F63BA2">
        <w:trPr>
          <w:tblCellSpacing w:w="15" w:type="dxa"/>
        </w:trPr>
        <w:tc>
          <w:tcPr>
            <w:tcW w:w="1005" w:type="pct"/>
            <w:hideMark/>
          </w:tcPr>
          <w:p w14:paraId="1D43E514" w14:textId="77777777" w:rsidR="00F63BA2" w:rsidRPr="009173C1" w:rsidRDefault="00F63BA2" w:rsidP="00EC2E31">
            <w:pPr>
              <w:rPr>
                <w:sz w:val="28"/>
                <w:szCs w:val="28"/>
              </w:rPr>
            </w:pPr>
            <w:r w:rsidRPr="009173C1">
              <w:rPr>
                <w:sz w:val="28"/>
                <w:szCs w:val="28"/>
              </w:rPr>
              <w:t>3.1. valsts pamatbudžets</w:t>
            </w:r>
          </w:p>
        </w:tc>
        <w:tc>
          <w:tcPr>
            <w:tcW w:w="494" w:type="pct"/>
            <w:vAlign w:val="center"/>
            <w:hideMark/>
          </w:tcPr>
          <w:p w14:paraId="50B7ECA8" w14:textId="44623F71" w:rsidR="00F63BA2" w:rsidRPr="009173C1" w:rsidRDefault="00F63BA2" w:rsidP="00EC2E31">
            <w:pPr>
              <w:jc w:val="center"/>
              <w:rPr>
                <w:sz w:val="28"/>
                <w:szCs w:val="28"/>
              </w:rPr>
            </w:pPr>
            <w:r w:rsidRPr="009173C1">
              <w:rPr>
                <w:sz w:val="28"/>
                <w:szCs w:val="28"/>
              </w:rPr>
              <w:t>0</w:t>
            </w:r>
          </w:p>
        </w:tc>
        <w:tc>
          <w:tcPr>
            <w:tcW w:w="557" w:type="pct"/>
            <w:vAlign w:val="center"/>
            <w:hideMark/>
          </w:tcPr>
          <w:p w14:paraId="3AFED24E" w14:textId="36E6DC54" w:rsidR="00F63BA2" w:rsidRPr="009173C1" w:rsidRDefault="009A147D" w:rsidP="00514A48">
            <w:pPr>
              <w:jc w:val="center"/>
              <w:rPr>
                <w:sz w:val="28"/>
                <w:szCs w:val="28"/>
              </w:rPr>
            </w:pPr>
            <w:r w:rsidRPr="009173C1">
              <w:rPr>
                <w:bCs/>
                <w:sz w:val="28"/>
                <w:szCs w:val="28"/>
              </w:rPr>
              <w:t>0</w:t>
            </w:r>
          </w:p>
        </w:tc>
        <w:tc>
          <w:tcPr>
            <w:tcW w:w="461" w:type="pct"/>
            <w:vAlign w:val="center"/>
            <w:hideMark/>
          </w:tcPr>
          <w:p w14:paraId="5CD6DC0A" w14:textId="05843576" w:rsidR="00F63BA2" w:rsidRPr="009173C1" w:rsidRDefault="00F63BA2" w:rsidP="00EC2E31">
            <w:pPr>
              <w:jc w:val="center"/>
              <w:rPr>
                <w:sz w:val="28"/>
                <w:szCs w:val="28"/>
              </w:rPr>
            </w:pPr>
            <w:r w:rsidRPr="009173C1">
              <w:rPr>
                <w:sz w:val="28"/>
                <w:szCs w:val="28"/>
              </w:rPr>
              <w:t>0</w:t>
            </w:r>
          </w:p>
        </w:tc>
        <w:tc>
          <w:tcPr>
            <w:tcW w:w="557" w:type="pct"/>
            <w:vAlign w:val="center"/>
            <w:hideMark/>
          </w:tcPr>
          <w:p w14:paraId="39C46671" w14:textId="376B2E10" w:rsidR="00F63BA2" w:rsidRPr="009173C1" w:rsidRDefault="00F63BA2" w:rsidP="00EC2E31">
            <w:pPr>
              <w:jc w:val="center"/>
              <w:rPr>
                <w:sz w:val="28"/>
                <w:szCs w:val="28"/>
              </w:rPr>
            </w:pPr>
            <w:r w:rsidRPr="009173C1">
              <w:rPr>
                <w:sz w:val="28"/>
                <w:szCs w:val="28"/>
              </w:rPr>
              <w:t>0</w:t>
            </w:r>
          </w:p>
        </w:tc>
        <w:tc>
          <w:tcPr>
            <w:tcW w:w="464" w:type="pct"/>
            <w:vAlign w:val="center"/>
            <w:hideMark/>
          </w:tcPr>
          <w:p w14:paraId="3E9ACBBA" w14:textId="6AA634DA" w:rsidR="00F63BA2" w:rsidRPr="009173C1" w:rsidRDefault="00F63BA2" w:rsidP="00EC2E31">
            <w:pPr>
              <w:jc w:val="center"/>
              <w:rPr>
                <w:sz w:val="28"/>
                <w:szCs w:val="28"/>
              </w:rPr>
            </w:pPr>
            <w:r w:rsidRPr="009173C1">
              <w:rPr>
                <w:sz w:val="28"/>
                <w:szCs w:val="28"/>
              </w:rPr>
              <w:t>0</w:t>
            </w:r>
          </w:p>
        </w:tc>
        <w:tc>
          <w:tcPr>
            <w:tcW w:w="558" w:type="pct"/>
            <w:vAlign w:val="center"/>
            <w:hideMark/>
          </w:tcPr>
          <w:p w14:paraId="53866DC5" w14:textId="7BAB6F1F" w:rsidR="00F63BA2" w:rsidRPr="009173C1" w:rsidRDefault="00F63BA2" w:rsidP="00EC2E31">
            <w:pPr>
              <w:jc w:val="center"/>
              <w:rPr>
                <w:sz w:val="28"/>
                <w:szCs w:val="28"/>
              </w:rPr>
            </w:pPr>
            <w:r w:rsidRPr="009173C1">
              <w:rPr>
                <w:sz w:val="28"/>
                <w:szCs w:val="28"/>
              </w:rPr>
              <w:t>0</w:t>
            </w:r>
          </w:p>
        </w:tc>
        <w:tc>
          <w:tcPr>
            <w:tcW w:w="758" w:type="pct"/>
            <w:vAlign w:val="center"/>
            <w:hideMark/>
          </w:tcPr>
          <w:p w14:paraId="672DF82E" w14:textId="2251C9EC" w:rsidR="00F63BA2" w:rsidRPr="009173C1" w:rsidRDefault="00F63BA2" w:rsidP="00EC2E31">
            <w:pPr>
              <w:jc w:val="center"/>
              <w:rPr>
                <w:sz w:val="28"/>
                <w:szCs w:val="28"/>
              </w:rPr>
            </w:pPr>
            <w:r w:rsidRPr="009173C1">
              <w:rPr>
                <w:sz w:val="28"/>
                <w:szCs w:val="28"/>
              </w:rPr>
              <w:t>0</w:t>
            </w:r>
          </w:p>
        </w:tc>
      </w:tr>
      <w:tr w:rsidR="00EC2E31" w:rsidRPr="009173C1" w14:paraId="316EDA7A" w14:textId="77777777" w:rsidTr="00F63BA2">
        <w:trPr>
          <w:tblCellSpacing w:w="15" w:type="dxa"/>
        </w:trPr>
        <w:tc>
          <w:tcPr>
            <w:tcW w:w="1005" w:type="pct"/>
            <w:hideMark/>
          </w:tcPr>
          <w:p w14:paraId="5C1620DB" w14:textId="77777777" w:rsidR="00EC2E31" w:rsidRPr="009173C1" w:rsidRDefault="00EC2E31" w:rsidP="00EC2E31">
            <w:pPr>
              <w:rPr>
                <w:sz w:val="28"/>
                <w:szCs w:val="28"/>
              </w:rPr>
            </w:pPr>
            <w:r w:rsidRPr="009173C1">
              <w:rPr>
                <w:sz w:val="28"/>
                <w:szCs w:val="28"/>
              </w:rPr>
              <w:t>3.2. speciālais budžets</w:t>
            </w:r>
          </w:p>
        </w:tc>
        <w:tc>
          <w:tcPr>
            <w:tcW w:w="494" w:type="pct"/>
            <w:vAlign w:val="center"/>
            <w:hideMark/>
          </w:tcPr>
          <w:p w14:paraId="57F76506" w14:textId="1C768E92" w:rsidR="00EC2E31" w:rsidRPr="009173C1" w:rsidRDefault="00EC2E31" w:rsidP="00EC2E31">
            <w:pPr>
              <w:jc w:val="center"/>
              <w:rPr>
                <w:sz w:val="28"/>
                <w:szCs w:val="28"/>
              </w:rPr>
            </w:pPr>
            <w:r w:rsidRPr="009173C1">
              <w:rPr>
                <w:sz w:val="28"/>
                <w:szCs w:val="28"/>
              </w:rPr>
              <w:t>0</w:t>
            </w:r>
          </w:p>
        </w:tc>
        <w:tc>
          <w:tcPr>
            <w:tcW w:w="557" w:type="pct"/>
            <w:vAlign w:val="center"/>
            <w:hideMark/>
          </w:tcPr>
          <w:p w14:paraId="48EB6D7F" w14:textId="29184B9F" w:rsidR="00EC2E31" w:rsidRPr="009173C1" w:rsidRDefault="00EC2E31" w:rsidP="00EC2E31">
            <w:pPr>
              <w:jc w:val="center"/>
              <w:rPr>
                <w:sz w:val="28"/>
                <w:szCs w:val="28"/>
              </w:rPr>
            </w:pPr>
            <w:r w:rsidRPr="009173C1">
              <w:rPr>
                <w:sz w:val="28"/>
                <w:szCs w:val="28"/>
              </w:rPr>
              <w:t>0</w:t>
            </w:r>
          </w:p>
        </w:tc>
        <w:tc>
          <w:tcPr>
            <w:tcW w:w="461" w:type="pct"/>
            <w:vAlign w:val="center"/>
            <w:hideMark/>
          </w:tcPr>
          <w:p w14:paraId="0AD48492" w14:textId="73E30A06" w:rsidR="00EC2E31" w:rsidRPr="009173C1" w:rsidRDefault="00EC2E31" w:rsidP="00EC2E31">
            <w:pPr>
              <w:jc w:val="center"/>
              <w:rPr>
                <w:sz w:val="28"/>
                <w:szCs w:val="28"/>
              </w:rPr>
            </w:pPr>
            <w:r w:rsidRPr="009173C1">
              <w:rPr>
                <w:sz w:val="28"/>
                <w:szCs w:val="28"/>
              </w:rPr>
              <w:t>0</w:t>
            </w:r>
          </w:p>
        </w:tc>
        <w:tc>
          <w:tcPr>
            <w:tcW w:w="557" w:type="pct"/>
            <w:vAlign w:val="center"/>
            <w:hideMark/>
          </w:tcPr>
          <w:p w14:paraId="15EE89F1" w14:textId="2940B82D" w:rsidR="00EC2E31" w:rsidRPr="009173C1" w:rsidRDefault="00EC2E31" w:rsidP="00EC2E31">
            <w:pPr>
              <w:jc w:val="center"/>
              <w:rPr>
                <w:sz w:val="28"/>
                <w:szCs w:val="28"/>
              </w:rPr>
            </w:pPr>
            <w:r w:rsidRPr="009173C1">
              <w:rPr>
                <w:sz w:val="28"/>
                <w:szCs w:val="28"/>
              </w:rPr>
              <w:t>0</w:t>
            </w:r>
          </w:p>
        </w:tc>
        <w:tc>
          <w:tcPr>
            <w:tcW w:w="464" w:type="pct"/>
            <w:vAlign w:val="center"/>
            <w:hideMark/>
          </w:tcPr>
          <w:p w14:paraId="7B2E9F2A" w14:textId="7EFDCD77" w:rsidR="00EC2E31" w:rsidRPr="009173C1" w:rsidRDefault="00EC2E31" w:rsidP="00EC2E31">
            <w:pPr>
              <w:jc w:val="center"/>
              <w:rPr>
                <w:sz w:val="28"/>
                <w:szCs w:val="28"/>
              </w:rPr>
            </w:pPr>
            <w:r w:rsidRPr="009173C1">
              <w:rPr>
                <w:sz w:val="28"/>
                <w:szCs w:val="28"/>
              </w:rPr>
              <w:t>0</w:t>
            </w:r>
          </w:p>
        </w:tc>
        <w:tc>
          <w:tcPr>
            <w:tcW w:w="558" w:type="pct"/>
            <w:vAlign w:val="center"/>
            <w:hideMark/>
          </w:tcPr>
          <w:p w14:paraId="469D0C70" w14:textId="0BA6B291" w:rsidR="00EC2E31" w:rsidRPr="009173C1" w:rsidRDefault="00EC2E31" w:rsidP="00EC2E31">
            <w:pPr>
              <w:jc w:val="center"/>
              <w:rPr>
                <w:sz w:val="28"/>
                <w:szCs w:val="28"/>
              </w:rPr>
            </w:pPr>
            <w:r w:rsidRPr="009173C1">
              <w:rPr>
                <w:sz w:val="28"/>
                <w:szCs w:val="28"/>
              </w:rPr>
              <w:t>0</w:t>
            </w:r>
          </w:p>
        </w:tc>
        <w:tc>
          <w:tcPr>
            <w:tcW w:w="758" w:type="pct"/>
            <w:vAlign w:val="center"/>
            <w:hideMark/>
          </w:tcPr>
          <w:p w14:paraId="11F2FA09" w14:textId="6C251F53" w:rsidR="00EC2E31" w:rsidRPr="009173C1" w:rsidRDefault="00EC2E31" w:rsidP="00EC2E31">
            <w:pPr>
              <w:jc w:val="center"/>
              <w:rPr>
                <w:sz w:val="28"/>
                <w:szCs w:val="28"/>
              </w:rPr>
            </w:pPr>
            <w:r w:rsidRPr="009173C1">
              <w:rPr>
                <w:sz w:val="28"/>
                <w:szCs w:val="28"/>
              </w:rPr>
              <w:t>0</w:t>
            </w:r>
          </w:p>
        </w:tc>
      </w:tr>
      <w:tr w:rsidR="00EC2E31" w:rsidRPr="009173C1" w14:paraId="5206F8D7" w14:textId="77777777" w:rsidTr="00F63BA2">
        <w:trPr>
          <w:tblCellSpacing w:w="15" w:type="dxa"/>
        </w:trPr>
        <w:tc>
          <w:tcPr>
            <w:tcW w:w="1005" w:type="pct"/>
            <w:hideMark/>
          </w:tcPr>
          <w:p w14:paraId="04C03E6F" w14:textId="77777777" w:rsidR="00EC2E31" w:rsidRPr="009173C1" w:rsidRDefault="00EC2E31" w:rsidP="00EC2E31">
            <w:pPr>
              <w:rPr>
                <w:sz w:val="28"/>
                <w:szCs w:val="28"/>
              </w:rPr>
            </w:pPr>
            <w:r w:rsidRPr="009173C1">
              <w:rPr>
                <w:sz w:val="28"/>
                <w:szCs w:val="28"/>
              </w:rPr>
              <w:lastRenderedPageBreak/>
              <w:t>3.3. pašvaldību budžets</w:t>
            </w:r>
          </w:p>
        </w:tc>
        <w:tc>
          <w:tcPr>
            <w:tcW w:w="494" w:type="pct"/>
            <w:vAlign w:val="center"/>
            <w:hideMark/>
          </w:tcPr>
          <w:p w14:paraId="5E27E012" w14:textId="6BFE0B54" w:rsidR="00EC2E31" w:rsidRPr="009173C1" w:rsidRDefault="00EC2E31" w:rsidP="00EC2E31">
            <w:pPr>
              <w:jc w:val="center"/>
              <w:rPr>
                <w:sz w:val="28"/>
                <w:szCs w:val="28"/>
              </w:rPr>
            </w:pPr>
            <w:r w:rsidRPr="009173C1">
              <w:rPr>
                <w:sz w:val="28"/>
                <w:szCs w:val="28"/>
              </w:rPr>
              <w:t>0</w:t>
            </w:r>
          </w:p>
        </w:tc>
        <w:tc>
          <w:tcPr>
            <w:tcW w:w="557" w:type="pct"/>
            <w:vAlign w:val="center"/>
            <w:hideMark/>
          </w:tcPr>
          <w:p w14:paraId="3ACBF1C6" w14:textId="0C60DDA1" w:rsidR="00EC2E31" w:rsidRPr="009173C1" w:rsidRDefault="00EC2E31" w:rsidP="00EC2E31">
            <w:pPr>
              <w:jc w:val="center"/>
              <w:rPr>
                <w:sz w:val="28"/>
                <w:szCs w:val="28"/>
              </w:rPr>
            </w:pPr>
            <w:r w:rsidRPr="009173C1">
              <w:rPr>
                <w:sz w:val="28"/>
                <w:szCs w:val="28"/>
              </w:rPr>
              <w:t>0</w:t>
            </w:r>
          </w:p>
        </w:tc>
        <w:tc>
          <w:tcPr>
            <w:tcW w:w="461" w:type="pct"/>
            <w:vAlign w:val="center"/>
            <w:hideMark/>
          </w:tcPr>
          <w:p w14:paraId="3D070D99" w14:textId="1013933C" w:rsidR="00EC2E31" w:rsidRPr="009173C1" w:rsidRDefault="00EC2E31" w:rsidP="00EC2E31">
            <w:pPr>
              <w:jc w:val="center"/>
              <w:rPr>
                <w:sz w:val="28"/>
                <w:szCs w:val="28"/>
              </w:rPr>
            </w:pPr>
            <w:r w:rsidRPr="009173C1">
              <w:rPr>
                <w:sz w:val="28"/>
                <w:szCs w:val="28"/>
              </w:rPr>
              <w:t>0</w:t>
            </w:r>
          </w:p>
        </w:tc>
        <w:tc>
          <w:tcPr>
            <w:tcW w:w="557" w:type="pct"/>
            <w:vAlign w:val="center"/>
            <w:hideMark/>
          </w:tcPr>
          <w:p w14:paraId="52A18A29" w14:textId="4D8A51B0" w:rsidR="00EC2E31" w:rsidRPr="009173C1" w:rsidRDefault="00EC2E31" w:rsidP="00EC2E31">
            <w:pPr>
              <w:jc w:val="center"/>
              <w:rPr>
                <w:sz w:val="28"/>
                <w:szCs w:val="28"/>
              </w:rPr>
            </w:pPr>
            <w:r w:rsidRPr="009173C1">
              <w:rPr>
                <w:sz w:val="28"/>
                <w:szCs w:val="28"/>
              </w:rPr>
              <w:t>0</w:t>
            </w:r>
          </w:p>
        </w:tc>
        <w:tc>
          <w:tcPr>
            <w:tcW w:w="464" w:type="pct"/>
            <w:vAlign w:val="center"/>
            <w:hideMark/>
          </w:tcPr>
          <w:p w14:paraId="1A3E3019" w14:textId="10405913" w:rsidR="00EC2E31" w:rsidRPr="009173C1" w:rsidRDefault="00EC2E31" w:rsidP="00EC2E31">
            <w:pPr>
              <w:jc w:val="center"/>
              <w:rPr>
                <w:sz w:val="28"/>
                <w:szCs w:val="28"/>
              </w:rPr>
            </w:pPr>
            <w:r w:rsidRPr="009173C1">
              <w:rPr>
                <w:sz w:val="28"/>
                <w:szCs w:val="28"/>
              </w:rPr>
              <w:t>0</w:t>
            </w:r>
          </w:p>
        </w:tc>
        <w:tc>
          <w:tcPr>
            <w:tcW w:w="558" w:type="pct"/>
            <w:vAlign w:val="center"/>
            <w:hideMark/>
          </w:tcPr>
          <w:p w14:paraId="5EC7E375" w14:textId="17656B27" w:rsidR="00EC2E31" w:rsidRPr="009173C1" w:rsidRDefault="00EC2E31" w:rsidP="00EC2E31">
            <w:pPr>
              <w:jc w:val="center"/>
              <w:rPr>
                <w:sz w:val="28"/>
                <w:szCs w:val="28"/>
              </w:rPr>
            </w:pPr>
            <w:r w:rsidRPr="009173C1">
              <w:rPr>
                <w:sz w:val="28"/>
                <w:szCs w:val="28"/>
              </w:rPr>
              <w:t>0</w:t>
            </w:r>
          </w:p>
        </w:tc>
        <w:tc>
          <w:tcPr>
            <w:tcW w:w="758" w:type="pct"/>
            <w:vAlign w:val="center"/>
            <w:hideMark/>
          </w:tcPr>
          <w:p w14:paraId="356DD812" w14:textId="2AD2A950" w:rsidR="00EC2E31" w:rsidRPr="009173C1" w:rsidRDefault="00EC2E31" w:rsidP="00EC2E31">
            <w:pPr>
              <w:jc w:val="center"/>
              <w:rPr>
                <w:sz w:val="28"/>
                <w:szCs w:val="28"/>
              </w:rPr>
            </w:pPr>
            <w:r w:rsidRPr="009173C1">
              <w:rPr>
                <w:sz w:val="28"/>
                <w:szCs w:val="28"/>
              </w:rPr>
              <w:t>0</w:t>
            </w:r>
          </w:p>
        </w:tc>
      </w:tr>
      <w:tr w:rsidR="00EC2E31" w:rsidRPr="009173C1" w14:paraId="60EEAED9" w14:textId="77777777" w:rsidTr="00F63BA2">
        <w:trPr>
          <w:tblCellSpacing w:w="15" w:type="dxa"/>
        </w:trPr>
        <w:tc>
          <w:tcPr>
            <w:tcW w:w="1005" w:type="pct"/>
            <w:hideMark/>
          </w:tcPr>
          <w:p w14:paraId="708522D3" w14:textId="77777777" w:rsidR="00EC2E31" w:rsidRPr="009173C1" w:rsidRDefault="00EC2E31" w:rsidP="00EC2E31">
            <w:pPr>
              <w:rPr>
                <w:sz w:val="28"/>
                <w:szCs w:val="28"/>
              </w:rPr>
            </w:pPr>
            <w:r w:rsidRPr="009173C1">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9173C1" w:rsidRDefault="00EC2E31" w:rsidP="00EC2E31">
            <w:pPr>
              <w:jc w:val="center"/>
              <w:rPr>
                <w:sz w:val="28"/>
                <w:szCs w:val="28"/>
              </w:rPr>
            </w:pPr>
            <w:r w:rsidRPr="009173C1">
              <w:rPr>
                <w:sz w:val="28"/>
                <w:szCs w:val="28"/>
              </w:rPr>
              <w:t>0</w:t>
            </w:r>
          </w:p>
        </w:tc>
        <w:tc>
          <w:tcPr>
            <w:tcW w:w="557" w:type="pct"/>
            <w:vAlign w:val="center"/>
            <w:hideMark/>
          </w:tcPr>
          <w:p w14:paraId="17C6DA59" w14:textId="679E9823" w:rsidR="00EC2E31" w:rsidRPr="009173C1" w:rsidRDefault="009A147D" w:rsidP="00514A48">
            <w:pPr>
              <w:jc w:val="center"/>
              <w:rPr>
                <w:sz w:val="28"/>
                <w:szCs w:val="28"/>
              </w:rPr>
            </w:pPr>
            <w:r w:rsidRPr="009173C1">
              <w:rPr>
                <w:sz w:val="28"/>
                <w:szCs w:val="28"/>
              </w:rPr>
              <w:t>0</w:t>
            </w:r>
          </w:p>
        </w:tc>
        <w:tc>
          <w:tcPr>
            <w:tcW w:w="461" w:type="pct"/>
            <w:vAlign w:val="center"/>
            <w:hideMark/>
          </w:tcPr>
          <w:p w14:paraId="42B339EF" w14:textId="6BA255E6" w:rsidR="00EC2E31" w:rsidRPr="009173C1" w:rsidRDefault="00EC2E31" w:rsidP="00EC2E31">
            <w:pPr>
              <w:jc w:val="center"/>
              <w:rPr>
                <w:sz w:val="28"/>
                <w:szCs w:val="28"/>
              </w:rPr>
            </w:pPr>
            <w:r w:rsidRPr="009173C1">
              <w:rPr>
                <w:sz w:val="28"/>
                <w:szCs w:val="28"/>
              </w:rPr>
              <w:t>0</w:t>
            </w:r>
          </w:p>
        </w:tc>
        <w:tc>
          <w:tcPr>
            <w:tcW w:w="557" w:type="pct"/>
            <w:vAlign w:val="center"/>
            <w:hideMark/>
          </w:tcPr>
          <w:p w14:paraId="70C2691A" w14:textId="382A5EC5" w:rsidR="00EC2E31" w:rsidRPr="009173C1" w:rsidRDefault="00EC2E31" w:rsidP="00EC2E31">
            <w:pPr>
              <w:jc w:val="center"/>
              <w:rPr>
                <w:sz w:val="28"/>
                <w:szCs w:val="28"/>
              </w:rPr>
            </w:pPr>
            <w:r w:rsidRPr="009173C1">
              <w:rPr>
                <w:sz w:val="28"/>
                <w:szCs w:val="28"/>
              </w:rPr>
              <w:t>0</w:t>
            </w:r>
          </w:p>
        </w:tc>
        <w:tc>
          <w:tcPr>
            <w:tcW w:w="464" w:type="pct"/>
            <w:vAlign w:val="center"/>
            <w:hideMark/>
          </w:tcPr>
          <w:p w14:paraId="6D46FE22" w14:textId="6D648E23" w:rsidR="00EC2E31" w:rsidRPr="009173C1" w:rsidRDefault="00EC2E31" w:rsidP="00EC2E31">
            <w:pPr>
              <w:jc w:val="center"/>
              <w:rPr>
                <w:sz w:val="28"/>
                <w:szCs w:val="28"/>
              </w:rPr>
            </w:pPr>
            <w:r w:rsidRPr="009173C1">
              <w:rPr>
                <w:sz w:val="28"/>
                <w:szCs w:val="28"/>
              </w:rPr>
              <w:t>0</w:t>
            </w:r>
          </w:p>
        </w:tc>
        <w:tc>
          <w:tcPr>
            <w:tcW w:w="558" w:type="pct"/>
            <w:vAlign w:val="center"/>
            <w:hideMark/>
          </w:tcPr>
          <w:p w14:paraId="57904993" w14:textId="494B9DC3" w:rsidR="00EC2E31" w:rsidRPr="009173C1" w:rsidRDefault="00EC2E31" w:rsidP="00EC2E31">
            <w:pPr>
              <w:jc w:val="center"/>
              <w:rPr>
                <w:sz w:val="28"/>
                <w:szCs w:val="28"/>
              </w:rPr>
            </w:pPr>
            <w:r w:rsidRPr="009173C1">
              <w:rPr>
                <w:sz w:val="28"/>
                <w:szCs w:val="28"/>
              </w:rPr>
              <w:t>0</w:t>
            </w:r>
          </w:p>
        </w:tc>
        <w:tc>
          <w:tcPr>
            <w:tcW w:w="758" w:type="pct"/>
            <w:vAlign w:val="center"/>
            <w:hideMark/>
          </w:tcPr>
          <w:p w14:paraId="5563638B" w14:textId="5BEEEF16" w:rsidR="00EC2E31" w:rsidRPr="009173C1" w:rsidRDefault="00EC2E31" w:rsidP="00EC2E31">
            <w:pPr>
              <w:jc w:val="center"/>
              <w:rPr>
                <w:sz w:val="28"/>
                <w:szCs w:val="28"/>
              </w:rPr>
            </w:pPr>
            <w:r w:rsidRPr="009173C1">
              <w:rPr>
                <w:sz w:val="28"/>
                <w:szCs w:val="28"/>
              </w:rPr>
              <w:t>0</w:t>
            </w:r>
          </w:p>
        </w:tc>
      </w:tr>
      <w:tr w:rsidR="00F63BA2" w:rsidRPr="009173C1" w14:paraId="319F4A24" w14:textId="77777777" w:rsidTr="00F63BA2">
        <w:trPr>
          <w:tblCellSpacing w:w="15" w:type="dxa"/>
        </w:trPr>
        <w:tc>
          <w:tcPr>
            <w:tcW w:w="1005" w:type="pct"/>
            <w:hideMark/>
          </w:tcPr>
          <w:p w14:paraId="3FB6B57D" w14:textId="77777777" w:rsidR="00F63BA2" w:rsidRPr="009173C1" w:rsidRDefault="00F63BA2" w:rsidP="00EC2E31">
            <w:pPr>
              <w:rPr>
                <w:sz w:val="28"/>
                <w:szCs w:val="28"/>
              </w:rPr>
            </w:pPr>
            <w:r w:rsidRPr="009173C1">
              <w:rPr>
                <w:sz w:val="28"/>
                <w:szCs w:val="28"/>
              </w:rPr>
              <w:t>5. Precizēta finansiālā ietekme</w:t>
            </w:r>
          </w:p>
        </w:tc>
        <w:tc>
          <w:tcPr>
            <w:tcW w:w="494" w:type="pct"/>
            <w:vMerge w:val="restart"/>
            <w:vAlign w:val="center"/>
            <w:hideMark/>
          </w:tcPr>
          <w:p w14:paraId="5F5D6383" w14:textId="48B7994F" w:rsidR="00F63BA2" w:rsidRPr="009173C1" w:rsidRDefault="00F63BA2" w:rsidP="00EC2E31">
            <w:pPr>
              <w:jc w:val="center"/>
              <w:rPr>
                <w:sz w:val="28"/>
                <w:szCs w:val="28"/>
              </w:rPr>
            </w:pPr>
            <w:r w:rsidRPr="009173C1">
              <w:rPr>
                <w:sz w:val="28"/>
                <w:szCs w:val="28"/>
              </w:rPr>
              <w:t>0</w:t>
            </w:r>
          </w:p>
        </w:tc>
        <w:tc>
          <w:tcPr>
            <w:tcW w:w="557" w:type="pct"/>
            <w:vAlign w:val="center"/>
            <w:hideMark/>
          </w:tcPr>
          <w:p w14:paraId="1CBF7009" w14:textId="1E3C344E" w:rsidR="00F63BA2" w:rsidRPr="009173C1" w:rsidRDefault="004D28B8" w:rsidP="00894B03">
            <w:pPr>
              <w:jc w:val="center"/>
              <w:rPr>
                <w:sz w:val="28"/>
                <w:szCs w:val="28"/>
              </w:rPr>
            </w:pPr>
            <w:r w:rsidRPr="009173C1">
              <w:rPr>
                <w:sz w:val="28"/>
                <w:szCs w:val="28"/>
              </w:rPr>
              <w:t>0</w:t>
            </w:r>
          </w:p>
        </w:tc>
        <w:tc>
          <w:tcPr>
            <w:tcW w:w="461" w:type="pct"/>
            <w:vMerge w:val="restart"/>
            <w:vAlign w:val="center"/>
            <w:hideMark/>
          </w:tcPr>
          <w:p w14:paraId="7739BBC5" w14:textId="4B900FEF" w:rsidR="00F63BA2" w:rsidRPr="009173C1" w:rsidRDefault="00F63BA2" w:rsidP="00EC2E31">
            <w:pPr>
              <w:jc w:val="center"/>
              <w:rPr>
                <w:sz w:val="28"/>
                <w:szCs w:val="28"/>
              </w:rPr>
            </w:pPr>
            <w:r w:rsidRPr="009173C1">
              <w:rPr>
                <w:sz w:val="28"/>
                <w:szCs w:val="28"/>
              </w:rPr>
              <w:t>0</w:t>
            </w:r>
          </w:p>
        </w:tc>
        <w:tc>
          <w:tcPr>
            <w:tcW w:w="557" w:type="pct"/>
            <w:vAlign w:val="center"/>
            <w:hideMark/>
          </w:tcPr>
          <w:p w14:paraId="7CE55EBD" w14:textId="4419F16A" w:rsidR="00F63BA2" w:rsidRPr="009173C1" w:rsidRDefault="00F63BA2" w:rsidP="00EC2E31">
            <w:pPr>
              <w:jc w:val="center"/>
              <w:rPr>
                <w:sz w:val="28"/>
                <w:szCs w:val="28"/>
              </w:rPr>
            </w:pPr>
            <w:r w:rsidRPr="009173C1">
              <w:rPr>
                <w:sz w:val="28"/>
                <w:szCs w:val="28"/>
              </w:rPr>
              <w:t>0</w:t>
            </w:r>
          </w:p>
        </w:tc>
        <w:tc>
          <w:tcPr>
            <w:tcW w:w="464" w:type="pct"/>
            <w:vMerge w:val="restart"/>
            <w:vAlign w:val="center"/>
            <w:hideMark/>
          </w:tcPr>
          <w:p w14:paraId="06706157" w14:textId="34BA9BFD" w:rsidR="00F63BA2" w:rsidRPr="009173C1" w:rsidRDefault="00F63BA2" w:rsidP="00EC2E31">
            <w:pPr>
              <w:jc w:val="center"/>
              <w:rPr>
                <w:sz w:val="28"/>
                <w:szCs w:val="28"/>
              </w:rPr>
            </w:pPr>
            <w:r w:rsidRPr="009173C1">
              <w:rPr>
                <w:sz w:val="28"/>
                <w:szCs w:val="28"/>
              </w:rPr>
              <w:t>0</w:t>
            </w:r>
          </w:p>
        </w:tc>
        <w:tc>
          <w:tcPr>
            <w:tcW w:w="558" w:type="pct"/>
            <w:vAlign w:val="center"/>
            <w:hideMark/>
          </w:tcPr>
          <w:p w14:paraId="2052F0A4" w14:textId="3BC723D9" w:rsidR="00F63BA2" w:rsidRPr="009173C1" w:rsidRDefault="00F63BA2" w:rsidP="00EC2E31">
            <w:pPr>
              <w:jc w:val="center"/>
              <w:rPr>
                <w:sz w:val="28"/>
                <w:szCs w:val="28"/>
              </w:rPr>
            </w:pPr>
            <w:r w:rsidRPr="009173C1">
              <w:rPr>
                <w:sz w:val="28"/>
                <w:szCs w:val="28"/>
              </w:rPr>
              <w:t>0</w:t>
            </w:r>
          </w:p>
        </w:tc>
        <w:tc>
          <w:tcPr>
            <w:tcW w:w="758" w:type="pct"/>
            <w:vAlign w:val="center"/>
            <w:hideMark/>
          </w:tcPr>
          <w:p w14:paraId="28E69999" w14:textId="3D2742F2" w:rsidR="00F63BA2" w:rsidRPr="009173C1" w:rsidRDefault="00F63BA2" w:rsidP="00EC2E31">
            <w:pPr>
              <w:jc w:val="center"/>
              <w:rPr>
                <w:sz w:val="28"/>
                <w:szCs w:val="28"/>
              </w:rPr>
            </w:pPr>
            <w:r w:rsidRPr="009173C1">
              <w:rPr>
                <w:sz w:val="28"/>
                <w:szCs w:val="28"/>
              </w:rPr>
              <w:t>0</w:t>
            </w:r>
          </w:p>
        </w:tc>
      </w:tr>
      <w:tr w:rsidR="00F63BA2" w:rsidRPr="009173C1" w14:paraId="2FF3B169" w14:textId="77777777" w:rsidTr="00F63BA2">
        <w:trPr>
          <w:tblCellSpacing w:w="15" w:type="dxa"/>
        </w:trPr>
        <w:tc>
          <w:tcPr>
            <w:tcW w:w="1005" w:type="pct"/>
            <w:hideMark/>
          </w:tcPr>
          <w:p w14:paraId="46EC0C76" w14:textId="77777777" w:rsidR="00F63BA2" w:rsidRPr="009173C1" w:rsidRDefault="00F63BA2" w:rsidP="00EC2E31">
            <w:pPr>
              <w:rPr>
                <w:sz w:val="28"/>
                <w:szCs w:val="28"/>
              </w:rPr>
            </w:pPr>
            <w:r w:rsidRPr="009173C1">
              <w:rPr>
                <w:sz w:val="28"/>
                <w:szCs w:val="28"/>
              </w:rPr>
              <w:t>5.1. valsts pamatbudžets</w:t>
            </w:r>
          </w:p>
        </w:tc>
        <w:tc>
          <w:tcPr>
            <w:tcW w:w="0" w:type="auto"/>
            <w:vMerge/>
            <w:vAlign w:val="center"/>
            <w:hideMark/>
          </w:tcPr>
          <w:p w14:paraId="68A6EC59" w14:textId="77777777" w:rsidR="00F63BA2" w:rsidRPr="009173C1" w:rsidRDefault="00F63BA2" w:rsidP="00EC2E31">
            <w:pPr>
              <w:jc w:val="center"/>
              <w:rPr>
                <w:sz w:val="28"/>
                <w:szCs w:val="28"/>
              </w:rPr>
            </w:pPr>
          </w:p>
        </w:tc>
        <w:tc>
          <w:tcPr>
            <w:tcW w:w="557" w:type="pct"/>
            <w:vAlign w:val="center"/>
            <w:hideMark/>
          </w:tcPr>
          <w:p w14:paraId="66C5F83C" w14:textId="10178912" w:rsidR="00F63BA2" w:rsidRPr="009173C1" w:rsidRDefault="004D28B8" w:rsidP="00894B03">
            <w:pPr>
              <w:jc w:val="center"/>
              <w:rPr>
                <w:sz w:val="28"/>
                <w:szCs w:val="28"/>
              </w:rPr>
            </w:pPr>
            <w:r w:rsidRPr="009173C1">
              <w:rPr>
                <w:sz w:val="28"/>
                <w:szCs w:val="28"/>
              </w:rPr>
              <w:t>0</w:t>
            </w:r>
          </w:p>
        </w:tc>
        <w:tc>
          <w:tcPr>
            <w:tcW w:w="0" w:type="auto"/>
            <w:vMerge/>
            <w:vAlign w:val="center"/>
            <w:hideMark/>
          </w:tcPr>
          <w:p w14:paraId="53D0F0D5" w14:textId="77777777" w:rsidR="00F63BA2" w:rsidRPr="009173C1" w:rsidRDefault="00F63BA2" w:rsidP="00EC2E31">
            <w:pPr>
              <w:jc w:val="center"/>
              <w:rPr>
                <w:sz w:val="28"/>
                <w:szCs w:val="28"/>
              </w:rPr>
            </w:pPr>
          </w:p>
        </w:tc>
        <w:tc>
          <w:tcPr>
            <w:tcW w:w="557" w:type="pct"/>
            <w:vAlign w:val="center"/>
            <w:hideMark/>
          </w:tcPr>
          <w:p w14:paraId="11B40FD2" w14:textId="25229F80" w:rsidR="00F63BA2" w:rsidRPr="009173C1" w:rsidRDefault="00F63BA2" w:rsidP="00EC2E31">
            <w:pPr>
              <w:jc w:val="center"/>
              <w:rPr>
                <w:sz w:val="28"/>
                <w:szCs w:val="28"/>
              </w:rPr>
            </w:pPr>
            <w:r w:rsidRPr="009173C1">
              <w:rPr>
                <w:sz w:val="28"/>
                <w:szCs w:val="28"/>
              </w:rPr>
              <w:t>0</w:t>
            </w:r>
          </w:p>
        </w:tc>
        <w:tc>
          <w:tcPr>
            <w:tcW w:w="0" w:type="auto"/>
            <w:vMerge/>
            <w:vAlign w:val="center"/>
            <w:hideMark/>
          </w:tcPr>
          <w:p w14:paraId="43CFA91B" w14:textId="77777777" w:rsidR="00F63BA2" w:rsidRPr="009173C1" w:rsidRDefault="00F63BA2" w:rsidP="00EC2E31">
            <w:pPr>
              <w:jc w:val="center"/>
              <w:rPr>
                <w:sz w:val="28"/>
                <w:szCs w:val="28"/>
              </w:rPr>
            </w:pPr>
          </w:p>
        </w:tc>
        <w:tc>
          <w:tcPr>
            <w:tcW w:w="558" w:type="pct"/>
            <w:vAlign w:val="center"/>
            <w:hideMark/>
          </w:tcPr>
          <w:p w14:paraId="10974508" w14:textId="45DE8F24" w:rsidR="00F63BA2" w:rsidRPr="009173C1" w:rsidRDefault="00F63BA2" w:rsidP="00EC2E31">
            <w:pPr>
              <w:jc w:val="center"/>
              <w:rPr>
                <w:sz w:val="28"/>
                <w:szCs w:val="28"/>
              </w:rPr>
            </w:pPr>
            <w:r w:rsidRPr="009173C1">
              <w:rPr>
                <w:sz w:val="28"/>
                <w:szCs w:val="28"/>
              </w:rPr>
              <w:t>0</w:t>
            </w:r>
          </w:p>
        </w:tc>
        <w:tc>
          <w:tcPr>
            <w:tcW w:w="758" w:type="pct"/>
            <w:vAlign w:val="center"/>
            <w:hideMark/>
          </w:tcPr>
          <w:p w14:paraId="163FFDAE" w14:textId="03915C27" w:rsidR="00F63BA2" w:rsidRPr="009173C1" w:rsidRDefault="00F63BA2" w:rsidP="00EC2E31">
            <w:pPr>
              <w:jc w:val="center"/>
              <w:rPr>
                <w:sz w:val="28"/>
                <w:szCs w:val="28"/>
              </w:rPr>
            </w:pPr>
            <w:r w:rsidRPr="009173C1">
              <w:rPr>
                <w:sz w:val="28"/>
                <w:szCs w:val="28"/>
              </w:rPr>
              <w:t>0</w:t>
            </w:r>
          </w:p>
        </w:tc>
      </w:tr>
      <w:tr w:rsidR="00EC2E31" w:rsidRPr="009173C1" w14:paraId="7A56EB91" w14:textId="77777777" w:rsidTr="00F63BA2">
        <w:trPr>
          <w:tblCellSpacing w:w="15" w:type="dxa"/>
        </w:trPr>
        <w:tc>
          <w:tcPr>
            <w:tcW w:w="1005" w:type="pct"/>
            <w:hideMark/>
          </w:tcPr>
          <w:p w14:paraId="32E9E1A3" w14:textId="77777777" w:rsidR="00EC2E31" w:rsidRPr="009173C1" w:rsidRDefault="00EC2E31" w:rsidP="00EC2E31">
            <w:pPr>
              <w:rPr>
                <w:sz w:val="28"/>
                <w:szCs w:val="28"/>
              </w:rPr>
            </w:pPr>
            <w:r w:rsidRPr="009173C1">
              <w:rPr>
                <w:sz w:val="28"/>
                <w:szCs w:val="28"/>
              </w:rPr>
              <w:t>5.2. speciālais budžets</w:t>
            </w:r>
          </w:p>
        </w:tc>
        <w:tc>
          <w:tcPr>
            <w:tcW w:w="0" w:type="auto"/>
            <w:vMerge/>
            <w:vAlign w:val="center"/>
            <w:hideMark/>
          </w:tcPr>
          <w:p w14:paraId="5181F18C" w14:textId="77777777" w:rsidR="00EC2E31" w:rsidRPr="009173C1" w:rsidRDefault="00EC2E31" w:rsidP="00EC2E31">
            <w:pPr>
              <w:jc w:val="center"/>
              <w:rPr>
                <w:sz w:val="28"/>
                <w:szCs w:val="28"/>
              </w:rPr>
            </w:pPr>
          </w:p>
        </w:tc>
        <w:tc>
          <w:tcPr>
            <w:tcW w:w="557" w:type="pct"/>
            <w:vAlign w:val="center"/>
            <w:hideMark/>
          </w:tcPr>
          <w:p w14:paraId="011C5EB5" w14:textId="1CFDAF48" w:rsidR="00EC2E31" w:rsidRPr="009173C1" w:rsidRDefault="00EC2E31" w:rsidP="00EC2E31">
            <w:pPr>
              <w:jc w:val="center"/>
              <w:rPr>
                <w:sz w:val="28"/>
                <w:szCs w:val="28"/>
              </w:rPr>
            </w:pPr>
            <w:r w:rsidRPr="009173C1">
              <w:rPr>
                <w:sz w:val="28"/>
                <w:szCs w:val="28"/>
              </w:rPr>
              <w:t>0</w:t>
            </w:r>
          </w:p>
        </w:tc>
        <w:tc>
          <w:tcPr>
            <w:tcW w:w="0" w:type="auto"/>
            <w:vMerge/>
            <w:vAlign w:val="center"/>
            <w:hideMark/>
          </w:tcPr>
          <w:p w14:paraId="3869E6DF" w14:textId="77777777" w:rsidR="00EC2E31" w:rsidRPr="009173C1" w:rsidRDefault="00EC2E31" w:rsidP="00EC2E31">
            <w:pPr>
              <w:jc w:val="center"/>
              <w:rPr>
                <w:sz w:val="28"/>
                <w:szCs w:val="28"/>
              </w:rPr>
            </w:pPr>
          </w:p>
        </w:tc>
        <w:tc>
          <w:tcPr>
            <w:tcW w:w="557" w:type="pct"/>
            <w:vAlign w:val="center"/>
            <w:hideMark/>
          </w:tcPr>
          <w:p w14:paraId="51CADDCA" w14:textId="0BC16559" w:rsidR="00EC2E31" w:rsidRPr="009173C1" w:rsidRDefault="00EC2E31" w:rsidP="00EC2E31">
            <w:pPr>
              <w:jc w:val="center"/>
              <w:rPr>
                <w:sz w:val="28"/>
                <w:szCs w:val="28"/>
              </w:rPr>
            </w:pPr>
            <w:r w:rsidRPr="009173C1">
              <w:rPr>
                <w:sz w:val="28"/>
                <w:szCs w:val="28"/>
              </w:rPr>
              <w:t>0</w:t>
            </w:r>
          </w:p>
        </w:tc>
        <w:tc>
          <w:tcPr>
            <w:tcW w:w="0" w:type="auto"/>
            <w:vMerge/>
            <w:vAlign w:val="center"/>
            <w:hideMark/>
          </w:tcPr>
          <w:p w14:paraId="6EAB7F72" w14:textId="77777777" w:rsidR="00EC2E31" w:rsidRPr="009173C1" w:rsidRDefault="00EC2E31" w:rsidP="00EC2E31">
            <w:pPr>
              <w:jc w:val="center"/>
              <w:rPr>
                <w:sz w:val="28"/>
                <w:szCs w:val="28"/>
              </w:rPr>
            </w:pPr>
          </w:p>
        </w:tc>
        <w:tc>
          <w:tcPr>
            <w:tcW w:w="558" w:type="pct"/>
            <w:vAlign w:val="center"/>
            <w:hideMark/>
          </w:tcPr>
          <w:p w14:paraId="44453C4A" w14:textId="03C5C57E" w:rsidR="00EC2E31" w:rsidRPr="009173C1" w:rsidRDefault="00EC2E31" w:rsidP="00EC2E31">
            <w:pPr>
              <w:jc w:val="center"/>
              <w:rPr>
                <w:sz w:val="28"/>
                <w:szCs w:val="28"/>
              </w:rPr>
            </w:pPr>
            <w:r w:rsidRPr="009173C1">
              <w:rPr>
                <w:sz w:val="28"/>
                <w:szCs w:val="28"/>
              </w:rPr>
              <w:t>0</w:t>
            </w:r>
          </w:p>
        </w:tc>
        <w:tc>
          <w:tcPr>
            <w:tcW w:w="758" w:type="pct"/>
            <w:vAlign w:val="center"/>
            <w:hideMark/>
          </w:tcPr>
          <w:p w14:paraId="2F26B0BC" w14:textId="724F5518" w:rsidR="00EC2E31" w:rsidRPr="009173C1" w:rsidRDefault="00EC2E31" w:rsidP="00EC2E31">
            <w:pPr>
              <w:jc w:val="center"/>
              <w:rPr>
                <w:sz w:val="28"/>
                <w:szCs w:val="28"/>
              </w:rPr>
            </w:pPr>
            <w:r w:rsidRPr="009173C1">
              <w:rPr>
                <w:sz w:val="28"/>
                <w:szCs w:val="28"/>
              </w:rPr>
              <w:t>0</w:t>
            </w:r>
          </w:p>
        </w:tc>
      </w:tr>
      <w:tr w:rsidR="00EC2E31" w:rsidRPr="009173C1" w14:paraId="0B8F19D0" w14:textId="77777777" w:rsidTr="00F63BA2">
        <w:trPr>
          <w:tblCellSpacing w:w="15" w:type="dxa"/>
        </w:trPr>
        <w:tc>
          <w:tcPr>
            <w:tcW w:w="1005" w:type="pct"/>
            <w:hideMark/>
          </w:tcPr>
          <w:p w14:paraId="7398209E" w14:textId="77777777" w:rsidR="00EC2E31" w:rsidRPr="009173C1" w:rsidRDefault="00EC2E31" w:rsidP="00EC2E31">
            <w:pPr>
              <w:rPr>
                <w:sz w:val="28"/>
                <w:szCs w:val="28"/>
              </w:rPr>
            </w:pPr>
            <w:r w:rsidRPr="009173C1">
              <w:rPr>
                <w:sz w:val="28"/>
                <w:szCs w:val="28"/>
              </w:rPr>
              <w:t>5.3. pašvaldību budžets</w:t>
            </w:r>
          </w:p>
        </w:tc>
        <w:tc>
          <w:tcPr>
            <w:tcW w:w="0" w:type="auto"/>
            <w:vMerge/>
            <w:vAlign w:val="center"/>
            <w:hideMark/>
          </w:tcPr>
          <w:p w14:paraId="2E2852D9" w14:textId="77777777" w:rsidR="00EC2E31" w:rsidRPr="009173C1" w:rsidRDefault="00EC2E31" w:rsidP="00EC2E31">
            <w:pPr>
              <w:jc w:val="center"/>
              <w:rPr>
                <w:sz w:val="28"/>
                <w:szCs w:val="28"/>
              </w:rPr>
            </w:pPr>
          </w:p>
        </w:tc>
        <w:tc>
          <w:tcPr>
            <w:tcW w:w="557" w:type="pct"/>
            <w:vAlign w:val="center"/>
            <w:hideMark/>
          </w:tcPr>
          <w:p w14:paraId="5BFF15A3" w14:textId="127C7066" w:rsidR="00EC2E31" w:rsidRPr="009173C1" w:rsidRDefault="00EC2E31" w:rsidP="00EC2E31">
            <w:pPr>
              <w:jc w:val="center"/>
              <w:rPr>
                <w:sz w:val="28"/>
                <w:szCs w:val="28"/>
              </w:rPr>
            </w:pPr>
            <w:r w:rsidRPr="009173C1">
              <w:rPr>
                <w:sz w:val="28"/>
                <w:szCs w:val="28"/>
              </w:rPr>
              <w:t>0</w:t>
            </w:r>
          </w:p>
        </w:tc>
        <w:tc>
          <w:tcPr>
            <w:tcW w:w="0" w:type="auto"/>
            <w:vMerge/>
            <w:vAlign w:val="center"/>
            <w:hideMark/>
          </w:tcPr>
          <w:p w14:paraId="63EE0101" w14:textId="77777777" w:rsidR="00EC2E31" w:rsidRPr="009173C1" w:rsidRDefault="00EC2E31" w:rsidP="00EC2E31">
            <w:pPr>
              <w:jc w:val="center"/>
              <w:rPr>
                <w:sz w:val="28"/>
                <w:szCs w:val="28"/>
              </w:rPr>
            </w:pPr>
          </w:p>
        </w:tc>
        <w:tc>
          <w:tcPr>
            <w:tcW w:w="557" w:type="pct"/>
            <w:vAlign w:val="center"/>
            <w:hideMark/>
          </w:tcPr>
          <w:p w14:paraId="3CA967B1" w14:textId="2CFED8C8" w:rsidR="00EC2E31" w:rsidRPr="009173C1" w:rsidRDefault="00EC2E31" w:rsidP="00EC2E31">
            <w:pPr>
              <w:jc w:val="center"/>
              <w:rPr>
                <w:sz w:val="28"/>
                <w:szCs w:val="28"/>
              </w:rPr>
            </w:pPr>
            <w:r w:rsidRPr="009173C1">
              <w:rPr>
                <w:sz w:val="28"/>
                <w:szCs w:val="28"/>
              </w:rPr>
              <w:t>0</w:t>
            </w:r>
          </w:p>
        </w:tc>
        <w:tc>
          <w:tcPr>
            <w:tcW w:w="0" w:type="auto"/>
            <w:vMerge/>
            <w:vAlign w:val="center"/>
            <w:hideMark/>
          </w:tcPr>
          <w:p w14:paraId="49FBD375" w14:textId="77777777" w:rsidR="00EC2E31" w:rsidRPr="009173C1" w:rsidRDefault="00EC2E31" w:rsidP="00EC2E31">
            <w:pPr>
              <w:jc w:val="center"/>
              <w:rPr>
                <w:sz w:val="28"/>
                <w:szCs w:val="28"/>
              </w:rPr>
            </w:pPr>
          </w:p>
        </w:tc>
        <w:tc>
          <w:tcPr>
            <w:tcW w:w="558" w:type="pct"/>
            <w:vAlign w:val="center"/>
            <w:hideMark/>
          </w:tcPr>
          <w:p w14:paraId="5CEC0765" w14:textId="1AC4E726" w:rsidR="00EC2E31" w:rsidRPr="009173C1" w:rsidRDefault="00EC2E31" w:rsidP="00EC2E31">
            <w:pPr>
              <w:jc w:val="center"/>
              <w:rPr>
                <w:sz w:val="28"/>
                <w:szCs w:val="28"/>
              </w:rPr>
            </w:pPr>
            <w:r w:rsidRPr="009173C1">
              <w:rPr>
                <w:sz w:val="28"/>
                <w:szCs w:val="28"/>
              </w:rPr>
              <w:t>0</w:t>
            </w:r>
          </w:p>
        </w:tc>
        <w:tc>
          <w:tcPr>
            <w:tcW w:w="758" w:type="pct"/>
            <w:vAlign w:val="center"/>
            <w:hideMark/>
          </w:tcPr>
          <w:p w14:paraId="65E48A00" w14:textId="23EEE331" w:rsidR="00EC2E31" w:rsidRPr="009173C1" w:rsidRDefault="00EC2E31" w:rsidP="00EC2E31">
            <w:pPr>
              <w:jc w:val="center"/>
              <w:rPr>
                <w:sz w:val="28"/>
                <w:szCs w:val="28"/>
              </w:rPr>
            </w:pPr>
            <w:r w:rsidRPr="009173C1">
              <w:rPr>
                <w:sz w:val="28"/>
                <w:szCs w:val="28"/>
              </w:rPr>
              <w:t>0</w:t>
            </w:r>
          </w:p>
        </w:tc>
      </w:tr>
      <w:tr w:rsidR="00EC2E31" w:rsidRPr="009173C1" w14:paraId="122A6FE9" w14:textId="77777777" w:rsidTr="00F63BA2">
        <w:trPr>
          <w:tblCellSpacing w:w="15" w:type="dxa"/>
        </w:trPr>
        <w:tc>
          <w:tcPr>
            <w:tcW w:w="1005" w:type="pct"/>
            <w:hideMark/>
          </w:tcPr>
          <w:p w14:paraId="0BDE050D" w14:textId="77777777" w:rsidR="00EC2E31" w:rsidRPr="009173C1" w:rsidRDefault="00EC2E31" w:rsidP="00EC2E31">
            <w:pPr>
              <w:rPr>
                <w:sz w:val="28"/>
                <w:szCs w:val="28"/>
              </w:rPr>
            </w:pPr>
            <w:r w:rsidRPr="009173C1">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7D4B169F" w14:textId="7C31BFD0" w:rsidR="001E229C" w:rsidRPr="009173C1" w:rsidRDefault="001E229C" w:rsidP="001E229C">
            <w:pPr>
              <w:jc w:val="both"/>
              <w:rPr>
                <w:sz w:val="28"/>
                <w:szCs w:val="28"/>
              </w:rPr>
            </w:pPr>
            <w:r w:rsidRPr="009173C1">
              <w:rPr>
                <w:sz w:val="28"/>
                <w:szCs w:val="28"/>
              </w:rPr>
              <w:t xml:space="preserve">Izdevumi, kas saistīti ar nekustamo īpašumu atsavināšanu un īpašuma tiesību nostiprināšanu zemesgrāmatā kopumā ir </w:t>
            </w:r>
            <w:r w:rsidR="003E382B" w:rsidRPr="009173C1">
              <w:rPr>
                <w:sz w:val="28"/>
                <w:szCs w:val="28"/>
              </w:rPr>
              <w:t>2795</w:t>
            </w:r>
            <w:r w:rsidRPr="009173C1">
              <w:rPr>
                <w:sz w:val="28"/>
                <w:szCs w:val="28"/>
              </w:rPr>
              <w:t> </w:t>
            </w:r>
            <w:proofErr w:type="spellStart"/>
            <w:r w:rsidRPr="009173C1">
              <w:rPr>
                <w:i/>
                <w:sz w:val="28"/>
                <w:szCs w:val="28"/>
              </w:rPr>
              <w:t>euro</w:t>
            </w:r>
            <w:proofErr w:type="spellEnd"/>
            <w:r w:rsidRPr="009173C1">
              <w:rPr>
                <w:sz w:val="28"/>
                <w:szCs w:val="28"/>
              </w:rPr>
              <w:t xml:space="preserve"> apmērā (EKK 5240) (budžeta apakšprogramma 40.02.00 „Nekustamais īpašums un centralizētais iepirkums”), tajā skaitā:</w:t>
            </w:r>
          </w:p>
          <w:p w14:paraId="44AFCFC1" w14:textId="37070FF8" w:rsidR="001E229C" w:rsidRPr="009173C1" w:rsidRDefault="001E229C" w:rsidP="001E229C">
            <w:pPr>
              <w:numPr>
                <w:ilvl w:val="0"/>
                <w:numId w:val="15"/>
              </w:numPr>
              <w:jc w:val="both"/>
              <w:rPr>
                <w:sz w:val="28"/>
                <w:szCs w:val="28"/>
              </w:rPr>
            </w:pPr>
            <w:r w:rsidRPr="009173C1">
              <w:rPr>
                <w:sz w:val="28"/>
                <w:szCs w:val="28"/>
              </w:rPr>
              <w:t xml:space="preserve">izdevumi, lai segtu atlīdzību par nekustamo īpašumu atsavināšanu – </w:t>
            </w:r>
            <w:r w:rsidR="003E382B" w:rsidRPr="009173C1">
              <w:rPr>
                <w:sz w:val="28"/>
                <w:szCs w:val="28"/>
              </w:rPr>
              <w:t>2735</w:t>
            </w:r>
            <w:r w:rsidRPr="009173C1">
              <w:rPr>
                <w:sz w:val="28"/>
                <w:szCs w:val="28"/>
              </w:rPr>
              <w:t xml:space="preserve"> </w:t>
            </w:r>
            <w:proofErr w:type="spellStart"/>
            <w:r w:rsidRPr="009173C1">
              <w:rPr>
                <w:i/>
                <w:sz w:val="28"/>
                <w:szCs w:val="28"/>
              </w:rPr>
              <w:t>euro</w:t>
            </w:r>
            <w:proofErr w:type="spellEnd"/>
            <w:r w:rsidRPr="009173C1">
              <w:rPr>
                <w:sz w:val="28"/>
                <w:szCs w:val="28"/>
              </w:rPr>
              <w:t>, tajā skaitā:”</w:t>
            </w:r>
          </w:p>
          <w:p w14:paraId="5710FEF8" w14:textId="173F5DCD" w:rsidR="001E229C" w:rsidRPr="009173C1" w:rsidRDefault="001E229C" w:rsidP="00B60D27">
            <w:pPr>
              <w:pStyle w:val="ListParagraph"/>
              <w:numPr>
                <w:ilvl w:val="1"/>
                <w:numId w:val="15"/>
              </w:numPr>
              <w:jc w:val="both"/>
              <w:rPr>
                <w:sz w:val="28"/>
                <w:szCs w:val="28"/>
              </w:rPr>
            </w:pPr>
            <w:r w:rsidRPr="009173C1">
              <w:rPr>
                <w:sz w:val="28"/>
                <w:szCs w:val="28"/>
              </w:rPr>
              <w:t>nekustamais īpašums "</w:t>
            </w:r>
            <w:proofErr w:type="spellStart"/>
            <w:r w:rsidRPr="009173C1">
              <w:rPr>
                <w:sz w:val="28"/>
                <w:szCs w:val="28"/>
              </w:rPr>
              <w:t>Pakaviņas</w:t>
            </w:r>
            <w:proofErr w:type="spellEnd"/>
            <w:r w:rsidRPr="009173C1">
              <w:rPr>
                <w:sz w:val="28"/>
                <w:szCs w:val="28"/>
              </w:rPr>
              <w:t xml:space="preserve">" – 2584,64 </w:t>
            </w:r>
            <w:proofErr w:type="spellStart"/>
            <w:r w:rsidRPr="009173C1">
              <w:rPr>
                <w:i/>
                <w:sz w:val="28"/>
                <w:szCs w:val="28"/>
              </w:rPr>
              <w:t>euro</w:t>
            </w:r>
            <w:proofErr w:type="spellEnd"/>
            <w:r w:rsidRPr="009173C1">
              <w:rPr>
                <w:sz w:val="28"/>
                <w:szCs w:val="28"/>
              </w:rPr>
              <w:t>;</w:t>
            </w:r>
          </w:p>
          <w:p w14:paraId="42124463" w14:textId="75EC9462" w:rsidR="001E229C" w:rsidRPr="009173C1" w:rsidRDefault="001E229C" w:rsidP="001E229C">
            <w:pPr>
              <w:pStyle w:val="ListParagraph"/>
              <w:numPr>
                <w:ilvl w:val="1"/>
                <w:numId w:val="15"/>
              </w:numPr>
              <w:jc w:val="both"/>
              <w:rPr>
                <w:sz w:val="28"/>
                <w:szCs w:val="28"/>
              </w:rPr>
            </w:pPr>
            <w:r w:rsidRPr="009173C1">
              <w:rPr>
                <w:sz w:val="28"/>
                <w:szCs w:val="28"/>
              </w:rPr>
              <w:t xml:space="preserve">nekustamais īpašums </w:t>
            </w:r>
            <w:r w:rsidRPr="009173C1">
              <w:rPr>
                <w:bCs/>
                <w:sz w:val="28"/>
                <w:szCs w:val="28"/>
              </w:rPr>
              <w:t>"</w:t>
            </w:r>
            <w:proofErr w:type="spellStart"/>
            <w:r w:rsidR="005E2098" w:rsidRPr="009173C1">
              <w:rPr>
                <w:bCs/>
                <w:sz w:val="28"/>
                <w:szCs w:val="28"/>
              </w:rPr>
              <w:t>Lazdiņi</w:t>
            </w:r>
            <w:proofErr w:type="spellEnd"/>
            <w:r w:rsidRPr="009173C1">
              <w:rPr>
                <w:bCs/>
                <w:sz w:val="28"/>
                <w:szCs w:val="28"/>
              </w:rPr>
              <w:t>"</w:t>
            </w:r>
            <w:r w:rsidRPr="009173C1">
              <w:rPr>
                <w:sz w:val="28"/>
                <w:szCs w:val="28"/>
              </w:rPr>
              <w:t xml:space="preserve"> – </w:t>
            </w:r>
            <w:r w:rsidRPr="009173C1">
              <w:rPr>
                <w:bCs/>
                <w:sz w:val="28"/>
                <w:szCs w:val="28"/>
              </w:rPr>
              <w:t xml:space="preserve">150 </w:t>
            </w:r>
            <w:proofErr w:type="spellStart"/>
            <w:r w:rsidRPr="009173C1">
              <w:rPr>
                <w:i/>
                <w:sz w:val="28"/>
                <w:szCs w:val="28"/>
              </w:rPr>
              <w:t>euro</w:t>
            </w:r>
            <w:proofErr w:type="spellEnd"/>
            <w:r w:rsidRPr="009173C1">
              <w:rPr>
                <w:i/>
                <w:sz w:val="28"/>
                <w:szCs w:val="28"/>
              </w:rPr>
              <w:t>.</w:t>
            </w:r>
          </w:p>
          <w:p w14:paraId="51D67111" w14:textId="15EDE995" w:rsidR="001E229C" w:rsidRPr="009173C1" w:rsidRDefault="001E229C" w:rsidP="001E229C">
            <w:pPr>
              <w:pStyle w:val="ListParagraph"/>
              <w:numPr>
                <w:ilvl w:val="0"/>
                <w:numId w:val="15"/>
              </w:numPr>
              <w:spacing w:after="160" w:line="259" w:lineRule="auto"/>
              <w:jc w:val="both"/>
              <w:rPr>
                <w:sz w:val="28"/>
                <w:szCs w:val="28"/>
              </w:rPr>
            </w:pPr>
            <w:r w:rsidRPr="009173C1">
              <w:rPr>
                <w:sz w:val="28"/>
                <w:szCs w:val="28"/>
              </w:rPr>
              <w:t xml:space="preserve">izdevumi, kas saistīti ar īpašuma tiesību nostiprināšanu zemesgrāmatā: </w:t>
            </w:r>
            <w:r w:rsidR="00B60D27" w:rsidRPr="009173C1">
              <w:rPr>
                <w:sz w:val="28"/>
                <w:szCs w:val="28"/>
              </w:rPr>
              <w:t>2</w:t>
            </w:r>
            <w:r w:rsidRPr="009173C1">
              <w:rPr>
                <w:sz w:val="28"/>
                <w:szCs w:val="28"/>
              </w:rPr>
              <w:t xml:space="preserve"> īpašumi x 30 </w:t>
            </w:r>
            <w:proofErr w:type="spellStart"/>
            <w:r w:rsidRPr="009173C1">
              <w:rPr>
                <w:i/>
                <w:sz w:val="28"/>
                <w:szCs w:val="28"/>
              </w:rPr>
              <w:t>euro</w:t>
            </w:r>
            <w:proofErr w:type="spellEnd"/>
            <w:r w:rsidRPr="009173C1">
              <w:rPr>
                <w:sz w:val="28"/>
                <w:szCs w:val="28"/>
              </w:rPr>
              <w:t xml:space="preserve"> = </w:t>
            </w:r>
            <w:r w:rsidR="00B60D27" w:rsidRPr="009173C1">
              <w:rPr>
                <w:sz w:val="28"/>
                <w:szCs w:val="28"/>
              </w:rPr>
              <w:t>6</w:t>
            </w:r>
            <w:r w:rsidRPr="009173C1">
              <w:rPr>
                <w:sz w:val="28"/>
                <w:szCs w:val="28"/>
              </w:rPr>
              <w:t xml:space="preserve">0 </w:t>
            </w:r>
            <w:proofErr w:type="spellStart"/>
            <w:r w:rsidRPr="009173C1">
              <w:rPr>
                <w:i/>
                <w:sz w:val="28"/>
                <w:szCs w:val="28"/>
              </w:rPr>
              <w:t>euro</w:t>
            </w:r>
            <w:proofErr w:type="spellEnd"/>
            <w:r w:rsidRPr="009173C1">
              <w:rPr>
                <w:i/>
                <w:sz w:val="28"/>
                <w:szCs w:val="28"/>
              </w:rPr>
              <w:t>.</w:t>
            </w:r>
          </w:p>
          <w:p w14:paraId="5F7477F2" w14:textId="2ABC709E" w:rsidR="009E2A71" w:rsidRPr="009173C1" w:rsidRDefault="001E229C" w:rsidP="001E229C">
            <w:pPr>
              <w:tabs>
                <w:tab w:val="left" w:pos="522"/>
                <w:tab w:val="left" w:pos="635"/>
                <w:tab w:val="left" w:pos="918"/>
              </w:tabs>
              <w:jc w:val="both"/>
              <w:rPr>
                <w:sz w:val="28"/>
                <w:szCs w:val="28"/>
              </w:rPr>
            </w:pPr>
            <w:r w:rsidRPr="009173C1">
              <w:rPr>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 </w:t>
            </w:r>
          </w:p>
        </w:tc>
      </w:tr>
      <w:tr w:rsidR="00EC2E31" w:rsidRPr="009173C1" w14:paraId="74878E06" w14:textId="77777777" w:rsidTr="00F63BA2">
        <w:trPr>
          <w:tblCellSpacing w:w="15" w:type="dxa"/>
        </w:trPr>
        <w:tc>
          <w:tcPr>
            <w:tcW w:w="1005" w:type="pct"/>
            <w:hideMark/>
          </w:tcPr>
          <w:p w14:paraId="0113EDD4" w14:textId="77777777" w:rsidR="00EC2E31" w:rsidRPr="009173C1" w:rsidRDefault="00EC2E31" w:rsidP="00EC2E31">
            <w:pPr>
              <w:rPr>
                <w:sz w:val="28"/>
                <w:szCs w:val="28"/>
              </w:rPr>
            </w:pPr>
            <w:r w:rsidRPr="009173C1">
              <w:rPr>
                <w:sz w:val="28"/>
                <w:szCs w:val="28"/>
              </w:rPr>
              <w:t>6.1. detalizēts ieņēmumu aprēķins</w:t>
            </w:r>
          </w:p>
        </w:tc>
        <w:tc>
          <w:tcPr>
            <w:tcW w:w="0" w:type="auto"/>
            <w:gridSpan w:val="7"/>
            <w:vMerge/>
            <w:vAlign w:val="center"/>
            <w:hideMark/>
          </w:tcPr>
          <w:p w14:paraId="7497899F" w14:textId="77777777" w:rsidR="00EC2E31" w:rsidRPr="009173C1" w:rsidRDefault="00EC2E31" w:rsidP="00EC2E31">
            <w:pPr>
              <w:rPr>
                <w:sz w:val="28"/>
                <w:szCs w:val="28"/>
              </w:rPr>
            </w:pPr>
          </w:p>
        </w:tc>
      </w:tr>
      <w:tr w:rsidR="00EC2E31" w:rsidRPr="009173C1" w14:paraId="3A7B9BF7" w14:textId="77777777" w:rsidTr="000D6283">
        <w:trPr>
          <w:trHeight w:val="20"/>
          <w:tblCellSpacing w:w="15" w:type="dxa"/>
        </w:trPr>
        <w:tc>
          <w:tcPr>
            <w:tcW w:w="1005" w:type="pct"/>
            <w:hideMark/>
          </w:tcPr>
          <w:p w14:paraId="0F606BC0" w14:textId="77777777" w:rsidR="00EC2E31" w:rsidRPr="009173C1" w:rsidRDefault="00EC2E31" w:rsidP="00EC2E31">
            <w:pPr>
              <w:rPr>
                <w:sz w:val="28"/>
                <w:szCs w:val="28"/>
              </w:rPr>
            </w:pPr>
            <w:r w:rsidRPr="009173C1">
              <w:rPr>
                <w:sz w:val="28"/>
                <w:szCs w:val="28"/>
              </w:rPr>
              <w:t>6.2. detalizēts izdevumu aprēķins</w:t>
            </w:r>
          </w:p>
        </w:tc>
        <w:tc>
          <w:tcPr>
            <w:tcW w:w="0" w:type="auto"/>
            <w:gridSpan w:val="7"/>
            <w:vMerge/>
            <w:vAlign w:val="center"/>
            <w:hideMark/>
          </w:tcPr>
          <w:p w14:paraId="01126A10" w14:textId="77777777" w:rsidR="00EC2E31" w:rsidRPr="009173C1" w:rsidRDefault="00EC2E31" w:rsidP="00EC2E31">
            <w:pPr>
              <w:rPr>
                <w:sz w:val="28"/>
                <w:szCs w:val="28"/>
              </w:rPr>
            </w:pPr>
          </w:p>
        </w:tc>
      </w:tr>
      <w:tr w:rsidR="00F63BA2" w:rsidRPr="009173C1" w14:paraId="214DB216" w14:textId="77777777" w:rsidTr="00F63BA2">
        <w:trPr>
          <w:tblCellSpacing w:w="15" w:type="dxa"/>
        </w:trPr>
        <w:tc>
          <w:tcPr>
            <w:tcW w:w="1005" w:type="pct"/>
            <w:hideMark/>
          </w:tcPr>
          <w:p w14:paraId="331B1665" w14:textId="77777777" w:rsidR="00F63BA2" w:rsidRPr="009173C1" w:rsidRDefault="00F63BA2" w:rsidP="00EC2E31">
            <w:pPr>
              <w:rPr>
                <w:sz w:val="28"/>
                <w:szCs w:val="28"/>
              </w:rPr>
            </w:pPr>
            <w:r w:rsidRPr="009173C1">
              <w:rPr>
                <w:sz w:val="28"/>
                <w:szCs w:val="28"/>
              </w:rPr>
              <w:t>7. Amata vietu skaita izmaiņas</w:t>
            </w:r>
          </w:p>
        </w:tc>
        <w:tc>
          <w:tcPr>
            <w:tcW w:w="3946" w:type="pct"/>
            <w:gridSpan w:val="7"/>
          </w:tcPr>
          <w:p w14:paraId="3136E075" w14:textId="10338A74" w:rsidR="00F63BA2" w:rsidRPr="009173C1" w:rsidRDefault="00F63BA2" w:rsidP="00EC2E31">
            <w:pPr>
              <w:rPr>
                <w:sz w:val="28"/>
                <w:szCs w:val="28"/>
              </w:rPr>
            </w:pPr>
            <w:r w:rsidRPr="009173C1">
              <w:rPr>
                <w:sz w:val="28"/>
                <w:szCs w:val="28"/>
              </w:rPr>
              <w:t>Projekts šo jomu neskar.</w:t>
            </w:r>
          </w:p>
        </w:tc>
      </w:tr>
      <w:tr w:rsidR="00F63BA2" w:rsidRPr="009173C1" w14:paraId="3F5ECB52" w14:textId="77777777" w:rsidTr="00F63BA2">
        <w:trPr>
          <w:tblCellSpacing w:w="15" w:type="dxa"/>
        </w:trPr>
        <w:tc>
          <w:tcPr>
            <w:tcW w:w="1005" w:type="pct"/>
            <w:hideMark/>
          </w:tcPr>
          <w:p w14:paraId="3CB5B7B4" w14:textId="77777777" w:rsidR="00F63BA2" w:rsidRPr="009173C1" w:rsidRDefault="00F63BA2" w:rsidP="00EC2E31">
            <w:pPr>
              <w:rPr>
                <w:sz w:val="28"/>
                <w:szCs w:val="28"/>
              </w:rPr>
            </w:pPr>
            <w:r w:rsidRPr="009173C1">
              <w:rPr>
                <w:sz w:val="28"/>
                <w:szCs w:val="28"/>
              </w:rPr>
              <w:lastRenderedPageBreak/>
              <w:t>8. Cita informācija</w:t>
            </w:r>
          </w:p>
        </w:tc>
        <w:tc>
          <w:tcPr>
            <w:tcW w:w="3946" w:type="pct"/>
            <w:gridSpan w:val="7"/>
          </w:tcPr>
          <w:p w14:paraId="225559B2" w14:textId="5AAC083E" w:rsidR="00F63BA2" w:rsidRPr="009173C1" w:rsidRDefault="009E2A71" w:rsidP="00F63BA2">
            <w:pPr>
              <w:ind w:firstLine="424"/>
              <w:jc w:val="both"/>
              <w:rPr>
                <w:sz w:val="28"/>
                <w:szCs w:val="28"/>
              </w:rPr>
            </w:pPr>
            <w:r w:rsidRPr="009173C1">
              <w:rPr>
                <w:iCs/>
                <w:sz w:val="28"/>
                <w:szCs w:val="28"/>
              </w:rPr>
              <w:t>Nav</w:t>
            </w:r>
          </w:p>
        </w:tc>
      </w:tr>
    </w:tbl>
    <w:p w14:paraId="618D46C9" w14:textId="77777777" w:rsidR="00EC2E31" w:rsidRPr="009173C1" w:rsidRDefault="00EC2E31"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9173C1" w14:paraId="57781E86" w14:textId="77777777" w:rsidTr="00624DC2">
        <w:trPr>
          <w:tblCellSpacing w:w="15" w:type="dxa"/>
        </w:trPr>
        <w:tc>
          <w:tcPr>
            <w:tcW w:w="0" w:type="auto"/>
            <w:vAlign w:val="center"/>
            <w:hideMark/>
          </w:tcPr>
          <w:p w14:paraId="1B02DA29" w14:textId="77777777" w:rsidR="00F63BA2" w:rsidRPr="009173C1" w:rsidRDefault="00F63BA2" w:rsidP="00624DC2">
            <w:pPr>
              <w:jc w:val="center"/>
              <w:rPr>
                <w:b/>
                <w:bCs/>
                <w:sz w:val="28"/>
                <w:szCs w:val="28"/>
              </w:rPr>
            </w:pPr>
            <w:r w:rsidRPr="009173C1">
              <w:rPr>
                <w:b/>
                <w:bCs/>
                <w:sz w:val="28"/>
                <w:szCs w:val="28"/>
              </w:rPr>
              <w:t>IV. Tiesību akta projekta ietekme uz spēkā esošo tiesību normu sistēmu</w:t>
            </w:r>
          </w:p>
        </w:tc>
      </w:tr>
      <w:tr w:rsidR="00087F51" w:rsidRPr="009173C1" w14:paraId="5808F24E" w14:textId="77777777" w:rsidTr="000C27D1">
        <w:trPr>
          <w:tblCellSpacing w:w="15" w:type="dxa"/>
        </w:trPr>
        <w:tc>
          <w:tcPr>
            <w:tcW w:w="0" w:type="auto"/>
            <w:vAlign w:val="center"/>
          </w:tcPr>
          <w:p w14:paraId="50729D4A" w14:textId="77777777" w:rsidR="00087F51" w:rsidRPr="009173C1" w:rsidRDefault="00087F51" w:rsidP="000C27D1">
            <w:pPr>
              <w:jc w:val="center"/>
              <w:rPr>
                <w:b/>
                <w:bCs/>
                <w:sz w:val="28"/>
                <w:szCs w:val="28"/>
              </w:rPr>
            </w:pPr>
            <w:r w:rsidRPr="009173C1">
              <w:rPr>
                <w:sz w:val="28"/>
                <w:szCs w:val="28"/>
              </w:rPr>
              <w:t>Projekts šo jomu neskar.</w:t>
            </w:r>
          </w:p>
        </w:tc>
      </w:tr>
    </w:tbl>
    <w:p w14:paraId="03E180F0" w14:textId="77777777" w:rsidR="00EC2E31" w:rsidRPr="009173C1" w:rsidRDefault="00EC2E31"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9173C1" w14:paraId="76CF81F7" w14:textId="77777777" w:rsidTr="00624DC2">
        <w:trPr>
          <w:tblCellSpacing w:w="15" w:type="dxa"/>
        </w:trPr>
        <w:tc>
          <w:tcPr>
            <w:tcW w:w="0" w:type="auto"/>
            <w:vAlign w:val="center"/>
            <w:hideMark/>
          </w:tcPr>
          <w:p w14:paraId="26110A93" w14:textId="77777777" w:rsidR="00F63BA2" w:rsidRPr="009173C1" w:rsidRDefault="00F63BA2" w:rsidP="00624DC2">
            <w:pPr>
              <w:jc w:val="center"/>
              <w:rPr>
                <w:b/>
                <w:bCs/>
                <w:sz w:val="28"/>
                <w:szCs w:val="28"/>
              </w:rPr>
            </w:pPr>
            <w:r w:rsidRPr="009173C1">
              <w:rPr>
                <w:b/>
                <w:bCs/>
                <w:sz w:val="28"/>
                <w:szCs w:val="28"/>
              </w:rPr>
              <w:t>V. Tiesību akta projekta atbilstība Latvijas Republikas starptautiskajām saistībām</w:t>
            </w:r>
          </w:p>
        </w:tc>
      </w:tr>
      <w:tr w:rsidR="00F63BA2" w:rsidRPr="009173C1" w14:paraId="22CEC83D" w14:textId="77777777" w:rsidTr="00624DC2">
        <w:trPr>
          <w:tblCellSpacing w:w="15" w:type="dxa"/>
        </w:trPr>
        <w:tc>
          <w:tcPr>
            <w:tcW w:w="0" w:type="auto"/>
            <w:vAlign w:val="center"/>
          </w:tcPr>
          <w:p w14:paraId="213C567D" w14:textId="667FDC32" w:rsidR="00F63BA2" w:rsidRPr="009173C1" w:rsidRDefault="00F63BA2" w:rsidP="00624DC2">
            <w:pPr>
              <w:jc w:val="center"/>
              <w:rPr>
                <w:b/>
                <w:bCs/>
                <w:sz w:val="28"/>
                <w:szCs w:val="28"/>
              </w:rPr>
            </w:pPr>
            <w:r w:rsidRPr="009173C1">
              <w:rPr>
                <w:sz w:val="28"/>
                <w:szCs w:val="28"/>
              </w:rPr>
              <w:t>Projekts šo jomu neskar.</w:t>
            </w:r>
          </w:p>
        </w:tc>
      </w:tr>
    </w:tbl>
    <w:p w14:paraId="67379DFB" w14:textId="77777777" w:rsidR="000D6283" w:rsidRPr="009173C1" w:rsidRDefault="000D6283"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9173C1" w14:paraId="1564ED31" w14:textId="77777777" w:rsidTr="00624DC2">
        <w:trPr>
          <w:tblCellSpacing w:w="15" w:type="dxa"/>
        </w:trPr>
        <w:tc>
          <w:tcPr>
            <w:tcW w:w="0" w:type="auto"/>
            <w:vAlign w:val="center"/>
            <w:hideMark/>
          </w:tcPr>
          <w:p w14:paraId="44128429" w14:textId="77777777" w:rsidR="00F63BA2" w:rsidRPr="009173C1" w:rsidRDefault="00F63BA2" w:rsidP="00624DC2">
            <w:pPr>
              <w:jc w:val="center"/>
              <w:rPr>
                <w:b/>
                <w:bCs/>
                <w:sz w:val="28"/>
                <w:szCs w:val="28"/>
              </w:rPr>
            </w:pPr>
            <w:r w:rsidRPr="009173C1">
              <w:rPr>
                <w:b/>
                <w:bCs/>
                <w:sz w:val="28"/>
                <w:szCs w:val="28"/>
              </w:rPr>
              <w:t>VI. Sabiedrības līdzdalība un komunikācijas aktivitātes</w:t>
            </w:r>
          </w:p>
        </w:tc>
      </w:tr>
      <w:tr w:rsidR="00087F51" w:rsidRPr="009173C1" w14:paraId="116DC685" w14:textId="77777777" w:rsidTr="000C27D1">
        <w:trPr>
          <w:tblCellSpacing w:w="15" w:type="dxa"/>
        </w:trPr>
        <w:tc>
          <w:tcPr>
            <w:tcW w:w="0" w:type="auto"/>
            <w:vAlign w:val="center"/>
          </w:tcPr>
          <w:p w14:paraId="3AE5800A" w14:textId="77777777" w:rsidR="00087F51" w:rsidRPr="009173C1" w:rsidRDefault="00087F51" w:rsidP="000C27D1">
            <w:pPr>
              <w:jc w:val="center"/>
              <w:rPr>
                <w:b/>
                <w:bCs/>
                <w:sz w:val="28"/>
                <w:szCs w:val="28"/>
              </w:rPr>
            </w:pPr>
            <w:r w:rsidRPr="009173C1">
              <w:rPr>
                <w:sz w:val="28"/>
                <w:szCs w:val="28"/>
              </w:rPr>
              <w:t>Projekts šo jomu neskar.</w:t>
            </w:r>
          </w:p>
        </w:tc>
      </w:tr>
    </w:tbl>
    <w:p w14:paraId="4B84ECDE" w14:textId="77777777" w:rsidR="00F63BA2" w:rsidRPr="009173C1" w:rsidRDefault="00F63BA2" w:rsidP="003A286D">
      <w:pPr>
        <w:jc w:val="center"/>
        <w:rPr>
          <w:b/>
          <w:bCs/>
          <w:sz w:val="22"/>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9173C1" w14:paraId="43736D4E" w14:textId="77777777" w:rsidTr="00624DC2">
        <w:trPr>
          <w:tblCellSpacing w:w="15" w:type="dxa"/>
        </w:trPr>
        <w:tc>
          <w:tcPr>
            <w:tcW w:w="0" w:type="auto"/>
            <w:gridSpan w:val="3"/>
            <w:vAlign w:val="center"/>
            <w:hideMark/>
          </w:tcPr>
          <w:p w14:paraId="29F552BA" w14:textId="77777777" w:rsidR="00F63BA2" w:rsidRPr="009173C1" w:rsidRDefault="00F63BA2" w:rsidP="00624DC2">
            <w:pPr>
              <w:jc w:val="center"/>
              <w:rPr>
                <w:b/>
                <w:bCs/>
                <w:sz w:val="28"/>
                <w:szCs w:val="28"/>
              </w:rPr>
            </w:pPr>
            <w:r w:rsidRPr="009173C1">
              <w:rPr>
                <w:b/>
                <w:bCs/>
                <w:sz w:val="28"/>
                <w:szCs w:val="28"/>
              </w:rPr>
              <w:t>VII. Tiesību akta projekta izpildes nodrošināšana un tās ietekme uz institūcijām</w:t>
            </w:r>
          </w:p>
        </w:tc>
      </w:tr>
      <w:tr w:rsidR="00F63BA2" w:rsidRPr="009173C1" w14:paraId="01C9A892" w14:textId="77777777" w:rsidTr="00F63BA2">
        <w:trPr>
          <w:tblCellSpacing w:w="15" w:type="dxa"/>
        </w:trPr>
        <w:tc>
          <w:tcPr>
            <w:tcW w:w="296" w:type="pct"/>
            <w:hideMark/>
          </w:tcPr>
          <w:p w14:paraId="3E352AF8" w14:textId="77777777" w:rsidR="00F63BA2" w:rsidRPr="009173C1" w:rsidRDefault="00F63BA2" w:rsidP="00624DC2">
            <w:pPr>
              <w:jc w:val="center"/>
              <w:rPr>
                <w:sz w:val="28"/>
                <w:szCs w:val="28"/>
              </w:rPr>
            </w:pPr>
            <w:r w:rsidRPr="009173C1">
              <w:rPr>
                <w:sz w:val="28"/>
                <w:szCs w:val="28"/>
              </w:rPr>
              <w:t>1.</w:t>
            </w:r>
          </w:p>
        </w:tc>
        <w:tc>
          <w:tcPr>
            <w:tcW w:w="1678" w:type="pct"/>
            <w:hideMark/>
          </w:tcPr>
          <w:p w14:paraId="18BE3993" w14:textId="77777777" w:rsidR="00F63BA2" w:rsidRPr="009173C1" w:rsidRDefault="00F63BA2" w:rsidP="00624DC2">
            <w:pPr>
              <w:rPr>
                <w:sz w:val="28"/>
                <w:szCs w:val="28"/>
              </w:rPr>
            </w:pPr>
            <w:r w:rsidRPr="009173C1">
              <w:rPr>
                <w:sz w:val="28"/>
                <w:szCs w:val="28"/>
              </w:rPr>
              <w:t>Projekta izpildē iesaistītās institūcijas</w:t>
            </w:r>
          </w:p>
        </w:tc>
        <w:tc>
          <w:tcPr>
            <w:tcW w:w="2961" w:type="pct"/>
            <w:hideMark/>
          </w:tcPr>
          <w:p w14:paraId="54B368D5" w14:textId="7C222812" w:rsidR="00F63BA2" w:rsidRPr="009173C1" w:rsidRDefault="00F63BA2" w:rsidP="00F63BA2">
            <w:pPr>
              <w:jc w:val="both"/>
              <w:rPr>
                <w:sz w:val="28"/>
                <w:szCs w:val="28"/>
              </w:rPr>
            </w:pPr>
            <w:r w:rsidRPr="009173C1">
              <w:rPr>
                <w:sz w:val="28"/>
                <w:szCs w:val="28"/>
              </w:rPr>
              <w:t>Iekšlietu ministrija, Nodrošinājuma valsts aģentūra.</w:t>
            </w:r>
          </w:p>
        </w:tc>
      </w:tr>
      <w:tr w:rsidR="00F63BA2" w:rsidRPr="009173C1" w14:paraId="2777AB66" w14:textId="77777777" w:rsidTr="00F63BA2">
        <w:trPr>
          <w:tblCellSpacing w:w="15" w:type="dxa"/>
        </w:trPr>
        <w:tc>
          <w:tcPr>
            <w:tcW w:w="296" w:type="pct"/>
            <w:hideMark/>
          </w:tcPr>
          <w:p w14:paraId="30549FD0" w14:textId="77777777" w:rsidR="00F63BA2" w:rsidRPr="009173C1" w:rsidRDefault="00F63BA2" w:rsidP="00624DC2">
            <w:pPr>
              <w:jc w:val="center"/>
              <w:rPr>
                <w:sz w:val="28"/>
                <w:szCs w:val="28"/>
              </w:rPr>
            </w:pPr>
            <w:r w:rsidRPr="009173C1">
              <w:rPr>
                <w:sz w:val="28"/>
                <w:szCs w:val="28"/>
              </w:rPr>
              <w:t>2.</w:t>
            </w:r>
          </w:p>
        </w:tc>
        <w:tc>
          <w:tcPr>
            <w:tcW w:w="1678" w:type="pct"/>
            <w:hideMark/>
          </w:tcPr>
          <w:p w14:paraId="3983BFF0" w14:textId="77777777" w:rsidR="00F63BA2" w:rsidRPr="009173C1" w:rsidRDefault="00F63BA2" w:rsidP="00624DC2">
            <w:pPr>
              <w:rPr>
                <w:sz w:val="28"/>
                <w:szCs w:val="28"/>
              </w:rPr>
            </w:pPr>
            <w:r w:rsidRPr="009173C1">
              <w:rPr>
                <w:sz w:val="28"/>
                <w:szCs w:val="28"/>
              </w:rPr>
              <w:t>Projekta izpildes ietekme uz pārvaldes funkcijām un institucionālo struktūru.</w:t>
            </w:r>
            <w:r w:rsidRPr="009173C1">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9173C1" w:rsidRDefault="00F63BA2" w:rsidP="00F63BA2">
            <w:pPr>
              <w:jc w:val="both"/>
              <w:rPr>
                <w:sz w:val="28"/>
                <w:szCs w:val="28"/>
              </w:rPr>
            </w:pPr>
            <w:r w:rsidRPr="009173C1">
              <w:rPr>
                <w:sz w:val="28"/>
                <w:szCs w:val="28"/>
                <w:shd w:val="clear" w:color="auto" w:fill="FFFFFF"/>
              </w:rPr>
              <w:t xml:space="preserve">Projekta izpilde neietekmē projekta izstrādē iesaistīto institūciju funkcijas un uzdevumus. </w:t>
            </w:r>
          </w:p>
        </w:tc>
      </w:tr>
      <w:tr w:rsidR="00F63BA2" w:rsidRPr="009173C1" w14:paraId="0C81B522" w14:textId="77777777" w:rsidTr="00F63BA2">
        <w:trPr>
          <w:tblCellSpacing w:w="15" w:type="dxa"/>
        </w:trPr>
        <w:tc>
          <w:tcPr>
            <w:tcW w:w="296" w:type="pct"/>
            <w:hideMark/>
          </w:tcPr>
          <w:p w14:paraId="34F73322" w14:textId="77777777" w:rsidR="00F63BA2" w:rsidRPr="009173C1" w:rsidRDefault="00F63BA2" w:rsidP="00624DC2">
            <w:pPr>
              <w:jc w:val="center"/>
              <w:rPr>
                <w:sz w:val="28"/>
                <w:szCs w:val="28"/>
              </w:rPr>
            </w:pPr>
            <w:r w:rsidRPr="009173C1">
              <w:rPr>
                <w:sz w:val="28"/>
                <w:szCs w:val="28"/>
              </w:rPr>
              <w:t>3.</w:t>
            </w:r>
          </w:p>
        </w:tc>
        <w:tc>
          <w:tcPr>
            <w:tcW w:w="1678" w:type="pct"/>
            <w:hideMark/>
          </w:tcPr>
          <w:p w14:paraId="0A717958" w14:textId="77777777" w:rsidR="00F63BA2" w:rsidRPr="009173C1" w:rsidRDefault="00F63BA2" w:rsidP="00624DC2">
            <w:pPr>
              <w:rPr>
                <w:sz w:val="28"/>
                <w:szCs w:val="28"/>
              </w:rPr>
            </w:pPr>
            <w:r w:rsidRPr="009173C1">
              <w:rPr>
                <w:sz w:val="28"/>
                <w:szCs w:val="28"/>
              </w:rPr>
              <w:t>Cita informācija</w:t>
            </w:r>
          </w:p>
        </w:tc>
        <w:tc>
          <w:tcPr>
            <w:tcW w:w="2961" w:type="pct"/>
            <w:hideMark/>
          </w:tcPr>
          <w:p w14:paraId="3E48DE37" w14:textId="20ACA4B9" w:rsidR="00F63BA2" w:rsidRPr="009173C1" w:rsidRDefault="00F63BA2" w:rsidP="00F63BA2">
            <w:pPr>
              <w:jc w:val="both"/>
              <w:rPr>
                <w:sz w:val="28"/>
                <w:szCs w:val="28"/>
              </w:rPr>
            </w:pPr>
            <w:r w:rsidRPr="009173C1">
              <w:rPr>
                <w:sz w:val="28"/>
                <w:szCs w:val="28"/>
              </w:rPr>
              <w:t>Nav.</w:t>
            </w:r>
          </w:p>
        </w:tc>
      </w:tr>
    </w:tbl>
    <w:p w14:paraId="23907D07" w14:textId="77777777" w:rsidR="009A147D" w:rsidRPr="009173C1" w:rsidRDefault="009A147D" w:rsidP="009A147D">
      <w:pPr>
        <w:rPr>
          <w:sz w:val="28"/>
          <w:szCs w:val="28"/>
        </w:rPr>
      </w:pPr>
    </w:p>
    <w:p w14:paraId="79194E1B" w14:textId="77777777" w:rsidR="009A147D" w:rsidRPr="009173C1" w:rsidRDefault="009A147D" w:rsidP="009A147D">
      <w:pPr>
        <w:rPr>
          <w:sz w:val="28"/>
          <w:szCs w:val="28"/>
        </w:rPr>
      </w:pPr>
    </w:p>
    <w:p w14:paraId="5AD65678" w14:textId="77777777" w:rsidR="009A147D" w:rsidRPr="009173C1" w:rsidRDefault="009A147D" w:rsidP="009A147D">
      <w:pPr>
        <w:rPr>
          <w:sz w:val="28"/>
          <w:szCs w:val="28"/>
        </w:rPr>
      </w:pPr>
      <w:r w:rsidRPr="009173C1">
        <w:rPr>
          <w:sz w:val="28"/>
          <w:szCs w:val="28"/>
        </w:rPr>
        <w:t>Iekšlietu ministrs</w:t>
      </w:r>
      <w:r w:rsidRPr="009173C1">
        <w:rPr>
          <w:sz w:val="28"/>
          <w:szCs w:val="28"/>
        </w:rPr>
        <w:tab/>
        <w:t xml:space="preserve"> </w:t>
      </w:r>
      <w:r w:rsidRPr="009173C1">
        <w:rPr>
          <w:sz w:val="28"/>
          <w:szCs w:val="28"/>
        </w:rPr>
        <w:tab/>
      </w:r>
      <w:r w:rsidRPr="009173C1">
        <w:rPr>
          <w:sz w:val="28"/>
          <w:szCs w:val="28"/>
        </w:rPr>
        <w:tab/>
        <w:t xml:space="preserve"> </w:t>
      </w:r>
      <w:r w:rsidRPr="009173C1">
        <w:rPr>
          <w:sz w:val="28"/>
          <w:szCs w:val="28"/>
        </w:rPr>
        <w:tab/>
      </w:r>
      <w:r w:rsidRPr="009173C1">
        <w:rPr>
          <w:sz w:val="28"/>
          <w:szCs w:val="28"/>
        </w:rPr>
        <w:tab/>
      </w:r>
      <w:r w:rsidRPr="009173C1">
        <w:rPr>
          <w:sz w:val="28"/>
          <w:szCs w:val="28"/>
        </w:rPr>
        <w:tab/>
      </w:r>
      <w:r w:rsidRPr="009173C1">
        <w:rPr>
          <w:sz w:val="28"/>
          <w:szCs w:val="28"/>
        </w:rPr>
        <w:tab/>
        <w:t xml:space="preserve">Sandis </w:t>
      </w:r>
      <w:proofErr w:type="spellStart"/>
      <w:r w:rsidRPr="009173C1">
        <w:rPr>
          <w:sz w:val="28"/>
          <w:szCs w:val="28"/>
        </w:rPr>
        <w:t>Ģirģens</w:t>
      </w:r>
      <w:proofErr w:type="spellEnd"/>
      <w:r w:rsidRPr="009173C1">
        <w:rPr>
          <w:sz w:val="28"/>
          <w:szCs w:val="28"/>
        </w:rPr>
        <w:tab/>
      </w:r>
    </w:p>
    <w:p w14:paraId="6BC032C0" w14:textId="77777777" w:rsidR="009A147D" w:rsidRPr="009173C1" w:rsidRDefault="009A147D" w:rsidP="009A147D">
      <w:pPr>
        <w:rPr>
          <w:sz w:val="28"/>
          <w:szCs w:val="28"/>
        </w:rPr>
      </w:pPr>
    </w:p>
    <w:p w14:paraId="4767E4F0" w14:textId="77777777" w:rsidR="009A147D" w:rsidRPr="009173C1" w:rsidRDefault="009A147D" w:rsidP="009A147D">
      <w:pPr>
        <w:rPr>
          <w:sz w:val="28"/>
          <w:szCs w:val="28"/>
        </w:rPr>
      </w:pPr>
      <w:r w:rsidRPr="009173C1">
        <w:rPr>
          <w:sz w:val="28"/>
          <w:szCs w:val="28"/>
        </w:rPr>
        <w:t>Vīza: Valsts sekretārs</w:t>
      </w:r>
      <w:r w:rsidRPr="009173C1">
        <w:rPr>
          <w:sz w:val="28"/>
          <w:szCs w:val="28"/>
        </w:rPr>
        <w:tab/>
      </w:r>
      <w:r w:rsidRPr="009173C1">
        <w:rPr>
          <w:sz w:val="28"/>
          <w:szCs w:val="28"/>
        </w:rPr>
        <w:tab/>
      </w:r>
      <w:r w:rsidRPr="009173C1">
        <w:rPr>
          <w:sz w:val="28"/>
          <w:szCs w:val="28"/>
        </w:rPr>
        <w:tab/>
        <w:t xml:space="preserve"> </w:t>
      </w:r>
      <w:r w:rsidRPr="009173C1">
        <w:rPr>
          <w:sz w:val="28"/>
          <w:szCs w:val="28"/>
        </w:rPr>
        <w:tab/>
      </w:r>
      <w:r w:rsidRPr="009173C1">
        <w:rPr>
          <w:sz w:val="28"/>
          <w:szCs w:val="28"/>
        </w:rPr>
        <w:tab/>
      </w:r>
      <w:r w:rsidRPr="009173C1">
        <w:rPr>
          <w:sz w:val="28"/>
          <w:szCs w:val="28"/>
        </w:rPr>
        <w:tab/>
      </w:r>
      <w:proofErr w:type="spellStart"/>
      <w:r w:rsidRPr="009173C1">
        <w:rPr>
          <w:sz w:val="28"/>
          <w:szCs w:val="28"/>
        </w:rPr>
        <w:t>Dimitrijs</w:t>
      </w:r>
      <w:proofErr w:type="spellEnd"/>
      <w:r w:rsidRPr="009173C1">
        <w:rPr>
          <w:sz w:val="28"/>
          <w:szCs w:val="28"/>
        </w:rPr>
        <w:t xml:space="preserve"> </w:t>
      </w:r>
      <w:proofErr w:type="spellStart"/>
      <w:r w:rsidRPr="009173C1">
        <w:rPr>
          <w:sz w:val="28"/>
          <w:szCs w:val="28"/>
        </w:rPr>
        <w:t>Trofimovs</w:t>
      </w:r>
      <w:proofErr w:type="spellEnd"/>
    </w:p>
    <w:p w14:paraId="0751E83C" w14:textId="01556092" w:rsidR="00C408F6" w:rsidRPr="009173C1" w:rsidRDefault="00C408F6" w:rsidP="00643C58">
      <w:pPr>
        <w:rPr>
          <w:sz w:val="28"/>
          <w:szCs w:val="28"/>
        </w:rPr>
      </w:pPr>
    </w:p>
    <w:p w14:paraId="1EFEAEEB" w14:textId="77777777" w:rsidR="009A147D" w:rsidRPr="009173C1" w:rsidRDefault="009A147D" w:rsidP="00643C58">
      <w:pPr>
        <w:rPr>
          <w:sz w:val="28"/>
          <w:szCs w:val="28"/>
        </w:rPr>
      </w:pPr>
    </w:p>
    <w:p w14:paraId="4B8C3F27" w14:textId="77777777" w:rsidR="009A147D" w:rsidRPr="006C25F4" w:rsidRDefault="009A147D" w:rsidP="00643C58">
      <w:pPr>
        <w:rPr>
          <w:color w:val="000000" w:themeColor="text1"/>
          <w:sz w:val="28"/>
          <w:szCs w:val="28"/>
        </w:rPr>
      </w:pPr>
    </w:p>
    <w:p w14:paraId="450D77AE" w14:textId="77777777" w:rsidR="004D28B8" w:rsidRPr="006C25F4" w:rsidRDefault="004D28B8" w:rsidP="004D28B8">
      <w:pPr>
        <w:suppressAutoHyphens/>
        <w:rPr>
          <w:color w:val="000000" w:themeColor="text1"/>
          <w:sz w:val="20"/>
          <w:szCs w:val="20"/>
          <w:lang w:eastAsia="zh-CN"/>
        </w:rPr>
      </w:pPr>
      <w:r w:rsidRPr="006C25F4">
        <w:rPr>
          <w:color w:val="000000" w:themeColor="text1"/>
          <w:sz w:val="20"/>
          <w:szCs w:val="20"/>
          <w:lang w:eastAsia="zh-CN"/>
        </w:rPr>
        <w:t xml:space="preserve">Liepiņš 29468263 </w:t>
      </w:r>
    </w:p>
    <w:p w14:paraId="30B537B6" w14:textId="5DDF59ED" w:rsidR="004D28B8" w:rsidRPr="006C25F4" w:rsidRDefault="00D36E90" w:rsidP="004D28B8">
      <w:pPr>
        <w:suppressAutoHyphens/>
        <w:rPr>
          <w:color w:val="000000" w:themeColor="text1"/>
          <w:sz w:val="20"/>
          <w:szCs w:val="20"/>
          <w:lang w:eastAsia="zh-CN"/>
        </w:rPr>
      </w:pPr>
      <w:hyperlink r:id="rId10" w:history="1">
        <w:r w:rsidR="009A147D" w:rsidRPr="006C25F4">
          <w:rPr>
            <w:rStyle w:val="Hyperlink"/>
            <w:color w:val="000000" w:themeColor="text1"/>
            <w:sz w:val="20"/>
            <w:szCs w:val="20"/>
            <w:u w:val="none"/>
            <w:lang w:eastAsia="zh-CN"/>
          </w:rPr>
          <w:t>gunars.liepins@agentura.iem.gov.lv</w:t>
        </w:r>
      </w:hyperlink>
    </w:p>
    <w:p w14:paraId="3FF57D8F" w14:textId="77777777" w:rsidR="009A147D" w:rsidRPr="006C25F4" w:rsidRDefault="009A147D" w:rsidP="004D28B8">
      <w:pPr>
        <w:suppressAutoHyphens/>
        <w:rPr>
          <w:color w:val="000000" w:themeColor="text1"/>
          <w:sz w:val="20"/>
          <w:szCs w:val="20"/>
          <w:lang w:eastAsia="zh-CN"/>
        </w:rPr>
      </w:pPr>
    </w:p>
    <w:p w14:paraId="3327115E" w14:textId="77777777" w:rsidR="004D28B8" w:rsidRPr="006C25F4" w:rsidRDefault="004D28B8" w:rsidP="004D28B8">
      <w:pPr>
        <w:suppressAutoHyphens/>
        <w:rPr>
          <w:color w:val="000000" w:themeColor="text1"/>
          <w:sz w:val="20"/>
          <w:szCs w:val="20"/>
          <w:lang w:eastAsia="zh-CN"/>
        </w:rPr>
      </w:pPr>
      <w:r w:rsidRPr="006C25F4">
        <w:rPr>
          <w:color w:val="000000" w:themeColor="text1"/>
          <w:sz w:val="20"/>
          <w:szCs w:val="20"/>
          <w:lang w:eastAsia="zh-CN"/>
        </w:rPr>
        <w:t>Būmeistere 67829885</w:t>
      </w:r>
    </w:p>
    <w:p w14:paraId="7CD20B3A" w14:textId="3D0FB77B" w:rsidR="000602F6" w:rsidRPr="006C25F4" w:rsidRDefault="00D36E90" w:rsidP="004D28B8">
      <w:pPr>
        <w:suppressAutoHyphens/>
        <w:rPr>
          <w:color w:val="000000" w:themeColor="text1"/>
          <w:sz w:val="20"/>
          <w:szCs w:val="20"/>
          <w:lang w:eastAsia="zh-CN"/>
        </w:rPr>
      </w:pPr>
      <w:hyperlink r:id="rId11" w:history="1">
        <w:r w:rsidR="009A147D" w:rsidRPr="006C25F4">
          <w:rPr>
            <w:rStyle w:val="Hyperlink"/>
            <w:color w:val="000000" w:themeColor="text1"/>
            <w:sz w:val="20"/>
            <w:szCs w:val="20"/>
            <w:u w:val="none"/>
            <w:lang w:eastAsia="zh-CN"/>
          </w:rPr>
          <w:t>anete.bumeistere@agentura.iem.gov.lv</w:t>
        </w:r>
      </w:hyperlink>
    </w:p>
    <w:p w14:paraId="71380F00" w14:textId="77777777" w:rsidR="009A147D" w:rsidRPr="009173C1" w:rsidRDefault="009A147D" w:rsidP="004D28B8">
      <w:pPr>
        <w:suppressAutoHyphens/>
        <w:rPr>
          <w:sz w:val="20"/>
          <w:szCs w:val="20"/>
          <w:lang w:eastAsia="zh-CN"/>
        </w:rPr>
      </w:pPr>
    </w:p>
    <w:sectPr w:rsidR="009A147D" w:rsidRPr="009173C1" w:rsidSect="000602F6">
      <w:headerReference w:type="even" r:id="rId12"/>
      <w:headerReference w:type="default" r:id="rId13"/>
      <w:footerReference w:type="even" r:id="rId14"/>
      <w:footerReference w:type="default" r:id="rId15"/>
      <w:headerReference w:type="first" r:id="rId16"/>
      <w:footerReference w:type="first" r:id="rId17"/>
      <w:pgSz w:w="11906" w:h="16838" w:code="9"/>
      <w:pgMar w:top="1077" w:right="1134" w:bottom="1021"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4524C" w14:textId="77777777" w:rsidR="00D36E90" w:rsidRDefault="00D36E90" w:rsidP="00AA747A">
      <w:r>
        <w:separator/>
      </w:r>
    </w:p>
  </w:endnote>
  <w:endnote w:type="continuationSeparator" w:id="0">
    <w:p w14:paraId="47D0C1D5" w14:textId="77777777" w:rsidR="00D36E90" w:rsidRDefault="00D36E90"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4FB01" w14:textId="77777777" w:rsidR="003E382B" w:rsidRDefault="003E3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2813" w14:textId="72B2DE15" w:rsidR="00CC620E" w:rsidRPr="00D17654" w:rsidRDefault="00CC620E" w:rsidP="00D17654">
    <w:pPr>
      <w:pStyle w:val="Footer"/>
    </w:pPr>
    <w:r w:rsidRPr="00D17654">
      <w:rPr>
        <w:sz w:val="16"/>
        <w:szCs w:val="16"/>
      </w:rPr>
      <w:t>IEMAnot_</w:t>
    </w:r>
    <w:r w:rsidR="005B4DE2" w:rsidRPr="005B4DE2">
      <w:rPr>
        <w:sz w:val="16"/>
        <w:szCs w:val="16"/>
      </w:rPr>
      <w:t>2</w:t>
    </w:r>
    <w:r w:rsidR="00C13335">
      <w:rPr>
        <w:sz w:val="16"/>
        <w:szCs w:val="16"/>
      </w:rPr>
      <w:t>5</w:t>
    </w:r>
    <w:bookmarkStart w:id="0" w:name="_GoBack"/>
    <w:bookmarkEnd w:id="0"/>
    <w:r w:rsidR="005B4DE2" w:rsidRPr="005B4DE2">
      <w:rPr>
        <w:sz w:val="16"/>
        <w:szCs w:val="16"/>
      </w:rPr>
      <w:t>1019_VSS_893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0A8C1" w14:textId="2D988E7A" w:rsidR="001E229C" w:rsidRPr="001E229C" w:rsidRDefault="00CC620E" w:rsidP="00D17654">
    <w:pPr>
      <w:pStyle w:val="Footer"/>
      <w:rPr>
        <w:sz w:val="16"/>
        <w:szCs w:val="16"/>
      </w:rPr>
    </w:pPr>
    <w:r w:rsidRPr="00D17654">
      <w:rPr>
        <w:sz w:val="16"/>
        <w:szCs w:val="16"/>
      </w:rPr>
      <w:t>IEMAnot_</w:t>
    </w:r>
    <w:r w:rsidR="00C13335">
      <w:rPr>
        <w:sz w:val="16"/>
        <w:szCs w:val="16"/>
      </w:rPr>
      <w:t>25</w:t>
    </w:r>
    <w:r w:rsidR="005B4DE2" w:rsidRPr="005B4DE2">
      <w:rPr>
        <w:sz w:val="16"/>
        <w:szCs w:val="16"/>
      </w:rPr>
      <w:t>019_VSS_893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AB960" w14:textId="77777777" w:rsidR="00D36E90" w:rsidRDefault="00D36E90" w:rsidP="00AA747A">
      <w:r>
        <w:separator/>
      </w:r>
    </w:p>
  </w:footnote>
  <w:footnote w:type="continuationSeparator" w:id="0">
    <w:p w14:paraId="28E1B2D7" w14:textId="77777777" w:rsidR="00D36E90" w:rsidRDefault="00D36E90"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4DD7" w14:textId="77777777" w:rsidR="003E382B" w:rsidRDefault="003E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244B1A18" w:rsidR="00CC620E" w:rsidRDefault="00CC620E">
    <w:pPr>
      <w:pStyle w:val="Header"/>
      <w:jc w:val="center"/>
    </w:pPr>
    <w:r>
      <w:fldChar w:fldCharType="begin"/>
    </w:r>
    <w:r>
      <w:instrText xml:space="preserve"> PAGE   \* MERGEFORMAT </w:instrText>
    </w:r>
    <w:r>
      <w:fldChar w:fldCharType="separate"/>
    </w:r>
    <w:r w:rsidR="00C13335">
      <w:rPr>
        <w:noProof/>
      </w:rPr>
      <w:t>2</w:t>
    </w:r>
    <w:r>
      <w:rPr>
        <w:noProof/>
      </w:rPr>
      <w:fldChar w:fldCharType="end"/>
    </w:r>
  </w:p>
  <w:p w14:paraId="3E2F78D2" w14:textId="77777777" w:rsidR="00CC620E" w:rsidRDefault="00CC6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2BF23" w14:textId="77777777" w:rsidR="003E382B" w:rsidRDefault="003E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3"/>
  </w:num>
  <w:num w:numId="5">
    <w:abstractNumId w:val="1"/>
  </w:num>
  <w:num w:numId="6">
    <w:abstractNumId w:val="8"/>
  </w:num>
  <w:num w:numId="7">
    <w:abstractNumId w:val="9"/>
  </w:num>
  <w:num w:numId="8">
    <w:abstractNumId w:val="4"/>
  </w:num>
  <w:num w:numId="9">
    <w:abstractNumId w:val="2"/>
  </w:num>
  <w:num w:numId="10">
    <w:abstractNumId w:val="10"/>
  </w:num>
  <w:num w:numId="11">
    <w:abstractNumId w:val="6"/>
  </w:num>
  <w:num w:numId="12">
    <w:abstractNumId w:val="7"/>
  </w:num>
  <w:num w:numId="13">
    <w:abstractNumId w:val="3"/>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1142C"/>
    <w:rsid w:val="000319D1"/>
    <w:rsid w:val="000602F6"/>
    <w:rsid w:val="00070107"/>
    <w:rsid w:val="00076327"/>
    <w:rsid w:val="00077BD0"/>
    <w:rsid w:val="00080634"/>
    <w:rsid w:val="00086069"/>
    <w:rsid w:val="0008785A"/>
    <w:rsid w:val="00087F51"/>
    <w:rsid w:val="00091433"/>
    <w:rsid w:val="000B1092"/>
    <w:rsid w:val="000B7ED7"/>
    <w:rsid w:val="000C57CB"/>
    <w:rsid w:val="000D6283"/>
    <w:rsid w:val="000E2D90"/>
    <w:rsid w:val="000E3461"/>
    <w:rsid w:val="000E3561"/>
    <w:rsid w:val="000F0489"/>
    <w:rsid w:val="001014E5"/>
    <w:rsid w:val="00106006"/>
    <w:rsid w:val="00106B9E"/>
    <w:rsid w:val="00115ABE"/>
    <w:rsid w:val="001175C1"/>
    <w:rsid w:val="0012655D"/>
    <w:rsid w:val="00127E7B"/>
    <w:rsid w:val="001354DA"/>
    <w:rsid w:val="0013680F"/>
    <w:rsid w:val="001479B7"/>
    <w:rsid w:val="001531CC"/>
    <w:rsid w:val="00163473"/>
    <w:rsid w:val="00186FDD"/>
    <w:rsid w:val="001B10C7"/>
    <w:rsid w:val="001B222E"/>
    <w:rsid w:val="001B2A7B"/>
    <w:rsid w:val="001B6952"/>
    <w:rsid w:val="001D2686"/>
    <w:rsid w:val="001D5593"/>
    <w:rsid w:val="001E229C"/>
    <w:rsid w:val="001F0746"/>
    <w:rsid w:val="00212971"/>
    <w:rsid w:val="00217625"/>
    <w:rsid w:val="00224BE5"/>
    <w:rsid w:val="0022769A"/>
    <w:rsid w:val="00244635"/>
    <w:rsid w:val="002506BC"/>
    <w:rsid w:val="0026073D"/>
    <w:rsid w:val="00267DD5"/>
    <w:rsid w:val="002709A7"/>
    <w:rsid w:val="00277A55"/>
    <w:rsid w:val="0028634C"/>
    <w:rsid w:val="002956E8"/>
    <w:rsid w:val="002A1277"/>
    <w:rsid w:val="002A1431"/>
    <w:rsid w:val="002B1033"/>
    <w:rsid w:val="002B3235"/>
    <w:rsid w:val="002B4E2A"/>
    <w:rsid w:val="002B76B5"/>
    <w:rsid w:val="002C5E98"/>
    <w:rsid w:val="002D0D88"/>
    <w:rsid w:val="002E5C56"/>
    <w:rsid w:val="002F0E05"/>
    <w:rsid w:val="002F2655"/>
    <w:rsid w:val="002F61A4"/>
    <w:rsid w:val="0030574D"/>
    <w:rsid w:val="0031770C"/>
    <w:rsid w:val="0032010A"/>
    <w:rsid w:val="00326BCC"/>
    <w:rsid w:val="00331199"/>
    <w:rsid w:val="00336FB6"/>
    <w:rsid w:val="003413B3"/>
    <w:rsid w:val="0034483E"/>
    <w:rsid w:val="00351D6F"/>
    <w:rsid w:val="00353964"/>
    <w:rsid w:val="00377B8E"/>
    <w:rsid w:val="0038343A"/>
    <w:rsid w:val="00385B03"/>
    <w:rsid w:val="0038685D"/>
    <w:rsid w:val="00390B1F"/>
    <w:rsid w:val="00396971"/>
    <w:rsid w:val="0039713C"/>
    <w:rsid w:val="003A286D"/>
    <w:rsid w:val="003B392D"/>
    <w:rsid w:val="003B41F4"/>
    <w:rsid w:val="003B7C21"/>
    <w:rsid w:val="003C2807"/>
    <w:rsid w:val="003D2BAE"/>
    <w:rsid w:val="003D7E28"/>
    <w:rsid w:val="003E382B"/>
    <w:rsid w:val="003F472A"/>
    <w:rsid w:val="003F4D6B"/>
    <w:rsid w:val="0041786A"/>
    <w:rsid w:val="00431874"/>
    <w:rsid w:val="00444A0C"/>
    <w:rsid w:val="00446662"/>
    <w:rsid w:val="0045027D"/>
    <w:rsid w:val="0045188F"/>
    <w:rsid w:val="00454538"/>
    <w:rsid w:val="00457A4C"/>
    <w:rsid w:val="00474DEA"/>
    <w:rsid w:val="0047653A"/>
    <w:rsid w:val="004A07CE"/>
    <w:rsid w:val="004A7CFE"/>
    <w:rsid w:val="004C0622"/>
    <w:rsid w:val="004D28B8"/>
    <w:rsid w:val="004D5926"/>
    <w:rsid w:val="004D593D"/>
    <w:rsid w:val="004E464A"/>
    <w:rsid w:val="004F2297"/>
    <w:rsid w:val="0050339A"/>
    <w:rsid w:val="00514A48"/>
    <w:rsid w:val="00517FA5"/>
    <w:rsid w:val="00532530"/>
    <w:rsid w:val="00551401"/>
    <w:rsid w:val="00563F22"/>
    <w:rsid w:val="00564642"/>
    <w:rsid w:val="005801BE"/>
    <w:rsid w:val="005802EF"/>
    <w:rsid w:val="00586A4A"/>
    <w:rsid w:val="00590CBA"/>
    <w:rsid w:val="005924DB"/>
    <w:rsid w:val="00596032"/>
    <w:rsid w:val="005973FB"/>
    <w:rsid w:val="005A276F"/>
    <w:rsid w:val="005B4DE2"/>
    <w:rsid w:val="005B5F0E"/>
    <w:rsid w:val="005B6DEC"/>
    <w:rsid w:val="005C709E"/>
    <w:rsid w:val="005C75A1"/>
    <w:rsid w:val="005E2098"/>
    <w:rsid w:val="006064A5"/>
    <w:rsid w:val="00606B10"/>
    <w:rsid w:val="00612BAA"/>
    <w:rsid w:val="00624DC2"/>
    <w:rsid w:val="0063202D"/>
    <w:rsid w:val="006322D6"/>
    <w:rsid w:val="00643C58"/>
    <w:rsid w:val="00644D25"/>
    <w:rsid w:val="00650FDC"/>
    <w:rsid w:val="0066522E"/>
    <w:rsid w:val="006724B2"/>
    <w:rsid w:val="00697B81"/>
    <w:rsid w:val="006A70D2"/>
    <w:rsid w:val="006C25F4"/>
    <w:rsid w:val="006D0BF4"/>
    <w:rsid w:val="006E7B28"/>
    <w:rsid w:val="006E7E53"/>
    <w:rsid w:val="006F499B"/>
    <w:rsid w:val="00721474"/>
    <w:rsid w:val="00723ADE"/>
    <w:rsid w:val="00724704"/>
    <w:rsid w:val="00740AC5"/>
    <w:rsid w:val="00770A29"/>
    <w:rsid w:val="007C59B9"/>
    <w:rsid w:val="007F797A"/>
    <w:rsid w:val="008012E2"/>
    <w:rsid w:val="00822606"/>
    <w:rsid w:val="008505D6"/>
    <w:rsid w:val="00874E7E"/>
    <w:rsid w:val="00894B03"/>
    <w:rsid w:val="008B0DE6"/>
    <w:rsid w:val="008D0B7E"/>
    <w:rsid w:val="008D1EC2"/>
    <w:rsid w:val="008D39DB"/>
    <w:rsid w:val="008E1AC5"/>
    <w:rsid w:val="008E64E7"/>
    <w:rsid w:val="008F0C05"/>
    <w:rsid w:val="00907049"/>
    <w:rsid w:val="009173C1"/>
    <w:rsid w:val="00930B9F"/>
    <w:rsid w:val="00931BD3"/>
    <w:rsid w:val="00931C56"/>
    <w:rsid w:val="009342A0"/>
    <w:rsid w:val="0096609E"/>
    <w:rsid w:val="00982C4A"/>
    <w:rsid w:val="0098404C"/>
    <w:rsid w:val="00985C9C"/>
    <w:rsid w:val="00990091"/>
    <w:rsid w:val="00993131"/>
    <w:rsid w:val="009A147D"/>
    <w:rsid w:val="009A2E3F"/>
    <w:rsid w:val="009A58B7"/>
    <w:rsid w:val="009A5E91"/>
    <w:rsid w:val="009A6D43"/>
    <w:rsid w:val="009C4333"/>
    <w:rsid w:val="009D1624"/>
    <w:rsid w:val="009D1B25"/>
    <w:rsid w:val="009E1AE2"/>
    <w:rsid w:val="009E2A71"/>
    <w:rsid w:val="009E4DBA"/>
    <w:rsid w:val="009E5770"/>
    <w:rsid w:val="009E75F2"/>
    <w:rsid w:val="00A355DF"/>
    <w:rsid w:val="00A50C96"/>
    <w:rsid w:val="00A63C0E"/>
    <w:rsid w:val="00A6492E"/>
    <w:rsid w:val="00A75301"/>
    <w:rsid w:val="00A75EDD"/>
    <w:rsid w:val="00A87C8D"/>
    <w:rsid w:val="00A904D8"/>
    <w:rsid w:val="00A907E3"/>
    <w:rsid w:val="00A94B23"/>
    <w:rsid w:val="00A956C6"/>
    <w:rsid w:val="00A97DC1"/>
    <w:rsid w:val="00AA747A"/>
    <w:rsid w:val="00AB2868"/>
    <w:rsid w:val="00AB34F6"/>
    <w:rsid w:val="00AC3182"/>
    <w:rsid w:val="00AE02AA"/>
    <w:rsid w:val="00AE3A9B"/>
    <w:rsid w:val="00AE5092"/>
    <w:rsid w:val="00AF2973"/>
    <w:rsid w:val="00AF3B81"/>
    <w:rsid w:val="00B03E72"/>
    <w:rsid w:val="00B071A7"/>
    <w:rsid w:val="00B242C9"/>
    <w:rsid w:val="00B328A5"/>
    <w:rsid w:val="00B35D1A"/>
    <w:rsid w:val="00B5555F"/>
    <w:rsid w:val="00B60D27"/>
    <w:rsid w:val="00B76504"/>
    <w:rsid w:val="00BA0566"/>
    <w:rsid w:val="00BA3F38"/>
    <w:rsid w:val="00BB49F3"/>
    <w:rsid w:val="00BD1E6E"/>
    <w:rsid w:val="00BE33E7"/>
    <w:rsid w:val="00BE4718"/>
    <w:rsid w:val="00BF2F06"/>
    <w:rsid w:val="00C041CF"/>
    <w:rsid w:val="00C04C58"/>
    <w:rsid w:val="00C064AC"/>
    <w:rsid w:val="00C064D6"/>
    <w:rsid w:val="00C13335"/>
    <w:rsid w:val="00C31294"/>
    <w:rsid w:val="00C4054B"/>
    <w:rsid w:val="00C408F6"/>
    <w:rsid w:val="00C40C7E"/>
    <w:rsid w:val="00C542CF"/>
    <w:rsid w:val="00C6172F"/>
    <w:rsid w:val="00C62196"/>
    <w:rsid w:val="00C83E0F"/>
    <w:rsid w:val="00CA1B22"/>
    <w:rsid w:val="00CA27C4"/>
    <w:rsid w:val="00CB043D"/>
    <w:rsid w:val="00CC61EC"/>
    <w:rsid w:val="00CC620E"/>
    <w:rsid w:val="00CC7863"/>
    <w:rsid w:val="00D0220F"/>
    <w:rsid w:val="00D15D8D"/>
    <w:rsid w:val="00D17654"/>
    <w:rsid w:val="00D20F37"/>
    <w:rsid w:val="00D36E90"/>
    <w:rsid w:val="00D47344"/>
    <w:rsid w:val="00D54CD3"/>
    <w:rsid w:val="00D66A3C"/>
    <w:rsid w:val="00D72219"/>
    <w:rsid w:val="00D8108D"/>
    <w:rsid w:val="00D876CC"/>
    <w:rsid w:val="00DA0F3C"/>
    <w:rsid w:val="00DB0B21"/>
    <w:rsid w:val="00DC5227"/>
    <w:rsid w:val="00DC5861"/>
    <w:rsid w:val="00DC6A7F"/>
    <w:rsid w:val="00DD162A"/>
    <w:rsid w:val="00DE51BA"/>
    <w:rsid w:val="00DF6955"/>
    <w:rsid w:val="00E15BE2"/>
    <w:rsid w:val="00E17E9E"/>
    <w:rsid w:val="00E204EC"/>
    <w:rsid w:val="00E43DA7"/>
    <w:rsid w:val="00E47075"/>
    <w:rsid w:val="00E535CF"/>
    <w:rsid w:val="00E543D4"/>
    <w:rsid w:val="00E741DE"/>
    <w:rsid w:val="00E8368D"/>
    <w:rsid w:val="00EB3E58"/>
    <w:rsid w:val="00EC2E31"/>
    <w:rsid w:val="00ED062B"/>
    <w:rsid w:val="00ED6193"/>
    <w:rsid w:val="00EE7C3D"/>
    <w:rsid w:val="00EF0B0B"/>
    <w:rsid w:val="00EF6135"/>
    <w:rsid w:val="00F05899"/>
    <w:rsid w:val="00F40A1C"/>
    <w:rsid w:val="00F44D44"/>
    <w:rsid w:val="00F51DC6"/>
    <w:rsid w:val="00F55392"/>
    <w:rsid w:val="00F55412"/>
    <w:rsid w:val="00F6155A"/>
    <w:rsid w:val="00F61EC2"/>
    <w:rsid w:val="00F63BA2"/>
    <w:rsid w:val="00F71962"/>
    <w:rsid w:val="00F807AA"/>
    <w:rsid w:val="00F834BD"/>
    <w:rsid w:val="00F92A54"/>
    <w:rsid w:val="00FD7437"/>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49"/>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naisf">
    <w:name w:val="naisf"/>
    <w:basedOn w:val="Normal"/>
    <w:rsid w:val="000602F6"/>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naisf">
    <w:name w:val="naisf"/>
    <w:basedOn w:val="Normal"/>
    <w:rsid w:val="000602F6"/>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ete.bumeistere@agentura.ie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unars.liepins@agentura.iem.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ta/id/220517-sabiedribas-vajadzibam-nepieciesama-nekustama-ipasuma-atsavinasan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31C8E-E0A4-4557-86C4-FFD6D301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14743</Words>
  <Characters>8404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Anete Būmeistere</cp:lastModifiedBy>
  <cp:revision>9</cp:revision>
  <cp:lastPrinted>2018-09-11T06:35:00Z</cp:lastPrinted>
  <dcterms:created xsi:type="dcterms:W3CDTF">2019-09-10T04:33:00Z</dcterms:created>
  <dcterms:modified xsi:type="dcterms:W3CDTF">2019-10-25T05:59:00Z</dcterms:modified>
</cp:coreProperties>
</file>