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E9BF" w14:textId="77777777" w:rsidR="00D12EB3" w:rsidRDefault="00D12EB3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849AB4" w14:textId="5B2FD03E" w:rsidR="00D12EB3" w:rsidRDefault="00D12EB3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54C718" w14:textId="77777777" w:rsidR="00D12EB3" w:rsidRDefault="00D12EB3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E5840E" w14:textId="586B2A06" w:rsidR="00D12EB3" w:rsidRPr="00A81F12" w:rsidRDefault="00D12EB3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</w:t>
      </w:r>
      <w:r w:rsidR="00500B11">
        <w:rPr>
          <w:rFonts w:ascii="Times New Roman" w:hAnsi="Times New Roman"/>
          <w:sz w:val="28"/>
          <w:szCs w:val="28"/>
        </w:rPr>
        <w:t>29. jūnijā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500B11">
        <w:rPr>
          <w:rFonts w:ascii="Times New Roman" w:hAnsi="Times New Roman"/>
          <w:sz w:val="28"/>
          <w:szCs w:val="28"/>
        </w:rPr>
        <w:t> 456</w:t>
      </w:r>
    </w:p>
    <w:p w14:paraId="1407E2F5" w14:textId="283F8ACC" w:rsidR="00D12EB3" w:rsidRPr="00A81F12" w:rsidRDefault="00D12EB3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500B11">
        <w:rPr>
          <w:rFonts w:ascii="Times New Roman" w:hAnsi="Times New Roman"/>
          <w:sz w:val="28"/>
          <w:szCs w:val="28"/>
        </w:rPr>
        <w:t> 50 </w:t>
      </w:r>
      <w:bookmarkStart w:id="0" w:name="_GoBack"/>
      <w:bookmarkEnd w:id="0"/>
      <w:r w:rsidR="00500B11">
        <w:rPr>
          <w:rFonts w:ascii="Times New Roman" w:hAnsi="Times New Roman"/>
          <w:sz w:val="28"/>
          <w:szCs w:val="28"/>
        </w:rPr>
        <w:t>31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74E49EA4" w14:textId="77777777" w:rsidR="00C40B34" w:rsidRPr="00C375E0" w:rsidRDefault="00C40B34" w:rsidP="00C375E0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A6E33B" w14:textId="54C9D701" w:rsidR="00260806" w:rsidRPr="0092350C" w:rsidRDefault="00260806" w:rsidP="00D12EB3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2350C">
        <w:rPr>
          <w:rFonts w:ascii="Times New Roman" w:hAnsi="Times New Roman"/>
          <w:b/>
          <w:bCs/>
          <w:sz w:val="28"/>
          <w:szCs w:val="28"/>
        </w:rPr>
        <w:t>Grozījum</w:t>
      </w:r>
      <w:r w:rsidR="006B3C3C" w:rsidRPr="0092350C">
        <w:rPr>
          <w:rFonts w:ascii="Times New Roman" w:hAnsi="Times New Roman"/>
          <w:b/>
          <w:bCs/>
          <w:sz w:val="28"/>
          <w:szCs w:val="28"/>
        </w:rPr>
        <w:t>i</w:t>
      </w:r>
      <w:r w:rsidRPr="0092350C">
        <w:rPr>
          <w:rFonts w:ascii="Times New Roman" w:hAnsi="Times New Roman"/>
          <w:b/>
          <w:bCs/>
          <w:sz w:val="28"/>
          <w:szCs w:val="28"/>
        </w:rPr>
        <w:t xml:space="preserve"> Ministru kabineta 2016. gada 12</w:t>
      </w:r>
      <w:r w:rsidR="00D43F4A" w:rsidRPr="0092350C">
        <w:rPr>
          <w:rFonts w:ascii="Times New Roman" w:hAnsi="Times New Roman"/>
          <w:b/>
          <w:bCs/>
          <w:sz w:val="28"/>
          <w:szCs w:val="28"/>
        </w:rPr>
        <w:t>.</w:t>
      </w:r>
      <w:r w:rsidR="00D43F4A">
        <w:rPr>
          <w:rFonts w:ascii="Times New Roman" w:hAnsi="Times New Roman"/>
          <w:b/>
          <w:bCs/>
          <w:sz w:val="28"/>
          <w:szCs w:val="28"/>
        </w:rPr>
        <w:t> </w:t>
      </w:r>
      <w:r w:rsidRPr="0092350C">
        <w:rPr>
          <w:rFonts w:ascii="Times New Roman" w:hAnsi="Times New Roman"/>
          <w:b/>
          <w:bCs/>
          <w:sz w:val="28"/>
          <w:szCs w:val="28"/>
        </w:rPr>
        <w:t xml:space="preserve">aprīļa noteikumos Nr. 226 </w:t>
      </w:r>
      <w:r w:rsidR="00D12EB3" w:rsidRPr="00DF3D84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Pr="0092350C">
        <w:rPr>
          <w:rFonts w:ascii="Times New Roman" w:hAnsi="Times New Roman"/>
          <w:b/>
          <w:bCs/>
          <w:sz w:val="28"/>
          <w:szCs w:val="28"/>
        </w:rPr>
        <w:t>Noteikumi par akcelerācijas fondiem saimnieciskās darbības veicēju izveides, attīstības un konkurētspējas veicināšanai</w:t>
      </w:r>
      <w:r w:rsidR="00D12EB3">
        <w:rPr>
          <w:rFonts w:ascii="Times New Roman" w:hAnsi="Times New Roman"/>
          <w:b/>
          <w:bCs/>
          <w:sz w:val="28"/>
          <w:szCs w:val="28"/>
        </w:rPr>
        <w:t>"</w:t>
      </w:r>
    </w:p>
    <w:p w14:paraId="7A680667" w14:textId="77777777" w:rsidR="00C40B34" w:rsidRPr="00C375E0" w:rsidRDefault="00C40B34" w:rsidP="00C375E0">
      <w:pPr>
        <w:pStyle w:val="naislab"/>
        <w:spacing w:before="0" w:after="0"/>
        <w:jc w:val="both"/>
        <w:rPr>
          <w:iCs/>
          <w:sz w:val="28"/>
          <w:szCs w:val="28"/>
        </w:rPr>
      </w:pPr>
    </w:p>
    <w:p w14:paraId="03CA9190" w14:textId="3A07C791" w:rsidR="00C40B34" w:rsidRPr="00D12EB3" w:rsidRDefault="00C40B34" w:rsidP="00D12EB3">
      <w:pPr>
        <w:pStyle w:val="naislab"/>
        <w:spacing w:before="0" w:after="0"/>
        <w:rPr>
          <w:iCs/>
          <w:sz w:val="28"/>
          <w:szCs w:val="28"/>
        </w:rPr>
      </w:pPr>
      <w:r w:rsidRPr="00D12EB3">
        <w:rPr>
          <w:iCs/>
          <w:sz w:val="28"/>
          <w:szCs w:val="28"/>
        </w:rPr>
        <w:t>Izdot</w:t>
      </w:r>
      <w:r w:rsidR="008A71CB">
        <w:rPr>
          <w:iCs/>
          <w:sz w:val="28"/>
          <w:szCs w:val="28"/>
        </w:rPr>
        <w:t>i</w:t>
      </w:r>
      <w:r w:rsidRPr="00D12EB3">
        <w:rPr>
          <w:iCs/>
          <w:sz w:val="28"/>
          <w:szCs w:val="28"/>
        </w:rPr>
        <w:t xml:space="preserve"> saskaņā ar</w:t>
      </w:r>
    </w:p>
    <w:p w14:paraId="6DD56CD6" w14:textId="5E4A2757" w:rsidR="00D43F4A" w:rsidRDefault="00DA6785" w:rsidP="00D12EB3">
      <w:pPr>
        <w:pStyle w:val="naislab"/>
        <w:spacing w:before="0" w:after="0"/>
        <w:rPr>
          <w:iCs/>
          <w:sz w:val="28"/>
          <w:szCs w:val="28"/>
        </w:rPr>
      </w:pPr>
      <w:r>
        <w:fldChar w:fldCharType="begin"/>
      </w:r>
      <w:r>
        <w:instrText xml:space="preserve"> HYPERLINK "http://likumi.lv/ta/id/" \t "_blank" </w:instrText>
      </w:r>
      <w:r>
        <w:fldChar w:fldCharType="separate"/>
      </w:r>
      <w:r w:rsidR="00C40B34" w:rsidRPr="00D12EB3">
        <w:rPr>
          <w:iCs/>
          <w:sz w:val="28"/>
          <w:szCs w:val="28"/>
        </w:rPr>
        <w:t>Eiropas Savienības struktūrfondu un</w:t>
      </w:r>
    </w:p>
    <w:p w14:paraId="7BA8CA69" w14:textId="05072478" w:rsidR="00D43F4A" w:rsidRDefault="00C40B34" w:rsidP="00D12EB3">
      <w:pPr>
        <w:pStyle w:val="naislab"/>
        <w:spacing w:before="0" w:after="0"/>
        <w:rPr>
          <w:iCs/>
          <w:sz w:val="28"/>
          <w:szCs w:val="28"/>
        </w:rPr>
      </w:pPr>
      <w:r w:rsidRPr="00D12EB3">
        <w:rPr>
          <w:iCs/>
          <w:sz w:val="28"/>
          <w:szCs w:val="28"/>
        </w:rPr>
        <w:t>Kohēzijas fonda 2014.–2020</w:t>
      </w:r>
      <w:r w:rsidR="00D43F4A" w:rsidRPr="00D12EB3">
        <w:rPr>
          <w:iCs/>
          <w:sz w:val="28"/>
          <w:szCs w:val="28"/>
        </w:rPr>
        <w:t>.</w:t>
      </w:r>
      <w:r w:rsidR="00D43F4A">
        <w:rPr>
          <w:iCs/>
          <w:sz w:val="28"/>
          <w:szCs w:val="28"/>
        </w:rPr>
        <w:t> </w:t>
      </w:r>
      <w:r w:rsidRPr="00D12EB3">
        <w:rPr>
          <w:iCs/>
          <w:sz w:val="28"/>
          <w:szCs w:val="28"/>
        </w:rPr>
        <w:t xml:space="preserve">gada </w:t>
      </w:r>
    </w:p>
    <w:p w14:paraId="5F895364" w14:textId="7E0EB9ED" w:rsidR="00DA6785" w:rsidRDefault="00DA6785" w:rsidP="00D12EB3">
      <w:pPr>
        <w:pStyle w:val="naislab"/>
        <w:spacing w:before="0" w:after="0"/>
        <w:rPr>
          <w:iCs/>
          <w:sz w:val="28"/>
          <w:szCs w:val="28"/>
        </w:rPr>
      </w:pPr>
      <w:r w:rsidRPr="00DA6785">
        <w:rPr>
          <w:iCs/>
          <w:sz w:val="28"/>
          <w:szCs w:val="28"/>
        </w:rPr>
        <w:t xml:space="preserve">plānošanas perioda </w:t>
      </w:r>
      <w:r w:rsidR="00C40B34" w:rsidRPr="00D12EB3">
        <w:rPr>
          <w:iCs/>
          <w:sz w:val="28"/>
          <w:szCs w:val="28"/>
        </w:rPr>
        <w:t>vadības likuma</w:t>
      </w:r>
      <w:r>
        <w:rPr>
          <w:iCs/>
          <w:sz w:val="28"/>
          <w:szCs w:val="28"/>
        </w:rPr>
        <w:fldChar w:fldCharType="end"/>
      </w:r>
      <w:r w:rsidR="00D43F4A">
        <w:rPr>
          <w:iCs/>
          <w:sz w:val="28"/>
          <w:szCs w:val="28"/>
        </w:rPr>
        <w:t xml:space="preserve"> </w:t>
      </w:r>
    </w:p>
    <w:p w14:paraId="0D3EEECC" w14:textId="15FFAAFE" w:rsidR="00C40B34" w:rsidRPr="00D12EB3" w:rsidRDefault="00500B11" w:rsidP="00D12EB3">
      <w:pPr>
        <w:pStyle w:val="naislab"/>
        <w:spacing w:before="0" w:after="0"/>
        <w:rPr>
          <w:iCs/>
          <w:sz w:val="28"/>
          <w:szCs w:val="28"/>
        </w:rPr>
      </w:pPr>
      <w:hyperlink r:id="rId8" w:anchor="p20" w:tgtFrame="_blank" w:history="1">
        <w:r w:rsidR="00C40B34" w:rsidRPr="00D12EB3">
          <w:rPr>
            <w:iCs/>
            <w:sz w:val="28"/>
            <w:szCs w:val="28"/>
          </w:rPr>
          <w:t>20</w:t>
        </w:r>
        <w:r w:rsidR="00D43F4A" w:rsidRPr="00D12EB3">
          <w:rPr>
            <w:iCs/>
            <w:sz w:val="28"/>
            <w:szCs w:val="28"/>
          </w:rPr>
          <w:t>.</w:t>
        </w:r>
        <w:r w:rsidR="00D43F4A">
          <w:rPr>
            <w:iCs/>
            <w:sz w:val="28"/>
            <w:szCs w:val="28"/>
          </w:rPr>
          <w:t> </w:t>
        </w:r>
        <w:r w:rsidR="00C40B34" w:rsidRPr="00D12EB3">
          <w:rPr>
            <w:iCs/>
            <w:sz w:val="28"/>
            <w:szCs w:val="28"/>
          </w:rPr>
          <w:t>pant</w:t>
        </w:r>
      </w:hyperlink>
      <w:r w:rsidR="00C40B34" w:rsidRPr="00D12EB3">
        <w:rPr>
          <w:iCs/>
          <w:sz w:val="28"/>
          <w:szCs w:val="28"/>
        </w:rPr>
        <w:t>a 14.</w:t>
      </w:r>
      <w:r w:rsidR="00D43F4A">
        <w:rPr>
          <w:iCs/>
          <w:sz w:val="28"/>
          <w:szCs w:val="28"/>
        </w:rPr>
        <w:t> </w:t>
      </w:r>
      <w:r w:rsidR="00C40B34" w:rsidRPr="00D12EB3">
        <w:rPr>
          <w:iCs/>
          <w:sz w:val="28"/>
          <w:szCs w:val="28"/>
        </w:rPr>
        <w:t xml:space="preserve">punktu un </w:t>
      </w:r>
    </w:p>
    <w:p w14:paraId="425BC567" w14:textId="77777777" w:rsidR="00C40B34" w:rsidRPr="00D12EB3" w:rsidRDefault="00C40B34" w:rsidP="00D12EB3">
      <w:pPr>
        <w:pStyle w:val="naislab"/>
        <w:spacing w:before="0" w:after="0"/>
        <w:rPr>
          <w:iCs/>
          <w:sz w:val="28"/>
          <w:szCs w:val="28"/>
        </w:rPr>
      </w:pPr>
      <w:r w:rsidRPr="00D12EB3">
        <w:rPr>
          <w:iCs/>
          <w:sz w:val="28"/>
          <w:szCs w:val="28"/>
        </w:rPr>
        <w:t xml:space="preserve">Attīstības finanšu institūcijas likuma </w:t>
      </w:r>
    </w:p>
    <w:p w14:paraId="55B0CA39" w14:textId="0C4F8959" w:rsidR="00C40B34" w:rsidRPr="00D12EB3" w:rsidRDefault="00C40B34" w:rsidP="00D12EB3">
      <w:pPr>
        <w:pStyle w:val="naislab"/>
        <w:spacing w:before="0" w:after="0"/>
        <w:rPr>
          <w:iCs/>
          <w:sz w:val="28"/>
          <w:szCs w:val="28"/>
        </w:rPr>
      </w:pPr>
      <w:r w:rsidRPr="00D12EB3">
        <w:rPr>
          <w:iCs/>
          <w:sz w:val="28"/>
          <w:szCs w:val="28"/>
        </w:rPr>
        <w:t>12</w:t>
      </w:r>
      <w:r w:rsidR="00D43F4A" w:rsidRPr="00D12EB3">
        <w:rPr>
          <w:iCs/>
          <w:sz w:val="28"/>
          <w:szCs w:val="28"/>
        </w:rPr>
        <w:t>.</w:t>
      </w:r>
      <w:r w:rsidR="00D43F4A">
        <w:rPr>
          <w:iCs/>
          <w:sz w:val="28"/>
          <w:szCs w:val="28"/>
        </w:rPr>
        <w:t> </w:t>
      </w:r>
      <w:r w:rsidRPr="00D12EB3">
        <w:rPr>
          <w:iCs/>
          <w:sz w:val="28"/>
          <w:szCs w:val="28"/>
        </w:rPr>
        <w:t>panta ceturto daļu</w:t>
      </w:r>
    </w:p>
    <w:p w14:paraId="7A4AC352" w14:textId="77777777" w:rsidR="00260806" w:rsidRPr="0092350C" w:rsidRDefault="00260806" w:rsidP="00C3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342018" w14:textId="0CE71F6A" w:rsidR="006B3C3C" w:rsidRPr="0092350C" w:rsidRDefault="00144F1B" w:rsidP="00C3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Ministru kabineta </w:t>
      </w:r>
      <w:r w:rsidRPr="00D43F4A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4B053C" w:rsidRPr="00D43F4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D43F4A" w:rsidRPr="00DF3D84">
        <w:rPr>
          <w:rFonts w:ascii="Times New Roman" w:hAnsi="Times New Roman" w:cs="Times New Roman"/>
          <w:iCs/>
          <w:sz w:val="28"/>
          <w:szCs w:val="28"/>
        </w:rPr>
        <w:t>. </w:t>
      </w:r>
      <w:r w:rsidRPr="00D43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gada </w:t>
      </w:r>
      <w:r w:rsidR="004B053C" w:rsidRPr="00D43F4A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D43F4A" w:rsidRPr="00DF3D84">
        <w:rPr>
          <w:rFonts w:ascii="Times New Roman" w:hAnsi="Times New Roman" w:cs="Times New Roman"/>
          <w:iCs/>
          <w:sz w:val="28"/>
          <w:szCs w:val="28"/>
        </w:rPr>
        <w:t>. </w:t>
      </w:r>
      <w:r w:rsidR="004B053C" w:rsidRPr="00D43F4A">
        <w:rPr>
          <w:rFonts w:ascii="Times New Roman" w:hAnsi="Times New Roman" w:cs="Times New Roman"/>
          <w:sz w:val="28"/>
          <w:szCs w:val="28"/>
          <w:shd w:val="clear" w:color="auto" w:fill="FFFFFF"/>
        </w:rPr>
        <w:t>aprīļa</w:t>
      </w:r>
      <w:r w:rsidRPr="0092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noteikumos Nr</w:t>
      </w:r>
      <w:r w:rsidR="00D43F4A" w:rsidRPr="00077B0A">
        <w:rPr>
          <w:rFonts w:ascii="Times New Roman" w:hAnsi="Times New Roman" w:cs="Times New Roman"/>
          <w:iCs/>
          <w:sz w:val="28"/>
          <w:szCs w:val="28"/>
        </w:rPr>
        <w:t>. </w:t>
      </w:r>
      <w:r w:rsidR="004B053C" w:rsidRPr="0092350C">
        <w:rPr>
          <w:rFonts w:ascii="Times New Roman" w:hAnsi="Times New Roman" w:cs="Times New Roman"/>
          <w:sz w:val="28"/>
          <w:szCs w:val="28"/>
          <w:shd w:val="clear" w:color="auto" w:fill="FFFFFF"/>
        </w:rPr>
        <w:t>226</w:t>
      </w:r>
      <w:r w:rsidRPr="0092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2EB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B053C" w:rsidRPr="0092350C">
        <w:rPr>
          <w:rFonts w:ascii="Times New Roman" w:hAnsi="Times New Roman" w:cs="Times New Roman"/>
          <w:sz w:val="28"/>
          <w:szCs w:val="28"/>
          <w:shd w:val="clear" w:color="auto" w:fill="FFFFFF"/>
        </w:rPr>
        <w:t>Noteikumi par akcelerācijas fondiem saimnieciskās darbības veicēju izveides, attīstības un konkurētspējas veicināšanai</w:t>
      </w:r>
      <w:r w:rsidR="00D12EB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92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201</w:t>
      </w:r>
      <w:r w:rsidR="004B053C" w:rsidRPr="0092350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2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B053C" w:rsidRPr="0092350C"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="00D43F4A" w:rsidRPr="00077B0A">
        <w:rPr>
          <w:rFonts w:ascii="Times New Roman" w:hAnsi="Times New Roman" w:cs="Times New Roman"/>
          <w:iCs/>
          <w:sz w:val="28"/>
          <w:szCs w:val="28"/>
        </w:rPr>
        <w:t>. </w:t>
      </w:r>
      <w:r w:rsidRPr="0092350C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C40B34" w:rsidRPr="0092350C">
        <w:rPr>
          <w:rFonts w:ascii="Times New Roman" w:hAnsi="Times New Roman" w:cs="Times New Roman"/>
          <w:sz w:val="28"/>
          <w:szCs w:val="28"/>
          <w:shd w:val="clear" w:color="auto" w:fill="FFFFFF"/>
        </w:rPr>
        <w:t>; 2018, 7., 90</w:t>
      </w:r>
      <w:r w:rsidR="00D43F4A" w:rsidRPr="00077B0A">
        <w:rPr>
          <w:rFonts w:ascii="Times New Roman" w:hAnsi="Times New Roman" w:cs="Times New Roman"/>
          <w:iCs/>
          <w:sz w:val="28"/>
          <w:szCs w:val="28"/>
        </w:rPr>
        <w:t>. </w:t>
      </w:r>
      <w:r w:rsidR="00C40B34" w:rsidRPr="0092350C">
        <w:rPr>
          <w:rFonts w:ascii="Times New Roman" w:hAnsi="Times New Roman" w:cs="Times New Roman"/>
          <w:sz w:val="28"/>
          <w:szCs w:val="28"/>
          <w:shd w:val="clear" w:color="auto" w:fill="FFFFFF"/>
        </w:rPr>
        <w:t>nr.; 2020, 175</w:t>
      </w:r>
      <w:r w:rsidR="00D43F4A" w:rsidRPr="00077B0A">
        <w:rPr>
          <w:rFonts w:ascii="Times New Roman" w:hAnsi="Times New Roman" w:cs="Times New Roman"/>
          <w:iCs/>
          <w:sz w:val="28"/>
          <w:szCs w:val="28"/>
        </w:rPr>
        <w:t>. </w:t>
      </w:r>
      <w:r w:rsidR="00C40B34" w:rsidRPr="0092350C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923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6B3C3C" w:rsidRPr="0092350C">
        <w:rPr>
          <w:rFonts w:ascii="Times New Roman" w:hAnsi="Times New Roman" w:cs="Times New Roman"/>
          <w:sz w:val="28"/>
          <w:szCs w:val="28"/>
          <w:shd w:val="clear" w:color="auto" w:fill="FFFFFF"/>
        </w:rPr>
        <w:t>šādus grozījumus:</w:t>
      </w:r>
    </w:p>
    <w:p w14:paraId="28A53B90" w14:textId="77777777" w:rsidR="00D12EB3" w:rsidRDefault="00D12EB3" w:rsidP="00C375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7C00392" w14:textId="5366C520" w:rsidR="006B3C3C" w:rsidRPr="0092350C" w:rsidRDefault="006B3C3C" w:rsidP="00C375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350C">
        <w:rPr>
          <w:rFonts w:ascii="Times New Roman" w:hAnsi="Times New Roman"/>
          <w:sz w:val="28"/>
          <w:szCs w:val="28"/>
        </w:rPr>
        <w:t>1. Izteikt 20. punktu šādā redakcijā:</w:t>
      </w:r>
    </w:p>
    <w:p w14:paraId="1856743B" w14:textId="77777777" w:rsidR="00D12EB3" w:rsidRDefault="00D12EB3" w:rsidP="00C375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55E37C" w14:textId="40E365B8" w:rsidR="006B3C3C" w:rsidRPr="0092350C" w:rsidRDefault="00D12EB3" w:rsidP="00C375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B3C3C" w:rsidRPr="009235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</w:t>
      </w:r>
      <w:r w:rsidR="00D43F4A" w:rsidRPr="00077B0A">
        <w:rPr>
          <w:rFonts w:ascii="Times New Roman" w:hAnsi="Times New Roman" w:cs="Times New Roman"/>
          <w:iCs/>
          <w:sz w:val="28"/>
          <w:szCs w:val="28"/>
        </w:rPr>
        <w:t>. </w:t>
      </w:r>
      <w:r w:rsidR="006B3C3C" w:rsidRPr="009235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Termiņš lēmumu pieņemšanai par </w:t>
      </w:r>
      <w:proofErr w:type="spellStart"/>
      <w:r w:rsidR="006B3C3C" w:rsidRPr="009235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sēklasnaudas</w:t>
      </w:r>
      <w:proofErr w:type="spellEnd"/>
      <w:r w:rsidR="006B3C3C" w:rsidRPr="009235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ieguldījumu piešķiršanu ir 2023</w:t>
      </w:r>
      <w:r w:rsidR="00D43F4A" w:rsidRPr="00077B0A">
        <w:rPr>
          <w:rFonts w:ascii="Times New Roman" w:hAnsi="Times New Roman" w:cs="Times New Roman"/>
          <w:iCs/>
          <w:sz w:val="28"/>
          <w:szCs w:val="28"/>
        </w:rPr>
        <w:t>. </w:t>
      </w:r>
      <w:r w:rsidR="006B3C3C" w:rsidRPr="009235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gada 31</w:t>
      </w:r>
      <w:r w:rsidR="00D43F4A" w:rsidRPr="00077B0A">
        <w:rPr>
          <w:rFonts w:ascii="Times New Roman" w:hAnsi="Times New Roman" w:cs="Times New Roman"/>
          <w:iCs/>
          <w:sz w:val="28"/>
          <w:szCs w:val="28"/>
        </w:rPr>
        <w:t>. </w:t>
      </w:r>
      <w:r w:rsidR="006B3C3C" w:rsidRPr="009235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decembris. Lēmumu par </w:t>
      </w:r>
      <w:proofErr w:type="spellStart"/>
      <w:r w:rsidR="006B3C3C" w:rsidRPr="009235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pirmssēklas</w:t>
      </w:r>
      <w:proofErr w:type="spellEnd"/>
      <w:r w:rsidR="006B3C3C" w:rsidRPr="009235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naudas ieguldījumu piešķiršanu fondā pieņem līdz 2022</w:t>
      </w:r>
      <w:r w:rsidR="00D43F4A" w:rsidRPr="00077B0A">
        <w:rPr>
          <w:rFonts w:ascii="Times New Roman" w:hAnsi="Times New Roman" w:cs="Times New Roman"/>
          <w:iCs/>
          <w:sz w:val="28"/>
          <w:szCs w:val="28"/>
        </w:rPr>
        <w:t>. </w:t>
      </w:r>
      <w:r w:rsidR="006B3C3C" w:rsidRPr="009235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gada 30.</w:t>
      </w:r>
      <w:r w:rsidR="00A95571" w:rsidRPr="009235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6B3C3C" w:rsidRPr="009235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jūnijam</w:t>
      </w:r>
      <w:r w:rsidR="00DA67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"</w:t>
      </w:r>
    </w:p>
    <w:p w14:paraId="1604F805" w14:textId="77777777" w:rsidR="006B3C3C" w:rsidRPr="0092350C" w:rsidRDefault="006B3C3C" w:rsidP="00C375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57ABA7D7" w14:textId="6EC21AD5" w:rsidR="006B3C3C" w:rsidRPr="0092350C" w:rsidRDefault="006B3C3C" w:rsidP="00C375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350C">
        <w:rPr>
          <w:rFonts w:ascii="Times New Roman" w:hAnsi="Times New Roman"/>
          <w:sz w:val="28"/>
          <w:szCs w:val="28"/>
        </w:rPr>
        <w:t xml:space="preserve">2. </w:t>
      </w:r>
      <w:r w:rsidR="00DD6F6E" w:rsidRPr="0092350C">
        <w:rPr>
          <w:rFonts w:ascii="Times New Roman" w:hAnsi="Times New Roman"/>
          <w:sz w:val="28"/>
          <w:szCs w:val="28"/>
        </w:rPr>
        <w:t xml:space="preserve">Svītrot </w:t>
      </w:r>
      <w:r w:rsidRPr="0092350C">
        <w:rPr>
          <w:rFonts w:ascii="Times New Roman" w:hAnsi="Times New Roman"/>
          <w:sz w:val="28"/>
          <w:szCs w:val="28"/>
        </w:rPr>
        <w:t>20.</w:t>
      </w:r>
      <w:r w:rsidRPr="0092350C">
        <w:rPr>
          <w:rFonts w:ascii="Times New Roman" w:hAnsi="Times New Roman"/>
          <w:sz w:val="28"/>
          <w:szCs w:val="28"/>
          <w:vertAlign w:val="superscript"/>
        </w:rPr>
        <w:t>1</w:t>
      </w:r>
      <w:r w:rsidR="00D43F4A">
        <w:rPr>
          <w:rFonts w:ascii="Times New Roman" w:hAnsi="Times New Roman"/>
          <w:sz w:val="28"/>
          <w:szCs w:val="28"/>
          <w:vertAlign w:val="superscript"/>
        </w:rPr>
        <w:t> </w:t>
      </w:r>
      <w:r w:rsidRPr="0092350C">
        <w:rPr>
          <w:rFonts w:ascii="Times New Roman" w:hAnsi="Times New Roman"/>
          <w:sz w:val="28"/>
          <w:szCs w:val="28"/>
        </w:rPr>
        <w:t>punkt</w:t>
      </w:r>
      <w:r w:rsidR="0092350C">
        <w:rPr>
          <w:rFonts w:ascii="Times New Roman" w:hAnsi="Times New Roman"/>
          <w:sz w:val="28"/>
          <w:szCs w:val="28"/>
        </w:rPr>
        <w:t>a</w:t>
      </w:r>
      <w:r w:rsidRPr="0092350C">
        <w:rPr>
          <w:rFonts w:ascii="Times New Roman" w:hAnsi="Times New Roman"/>
          <w:sz w:val="28"/>
          <w:szCs w:val="28"/>
        </w:rPr>
        <w:t xml:space="preserve"> </w:t>
      </w:r>
      <w:r w:rsidR="00DD6F6E" w:rsidRPr="0092350C">
        <w:rPr>
          <w:rFonts w:ascii="Times New Roman" w:hAnsi="Times New Roman"/>
          <w:sz w:val="28"/>
          <w:szCs w:val="28"/>
        </w:rPr>
        <w:t xml:space="preserve">otro </w:t>
      </w:r>
      <w:r w:rsidRPr="0092350C">
        <w:rPr>
          <w:rFonts w:ascii="Times New Roman" w:hAnsi="Times New Roman"/>
          <w:sz w:val="28"/>
          <w:szCs w:val="28"/>
        </w:rPr>
        <w:t>teikumu</w:t>
      </w:r>
      <w:r w:rsidR="00DD6F6E" w:rsidRPr="0092350C">
        <w:rPr>
          <w:rFonts w:ascii="Times New Roman" w:hAnsi="Times New Roman"/>
          <w:sz w:val="28"/>
          <w:szCs w:val="28"/>
        </w:rPr>
        <w:t>.</w:t>
      </w:r>
    </w:p>
    <w:p w14:paraId="6F52BCA4" w14:textId="2C653B10" w:rsidR="006B3C3C" w:rsidRDefault="006B3C3C" w:rsidP="00C375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297B120" w14:textId="5072EA12" w:rsidR="00D12EB3" w:rsidRDefault="00D12EB3" w:rsidP="00C375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38A9F63" w14:textId="77777777" w:rsidR="00D12EB3" w:rsidRPr="0092350C" w:rsidRDefault="00D12EB3" w:rsidP="00C375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95A8ACF" w14:textId="77777777" w:rsidR="00D12EB3" w:rsidRPr="00DE283C" w:rsidRDefault="00D12EB3" w:rsidP="00C375E0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18C145F" w14:textId="77777777" w:rsidR="00D12EB3" w:rsidRDefault="00D12EB3" w:rsidP="00C375E0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F64CF0" w14:textId="77777777" w:rsidR="00D12EB3" w:rsidRDefault="00D12EB3" w:rsidP="00C375E0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F27784" w14:textId="77777777" w:rsidR="00D12EB3" w:rsidRDefault="00D12EB3" w:rsidP="00C375E0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322DD2" w14:textId="4E45566E" w:rsidR="00260806" w:rsidRPr="00DF3D84" w:rsidRDefault="00D12EB3" w:rsidP="00DF3D8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260806" w:rsidRPr="00DF3D84" w:rsidSect="00D12EB3">
      <w:headerReference w:type="default" r:id="rId9"/>
      <w:footerReference w:type="default" r:id="rId10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5733" w14:textId="77777777" w:rsidR="009A4ABF" w:rsidRDefault="009A4ABF" w:rsidP="00A63C3C">
      <w:pPr>
        <w:spacing w:after="0" w:line="240" w:lineRule="auto"/>
      </w:pPr>
      <w:r>
        <w:separator/>
      </w:r>
    </w:p>
  </w:endnote>
  <w:endnote w:type="continuationSeparator" w:id="0">
    <w:p w14:paraId="404F0A54" w14:textId="77777777" w:rsidR="009A4ABF" w:rsidRDefault="009A4ABF" w:rsidP="00A63C3C">
      <w:pPr>
        <w:spacing w:after="0" w:line="240" w:lineRule="auto"/>
      </w:pPr>
      <w:r>
        <w:continuationSeparator/>
      </w:r>
    </w:p>
  </w:endnote>
  <w:endnote w:type="continuationNotice" w:id="1">
    <w:p w14:paraId="0643F76F" w14:textId="77777777" w:rsidR="00040B80" w:rsidRDefault="00040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62EC" w14:textId="290922CA" w:rsidR="00D12EB3" w:rsidRPr="00D12EB3" w:rsidRDefault="00D12EB3">
    <w:pPr>
      <w:pStyle w:val="Footer"/>
      <w:rPr>
        <w:rFonts w:ascii="Times New Roman" w:hAnsi="Times New Roman" w:cs="Times New Roman"/>
        <w:sz w:val="16"/>
        <w:szCs w:val="16"/>
      </w:rPr>
    </w:pPr>
    <w:r w:rsidRPr="00D12EB3">
      <w:rPr>
        <w:rFonts w:ascii="Times New Roman" w:hAnsi="Times New Roman" w:cs="Times New Roman"/>
        <w:sz w:val="16"/>
        <w:szCs w:val="16"/>
      </w:rPr>
      <w:t>N1529_1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123A0" w14:textId="77777777" w:rsidR="009A4ABF" w:rsidRDefault="009A4ABF" w:rsidP="00A63C3C">
      <w:pPr>
        <w:spacing w:after="0" w:line="240" w:lineRule="auto"/>
      </w:pPr>
      <w:r>
        <w:separator/>
      </w:r>
    </w:p>
  </w:footnote>
  <w:footnote w:type="continuationSeparator" w:id="0">
    <w:p w14:paraId="4746D102" w14:textId="77777777" w:rsidR="009A4ABF" w:rsidRDefault="009A4ABF" w:rsidP="00A63C3C">
      <w:pPr>
        <w:spacing w:after="0" w:line="240" w:lineRule="auto"/>
      </w:pPr>
      <w:r>
        <w:continuationSeparator/>
      </w:r>
    </w:p>
  </w:footnote>
  <w:footnote w:type="continuationNotice" w:id="1">
    <w:p w14:paraId="11EFE248" w14:textId="77777777" w:rsidR="00040B80" w:rsidRDefault="00040B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43E2A" w14:textId="77777777" w:rsidR="00D12EB3" w:rsidRPr="003629D6" w:rsidRDefault="00D12EB3">
    <w:pPr>
      <w:pStyle w:val="Header"/>
    </w:pPr>
  </w:p>
  <w:p w14:paraId="38454DBA" w14:textId="06BD6E8A" w:rsidR="00D12EB3" w:rsidRDefault="00D12EB3">
    <w:pPr>
      <w:pStyle w:val="Header"/>
    </w:pPr>
    <w:r>
      <w:rPr>
        <w:noProof/>
      </w:rPr>
      <w:drawing>
        <wp:inline distT="0" distB="0" distL="0" distR="0" wp14:anchorId="62EE8D8E" wp14:editId="74B960A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C13"/>
    <w:multiLevelType w:val="hybridMultilevel"/>
    <w:tmpl w:val="DE3AFC30"/>
    <w:lvl w:ilvl="0" w:tplc="5F6E7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E42A5"/>
    <w:multiLevelType w:val="hybridMultilevel"/>
    <w:tmpl w:val="1CDEB0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1B"/>
    <w:rsid w:val="00040B80"/>
    <w:rsid w:val="00046C8C"/>
    <w:rsid w:val="000E72F5"/>
    <w:rsid w:val="00144F1B"/>
    <w:rsid w:val="00232BA3"/>
    <w:rsid w:val="00260806"/>
    <w:rsid w:val="00367769"/>
    <w:rsid w:val="003D0E10"/>
    <w:rsid w:val="00431EED"/>
    <w:rsid w:val="004B053C"/>
    <w:rsid w:val="00500B11"/>
    <w:rsid w:val="00600205"/>
    <w:rsid w:val="006717E3"/>
    <w:rsid w:val="00695F32"/>
    <w:rsid w:val="006B3C3C"/>
    <w:rsid w:val="006F6350"/>
    <w:rsid w:val="00760614"/>
    <w:rsid w:val="008A45D8"/>
    <w:rsid w:val="008A71CB"/>
    <w:rsid w:val="0092350C"/>
    <w:rsid w:val="0097431D"/>
    <w:rsid w:val="009A4ABF"/>
    <w:rsid w:val="00A32141"/>
    <w:rsid w:val="00A36393"/>
    <w:rsid w:val="00A63C3C"/>
    <w:rsid w:val="00A95571"/>
    <w:rsid w:val="00AF2FE7"/>
    <w:rsid w:val="00B260F0"/>
    <w:rsid w:val="00BE5A10"/>
    <w:rsid w:val="00C375E0"/>
    <w:rsid w:val="00C40B34"/>
    <w:rsid w:val="00C72933"/>
    <w:rsid w:val="00C811C8"/>
    <w:rsid w:val="00D12EB3"/>
    <w:rsid w:val="00D43F4A"/>
    <w:rsid w:val="00DA6785"/>
    <w:rsid w:val="00DD6F6E"/>
    <w:rsid w:val="00DF3D84"/>
    <w:rsid w:val="00E922C9"/>
    <w:rsid w:val="00F06926"/>
    <w:rsid w:val="00F16E10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24DA"/>
  <w15:chartTrackingRefBased/>
  <w15:docId w15:val="{45CC5F12-D281-456D-97E0-CD979913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F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80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40B3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C40B3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aislab">
    <w:name w:val="naislab"/>
    <w:basedOn w:val="Normal"/>
    <w:rsid w:val="00C40B34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63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3C"/>
  </w:style>
  <w:style w:type="paragraph" w:styleId="Footer">
    <w:name w:val="footer"/>
    <w:basedOn w:val="Normal"/>
    <w:link w:val="FooterChar"/>
    <w:uiPriority w:val="99"/>
    <w:unhideWhenUsed/>
    <w:rsid w:val="00A63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3C"/>
  </w:style>
  <w:style w:type="paragraph" w:customStyle="1" w:styleId="Body">
    <w:name w:val="Body"/>
    <w:rsid w:val="00D12EB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A7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1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1DF2-8DAB-4398-BB85-675C3E7A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Lāce</dc:creator>
  <cp:keywords/>
  <dc:description/>
  <cp:lastModifiedBy>Leontine Babkina</cp:lastModifiedBy>
  <cp:revision>18</cp:revision>
  <cp:lastPrinted>2021-06-22T07:53:00Z</cp:lastPrinted>
  <dcterms:created xsi:type="dcterms:W3CDTF">2021-06-11T12:37:00Z</dcterms:created>
  <dcterms:modified xsi:type="dcterms:W3CDTF">2021-07-01T10:14:00Z</dcterms:modified>
</cp:coreProperties>
</file>