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41" w:rsidRPr="007D0093" w:rsidRDefault="00BF4641" w:rsidP="00BF4641">
      <w:pPr>
        <w:jc w:val="right"/>
        <w:rPr>
          <w:i/>
          <w:sz w:val="28"/>
          <w:szCs w:val="28"/>
        </w:rPr>
      </w:pPr>
      <w:bookmarkStart w:id="0" w:name="OLE_LINK10"/>
      <w:bookmarkStart w:id="1" w:name="OLE_LINK11"/>
      <w:bookmarkStart w:id="2" w:name="OLE_LINK8"/>
      <w:bookmarkStart w:id="3" w:name="OLE_LINK9"/>
      <w:r w:rsidRPr="007D0093">
        <w:rPr>
          <w:i/>
          <w:sz w:val="28"/>
          <w:szCs w:val="28"/>
        </w:rPr>
        <w:t>Projekts</w:t>
      </w:r>
    </w:p>
    <w:p w:rsidR="00BF4641" w:rsidRPr="00FF6B27" w:rsidRDefault="00BF4641" w:rsidP="00BF4641">
      <w:pPr>
        <w:jc w:val="right"/>
        <w:rPr>
          <w:sz w:val="28"/>
          <w:szCs w:val="28"/>
        </w:rPr>
      </w:pPr>
    </w:p>
    <w:p w:rsidR="00BF4641" w:rsidRPr="00FF6B27" w:rsidRDefault="00BF4641" w:rsidP="00BF4641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BF4641" w:rsidRDefault="00BF4641" w:rsidP="00BF4641">
      <w:pPr>
        <w:jc w:val="both"/>
        <w:rPr>
          <w:sz w:val="28"/>
        </w:rPr>
      </w:pPr>
    </w:p>
    <w:p w:rsidR="00BF4641" w:rsidRPr="0022416A" w:rsidRDefault="00BF4641" w:rsidP="00BF4641">
      <w:pPr>
        <w:jc w:val="both"/>
        <w:rPr>
          <w:sz w:val="28"/>
        </w:rPr>
      </w:pPr>
    </w:p>
    <w:p w:rsidR="00BF4641" w:rsidRPr="0022416A" w:rsidRDefault="00BF4641" w:rsidP="00BF4641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2013.gada  __.________</w:t>
      </w:r>
      <w:r w:rsidRPr="0022416A">
        <w:rPr>
          <w:sz w:val="28"/>
        </w:rPr>
        <w:tab/>
        <w:t>Noteikumi Nr.</w:t>
      </w:r>
    </w:p>
    <w:p w:rsidR="00BF4641" w:rsidRDefault="00BF4641" w:rsidP="00BF4641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</w:p>
    <w:p w:rsidR="00BF4641" w:rsidRDefault="00BF4641" w:rsidP="00707FB1">
      <w:pPr>
        <w:rPr>
          <w:b/>
          <w:bCs/>
          <w:sz w:val="28"/>
          <w:szCs w:val="28"/>
        </w:rPr>
      </w:pPr>
    </w:p>
    <w:p w:rsidR="00707FB1" w:rsidRDefault="00707FB1" w:rsidP="00707FB1">
      <w:pPr>
        <w:rPr>
          <w:b/>
          <w:bCs/>
          <w:sz w:val="28"/>
          <w:szCs w:val="28"/>
        </w:rPr>
      </w:pPr>
    </w:p>
    <w:p w:rsidR="00C72810" w:rsidRDefault="00C72810" w:rsidP="00D94618">
      <w:pPr>
        <w:jc w:val="center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:rsidR="00BF4641" w:rsidRPr="00B707CC" w:rsidRDefault="00B707CC" w:rsidP="00B707CC">
      <w:pPr>
        <w:jc w:val="center"/>
        <w:rPr>
          <w:b/>
          <w:bCs/>
          <w:color w:val="414142"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>Grozījum</w:t>
      </w:r>
      <w:r w:rsidRPr="00E8772E">
        <w:rPr>
          <w:b/>
          <w:bCs/>
          <w:sz w:val="28"/>
          <w:szCs w:val="28"/>
        </w:rPr>
        <w:t>i</w:t>
      </w:r>
      <w:r w:rsidR="00FC3D13">
        <w:rPr>
          <w:b/>
          <w:bCs/>
          <w:color w:val="414142"/>
          <w:sz w:val="28"/>
          <w:szCs w:val="28"/>
        </w:rPr>
        <w:t xml:space="preserve"> Ministru kabineta 2004</w:t>
      </w:r>
      <w:r>
        <w:rPr>
          <w:b/>
          <w:bCs/>
          <w:color w:val="414142"/>
          <w:sz w:val="28"/>
          <w:szCs w:val="28"/>
        </w:rPr>
        <w:t>.gada 27.</w:t>
      </w:r>
      <w:r w:rsidR="00FC3D13">
        <w:rPr>
          <w:b/>
          <w:bCs/>
          <w:color w:val="414142"/>
          <w:sz w:val="28"/>
          <w:szCs w:val="28"/>
        </w:rPr>
        <w:t>aprīļa noteikumos Nr.454</w:t>
      </w:r>
      <w:r>
        <w:rPr>
          <w:b/>
          <w:bCs/>
          <w:color w:val="414142"/>
          <w:sz w:val="28"/>
          <w:szCs w:val="28"/>
        </w:rPr>
        <w:t xml:space="preserve"> „</w:t>
      </w:r>
      <w:r w:rsidR="00FC3D13">
        <w:rPr>
          <w:b/>
          <w:bCs/>
          <w:color w:val="414142"/>
          <w:sz w:val="28"/>
          <w:szCs w:val="28"/>
        </w:rPr>
        <w:t>Farmaceitu un farmaceitu asistentu reģistrēšanas kārtība</w:t>
      </w:r>
      <w:r>
        <w:rPr>
          <w:b/>
          <w:bCs/>
          <w:color w:val="414142"/>
          <w:sz w:val="28"/>
          <w:szCs w:val="28"/>
        </w:rPr>
        <w:t>”</w:t>
      </w:r>
    </w:p>
    <w:p w:rsidR="00B707CC" w:rsidRDefault="00B707CC" w:rsidP="00D94618">
      <w:pPr>
        <w:jc w:val="right"/>
        <w:rPr>
          <w:sz w:val="28"/>
          <w:szCs w:val="28"/>
        </w:rPr>
      </w:pPr>
    </w:p>
    <w:p w:rsidR="00C72810" w:rsidRDefault="00C72810" w:rsidP="00D94618">
      <w:pPr>
        <w:jc w:val="right"/>
        <w:rPr>
          <w:sz w:val="28"/>
          <w:szCs w:val="28"/>
        </w:rPr>
      </w:pPr>
    </w:p>
    <w:p w:rsidR="00707FB1" w:rsidRDefault="00707FB1" w:rsidP="00D94618">
      <w:pPr>
        <w:jc w:val="right"/>
        <w:rPr>
          <w:sz w:val="28"/>
          <w:szCs w:val="28"/>
        </w:rPr>
      </w:pPr>
    </w:p>
    <w:p w:rsidR="00BF4641" w:rsidRDefault="00D94618" w:rsidP="00707FB1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 w:rsidR="00FC3D13">
        <w:rPr>
          <w:sz w:val="28"/>
          <w:szCs w:val="28"/>
        </w:rPr>
        <w:t>Farmācijas</w:t>
      </w:r>
      <w:r w:rsidR="008B51EA">
        <w:rPr>
          <w:sz w:val="28"/>
          <w:szCs w:val="28"/>
        </w:rPr>
        <w:t xml:space="preserve"> likuma</w:t>
      </w:r>
      <w:r w:rsidR="00FC3D13">
        <w:rPr>
          <w:sz w:val="28"/>
          <w:szCs w:val="28"/>
        </w:rPr>
        <w:t xml:space="preserve"> 5</w:t>
      </w:r>
      <w:r w:rsidR="008B51EA">
        <w:rPr>
          <w:sz w:val="28"/>
          <w:szCs w:val="28"/>
        </w:rPr>
        <w:t xml:space="preserve">.panta </w:t>
      </w:r>
      <w:r w:rsidR="00FC3D13">
        <w:rPr>
          <w:sz w:val="28"/>
          <w:szCs w:val="28"/>
        </w:rPr>
        <w:t>17.punktu</w:t>
      </w:r>
    </w:p>
    <w:p w:rsidR="00C72810" w:rsidRDefault="00C72810" w:rsidP="008B7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FB1" w:rsidRDefault="00707FB1" w:rsidP="008B7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FB1" w:rsidRDefault="00707FB1" w:rsidP="008B7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641" w:rsidRPr="00B707CC" w:rsidRDefault="00B25287" w:rsidP="000B7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07CC">
        <w:rPr>
          <w:sz w:val="28"/>
          <w:szCs w:val="28"/>
        </w:rPr>
        <w:t xml:space="preserve">1. </w:t>
      </w:r>
      <w:r w:rsidR="00BF4641" w:rsidRPr="00B707CC">
        <w:rPr>
          <w:sz w:val="28"/>
          <w:szCs w:val="28"/>
        </w:rPr>
        <w:t xml:space="preserve">Izdarīt </w:t>
      </w:r>
      <w:r w:rsidR="00B707CC" w:rsidRPr="00B707CC">
        <w:rPr>
          <w:sz w:val="28"/>
          <w:szCs w:val="28"/>
        </w:rPr>
        <w:t>Ministru kabineta 200</w:t>
      </w:r>
      <w:r w:rsidR="00FC3D13">
        <w:rPr>
          <w:sz w:val="28"/>
          <w:szCs w:val="28"/>
        </w:rPr>
        <w:t>4</w:t>
      </w:r>
      <w:r w:rsidR="000B7856" w:rsidRPr="00B707CC">
        <w:rPr>
          <w:sz w:val="28"/>
          <w:szCs w:val="28"/>
        </w:rPr>
        <w:t xml:space="preserve">.gada </w:t>
      </w:r>
      <w:r w:rsidR="00B707CC" w:rsidRPr="00B707CC">
        <w:rPr>
          <w:bCs/>
          <w:sz w:val="28"/>
          <w:szCs w:val="28"/>
        </w:rPr>
        <w:t>27.</w:t>
      </w:r>
      <w:r w:rsidR="00FC3D13">
        <w:rPr>
          <w:bCs/>
          <w:sz w:val="28"/>
          <w:szCs w:val="28"/>
        </w:rPr>
        <w:t>aprīļa</w:t>
      </w:r>
      <w:r w:rsidR="00B707CC" w:rsidRPr="00B707CC">
        <w:rPr>
          <w:bCs/>
          <w:sz w:val="28"/>
          <w:szCs w:val="28"/>
        </w:rPr>
        <w:t xml:space="preserve"> noteikumos Nr.</w:t>
      </w:r>
      <w:r w:rsidR="00FC3D13">
        <w:rPr>
          <w:bCs/>
          <w:sz w:val="28"/>
          <w:szCs w:val="28"/>
        </w:rPr>
        <w:t>454</w:t>
      </w:r>
      <w:r w:rsidR="00B707CC" w:rsidRPr="00B707CC">
        <w:rPr>
          <w:bCs/>
          <w:sz w:val="28"/>
          <w:szCs w:val="28"/>
        </w:rPr>
        <w:t xml:space="preserve"> „</w:t>
      </w:r>
      <w:r w:rsidR="00FC3D13">
        <w:rPr>
          <w:bCs/>
          <w:sz w:val="28"/>
          <w:szCs w:val="28"/>
        </w:rPr>
        <w:t>Farmaceitu un farmaceitu asistentu reģistrēšanas kārtība</w:t>
      </w:r>
      <w:r w:rsidR="00B707CC" w:rsidRPr="00B707CC">
        <w:rPr>
          <w:bCs/>
          <w:sz w:val="28"/>
          <w:szCs w:val="28"/>
        </w:rPr>
        <w:t>”</w:t>
      </w:r>
      <w:r w:rsidR="00B707CC" w:rsidRPr="00B707CC">
        <w:rPr>
          <w:sz w:val="28"/>
          <w:szCs w:val="28"/>
        </w:rPr>
        <w:t xml:space="preserve"> </w:t>
      </w:r>
      <w:r w:rsidR="00B707CC">
        <w:rPr>
          <w:sz w:val="28"/>
          <w:szCs w:val="28"/>
        </w:rPr>
        <w:t>(Latvijas Vēstn</w:t>
      </w:r>
      <w:r w:rsidR="00FC3D13">
        <w:rPr>
          <w:sz w:val="28"/>
          <w:szCs w:val="28"/>
        </w:rPr>
        <w:t>esis, 2004</w:t>
      </w:r>
      <w:r w:rsidR="00BF4641" w:rsidRPr="00B707CC">
        <w:rPr>
          <w:sz w:val="28"/>
          <w:szCs w:val="28"/>
        </w:rPr>
        <w:t xml:space="preserve">, </w:t>
      </w:r>
      <w:r w:rsidR="00FC3D13">
        <w:rPr>
          <w:sz w:val="28"/>
          <w:szCs w:val="28"/>
        </w:rPr>
        <w:t>69</w:t>
      </w:r>
      <w:r w:rsidR="00D8768A">
        <w:rPr>
          <w:sz w:val="28"/>
          <w:szCs w:val="28"/>
        </w:rPr>
        <w:t>.</w:t>
      </w:r>
      <w:r w:rsidR="00BF4641" w:rsidRPr="00B707CC">
        <w:rPr>
          <w:sz w:val="28"/>
          <w:szCs w:val="28"/>
        </w:rPr>
        <w:t>nr.</w:t>
      </w:r>
      <w:r w:rsidR="00FC3D13">
        <w:rPr>
          <w:sz w:val="28"/>
          <w:szCs w:val="28"/>
        </w:rPr>
        <w:t>; 2008, 53.nr.</w:t>
      </w:r>
      <w:r w:rsidR="00D8768A">
        <w:rPr>
          <w:sz w:val="28"/>
          <w:szCs w:val="28"/>
        </w:rPr>
        <w:t>)</w:t>
      </w:r>
      <w:r w:rsidR="00BF4641" w:rsidRPr="00B707CC">
        <w:rPr>
          <w:sz w:val="28"/>
          <w:szCs w:val="28"/>
        </w:rPr>
        <w:t xml:space="preserve"> </w:t>
      </w:r>
      <w:r w:rsidR="000B7856" w:rsidRPr="00B707CC">
        <w:rPr>
          <w:sz w:val="28"/>
          <w:szCs w:val="28"/>
        </w:rPr>
        <w:t>šādus grozījumus:</w:t>
      </w:r>
    </w:p>
    <w:p w:rsidR="000B7856" w:rsidRDefault="000B7856" w:rsidP="000B7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49CD" w:rsidRPr="005749CD" w:rsidRDefault="005749CD" w:rsidP="005749CD">
      <w:pPr>
        <w:spacing w:before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Pr="005749CD">
        <w:rPr>
          <w:sz w:val="28"/>
          <w:szCs w:val="28"/>
          <w:lang w:eastAsia="en-US"/>
        </w:rPr>
        <w:t>Papildināt noteikumus ar 33.punktu šādā redakcijā:</w:t>
      </w:r>
    </w:p>
    <w:p w:rsidR="005749CD" w:rsidRPr="005749CD" w:rsidRDefault="005749CD" w:rsidP="005749CD">
      <w:pPr>
        <w:spacing w:before="120"/>
        <w:jc w:val="both"/>
        <w:rPr>
          <w:sz w:val="28"/>
          <w:szCs w:val="28"/>
        </w:rPr>
      </w:pPr>
      <w:r w:rsidRPr="005749CD">
        <w:rPr>
          <w:sz w:val="28"/>
          <w:szCs w:val="28"/>
        </w:rPr>
        <w:t xml:space="preserve">„33. Skaidras naudas maksājumiem, kurus </w:t>
      </w:r>
      <w:proofErr w:type="spellStart"/>
      <w:r w:rsidRPr="005749CD">
        <w:rPr>
          <w:i/>
          <w:sz w:val="28"/>
          <w:szCs w:val="28"/>
        </w:rPr>
        <w:t>Euro</w:t>
      </w:r>
      <w:proofErr w:type="spellEnd"/>
      <w:r w:rsidRPr="005749CD">
        <w:rPr>
          <w:sz w:val="28"/>
          <w:szCs w:val="28"/>
        </w:rPr>
        <w:t xml:space="preserve"> ieviešanas kārtības likumā noteiktajā vienlaicīgas apgrozības periodā veic latos, piemēro </w:t>
      </w:r>
      <w:r w:rsidRPr="005749CD">
        <w:rPr>
          <w:bCs/>
          <w:sz w:val="28"/>
          <w:szCs w:val="28"/>
        </w:rPr>
        <w:t>Ministru kabineta 2004.gada 27.aprīļa noteikumu Nr.454 „Farmaceitu un farmaceitu asistentu reģistrēšanas kārtība”</w:t>
      </w:r>
      <w:r w:rsidRPr="005749CD">
        <w:rPr>
          <w:sz w:val="28"/>
          <w:szCs w:val="28"/>
        </w:rPr>
        <w:t xml:space="preserve"> 3.pielikumu, kas bija spēk</w:t>
      </w:r>
      <w:r w:rsidR="007E6906">
        <w:rPr>
          <w:sz w:val="28"/>
          <w:szCs w:val="28"/>
        </w:rPr>
        <w:t>ā līdz 2013.gada 31.decembrim.”;</w:t>
      </w:r>
    </w:p>
    <w:p w:rsidR="005749CD" w:rsidRDefault="005749CD" w:rsidP="005749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D3F" w:rsidRPr="005749CD" w:rsidRDefault="005749CD" w:rsidP="00574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I</w:t>
      </w:r>
      <w:r w:rsidR="00D8768A" w:rsidRPr="005749CD">
        <w:rPr>
          <w:sz w:val="28"/>
          <w:szCs w:val="28"/>
        </w:rPr>
        <w:t xml:space="preserve">zteikt </w:t>
      </w:r>
      <w:r w:rsidR="00E8772E" w:rsidRPr="005749CD">
        <w:rPr>
          <w:sz w:val="28"/>
          <w:szCs w:val="28"/>
        </w:rPr>
        <w:t>3.pielikumu</w:t>
      </w:r>
      <w:r w:rsidR="000B7856" w:rsidRPr="005749CD">
        <w:rPr>
          <w:sz w:val="28"/>
          <w:szCs w:val="28"/>
        </w:rPr>
        <w:t xml:space="preserve"> </w:t>
      </w:r>
      <w:r w:rsidR="00F70D3F" w:rsidRPr="005749CD">
        <w:rPr>
          <w:sz w:val="28"/>
          <w:szCs w:val="28"/>
        </w:rPr>
        <w:t>šādā redakcijā:</w:t>
      </w:r>
    </w:p>
    <w:p w:rsidR="00B6281A" w:rsidRDefault="00B6281A" w:rsidP="00E8772E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72E" w:rsidRDefault="00E8772E" w:rsidP="00E877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772E">
        <w:rPr>
          <w:b/>
          <w:sz w:val="28"/>
          <w:szCs w:val="28"/>
        </w:rPr>
        <w:t>„Farmaceita vai farmaceita asistenta reģistrēšanas, izmaiņu reģistrēšanas un ikgadējās reģistra uzturēšanas cenrādis</w:t>
      </w:r>
    </w:p>
    <w:p w:rsidR="00E8772E" w:rsidRPr="00E8772E" w:rsidRDefault="00E8772E" w:rsidP="00E877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8046"/>
        <w:gridCol w:w="1560"/>
      </w:tblGrid>
      <w:tr w:rsidR="00E8772E" w:rsidRPr="00707FB1" w:rsidTr="00707FB1">
        <w:tc>
          <w:tcPr>
            <w:tcW w:w="8046" w:type="dxa"/>
          </w:tcPr>
          <w:p w:rsidR="00E8772E" w:rsidRPr="00707FB1" w:rsidRDefault="00E8772E" w:rsidP="00707FB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7FB1">
              <w:rPr>
                <w:rFonts w:ascii="Times New Roman" w:hAnsi="Times New Roman"/>
              </w:rPr>
              <w:t xml:space="preserve">Farmaceita un farmaceitu asistentu reģistrācija vienai reģistrējamai personai </w:t>
            </w:r>
          </w:p>
        </w:tc>
        <w:tc>
          <w:tcPr>
            <w:tcW w:w="1560" w:type="dxa"/>
          </w:tcPr>
          <w:p w:rsidR="00E8772E" w:rsidRPr="00707FB1" w:rsidRDefault="00E8772E" w:rsidP="00707FB1">
            <w:pPr>
              <w:ind w:right="98"/>
              <w:jc w:val="center"/>
              <w:rPr>
                <w:rFonts w:ascii="Times New Roman" w:hAnsi="Times New Roman"/>
              </w:rPr>
            </w:pPr>
            <w:r w:rsidRPr="00707FB1">
              <w:rPr>
                <w:rFonts w:ascii="Times New Roman" w:hAnsi="Times New Roman"/>
              </w:rPr>
              <w:t xml:space="preserve">35,57 </w:t>
            </w:r>
            <w:proofErr w:type="spellStart"/>
            <w:r w:rsidRPr="00707FB1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</w:tr>
      <w:tr w:rsidR="00E8772E" w:rsidRPr="00707FB1" w:rsidTr="00707FB1">
        <w:tc>
          <w:tcPr>
            <w:tcW w:w="8046" w:type="dxa"/>
          </w:tcPr>
          <w:p w:rsidR="00E8772E" w:rsidRPr="00707FB1" w:rsidRDefault="00E8772E" w:rsidP="00707FB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7FB1">
              <w:rPr>
                <w:rFonts w:ascii="Times New Roman" w:hAnsi="Times New Roman"/>
              </w:rPr>
              <w:t>Noteikumu 30.punktā norādītā farmaceita, kurš līdz šo noteikumu spēkā stāšanās dienai ir saņēmis farmaceita profesionālās kvalifikācijas sertifikātu</w:t>
            </w:r>
            <w:r w:rsidR="00707FB1" w:rsidRPr="00707FB1">
              <w:rPr>
                <w:rFonts w:ascii="Times New Roman" w:hAnsi="Times New Roman"/>
              </w:rPr>
              <w:t>, reģistrācija vienai reģistrē</w:t>
            </w:r>
            <w:r w:rsidRPr="00707FB1">
              <w:rPr>
                <w:rFonts w:ascii="Times New Roman" w:hAnsi="Times New Roman"/>
              </w:rPr>
              <w:t>jamai personai</w:t>
            </w:r>
          </w:p>
        </w:tc>
        <w:tc>
          <w:tcPr>
            <w:tcW w:w="1560" w:type="dxa"/>
          </w:tcPr>
          <w:p w:rsidR="00E8772E" w:rsidRPr="00707FB1" w:rsidRDefault="00E8772E" w:rsidP="00707FB1">
            <w:pPr>
              <w:ind w:right="98"/>
              <w:jc w:val="center"/>
              <w:rPr>
                <w:rFonts w:ascii="Times New Roman" w:hAnsi="Times New Roman"/>
              </w:rPr>
            </w:pPr>
            <w:r w:rsidRPr="00707FB1">
              <w:rPr>
                <w:rFonts w:ascii="Times New Roman" w:hAnsi="Times New Roman"/>
              </w:rPr>
              <w:t xml:space="preserve">7,11 </w:t>
            </w:r>
            <w:proofErr w:type="spellStart"/>
            <w:r w:rsidRPr="00707FB1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bookmarkStart w:id="4" w:name="_GoBack"/>
        <w:bookmarkEnd w:id="4"/>
      </w:tr>
      <w:tr w:rsidR="00E8772E" w:rsidRPr="00707FB1" w:rsidTr="00707FB1">
        <w:tc>
          <w:tcPr>
            <w:tcW w:w="8046" w:type="dxa"/>
          </w:tcPr>
          <w:p w:rsidR="00E8772E" w:rsidRPr="00707FB1" w:rsidRDefault="00707FB1" w:rsidP="00707FB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7FB1">
              <w:rPr>
                <w:rFonts w:ascii="Times New Roman" w:hAnsi="Times New Roman"/>
              </w:rPr>
              <w:t>Izmaiņu reģistrācija vienai reģistrētai personai</w:t>
            </w:r>
          </w:p>
        </w:tc>
        <w:tc>
          <w:tcPr>
            <w:tcW w:w="1560" w:type="dxa"/>
          </w:tcPr>
          <w:p w:rsidR="00E8772E" w:rsidRPr="00707FB1" w:rsidRDefault="00707FB1" w:rsidP="00707FB1">
            <w:pPr>
              <w:ind w:right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  <w:r w:rsidRPr="00707FB1">
              <w:rPr>
                <w:rFonts w:ascii="Times New Roman" w:hAnsi="Times New Roman"/>
              </w:rPr>
              <w:t xml:space="preserve"> </w:t>
            </w:r>
            <w:proofErr w:type="spellStart"/>
            <w:r w:rsidRPr="00707FB1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</w:tr>
      <w:tr w:rsidR="00E8772E" w:rsidRPr="00707FB1" w:rsidTr="00707FB1">
        <w:tc>
          <w:tcPr>
            <w:tcW w:w="8046" w:type="dxa"/>
          </w:tcPr>
          <w:p w:rsidR="00E8772E" w:rsidRPr="00707FB1" w:rsidRDefault="00707FB1" w:rsidP="00707FB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7FB1">
              <w:rPr>
                <w:rFonts w:ascii="Times New Roman" w:hAnsi="Times New Roman"/>
              </w:rPr>
              <w:lastRenderedPageBreak/>
              <w:t>Ikgadējā reģistra uzturēšanas maksa vienai reģistrētai personai</w:t>
            </w:r>
          </w:p>
        </w:tc>
        <w:tc>
          <w:tcPr>
            <w:tcW w:w="1560" w:type="dxa"/>
          </w:tcPr>
          <w:p w:rsidR="00E8772E" w:rsidRPr="00707FB1" w:rsidRDefault="00707FB1" w:rsidP="00707FB1">
            <w:pPr>
              <w:ind w:right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3,56</w:t>
            </w:r>
            <w:r w:rsidRPr="00707FB1">
              <w:rPr>
                <w:rFonts w:ascii="Times New Roman" w:hAnsi="Times New Roman"/>
              </w:rPr>
              <w:t xml:space="preserve"> </w:t>
            </w:r>
            <w:proofErr w:type="spellStart"/>
            <w:r w:rsidRPr="00707FB1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  <w:i/>
              </w:rPr>
              <w:t>”</w:t>
            </w:r>
            <w:r w:rsidR="007E6906">
              <w:rPr>
                <w:rFonts w:ascii="Times New Roman" w:hAnsi="Times New Roman"/>
                <w:i/>
              </w:rPr>
              <w:t>.</w:t>
            </w:r>
          </w:p>
        </w:tc>
      </w:tr>
    </w:tbl>
    <w:p w:rsidR="00707FB1" w:rsidRDefault="00707FB1" w:rsidP="00D94618">
      <w:pPr>
        <w:spacing w:before="120"/>
        <w:jc w:val="both"/>
        <w:rPr>
          <w:sz w:val="28"/>
          <w:szCs w:val="28"/>
          <w:lang w:eastAsia="en-US"/>
        </w:rPr>
      </w:pPr>
    </w:p>
    <w:p w:rsidR="00D94618" w:rsidRPr="004E4880" w:rsidRDefault="00B25287" w:rsidP="00D9461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D94618" w:rsidRPr="004E4880">
        <w:rPr>
          <w:sz w:val="28"/>
          <w:szCs w:val="28"/>
          <w:lang w:eastAsia="en-US"/>
        </w:rPr>
        <w:t xml:space="preserve">. </w:t>
      </w:r>
      <w:r w:rsidR="00D94618" w:rsidRPr="004E4880">
        <w:rPr>
          <w:sz w:val="28"/>
          <w:szCs w:val="28"/>
        </w:rPr>
        <w:t xml:space="preserve">Noteikumi stājas spēkā </w:t>
      </w:r>
      <w:r w:rsidR="00707FB1" w:rsidRPr="00707FB1">
        <w:rPr>
          <w:iCs/>
          <w:sz w:val="28"/>
          <w:szCs w:val="28"/>
        </w:rPr>
        <w:t>2014.gada 1.janvārī</w:t>
      </w:r>
      <w:r w:rsidRPr="00707FB1">
        <w:rPr>
          <w:sz w:val="28"/>
          <w:szCs w:val="28"/>
        </w:rPr>
        <w:t>.</w:t>
      </w:r>
    </w:p>
    <w:p w:rsidR="008B70AD" w:rsidRDefault="008B70AD" w:rsidP="008B70AD">
      <w:pPr>
        <w:rPr>
          <w:sz w:val="28"/>
          <w:szCs w:val="28"/>
        </w:rPr>
      </w:pPr>
    </w:p>
    <w:p w:rsidR="00707FB1" w:rsidRDefault="00707FB1" w:rsidP="008B70AD">
      <w:pPr>
        <w:rPr>
          <w:sz w:val="28"/>
          <w:szCs w:val="28"/>
        </w:rPr>
      </w:pPr>
    </w:p>
    <w:p w:rsidR="00707FB1" w:rsidRDefault="00707FB1" w:rsidP="008B70AD">
      <w:pPr>
        <w:rPr>
          <w:sz w:val="28"/>
          <w:szCs w:val="28"/>
        </w:rPr>
      </w:pPr>
    </w:p>
    <w:p w:rsidR="00707FB1" w:rsidRDefault="00707FB1" w:rsidP="008B70AD">
      <w:pPr>
        <w:rPr>
          <w:sz w:val="28"/>
          <w:szCs w:val="28"/>
        </w:rPr>
      </w:pPr>
    </w:p>
    <w:p w:rsidR="00B707CC" w:rsidRDefault="00B707CC" w:rsidP="00B45BF0">
      <w:pPr>
        <w:rPr>
          <w:sz w:val="28"/>
          <w:szCs w:val="28"/>
        </w:rPr>
      </w:pPr>
    </w:p>
    <w:p w:rsidR="00B45BF0" w:rsidRPr="00B01F20" w:rsidRDefault="00B45BF0" w:rsidP="00B45BF0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 w:rsidRPr="00B01F20">
        <w:rPr>
          <w:sz w:val="28"/>
          <w:szCs w:val="28"/>
        </w:rPr>
        <w:t>V.Dombrovskis</w:t>
      </w:r>
      <w:proofErr w:type="spellEnd"/>
    </w:p>
    <w:p w:rsidR="00B45BF0" w:rsidRDefault="00B45BF0" w:rsidP="00B45BF0">
      <w:pPr>
        <w:rPr>
          <w:sz w:val="28"/>
          <w:szCs w:val="28"/>
        </w:rPr>
      </w:pPr>
    </w:p>
    <w:p w:rsidR="00C72810" w:rsidRPr="00B01F20" w:rsidRDefault="00C72810" w:rsidP="00B45BF0">
      <w:pPr>
        <w:rPr>
          <w:sz w:val="28"/>
          <w:szCs w:val="28"/>
        </w:rPr>
      </w:pPr>
    </w:p>
    <w:p w:rsidR="004E4880" w:rsidRPr="004E4880" w:rsidRDefault="00B45BF0" w:rsidP="004E4880">
      <w:pPr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B01F2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</w:t>
      </w:r>
      <w:r w:rsidRPr="00B01F20">
        <w:rPr>
          <w:sz w:val="28"/>
          <w:szCs w:val="28"/>
        </w:rPr>
        <w:t>I.Circene</w:t>
      </w:r>
    </w:p>
    <w:p w:rsidR="000B7856" w:rsidRDefault="000B7856" w:rsidP="00B45BF0">
      <w:pPr>
        <w:suppressAutoHyphens/>
        <w:rPr>
          <w:sz w:val="22"/>
          <w:szCs w:val="22"/>
        </w:rPr>
      </w:pPr>
    </w:p>
    <w:p w:rsidR="00C72810" w:rsidRDefault="00C72810" w:rsidP="00B45BF0">
      <w:pPr>
        <w:suppressAutoHyphens/>
        <w:rPr>
          <w:sz w:val="22"/>
          <w:szCs w:val="22"/>
        </w:rPr>
      </w:pPr>
    </w:p>
    <w:p w:rsidR="00C72810" w:rsidRDefault="00C72810" w:rsidP="00B45BF0">
      <w:pPr>
        <w:suppressAutoHyphens/>
        <w:rPr>
          <w:sz w:val="22"/>
          <w:szCs w:val="22"/>
        </w:rPr>
      </w:pPr>
    </w:p>
    <w:p w:rsidR="00C72810" w:rsidRDefault="00C72810" w:rsidP="00B45BF0">
      <w:pPr>
        <w:suppressAutoHyphens/>
        <w:rPr>
          <w:sz w:val="22"/>
          <w:szCs w:val="22"/>
        </w:rPr>
      </w:pPr>
    </w:p>
    <w:p w:rsidR="00C72810" w:rsidRDefault="00C72810" w:rsidP="00B45BF0">
      <w:pPr>
        <w:suppressAutoHyphens/>
        <w:rPr>
          <w:sz w:val="22"/>
          <w:szCs w:val="22"/>
        </w:rPr>
      </w:pPr>
    </w:p>
    <w:p w:rsidR="00707FB1" w:rsidRDefault="00707FB1" w:rsidP="00B45BF0">
      <w:pPr>
        <w:suppressAutoHyphens/>
        <w:rPr>
          <w:sz w:val="22"/>
          <w:szCs w:val="22"/>
        </w:rPr>
      </w:pPr>
    </w:p>
    <w:p w:rsidR="007E6906" w:rsidRDefault="007E6906" w:rsidP="00B45BF0">
      <w:pPr>
        <w:suppressAutoHyphens/>
        <w:rPr>
          <w:sz w:val="22"/>
          <w:szCs w:val="22"/>
        </w:rPr>
      </w:pPr>
      <w:r>
        <w:rPr>
          <w:sz w:val="22"/>
          <w:szCs w:val="22"/>
        </w:rPr>
        <w:t>02.09.2013    08:14</w:t>
      </w:r>
    </w:p>
    <w:p w:rsidR="00B45BF0" w:rsidRPr="00B01F20" w:rsidRDefault="00383296" w:rsidP="00B45BF0">
      <w:pPr>
        <w:suppressAutoHyphens/>
        <w:rPr>
          <w:sz w:val="22"/>
          <w:szCs w:val="22"/>
        </w:rPr>
      </w:pPr>
      <w:r>
        <w:rPr>
          <w:sz w:val="22"/>
          <w:szCs w:val="22"/>
        </w:rPr>
        <w:t>185</w:t>
      </w:r>
    </w:p>
    <w:p w:rsidR="00B45BF0" w:rsidRPr="00B01F20" w:rsidRDefault="00B45BF0" w:rsidP="00B45BF0">
      <w:pPr>
        <w:suppressAutoHyphens/>
        <w:rPr>
          <w:sz w:val="22"/>
          <w:szCs w:val="22"/>
        </w:rPr>
      </w:pPr>
      <w:r w:rsidRPr="00B01F20">
        <w:rPr>
          <w:sz w:val="22"/>
          <w:szCs w:val="22"/>
        </w:rPr>
        <w:t>Ž.Zvaigzne</w:t>
      </w:r>
    </w:p>
    <w:p w:rsidR="00B45BF0" w:rsidRPr="00B01F20" w:rsidRDefault="00B45BF0" w:rsidP="00B45BF0">
      <w:pPr>
        <w:suppressAutoHyphens/>
        <w:rPr>
          <w:sz w:val="22"/>
          <w:szCs w:val="22"/>
        </w:rPr>
      </w:pPr>
      <w:r w:rsidRPr="00B01F20">
        <w:rPr>
          <w:sz w:val="22"/>
          <w:szCs w:val="22"/>
        </w:rPr>
        <w:t xml:space="preserve">678761041, </w:t>
      </w:r>
      <w:hyperlink r:id="rId7" w:history="1">
        <w:r w:rsidRPr="00B01F20">
          <w:rPr>
            <w:rStyle w:val="Hyperlink"/>
            <w:sz w:val="22"/>
            <w:szCs w:val="22"/>
          </w:rPr>
          <w:t>Zanete.Zvaigzne@vm.gov.lv</w:t>
        </w:r>
      </w:hyperlink>
    </w:p>
    <w:p w:rsidR="00B45BF0" w:rsidRPr="00B01F20" w:rsidRDefault="00B45BF0" w:rsidP="00B45BF0">
      <w:pPr>
        <w:suppressAutoHyphens/>
      </w:pPr>
    </w:p>
    <w:p w:rsidR="003F0836" w:rsidRPr="004E4880" w:rsidRDefault="008B70AD">
      <w:pPr>
        <w:rPr>
          <w:sz w:val="28"/>
          <w:szCs w:val="28"/>
        </w:rPr>
      </w:pPr>
      <w:r w:rsidRPr="00B01F20">
        <w:rPr>
          <w:sz w:val="28"/>
          <w:szCs w:val="28"/>
        </w:rPr>
        <w:tab/>
        <w:t xml:space="preserve">                                                                        </w:t>
      </w:r>
    </w:p>
    <w:sectPr w:rsidR="003F0836" w:rsidRPr="004E4880" w:rsidSect="00C72810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2E" w:rsidRDefault="00E8772E" w:rsidP="00B45BF0">
      <w:r>
        <w:separator/>
      </w:r>
    </w:p>
  </w:endnote>
  <w:endnote w:type="continuationSeparator" w:id="0">
    <w:p w:rsidR="00E8772E" w:rsidRDefault="00E8772E" w:rsidP="00B4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E" w:rsidRPr="00E8772E" w:rsidRDefault="007E6906" w:rsidP="00E8772E">
    <w:pPr>
      <w:jc w:val="both"/>
      <w:rPr>
        <w:sz w:val="22"/>
        <w:szCs w:val="22"/>
      </w:rPr>
    </w:pPr>
    <w:r>
      <w:rPr>
        <w:sz w:val="22"/>
        <w:szCs w:val="22"/>
      </w:rPr>
      <w:t>VMNot_0209</w:t>
    </w:r>
    <w:r w:rsidR="00E8772E">
      <w:rPr>
        <w:sz w:val="22"/>
        <w:szCs w:val="22"/>
      </w:rPr>
      <w:t>13_not454</w:t>
    </w:r>
    <w:r w:rsidR="00E8772E" w:rsidRPr="00B707CC">
      <w:rPr>
        <w:sz w:val="22"/>
        <w:szCs w:val="22"/>
      </w:rPr>
      <w:t>; Ministru kabineta noteikumu „</w:t>
    </w:r>
    <w:r w:rsidR="00E8772E" w:rsidRPr="00B707CC">
      <w:rPr>
        <w:bCs/>
        <w:sz w:val="22"/>
        <w:szCs w:val="22"/>
      </w:rPr>
      <w:t>Grozījumi Ministru k</w:t>
    </w:r>
    <w:r w:rsidR="00E8772E">
      <w:rPr>
        <w:bCs/>
        <w:sz w:val="22"/>
        <w:szCs w:val="22"/>
      </w:rPr>
      <w:t>abineta 2004.gada 27.aprīļa noteikumos Nr.454</w:t>
    </w:r>
    <w:r w:rsidR="00E8772E" w:rsidRPr="00B707CC">
      <w:rPr>
        <w:bCs/>
        <w:sz w:val="22"/>
        <w:szCs w:val="22"/>
      </w:rPr>
      <w:t xml:space="preserve"> „</w:t>
    </w:r>
    <w:r w:rsidR="00E8772E">
      <w:rPr>
        <w:bCs/>
        <w:sz w:val="22"/>
        <w:szCs w:val="22"/>
      </w:rPr>
      <w:t>Farmaceitu un farmaceitu asistentu reģistrēšanas kārtība</w:t>
    </w:r>
    <w:r w:rsidR="00E8772E" w:rsidRPr="00B707CC">
      <w:rPr>
        <w:bCs/>
        <w:sz w:val="22"/>
        <w:szCs w:val="22"/>
      </w:rPr>
      <w:t>”</w:t>
    </w:r>
    <w:r w:rsidR="00E8772E">
      <w:rPr>
        <w:sz w:val="22"/>
        <w:szCs w:val="22"/>
      </w:rPr>
      <w:t>” 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E" w:rsidRPr="00C72810" w:rsidRDefault="007E6906" w:rsidP="00C72810">
    <w:pPr>
      <w:jc w:val="both"/>
      <w:rPr>
        <w:sz w:val="22"/>
        <w:szCs w:val="22"/>
      </w:rPr>
    </w:pPr>
    <w:r>
      <w:rPr>
        <w:sz w:val="22"/>
        <w:szCs w:val="22"/>
      </w:rPr>
      <w:t>VMNot_0209</w:t>
    </w:r>
    <w:r w:rsidR="00E8772E">
      <w:rPr>
        <w:sz w:val="22"/>
        <w:szCs w:val="22"/>
      </w:rPr>
      <w:t>13_not454</w:t>
    </w:r>
    <w:r w:rsidR="00E8772E" w:rsidRPr="00B707CC">
      <w:rPr>
        <w:sz w:val="22"/>
        <w:szCs w:val="22"/>
      </w:rPr>
      <w:t xml:space="preserve">; </w:t>
    </w:r>
    <w:bookmarkStart w:id="5" w:name="OLE_LINK13"/>
    <w:bookmarkStart w:id="6" w:name="OLE_LINK31"/>
    <w:bookmarkStart w:id="7" w:name="_Hlk365373313"/>
    <w:r w:rsidR="00E8772E" w:rsidRPr="00B707CC">
      <w:rPr>
        <w:sz w:val="22"/>
        <w:szCs w:val="22"/>
      </w:rPr>
      <w:t>Ministru kabineta noteikumu „</w:t>
    </w:r>
    <w:r w:rsidR="00E8772E" w:rsidRPr="00B707CC">
      <w:rPr>
        <w:bCs/>
        <w:sz w:val="22"/>
        <w:szCs w:val="22"/>
      </w:rPr>
      <w:t>Grozījumi Ministru k</w:t>
    </w:r>
    <w:r w:rsidR="00E8772E">
      <w:rPr>
        <w:bCs/>
        <w:sz w:val="22"/>
        <w:szCs w:val="22"/>
      </w:rPr>
      <w:t>abineta 2004.gada 27.aprīļa noteikumos Nr.454</w:t>
    </w:r>
    <w:r w:rsidR="00E8772E" w:rsidRPr="00B707CC">
      <w:rPr>
        <w:bCs/>
        <w:sz w:val="22"/>
        <w:szCs w:val="22"/>
      </w:rPr>
      <w:t xml:space="preserve"> „</w:t>
    </w:r>
    <w:r w:rsidR="00E8772E">
      <w:rPr>
        <w:bCs/>
        <w:sz w:val="22"/>
        <w:szCs w:val="22"/>
      </w:rPr>
      <w:t>Farmaceitu un farmaceitu asistentu reģistrēšanas kārtība</w:t>
    </w:r>
    <w:r w:rsidR="00E8772E" w:rsidRPr="00B707CC">
      <w:rPr>
        <w:bCs/>
        <w:sz w:val="22"/>
        <w:szCs w:val="22"/>
      </w:rPr>
      <w:t>”</w:t>
    </w:r>
    <w:r w:rsidR="00E8772E">
      <w:rPr>
        <w:sz w:val="22"/>
        <w:szCs w:val="22"/>
      </w:rPr>
      <w:t>” projekts</w:t>
    </w:r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2E" w:rsidRDefault="00E8772E" w:rsidP="00B45BF0">
      <w:r>
        <w:separator/>
      </w:r>
    </w:p>
  </w:footnote>
  <w:footnote w:type="continuationSeparator" w:id="0">
    <w:p w:rsidR="00E8772E" w:rsidRDefault="00E8772E" w:rsidP="00B4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532"/>
      <w:docPartObj>
        <w:docPartGallery w:val="Page Numbers (Top of Page)"/>
        <w:docPartUnique/>
      </w:docPartObj>
    </w:sdtPr>
    <w:sdtContent>
      <w:p w:rsidR="00E8772E" w:rsidRDefault="00F206A5">
        <w:pPr>
          <w:pStyle w:val="Header"/>
          <w:jc w:val="center"/>
        </w:pPr>
        <w:fldSimple w:instr=" PAGE   \* MERGEFORMAT ">
          <w:r w:rsidR="007E6906">
            <w:rPr>
              <w:noProof/>
            </w:rPr>
            <w:t>2</w:t>
          </w:r>
        </w:fldSimple>
      </w:p>
    </w:sdtContent>
  </w:sdt>
  <w:p w:rsidR="00E8772E" w:rsidRDefault="00E87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518"/>
    <w:multiLevelType w:val="hybridMultilevel"/>
    <w:tmpl w:val="16E0EE06"/>
    <w:lvl w:ilvl="0" w:tplc="A41A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6161E"/>
    <w:multiLevelType w:val="hybridMultilevel"/>
    <w:tmpl w:val="FB78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60F5"/>
    <w:multiLevelType w:val="hybridMultilevel"/>
    <w:tmpl w:val="2140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80EB9"/>
    <w:multiLevelType w:val="hybridMultilevel"/>
    <w:tmpl w:val="A57E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637C"/>
    <w:multiLevelType w:val="multilevel"/>
    <w:tmpl w:val="8B3CF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0AD"/>
    <w:rsid w:val="00095E6F"/>
    <w:rsid w:val="000B7856"/>
    <w:rsid w:val="00190AA9"/>
    <w:rsid w:val="001F6820"/>
    <w:rsid w:val="00237EBF"/>
    <w:rsid w:val="00297E85"/>
    <w:rsid w:val="002E2939"/>
    <w:rsid w:val="00327DBD"/>
    <w:rsid w:val="00346547"/>
    <w:rsid w:val="00383296"/>
    <w:rsid w:val="003B29DE"/>
    <w:rsid w:val="003E00CD"/>
    <w:rsid w:val="003F0836"/>
    <w:rsid w:val="0041396C"/>
    <w:rsid w:val="0043483E"/>
    <w:rsid w:val="00442BD5"/>
    <w:rsid w:val="004E4880"/>
    <w:rsid w:val="005749CD"/>
    <w:rsid w:val="005E64AD"/>
    <w:rsid w:val="005F1F63"/>
    <w:rsid w:val="005F24E1"/>
    <w:rsid w:val="006204F1"/>
    <w:rsid w:val="00707FB1"/>
    <w:rsid w:val="007D1F81"/>
    <w:rsid w:val="007E6906"/>
    <w:rsid w:val="007E7714"/>
    <w:rsid w:val="00833007"/>
    <w:rsid w:val="008B51EA"/>
    <w:rsid w:val="008B70AD"/>
    <w:rsid w:val="008B7947"/>
    <w:rsid w:val="00951E41"/>
    <w:rsid w:val="009A25A5"/>
    <w:rsid w:val="00AA10C0"/>
    <w:rsid w:val="00AA7BE8"/>
    <w:rsid w:val="00B031B3"/>
    <w:rsid w:val="00B25287"/>
    <w:rsid w:val="00B31B44"/>
    <w:rsid w:val="00B45BF0"/>
    <w:rsid w:val="00B6281A"/>
    <w:rsid w:val="00B67CF6"/>
    <w:rsid w:val="00B707CC"/>
    <w:rsid w:val="00B73479"/>
    <w:rsid w:val="00BF4641"/>
    <w:rsid w:val="00C72810"/>
    <w:rsid w:val="00CD10CE"/>
    <w:rsid w:val="00CE0924"/>
    <w:rsid w:val="00CE4182"/>
    <w:rsid w:val="00CF739F"/>
    <w:rsid w:val="00D8768A"/>
    <w:rsid w:val="00D92990"/>
    <w:rsid w:val="00D94618"/>
    <w:rsid w:val="00E8772E"/>
    <w:rsid w:val="00E91F72"/>
    <w:rsid w:val="00EC2C1A"/>
    <w:rsid w:val="00EF026F"/>
    <w:rsid w:val="00F206A5"/>
    <w:rsid w:val="00F47A5C"/>
    <w:rsid w:val="00F70D3F"/>
    <w:rsid w:val="00F73692"/>
    <w:rsid w:val="00F77273"/>
    <w:rsid w:val="00FC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A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990"/>
    <w:pPr>
      <w:ind w:left="720"/>
    </w:pPr>
  </w:style>
  <w:style w:type="paragraph" w:customStyle="1" w:styleId="naislab">
    <w:name w:val="naislab"/>
    <w:basedOn w:val="Normal"/>
    <w:rsid w:val="008B70AD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F0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B45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BF0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45BF0"/>
    <w:rPr>
      <w:color w:val="0000FF"/>
      <w:u w:val="single"/>
    </w:rPr>
  </w:style>
  <w:style w:type="paragraph" w:customStyle="1" w:styleId="naisf">
    <w:name w:val="naisf"/>
    <w:basedOn w:val="Normal"/>
    <w:rsid w:val="000B7856"/>
    <w:pPr>
      <w:spacing w:before="100" w:beforeAutospacing="1" w:after="100" w:afterAutospacing="1"/>
    </w:pPr>
  </w:style>
  <w:style w:type="paragraph" w:customStyle="1" w:styleId="tv2133">
    <w:name w:val="tv2133"/>
    <w:basedOn w:val="Normal"/>
    <w:rsid w:val="00F70D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E8772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1661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2004.gada 27.aprīļa noteikumos Nr.454 „Farmaceitu un farmaceitu asistentu reģistrēšanas kārtība”” projekts</vt:lpstr>
    </vt:vector>
  </TitlesOfParts>
  <Company>Veselības ministrija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2004.gada 27.aprīļa noteikumos Nr.454 „Farmaceitu un farmaceitu asistentu reģistrēšanas kārtība”” projekts</dc:title>
  <dc:subject>Noteikumu projekts</dc:subject>
  <dc:creator>Ž.Zvaigzne</dc:creator>
  <cp:keywords/>
  <dc:description>Budžeta un investīciju departamenta 
Budžeta plānošanas nodaļa, tel.67876041, Zanete.Zvaigzne@vm.gov.lv</dc:description>
  <cp:lastModifiedBy>zzvaigzne</cp:lastModifiedBy>
  <cp:revision>5</cp:revision>
  <cp:lastPrinted>2013-04-30T07:05:00Z</cp:lastPrinted>
  <dcterms:created xsi:type="dcterms:W3CDTF">2013-08-27T12:54:00Z</dcterms:created>
  <dcterms:modified xsi:type="dcterms:W3CDTF">2013-09-02T05:14:00Z</dcterms:modified>
</cp:coreProperties>
</file>