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413" w:rsidRPr="007A4413" w:rsidRDefault="007A4413" w:rsidP="007A4413">
      <w:pPr>
        <w:keepNext/>
        <w:tabs>
          <w:tab w:val="left" w:pos="6804"/>
        </w:tabs>
        <w:spacing w:after="0" w:line="240" w:lineRule="auto"/>
        <w:jc w:val="right"/>
        <w:outlineLvl w:val="4"/>
        <w:rPr>
          <w:rFonts w:ascii="Times New Roman" w:eastAsia="Times New Roman" w:hAnsi="Times New Roman" w:cs="Times New Roman"/>
          <w:i/>
          <w:iCs/>
          <w:sz w:val="28"/>
          <w:szCs w:val="20"/>
        </w:rPr>
      </w:pPr>
      <w:r w:rsidRPr="007A4413">
        <w:rPr>
          <w:rFonts w:ascii="Times New Roman" w:eastAsia="Times New Roman" w:hAnsi="Times New Roman" w:cs="Times New Roman"/>
          <w:i/>
          <w:iCs/>
          <w:sz w:val="28"/>
          <w:szCs w:val="20"/>
        </w:rPr>
        <w:t>Projekts</w:t>
      </w:r>
    </w:p>
    <w:p w:rsidR="007A4413" w:rsidRPr="007A4413" w:rsidRDefault="007A4413" w:rsidP="007A4413">
      <w:pPr>
        <w:keepNext/>
        <w:tabs>
          <w:tab w:val="left" w:pos="6804"/>
        </w:tabs>
        <w:spacing w:after="0" w:line="240" w:lineRule="auto"/>
        <w:jc w:val="center"/>
        <w:outlineLvl w:val="5"/>
        <w:rPr>
          <w:rFonts w:ascii="Times New Roman" w:eastAsia="Times New Roman" w:hAnsi="Times New Roman" w:cs="Times New Roman"/>
          <w:sz w:val="28"/>
          <w:szCs w:val="20"/>
        </w:rPr>
      </w:pPr>
    </w:p>
    <w:p w:rsidR="007A4413" w:rsidRPr="007A4413" w:rsidRDefault="007A4413" w:rsidP="007A4413">
      <w:pPr>
        <w:keepNext/>
        <w:tabs>
          <w:tab w:val="left" w:pos="6804"/>
        </w:tabs>
        <w:spacing w:after="0" w:line="240" w:lineRule="auto"/>
        <w:jc w:val="center"/>
        <w:outlineLvl w:val="5"/>
        <w:rPr>
          <w:rFonts w:ascii="Times New Roman" w:eastAsia="Times New Roman" w:hAnsi="Times New Roman" w:cs="Times New Roman"/>
          <w:sz w:val="28"/>
          <w:szCs w:val="20"/>
        </w:rPr>
      </w:pPr>
      <w:r w:rsidRPr="007A4413">
        <w:rPr>
          <w:rFonts w:ascii="Times New Roman" w:eastAsia="Times New Roman" w:hAnsi="Times New Roman" w:cs="Times New Roman"/>
          <w:sz w:val="28"/>
          <w:szCs w:val="20"/>
        </w:rPr>
        <w:t>LATVIJAS REPUBLIKAS MINISTRU KABINETS</w:t>
      </w:r>
    </w:p>
    <w:p w:rsidR="007A4413" w:rsidRPr="007A4413" w:rsidRDefault="007A4413" w:rsidP="007A4413">
      <w:pPr>
        <w:tabs>
          <w:tab w:val="left" w:pos="6804"/>
        </w:tabs>
        <w:spacing w:after="0" w:line="240" w:lineRule="auto"/>
        <w:rPr>
          <w:rFonts w:ascii="Times New Roman" w:eastAsia="Calibri" w:hAnsi="Times New Roman" w:cs="Times New Roman"/>
          <w:sz w:val="28"/>
        </w:rPr>
      </w:pPr>
    </w:p>
    <w:p w:rsidR="007A4413" w:rsidRPr="007A4413" w:rsidRDefault="00C37A3C" w:rsidP="007A4413">
      <w:pPr>
        <w:tabs>
          <w:tab w:val="left" w:pos="7088"/>
        </w:tabs>
        <w:spacing w:after="0" w:line="240" w:lineRule="auto"/>
        <w:jc w:val="both"/>
        <w:rPr>
          <w:rFonts w:ascii="Times New Roman" w:eastAsia="Calibri" w:hAnsi="Times New Roman" w:cs="Times New Roman"/>
          <w:sz w:val="28"/>
        </w:rPr>
      </w:pPr>
      <w:r>
        <w:rPr>
          <w:rFonts w:ascii="Times New Roman" w:eastAsia="Calibri" w:hAnsi="Times New Roman" w:cs="Times New Roman"/>
          <w:sz w:val="28"/>
        </w:rPr>
        <w:t>2015.gada___.____________</w:t>
      </w:r>
      <w:r w:rsidR="007A4413" w:rsidRPr="007A4413">
        <w:rPr>
          <w:rFonts w:ascii="Times New Roman" w:eastAsia="Calibri" w:hAnsi="Times New Roman" w:cs="Times New Roman"/>
          <w:sz w:val="28"/>
        </w:rPr>
        <w:tab/>
        <w:t>Noteikumi Nr....</w:t>
      </w:r>
    </w:p>
    <w:p w:rsidR="007A4413" w:rsidRPr="007A4413" w:rsidRDefault="007A4413" w:rsidP="007A4413">
      <w:pPr>
        <w:tabs>
          <w:tab w:val="left" w:pos="7088"/>
        </w:tabs>
        <w:spacing w:after="0" w:line="240" w:lineRule="auto"/>
        <w:jc w:val="both"/>
        <w:rPr>
          <w:rFonts w:ascii="Times New Roman" w:eastAsia="Calibri" w:hAnsi="Times New Roman" w:cs="Times New Roman"/>
          <w:sz w:val="28"/>
        </w:rPr>
      </w:pPr>
      <w:r w:rsidRPr="007A4413">
        <w:rPr>
          <w:rFonts w:ascii="Times New Roman" w:eastAsia="Calibri" w:hAnsi="Times New Roman" w:cs="Times New Roman"/>
          <w:sz w:val="28"/>
        </w:rPr>
        <w:t>Rīgā</w:t>
      </w:r>
      <w:r w:rsidRPr="007A4413">
        <w:rPr>
          <w:rFonts w:ascii="Times New Roman" w:eastAsia="Calibri" w:hAnsi="Times New Roman" w:cs="Times New Roman"/>
          <w:sz w:val="28"/>
        </w:rPr>
        <w:tab/>
        <w:t>(prot. Nr....  ...§)</w:t>
      </w:r>
    </w:p>
    <w:p w:rsidR="007A4413" w:rsidRPr="007A4413" w:rsidRDefault="007A4413" w:rsidP="007A4413">
      <w:pPr>
        <w:keepNext/>
        <w:spacing w:after="0" w:line="240" w:lineRule="auto"/>
        <w:jc w:val="center"/>
        <w:outlineLvl w:val="2"/>
        <w:rPr>
          <w:rFonts w:ascii="Times New Roman" w:eastAsia="Times New Roman" w:hAnsi="Times New Roman" w:cs="Times New Roman"/>
          <w:b/>
          <w:sz w:val="28"/>
          <w:szCs w:val="28"/>
        </w:rPr>
      </w:pPr>
    </w:p>
    <w:p w:rsidR="007A4413" w:rsidRPr="007A4413" w:rsidRDefault="007A4413" w:rsidP="007A4413">
      <w:pPr>
        <w:spacing w:after="0" w:line="240" w:lineRule="auto"/>
        <w:jc w:val="center"/>
        <w:rPr>
          <w:rFonts w:ascii="Times New Roman" w:eastAsia="Calibri" w:hAnsi="Times New Roman" w:cs="Times New Roman"/>
          <w:sz w:val="24"/>
        </w:rPr>
      </w:pPr>
      <w:r w:rsidRPr="007A4413">
        <w:rPr>
          <w:rFonts w:ascii="Times New Roman" w:eastAsia="Calibri" w:hAnsi="Times New Roman" w:cs="Times New Roman"/>
          <w:b/>
          <w:bCs/>
          <w:sz w:val="28"/>
          <w:szCs w:val="28"/>
        </w:rPr>
        <w:t>Grozījumi Ministru kabineta 2013.gada 21.maija noteikumos Nr.255 „Kārtība, kādā reģistrējamas, novērtējamas, izmantojamas un izpērkamas diplomātiskās dāvanas un dāvanas, kas pieņemtas, pildot valsts amatpersonas pienākumus, un kas ir valsts vai pašvaldības institūcijas īpašums</w:t>
      </w:r>
      <w:r w:rsidRPr="007A4413">
        <w:rPr>
          <w:rFonts w:ascii="Times New Roman" w:eastAsia="Calibri" w:hAnsi="Times New Roman" w:cs="Times New Roman"/>
          <w:b/>
          <w:bCs/>
          <w:sz w:val="24"/>
        </w:rPr>
        <w:t>”</w:t>
      </w:r>
    </w:p>
    <w:p w:rsidR="007A4413" w:rsidRPr="007A4413" w:rsidRDefault="007A4413" w:rsidP="007A4413">
      <w:pPr>
        <w:spacing w:after="0" w:line="240" w:lineRule="auto"/>
        <w:rPr>
          <w:rFonts w:ascii="Times New Roman" w:eastAsia="Times New Roman" w:hAnsi="Times New Roman" w:cs="Times New Roman"/>
          <w:sz w:val="28"/>
          <w:szCs w:val="28"/>
          <w:lang w:eastAsia="lv-LV"/>
        </w:rPr>
      </w:pPr>
    </w:p>
    <w:p w:rsidR="007A4413" w:rsidRPr="007A4413" w:rsidRDefault="007A4413" w:rsidP="007A4413">
      <w:pPr>
        <w:spacing w:after="0" w:line="240" w:lineRule="auto"/>
        <w:jc w:val="right"/>
        <w:rPr>
          <w:rFonts w:ascii="Times New Roman" w:eastAsia="Times New Roman" w:hAnsi="Times New Roman" w:cs="Times New Roman"/>
          <w:sz w:val="28"/>
          <w:szCs w:val="28"/>
          <w:lang w:eastAsia="lv-LV"/>
        </w:rPr>
      </w:pPr>
      <w:r w:rsidRPr="007A4413">
        <w:rPr>
          <w:rFonts w:ascii="Times New Roman" w:eastAsia="Times New Roman" w:hAnsi="Times New Roman" w:cs="Times New Roman"/>
          <w:sz w:val="28"/>
          <w:szCs w:val="28"/>
          <w:lang w:eastAsia="lv-LV"/>
        </w:rPr>
        <w:t>Izdoti saskaņā ar likuma</w:t>
      </w:r>
    </w:p>
    <w:p w:rsidR="007A4413" w:rsidRPr="007A4413" w:rsidRDefault="007A4413" w:rsidP="007A4413">
      <w:pPr>
        <w:spacing w:after="0" w:line="240" w:lineRule="auto"/>
        <w:jc w:val="right"/>
        <w:rPr>
          <w:rFonts w:ascii="Times New Roman" w:eastAsia="Times New Roman" w:hAnsi="Times New Roman" w:cs="Times New Roman"/>
          <w:sz w:val="28"/>
          <w:szCs w:val="28"/>
          <w:lang w:eastAsia="lv-LV"/>
        </w:rPr>
      </w:pPr>
      <w:r w:rsidRPr="007A4413">
        <w:rPr>
          <w:rFonts w:ascii="Times New Roman" w:eastAsia="Times New Roman" w:hAnsi="Times New Roman" w:cs="Times New Roman"/>
          <w:sz w:val="28"/>
          <w:szCs w:val="28"/>
          <w:lang w:eastAsia="lv-LV"/>
        </w:rPr>
        <w:t xml:space="preserve">„Par interešu konflikta novēršanu </w:t>
      </w:r>
    </w:p>
    <w:p w:rsidR="007A4413" w:rsidRPr="007A4413" w:rsidRDefault="007A4413" w:rsidP="007A4413">
      <w:pPr>
        <w:spacing w:after="0" w:line="240" w:lineRule="auto"/>
        <w:jc w:val="right"/>
        <w:rPr>
          <w:rFonts w:ascii="Times New Roman" w:eastAsia="Times New Roman" w:hAnsi="Times New Roman" w:cs="Times New Roman"/>
          <w:sz w:val="28"/>
          <w:szCs w:val="28"/>
          <w:lang w:eastAsia="lv-LV"/>
        </w:rPr>
      </w:pPr>
      <w:r w:rsidRPr="007A4413">
        <w:rPr>
          <w:rFonts w:ascii="Times New Roman" w:eastAsia="Times New Roman" w:hAnsi="Times New Roman" w:cs="Times New Roman"/>
          <w:sz w:val="28"/>
          <w:szCs w:val="28"/>
          <w:lang w:eastAsia="lv-LV"/>
        </w:rPr>
        <w:t>valsts amatpersonu darbībā”</w:t>
      </w:r>
    </w:p>
    <w:p w:rsidR="007A4413" w:rsidRPr="007A4413" w:rsidRDefault="007A4413" w:rsidP="007A4413">
      <w:pPr>
        <w:spacing w:after="0" w:line="240" w:lineRule="auto"/>
        <w:jc w:val="right"/>
        <w:rPr>
          <w:rFonts w:ascii="Times New Roman" w:eastAsia="Times New Roman" w:hAnsi="Times New Roman" w:cs="Times New Roman"/>
          <w:sz w:val="28"/>
          <w:szCs w:val="28"/>
          <w:lang w:eastAsia="lv-LV"/>
        </w:rPr>
      </w:pPr>
      <w:r w:rsidRPr="007A4413">
        <w:rPr>
          <w:rFonts w:ascii="Times New Roman" w:eastAsia="Times New Roman" w:hAnsi="Times New Roman" w:cs="Times New Roman"/>
          <w:sz w:val="28"/>
          <w:szCs w:val="28"/>
          <w:lang w:eastAsia="lv-LV"/>
        </w:rPr>
        <w:t>13.</w:t>
      </w:r>
      <w:r w:rsidRPr="007A4413">
        <w:rPr>
          <w:rFonts w:ascii="Times New Roman" w:eastAsia="Times New Roman" w:hAnsi="Times New Roman" w:cs="Times New Roman"/>
          <w:sz w:val="28"/>
          <w:szCs w:val="28"/>
          <w:vertAlign w:val="superscript"/>
          <w:lang w:eastAsia="lv-LV"/>
        </w:rPr>
        <w:t>1</w:t>
      </w:r>
      <w:r w:rsidR="006B2F97">
        <w:rPr>
          <w:rFonts w:ascii="Times New Roman" w:eastAsia="Times New Roman" w:hAnsi="Times New Roman" w:cs="Times New Roman"/>
          <w:sz w:val="28"/>
          <w:szCs w:val="28"/>
          <w:vertAlign w:val="superscript"/>
          <w:lang w:eastAsia="lv-LV"/>
        </w:rPr>
        <w:t xml:space="preserve"> </w:t>
      </w:r>
      <w:r w:rsidRPr="007A4413">
        <w:rPr>
          <w:rFonts w:ascii="Times New Roman" w:eastAsia="Times New Roman" w:hAnsi="Times New Roman" w:cs="Times New Roman"/>
          <w:sz w:val="28"/>
          <w:szCs w:val="28"/>
          <w:lang w:eastAsia="lv-LV"/>
        </w:rPr>
        <w:t>panta piekto daļu</w:t>
      </w:r>
    </w:p>
    <w:p w:rsidR="007A4413" w:rsidRPr="007A4413" w:rsidRDefault="007A4413" w:rsidP="007A4413">
      <w:pPr>
        <w:spacing w:after="0" w:line="240" w:lineRule="auto"/>
        <w:ind w:firstLine="720"/>
        <w:jc w:val="both"/>
        <w:rPr>
          <w:rFonts w:ascii="Times New Roman" w:eastAsia="Calibri" w:hAnsi="Times New Roman" w:cs="Times New Roman"/>
          <w:sz w:val="28"/>
          <w:szCs w:val="28"/>
        </w:rPr>
      </w:pPr>
    </w:p>
    <w:p w:rsidR="007A4413" w:rsidRPr="007A4413" w:rsidRDefault="007A4413" w:rsidP="00B267F4">
      <w:pPr>
        <w:tabs>
          <w:tab w:val="left" w:pos="851"/>
        </w:tabs>
        <w:spacing w:after="0" w:line="240" w:lineRule="auto"/>
        <w:ind w:firstLine="993"/>
        <w:contextualSpacing/>
        <w:jc w:val="both"/>
        <w:rPr>
          <w:rFonts w:ascii="Times New Roman" w:eastAsia="Calibri" w:hAnsi="Times New Roman" w:cs="Times New Roman"/>
          <w:sz w:val="28"/>
          <w:szCs w:val="28"/>
        </w:rPr>
      </w:pPr>
      <w:r w:rsidRPr="007A4413">
        <w:rPr>
          <w:rFonts w:ascii="Times New Roman" w:eastAsia="Calibri" w:hAnsi="Times New Roman" w:cs="Times New Roman"/>
          <w:sz w:val="28"/>
          <w:szCs w:val="28"/>
        </w:rPr>
        <w:t>Izdarīt Ministru kabineta 2013.gada 21.maija noteikumos Nr.255</w:t>
      </w:r>
      <w:r w:rsidR="00B267F4">
        <w:rPr>
          <w:rFonts w:ascii="Times New Roman" w:eastAsia="Calibri" w:hAnsi="Times New Roman" w:cs="Times New Roman"/>
          <w:sz w:val="28"/>
          <w:szCs w:val="28"/>
        </w:rPr>
        <w:t xml:space="preserve"> </w:t>
      </w:r>
      <w:r w:rsidRPr="007A4413">
        <w:rPr>
          <w:rFonts w:ascii="Times New Roman" w:eastAsia="Calibri" w:hAnsi="Times New Roman" w:cs="Times New Roman"/>
          <w:sz w:val="28"/>
          <w:szCs w:val="28"/>
        </w:rPr>
        <w:t>„</w:t>
      </w:r>
      <w:r w:rsidRPr="007A4413">
        <w:rPr>
          <w:rFonts w:ascii="Times New Roman" w:eastAsia="Calibri" w:hAnsi="Times New Roman" w:cs="Times New Roman"/>
          <w:bCs/>
          <w:sz w:val="28"/>
          <w:szCs w:val="28"/>
        </w:rPr>
        <w:t>Kārtība, kādā reģistrējamas, novērtējamas, izmantojamas un izpērkamas diplomātiskās dāvanas un dāvanas, kas pieņemtas, pildot valsts amatpersonas pienākumus, un kas ir valsts vai pašvaldības institūcijas īpašums</w:t>
      </w:r>
      <w:r w:rsidRPr="007A4413">
        <w:rPr>
          <w:rFonts w:ascii="Times New Roman" w:eastAsia="Calibri" w:hAnsi="Times New Roman" w:cs="Times New Roman"/>
          <w:sz w:val="28"/>
          <w:szCs w:val="28"/>
        </w:rPr>
        <w:t xml:space="preserve">” (Latvijas Vēstnesis, 2013, </w:t>
      </w:r>
      <w:hyperlink r:id="rId9" w:anchor="piel103" w:tgtFrame="_blank" w:history="1">
        <w:r w:rsidRPr="007A4413">
          <w:rPr>
            <w:rFonts w:ascii="Times New Roman" w:eastAsia="Calibri" w:hAnsi="Times New Roman" w:cs="Times New Roman"/>
            <w:sz w:val="28"/>
            <w:szCs w:val="28"/>
          </w:rPr>
          <w:t>103.</w:t>
        </w:r>
      </w:hyperlink>
      <w:r w:rsidRPr="007A4413">
        <w:rPr>
          <w:rFonts w:ascii="Times New Roman" w:eastAsia="Calibri" w:hAnsi="Times New Roman" w:cs="Times New Roman"/>
          <w:sz w:val="28"/>
          <w:szCs w:val="28"/>
        </w:rPr>
        <w:t>, 153.nr.) šādus grozījumus:</w:t>
      </w:r>
    </w:p>
    <w:p w:rsidR="007A4413" w:rsidRPr="007A4413" w:rsidRDefault="007A4413" w:rsidP="0082143E">
      <w:pPr>
        <w:tabs>
          <w:tab w:val="left" w:pos="709"/>
          <w:tab w:val="left" w:pos="993"/>
          <w:tab w:val="left" w:pos="1134"/>
        </w:tabs>
        <w:spacing w:after="0" w:line="240" w:lineRule="auto"/>
        <w:jc w:val="both"/>
        <w:rPr>
          <w:rFonts w:ascii="Times New Roman" w:eastAsia="Calibri" w:hAnsi="Times New Roman" w:cs="Times New Roman"/>
          <w:sz w:val="28"/>
          <w:szCs w:val="28"/>
        </w:rPr>
      </w:pPr>
    </w:p>
    <w:p w:rsidR="007A4413" w:rsidRPr="00B267F4" w:rsidRDefault="007A4413" w:rsidP="00B267F4">
      <w:pPr>
        <w:pStyle w:val="ListParagraph"/>
        <w:numPr>
          <w:ilvl w:val="0"/>
          <w:numId w:val="2"/>
        </w:numPr>
        <w:tabs>
          <w:tab w:val="left" w:pos="993"/>
        </w:tabs>
        <w:spacing w:after="0" w:line="240" w:lineRule="auto"/>
        <w:ind w:left="993" w:hanging="633"/>
        <w:jc w:val="both"/>
        <w:rPr>
          <w:rFonts w:ascii="Times New Roman" w:eastAsia="Calibri" w:hAnsi="Times New Roman" w:cs="Times New Roman"/>
          <w:sz w:val="28"/>
          <w:szCs w:val="28"/>
        </w:rPr>
      </w:pPr>
      <w:r w:rsidRPr="00B267F4">
        <w:rPr>
          <w:rFonts w:ascii="Times New Roman" w:eastAsia="Calibri" w:hAnsi="Times New Roman" w:cs="Times New Roman"/>
          <w:sz w:val="28"/>
          <w:szCs w:val="28"/>
        </w:rPr>
        <w:t>Izteikt noteikumu nosaukumu šādā redakcijā:</w:t>
      </w:r>
    </w:p>
    <w:p w:rsidR="007A4413" w:rsidRDefault="007A4413" w:rsidP="007A4413">
      <w:pPr>
        <w:tabs>
          <w:tab w:val="left" w:pos="1134"/>
        </w:tabs>
        <w:spacing w:after="0" w:line="240" w:lineRule="auto"/>
        <w:ind w:firstLine="993"/>
        <w:jc w:val="both"/>
        <w:rPr>
          <w:rFonts w:ascii="Times New Roman" w:eastAsia="Calibri" w:hAnsi="Times New Roman" w:cs="Times New Roman"/>
          <w:sz w:val="28"/>
          <w:szCs w:val="28"/>
        </w:rPr>
      </w:pPr>
      <w:r w:rsidRPr="007A4413">
        <w:rPr>
          <w:rFonts w:ascii="Times New Roman" w:eastAsia="Calibri" w:hAnsi="Times New Roman" w:cs="Times New Roman"/>
          <w:sz w:val="28"/>
          <w:szCs w:val="28"/>
        </w:rPr>
        <w:t>„</w:t>
      </w:r>
      <w:r w:rsidRPr="007A4413">
        <w:rPr>
          <w:rFonts w:ascii="Times New Roman" w:eastAsia="Calibri" w:hAnsi="Times New Roman" w:cs="Times New Roman"/>
          <w:bCs/>
          <w:sz w:val="28"/>
          <w:szCs w:val="28"/>
        </w:rPr>
        <w:t>Kārtība, kādā reģistrējamas, novērtējamas, izmantojamas un izpērkamas diplomātiskās dāvanas un dāvanas, kas pieņemtas, pildot valsts amatpersonas pienākumus, un kas ir publiskas personas institūcijas īpašums</w:t>
      </w:r>
      <w:r w:rsidRPr="007A4413">
        <w:rPr>
          <w:rFonts w:ascii="Times New Roman" w:eastAsia="Calibri" w:hAnsi="Times New Roman" w:cs="Times New Roman"/>
          <w:sz w:val="28"/>
          <w:szCs w:val="28"/>
        </w:rPr>
        <w:t>”.</w:t>
      </w:r>
    </w:p>
    <w:p w:rsidR="007A4413" w:rsidRDefault="007A4413" w:rsidP="007A4413">
      <w:pPr>
        <w:tabs>
          <w:tab w:val="left" w:pos="1134"/>
        </w:tabs>
        <w:spacing w:after="0" w:line="240" w:lineRule="auto"/>
        <w:ind w:firstLine="993"/>
        <w:jc w:val="both"/>
        <w:rPr>
          <w:rFonts w:ascii="Times New Roman" w:eastAsia="Calibri" w:hAnsi="Times New Roman" w:cs="Times New Roman"/>
          <w:sz w:val="28"/>
          <w:szCs w:val="28"/>
        </w:rPr>
      </w:pPr>
    </w:p>
    <w:p w:rsidR="00B267F4" w:rsidRDefault="007A4413" w:rsidP="00B267F4">
      <w:pPr>
        <w:pStyle w:val="ListParagraph"/>
        <w:numPr>
          <w:ilvl w:val="0"/>
          <w:numId w:val="2"/>
        </w:numPr>
        <w:tabs>
          <w:tab w:val="left" w:pos="0"/>
          <w:tab w:val="left" w:pos="567"/>
          <w:tab w:val="left" w:pos="993"/>
        </w:tabs>
        <w:spacing w:after="0" w:line="240" w:lineRule="auto"/>
        <w:ind w:left="0" w:firstLine="360"/>
        <w:jc w:val="both"/>
        <w:rPr>
          <w:rFonts w:ascii="Times New Roman" w:eastAsia="Calibri" w:hAnsi="Times New Roman" w:cs="Times New Roman"/>
          <w:sz w:val="28"/>
          <w:szCs w:val="28"/>
        </w:rPr>
      </w:pPr>
      <w:r w:rsidRPr="007A4413">
        <w:rPr>
          <w:rFonts w:ascii="Times New Roman" w:eastAsia="Calibri" w:hAnsi="Times New Roman" w:cs="Times New Roman"/>
          <w:sz w:val="28"/>
          <w:szCs w:val="28"/>
        </w:rPr>
        <w:t xml:space="preserve">Aizstāt </w:t>
      </w:r>
      <w:r w:rsidR="000F33BB">
        <w:rPr>
          <w:rFonts w:ascii="Times New Roman" w:eastAsia="Calibri" w:hAnsi="Times New Roman" w:cs="Times New Roman"/>
          <w:sz w:val="28"/>
          <w:szCs w:val="28"/>
        </w:rPr>
        <w:t>1.</w:t>
      </w:r>
      <w:r w:rsidR="00CD3857" w:rsidRPr="00FB3645">
        <w:rPr>
          <w:rFonts w:ascii="Times New Roman" w:eastAsia="Calibri" w:hAnsi="Times New Roman" w:cs="Times New Roman"/>
          <w:sz w:val="28"/>
          <w:szCs w:val="28"/>
        </w:rPr>
        <w:t xml:space="preserve">punktā </w:t>
      </w:r>
      <w:r w:rsidRPr="00FB3645">
        <w:rPr>
          <w:rFonts w:ascii="Times New Roman" w:eastAsia="Calibri" w:hAnsi="Times New Roman" w:cs="Times New Roman"/>
          <w:sz w:val="28"/>
          <w:szCs w:val="28"/>
        </w:rPr>
        <w:t>un</w:t>
      </w:r>
      <w:r w:rsidR="00CD3857" w:rsidRPr="00FB3645">
        <w:rPr>
          <w:rFonts w:ascii="Times New Roman" w:eastAsia="Calibri" w:hAnsi="Times New Roman" w:cs="Times New Roman"/>
          <w:sz w:val="28"/>
          <w:szCs w:val="28"/>
        </w:rPr>
        <w:t xml:space="preserve"> 2.punkta ievaddaļā</w:t>
      </w:r>
      <w:r w:rsidRPr="007A4413">
        <w:rPr>
          <w:rFonts w:ascii="Times New Roman" w:eastAsia="Calibri" w:hAnsi="Times New Roman" w:cs="Times New Roman"/>
          <w:sz w:val="28"/>
          <w:szCs w:val="28"/>
        </w:rPr>
        <w:t xml:space="preserve"> vārdus „valsts vai pašvaldība</w:t>
      </w:r>
      <w:r>
        <w:rPr>
          <w:rFonts w:ascii="Times New Roman" w:eastAsia="Calibri" w:hAnsi="Times New Roman" w:cs="Times New Roman"/>
          <w:sz w:val="28"/>
          <w:szCs w:val="28"/>
        </w:rPr>
        <w:t>s</w:t>
      </w:r>
      <w:r w:rsidRPr="007A4413">
        <w:rPr>
          <w:rFonts w:ascii="Times New Roman" w:eastAsia="Calibri" w:hAnsi="Times New Roman" w:cs="Times New Roman"/>
          <w:sz w:val="28"/>
          <w:szCs w:val="28"/>
        </w:rPr>
        <w:t>” ar vārdiem „publiska</w:t>
      </w:r>
      <w:r>
        <w:rPr>
          <w:rFonts w:ascii="Times New Roman" w:eastAsia="Calibri" w:hAnsi="Times New Roman" w:cs="Times New Roman"/>
          <w:sz w:val="28"/>
          <w:szCs w:val="28"/>
        </w:rPr>
        <w:t>s</w:t>
      </w:r>
      <w:r w:rsidRPr="007A4413">
        <w:rPr>
          <w:rFonts w:ascii="Times New Roman" w:eastAsia="Calibri" w:hAnsi="Times New Roman" w:cs="Times New Roman"/>
          <w:sz w:val="28"/>
          <w:szCs w:val="28"/>
        </w:rPr>
        <w:t xml:space="preserve"> persona</w:t>
      </w:r>
      <w:r>
        <w:rPr>
          <w:rFonts w:ascii="Times New Roman" w:eastAsia="Calibri" w:hAnsi="Times New Roman" w:cs="Times New Roman"/>
          <w:sz w:val="28"/>
          <w:szCs w:val="28"/>
        </w:rPr>
        <w:t>s</w:t>
      </w:r>
      <w:r w:rsidRPr="007A4413">
        <w:rPr>
          <w:rFonts w:ascii="Times New Roman" w:eastAsia="Calibri" w:hAnsi="Times New Roman" w:cs="Times New Roman"/>
          <w:sz w:val="28"/>
          <w:szCs w:val="28"/>
        </w:rPr>
        <w:t>”.</w:t>
      </w:r>
    </w:p>
    <w:p w:rsidR="00B267F4" w:rsidRDefault="00B267F4" w:rsidP="00B267F4">
      <w:pPr>
        <w:pStyle w:val="ListParagraph"/>
        <w:tabs>
          <w:tab w:val="left" w:pos="0"/>
          <w:tab w:val="left" w:pos="993"/>
        </w:tabs>
        <w:spacing w:after="0" w:line="240" w:lineRule="auto"/>
        <w:jc w:val="both"/>
        <w:rPr>
          <w:rFonts w:ascii="Times New Roman" w:eastAsia="Calibri" w:hAnsi="Times New Roman" w:cs="Times New Roman"/>
          <w:sz w:val="28"/>
          <w:szCs w:val="28"/>
        </w:rPr>
      </w:pPr>
    </w:p>
    <w:p w:rsidR="00B267F4" w:rsidRDefault="007A4413" w:rsidP="00B267F4">
      <w:pPr>
        <w:pStyle w:val="ListParagraph"/>
        <w:numPr>
          <w:ilvl w:val="0"/>
          <w:numId w:val="2"/>
        </w:numPr>
        <w:tabs>
          <w:tab w:val="left" w:pos="0"/>
          <w:tab w:val="left" w:pos="993"/>
        </w:tabs>
        <w:spacing w:after="0" w:line="240" w:lineRule="auto"/>
        <w:ind w:left="993" w:hanging="633"/>
        <w:jc w:val="both"/>
        <w:rPr>
          <w:rFonts w:ascii="Times New Roman" w:eastAsia="Calibri" w:hAnsi="Times New Roman" w:cs="Times New Roman"/>
          <w:sz w:val="28"/>
          <w:szCs w:val="28"/>
        </w:rPr>
      </w:pPr>
      <w:r w:rsidRPr="00B267F4">
        <w:rPr>
          <w:rFonts w:ascii="Times New Roman" w:eastAsia="Calibri" w:hAnsi="Times New Roman" w:cs="Times New Roman"/>
          <w:sz w:val="28"/>
          <w:szCs w:val="28"/>
        </w:rPr>
        <w:t>Svītrot 2.7.apakšpunktu.</w:t>
      </w:r>
    </w:p>
    <w:p w:rsidR="00B267F4" w:rsidRPr="00B267F4" w:rsidRDefault="00B267F4" w:rsidP="00B267F4">
      <w:pPr>
        <w:pStyle w:val="ListParagraph"/>
        <w:rPr>
          <w:rFonts w:ascii="Times New Roman" w:eastAsia="Calibri" w:hAnsi="Times New Roman" w:cs="Times New Roman"/>
          <w:sz w:val="28"/>
          <w:szCs w:val="28"/>
        </w:rPr>
      </w:pPr>
    </w:p>
    <w:p w:rsidR="007A4413" w:rsidRPr="00B267F4" w:rsidRDefault="007A4413" w:rsidP="00B267F4">
      <w:pPr>
        <w:pStyle w:val="ListParagraph"/>
        <w:numPr>
          <w:ilvl w:val="0"/>
          <w:numId w:val="2"/>
        </w:numPr>
        <w:tabs>
          <w:tab w:val="left" w:pos="0"/>
          <w:tab w:val="left" w:pos="993"/>
        </w:tabs>
        <w:spacing w:after="0" w:line="240" w:lineRule="auto"/>
        <w:ind w:left="993" w:hanging="633"/>
        <w:jc w:val="both"/>
        <w:rPr>
          <w:rFonts w:ascii="Times New Roman" w:eastAsia="Calibri" w:hAnsi="Times New Roman" w:cs="Times New Roman"/>
          <w:sz w:val="28"/>
          <w:szCs w:val="28"/>
        </w:rPr>
      </w:pPr>
      <w:r w:rsidRPr="00B267F4">
        <w:rPr>
          <w:rFonts w:ascii="Times New Roman" w:eastAsia="Calibri" w:hAnsi="Times New Roman" w:cs="Times New Roman"/>
          <w:sz w:val="28"/>
          <w:szCs w:val="28"/>
        </w:rPr>
        <w:t>Izteikt 2.8.apakšpunktu šādā redakcijā:</w:t>
      </w:r>
    </w:p>
    <w:p w:rsidR="00B267F4" w:rsidRDefault="007A4413" w:rsidP="00B267F4">
      <w:pPr>
        <w:tabs>
          <w:tab w:val="left" w:pos="1134"/>
        </w:tabs>
        <w:spacing w:after="0" w:line="240" w:lineRule="auto"/>
        <w:ind w:firstLine="993"/>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„2.8. </w:t>
      </w:r>
      <w:r w:rsidR="00766ACD">
        <w:rPr>
          <w:rFonts w:ascii="Times New Roman" w:eastAsia="Calibri" w:hAnsi="Times New Roman" w:cs="Times New Roman"/>
          <w:sz w:val="28"/>
          <w:szCs w:val="28"/>
        </w:rPr>
        <w:t>tās institūcijas vadītājs, kura ir publiskai personai piederošo kapitāla daļu turētāja likuma „Par interešu konflikta novēršanu valsts amatpersonu darbībā” 1.panta 8</w:t>
      </w:r>
      <w:r w:rsidR="00E24ACE">
        <w:rPr>
          <w:rFonts w:ascii="Times New Roman" w:eastAsia="Calibri" w:hAnsi="Times New Roman" w:cs="Times New Roman"/>
          <w:sz w:val="28"/>
          <w:szCs w:val="28"/>
        </w:rPr>
        <w:t>.punkta b), c) un d) apakšpunktā minētajā kapitālsabiedrībā</w:t>
      </w:r>
      <w:r w:rsidR="00766ACD">
        <w:rPr>
          <w:rFonts w:ascii="Times New Roman" w:eastAsia="Calibri" w:hAnsi="Times New Roman" w:cs="Times New Roman"/>
          <w:sz w:val="28"/>
          <w:szCs w:val="28"/>
        </w:rPr>
        <w:t xml:space="preserve"> – saistībā ar š</w:t>
      </w:r>
      <w:r w:rsidR="00D92369">
        <w:rPr>
          <w:rFonts w:ascii="Times New Roman" w:eastAsia="Calibri" w:hAnsi="Times New Roman" w:cs="Times New Roman"/>
          <w:sz w:val="28"/>
          <w:szCs w:val="28"/>
        </w:rPr>
        <w:t>ādu kapitālsabiedrību padomes vai</w:t>
      </w:r>
      <w:r w:rsidR="00766ACD">
        <w:rPr>
          <w:rFonts w:ascii="Times New Roman" w:eastAsia="Calibri" w:hAnsi="Times New Roman" w:cs="Times New Roman"/>
          <w:sz w:val="28"/>
          <w:szCs w:val="28"/>
        </w:rPr>
        <w:t xml:space="preserve"> valdes locekļu pieņemtajām dāvanām</w:t>
      </w:r>
      <w:r w:rsidR="00E24ACE">
        <w:rPr>
          <w:rFonts w:ascii="Times New Roman" w:eastAsia="Calibri" w:hAnsi="Times New Roman" w:cs="Times New Roman"/>
          <w:sz w:val="28"/>
          <w:szCs w:val="28"/>
        </w:rPr>
        <w:t>;</w:t>
      </w:r>
      <w:r>
        <w:rPr>
          <w:rFonts w:ascii="Times New Roman" w:eastAsia="Calibri" w:hAnsi="Times New Roman" w:cs="Times New Roman"/>
          <w:sz w:val="28"/>
          <w:szCs w:val="28"/>
        </w:rPr>
        <w:t>”</w:t>
      </w:r>
      <w:r w:rsidR="00D92369">
        <w:rPr>
          <w:rFonts w:ascii="Times New Roman" w:eastAsia="Calibri" w:hAnsi="Times New Roman" w:cs="Times New Roman"/>
          <w:sz w:val="28"/>
          <w:szCs w:val="28"/>
        </w:rPr>
        <w:t>.</w:t>
      </w:r>
    </w:p>
    <w:p w:rsidR="00B267F4" w:rsidRDefault="00B267F4" w:rsidP="00B267F4">
      <w:pPr>
        <w:tabs>
          <w:tab w:val="left" w:pos="1134"/>
        </w:tabs>
        <w:spacing w:after="0" w:line="240" w:lineRule="auto"/>
        <w:ind w:firstLine="993"/>
        <w:jc w:val="both"/>
        <w:rPr>
          <w:rFonts w:ascii="Times New Roman" w:eastAsia="Calibri" w:hAnsi="Times New Roman" w:cs="Times New Roman"/>
          <w:sz w:val="28"/>
          <w:szCs w:val="28"/>
        </w:rPr>
      </w:pPr>
    </w:p>
    <w:p w:rsidR="009844D7" w:rsidRPr="00B267F4" w:rsidRDefault="009844D7" w:rsidP="00B267F4">
      <w:pPr>
        <w:pStyle w:val="ListParagraph"/>
        <w:numPr>
          <w:ilvl w:val="0"/>
          <w:numId w:val="2"/>
        </w:numPr>
        <w:tabs>
          <w:tab w:val="left" w:pos="1134"/>
        </w:tabs>
        <w:spacing w:after="0" w:line="240" w:lineRule="auto"/>
        <w:ind w:left="993" w:hanging="633"/>
        <w:jc w:val="both"/>
        <w:rPr>
          <w:rFonts w:ascii="Times New Roman" w:eastAsia="Calibri" w:hAnsi="Times New Roman" w:cs="Times New Roman"/>
          <w:sz w:val="28"/>
          <w:szCs w:val="28"/>
        </w:rPr>
      </w:pPr>
      <w:r w:rsidRPr="00B267F4">
        <w:rPr>
          <w:rFonts w:ascii="Times New Roman" w:eastAsia="Calibri" w:hAnsi="Times New Roman" w:cs="Times New Roman"/>
          <w:sz w:val="28"/>
          <w:szCs w:val="28"/>
        </w:rPr>
        <w:t>P</w:t>
      </w:r>
      <w:r w:rsidR="00D92369" w:rsidRPr="00B267F4">
        <w:rPr>
          <w:rFonts w:ascii="Times New Roman" w:eastAsia="Calibri" w:hAnsi="Times New Roman" w:cs="Times New Roman"/>
          <w:sz w:val="28"/>
          <w:szCs w:val="28"/>
        </w:rPr>
        <w:t>ap</w:t>
      </w:r>
      <w:r w:rsidRPr="00B267F4">
        <w:rPr>
          <w:rFonts w:ascii="Times New Roman" w:eastAsia="Calibri" w:hAnsi="Times New Roman" w:cs="Times New Roman"/>
          <w:sz w:val="28"/>
          <w:szCs w:val="28"/>
        </w:rPr>
        <w:t>ildināt ar 2.8.</w:t>
      </w:r>
      <w:r w:rsidRPr="00B267F4">
        <w:rPr>
          <w:rFonts w:ascii="Times New Roman" w:eastAsia="Calibri" w:hAnsi="Times New Roman" w:cs="Times New Roman"/>
          <w:sz w:val="28"/>
          <w:szCs w:val="28"/>
          <w:vertAlign w:val="superscript"/>
        </w:rPr>
        <w:t>1</w:t>
      </w:r>
      <w:r w:rsidRPr="00B267F4">
        <w:rPr>
          <w:rFonts w:ascii="Times New Roman" w:eastAsia="Calibri" w:hAnsi="Times New Roman" w:cs="Times New Roman"/>
          <w:sz w:val="28"/>
          <w:szCs w:val="28"/>
        </w:rPr>
        <w:t>apakšpunktu šādā redakcijā:</w:t>
      </w:r>
    </w:p>
    <w:p w:rsidR="00B267F4" w:rsidRDefault="009844D7" w:rsidP="00B267F4">
      <w:pPr>
        <w:pStyle w:val="ListParagraph"/>
        <w:tabs>
          <w:tab w:val="left" w:pos="0"/>
        </w:tabs>
        <w:spacing w:after="0" w:line="240" w:lineRule="auto"/>
        <w:ind w:left="0" w:firstLine="1080"/>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„2.8.</w:t>
      </w:r>
      <w:r>
        <w:rPr>
          <w:rFonts w:ascii="Times New Roman" w:eastAsia="Calibri" w:hAnsi="Times New Roman" w:cs="Times New Roman"/>
          <w:sz w:val="28"/>
          <w:szCs w:val="28"/>
          <w:vertAlign w:val="superscript"/>
        </w:rPr>
        <w:t xml:space="preserve">1 </w:t>
      </w:r>
      <w:r>
        <w:rPr>
          <w:rFonts w:ascii="Times New Roman" w:eastAsia="Calibri" w:hAnsi="Times New Roman" w:cs="Times New Roman"/>
          <w:sz w:val="28"/>
          <w:szCs w:val="28"/>
        </w:rPr>
        <w:t xml:space="preserve">tās publiskas personas institūcijas vadītājs, kura </w:t>
      </w:r>
      <w:r w:rsidR="00674D2F">
        <w:rPr>
          <w:rFonts w:ascii="Times New Roman" w:eastAsia="Calibri" w:hAnsi="Times New Roman" w:cs="Times New Roman"/>
          <w:sz w:val="28"/>
          <w:szCs w:val="28"/>
        </w:rPr>
        <w:t>pilnvarojusi kapitālsabiedrības padomes locekli pārstāvēt publiskas personas intereses kapitālsabiedrībā – saistībā ar likuma „Par interešu konflikta novēršanu valsts amatpersonu darbībā” 4.pant</w:t>
      </w:r>
      <w:r w:rsidR="006237CB">
        <w:rPr>
          <w:rFonts w:ascii="Times New Roman" w:eastAsia="Calibri" w:hAnsi="Times New Roman" w:cs="Times New Roman"/>
          <w:sz w:val="28"/>
          <w:szCs w:val="28"/>
        </w:rPr>
        <w:t>a pirmās daļas 18.punktā minētā padomes locekļa</w:t>
      </w:r>
      <w:r w:rsidR="00674D2F">
        <w:rPr>
          <w:rFonts w:ascii="Times New Roman" w:eastAsia="Calibri" w:hAnsi="Times New Roman" w:cs="Times New Roman"/>
          <w:sz w:val="28"/>
          <w:szCs w:val="28"/>
        </w:rPr>
        <w:t xml:space="preserve"> pieņemtajām dāvanām</w:t>
      </w:r>
      <w:r w:rsidR="00D92369">
        <w:rPr>
          <w:rFonts w:ascii="Times New Roman" w:eastAsia="Calibri" w:hAnsi="Times New Roman" w:cs="Times New Roman"/>
          <w:sz w:val="28"/>
          <w:szCs w:val="28"/>
        </w:rPr>
        <w:t>;</w:t>
      </w:r>
      <w:r>
        <w:rPr>
          <w:rFonts w:ascii="Times New Roman" w:eastAsia="Calibri" w:hAnsi="Times New Roman" w:cs="Times New Roman"/>
          <w:sz w:val="28"/>
          <w:szCs w:val="28"/>
        </w:rPr>
        <w:t>”</w:t>
      </w:r>
      <w:r w:rsidR="00D92369">
        <w:rPr>
          <w:rFonts w:ascii="Times New Roman" w:eastAsia="Calibri" w:hAnsi="Times New Roman" w:cs="Times New Roman"/>
          <w:sz w:val="28"/>
          <w:szCs w:val="28"/>
        </w:rPr>
        <w:t>.</w:t>
      </w:r>
    </w:p>
    <w:p w:rsidR="00B267F4" w:rsidRDefault="00B267F4" w:rsidP="00B267F4">
      <w:pPr>
        <w:pStyle w:val="ListParagraph"/>
        <w:tabs>
          <w:tab w:val="left" w:pos="0"/>
        </w:tabs>
        <w:spacing w:after="0" w:line="240" w:lineRule="auto"/>
        <w:ind w:left="0" w:firstLine="1080"/>
        <w:jc w:val="both"/>
        <w:rPr>
          <w:rFonts w:ascii="Times New Roman" w:eastAsia="Calibri" w:hAnsi="Times New Roman" w:cs="Times New Roman"/>
          <w:sz w:val="28"/>
          <w:szCs w:val="28"/>
        </w:rPr>
      </w:pPr>
    </w:p>
    <w:p w:rsidR="00B267F4" w:rsidRDefault="007A4413" w:rsidP="00B267F4">
      <w:pPr>
        <w:pStyle w:val="ListParagraph"/>
        <w:numPr>
          <w:ilvl w:val="0"/>
          <w:numId w:val="2"/>
        </w:numPr>
        <w:tabs>
          <w:tab w:val="left" w:pos="0"/>
          <w:tab w:val="left" w:pos="993"/>
        </w:tabs>
        <w:spacing w:after="0" w:line="240" w:lineRule="auto"/>
        <w:ind w:left="0" w:firstLine="360"/>
        <w:jc w:val="both"/>
        <w:rPr>
          <w:rFonts w:ascii="Times New Roman" w:eastAsia="Calibri" w:hAnsi="Times New Roman" w:cs="Times New Roman"/>
          <w:sz w:val="28"/>
          <w:szCs w:val="28"/>
        </w:rPr>
      </w:pPr>
      <w:r w:rsidRPr="00B267F4">
        <w:rPr>
          <w:rFonts w:ascii="Times New Roman" w:eastAsia="Calibri" w:hAnsi="Times New Roman" w:cs="Times New Roman"/>
          <w:sz w:val="28"/>
          <w:szCs w:val="28"/>
        </w:rPr>
        <w:t>Aizstāt 2.9.apakšpunktā vārdus „valsts vai pašvaldības” ar vārdiem „publiskas personas”.</w:t>
      </w:r>
    </w:p>
    <w:p w:rsidR="00B267F4" w:rsidRDefault="00B267F4" w:rsidP="00B267F4">
      <w:pPr>
        <w:pStyle w:val="ListParagraph"/>
        <w:tabs>
          <w:tab w:val="left" w:pos="0"/>
          <w:tab w:val="left" w:pos="993"/>
        </w:tabs>
        <w:spacing w:after="0" w:line="240" w:lineRule="auto"/>
        <w:ind w:left="360"/>
        <w:jc w:val="both"/>
        <w:rPr>
          <w:rFonts w:ascii="Times New Roman" w:eastAsia="Calibri" w:hAnsi="Times New Roman" w:cs="Times New Roman"/>
          <w:sz w:val="28"/>
          <w:szCs w:val="28"/>
        </w:rPr>
      </w:pPr>
    </w:p>
    <w:p w:rsidR="007A4413" w:rsidRPr="00B267F4" w:rsidRDefault="007A4413" w:rsidP="00B267F4">
      <w:pPr>
        <w:pStyle w:val="ListParagraph"/>
        <w:numPr>
          <w:ilvl w:val="0"/>
          <w:numId w:val="2"/>
        </w:numPr>
        <w:tabs>
          <w:tab w:val="left" w:pos="0"/>
          <w:tab w:val="left" w:pos="993"/>
        </w:tabs>
        <w:spacing w:after="0" w:line="240" w:lineRule="auto"/>
        <w:ind w:left="0" w:firstLine="360"/>
        <w:jc w:val="both"/>
        <w:rPr>
          <w:rFonts w:ascii="Times New Roman" w:eastAsia="Calibri" w:hAnsi="Times New Roman" w:cs="Times New Roman"/>
          <w:sz w:val="28"/>
          <w:szCs w:val="28"/>
        </w:rPr>
      </w:pPr>
      <w:r w:rsidRPr="00B267F4">
        <w:rPr>
          <w:rFonts w:ascii="Times New Roman" w:eastAsia="Calibri" w:hAnsi="Times New Roman" w:cs="Times New Roman"/>
          <w:sz w:val="28"/>
          <w:szCs w:val="28"/>
        </w:rPr>
        <w:t>Izteikt 6.punktu šādā redakcijā:</w:t>
      </w:r>
    </w:p>
    <w:p w:rsidR="00B267F4" w:rsidRDefault="007A4413" w:rsidP="00B267F4">
      <w:pPr>
        <w:tabs>
          <w:tab w:val="left" w:pos="1134"/>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„6. Komisija lēmumu pieņem ar balsu vairākumu. Komisijas lēmums ir saistošs publiskas personas institūcijas vadītājam, kā arī šo noteikumu 2.1., 2.2., 2.3., 2.4., 2.5., 2.6., 2.8.</w:t>
      </w:r>
      <w:r w:rsidR="009844D7">
        <w:rPr>
          <w:rFonts w:ascii="Times New Roman" w:eastAsia="Calibri" w:hAnsi="Times New Roman" w:cs="Times New Roman"/>
          <w:sz w:val="28"/>
          <w:szCs w:val="28"/>
        </w:rPr>
        <w:t>, 2.8.</w:t>
      </w:r>
      <w:r w:rsidR="009844D7">
        <w:rPr>
          <w:rFonts w:ascii="Times New Roman" w:eastAsia="Calibri" w:hAnsi="Times New Roman" w:cs="Times New Roman"/>
          <w:sz w:val="28"/>
          <w:szCs w:val="28"/>
          <w:vertAlign w:val="superscript"/>
        </w:rPr>
        <w:t>1</w:t>
      </w:r>
      <w:r>
        <w:rPr>
          <w:rFonts w:ascii="Times New Roman" w:eastAsia="Calibri" w:hAnsi="Times New Roman" w:cs="Times New Roman"/>
          <w:sz w:val="28"/>
          <w:szCs w:val="28"/>
        </w:rPr>
        <w:t xml:space="preserve"> un 2.9.apakšpunktā minētajām valsts amatpersonām.”</w:t>
      </w:r>
      <w:r w:rsidR="00A514AE">
        <w:rPr>
          <w:rFonts w:ascii="Times New Roman" w:eastAsia="Calibri" w:hAnsi="Times New Roman" w:cs="Times New Roman"/>
          <w:sz w:val="28"/>
          <w:szCs w:val="28"/>
        </w:rPr>
        <w:t>.</w:t>
      </w:r>
    </w:p>
    <w:p w:rsidR="00B267F4" w:rsidRDefault="00B267F4" w:rsidP="00B267F4">
      <w:pPr>
        <w:tabs>
          <w:tab w:val="left" w:pos="1134"/>
        </w:tabs>
        <w:spacing w:after="0" w:line="240" w:lineRule="auto"/>
        <w:jc w:val="both"/>
        <w:rPr>
          <w:rFonts w:ascii="Times New Roman" w:eastAsia="Calibri" w:hAnsi="Times New Roman" w:cs="Times New Roman"/>
          <w:sz w:val="28"/>
          <w:szCs w:val="28"/>
        </w:rPr>
      </w:pPr>
    </w:p>
    <w:p w:rsidR="007A4413" w:rsidRPr="00B267F4" w:rsidRDefault="007A4413" w:rsidP="00B267F4">
      <w:pPr>
        <w:pStyle w:val="ListParagraph"/>
        <w:numPr>
          <w:ilvl w:val="0"/>
          <w:numId w:val="2"/>
        </w:numPr>
        <w:tabs>
          <w:tab w:val="left" w:pos="993"/>
        </w:tabs>
        <w:spacing w:after="0" w:line="240" w:lineRule="auto"/>
        <w:ind w:left="0" w:firstLine="349"/>
        <w:jc w:val="both"/>
        <w:rPr>
          <w:rFonts w:ascii="Times New Roman" w:eastAsia="Calibri" w:hAnsi="Times New Roman" w:cs="Times New Roman"/>
          <w:sz w:val="28"/>
          <w:szCs w:val="28"/>
        </w:rPr>
      </w:pPr>
      <w:r w:rsidRPr="00B267F4">
        <w:rPr>
          <w:rFonts w:ascii="Times New Roman" w:eastAsia="Calibri" w:hAnsi="Times New Roman" w:cs="Times New Roman"/>
          <w:sz w:val="28"/>
          <w:szCs w:val="28"/>
        </w:rPr>
        <w:t>Aizstāt 20.2., 20.3., 20.4.apakšpunktā, 25.punktā un pielikuma 1.piezīmē vārdus „valsts vai pašvaldības” ar vārdiem „publiskas personas”.</w:t>
      </w:r>
    </w:p>
    <w:p w:rsidR="007A4413" w:rsidRPr="007A4413" w:rsidRDefault="007A4413" w:rsidP="007A4413">
      <w:pPr>
        <w:spacing w:after="0" w:line="240" w:lineRule="auto"/>
        <w:jc w:val="both"/>
        <w:rPr>
          <w:rFonts w:ascii="Times New Roman" w:eastAsia="Calibri" w:hAnsi="Times New Roman" w:cs="Times New Roman"/>
          <w:sz w:val="28"/>
          <w:szCs w:val="28"/>
        </w:rPr>
      </w:pPr>
    </w:p>
    <w:p w:rsidR="007A4413" w:rsidRPr="007A4413" w:rsidRDefault="007A4413" w:rsidP="007A4413">
      <w:pPr>
        <w:spacing w:after="0" w:line="240" w:lineRule="auto"/>
        <w:ind w:firstLine="720"/>
        <w:jc w:val="both"/>
        <w:rPr>
          <w:rFonts w:ascii="Times New Roman" w:eastAsia="Calibri" w:hAnsi="Times New Roman" w:cs="Times New Roman"/>
          <w:sz w:val="28"/>
          <w:szCs w:val="28"/>
        </w:rPr>
      </w:pPr>
    </w:p>
    <w:p w:rsidR="007A4413" w:rsidRPr="007A4413" w:rsidRDefault="007A4413" w:rsidP="007A4413">
      <w:pPr>
        <w:tabs>
          <w:tab w:val="left" w:pos="6840"/>
        </w:tabs>
        <w:spacing w:after="0" w:line="240" w:lineRule="auto"/>
        <w:ind w:firstLine="720"/>
        <w:jc w:val="both"/>
        <w:rPr>
          <w:rFonts w:ascii="Times New Roman" w:eastAsia="Calibri" w:hAnsi="Times New Roman" w:cs="Times New Roman"/>
          <w:sz w:val="28"/>
          <w:szCs w:val="28"/>
        </w:rPr>
      </w:pPr>
      <w:r w:rsidRPr="007A4413">
        <w:rPr>
          <w:rFonts w:ascii="Times New Roman" w:eastAsia="Calibri" w:hAnsi="Times New Roman" w:cs="Times New Roman"/>
          <w:sz w:val="28"/>
          <w:szCs w:val="28"/>
        </w:rPr>
        <w:t xml:space="preserve">Ministru prezidente </w:t>
      </w:r>
      <w:r w:rsidRPr="007A4413">
        <w:rPr>
          <w:rFonts w:ascii="Times New Roman" w:eastAsia="Calibri" w:hAnsi="Times New Roman" w:cs="Times New Roman"/>
          <w:sz w:val="28"/>
          <w:szCs w:val="28"/>
        </w:rPr>
        <w:tab/>
        <w:t>L.Straujuma</w:t>
      </w:r>
    </w:p>
    <w:p w:rsidR="007A4413" w:rsidRPr="007A4413" w:rsidRDefault="007A4413" w:rsidP="007A4413">
      <w:pPr>
        <w:tabs>
          <w:tab w:val="left" w:pos="6840"/>
        </w:tabs>
        <w:spacing w:after="0" w:line="240" w:lineRule="auto"/>
        <w:ind w:firstLine="720"/>
        <w:jc w:val="both"/>
        <w:rPr>
          <w:rFonts w:ascii="Times New Roman" w:eastAsia="Calibri" w:hAnsi="Times New Roman" w:cs="Times New Roman"/>
          <w:sz w:val="28"/>
          <w:szCs w:val="28"/>
        </w:rPr>
      </w:pPr>
    </w:p>
    <w:p w:rsidR="007A4413" w:rsidRPr="007A4413" w:rsidRDefault="007A4413" w:rsidP="007A4413">
      <w:pPr>
        <w:tabs>
          <w:tab w:val="left" w:pos="6840"/>
        </w:tabs>
        <w:spacing w:after="0" w:line="240" w:lineRule="auto"/>
        <w:ind w:firstLine="720"/>
        <w:jc w:val="both"/>
        <w:rPr>
          <w:rFonts w:ascii="Times New Roman" w:eastAsia="Calibri" w:hAnsi="Times New Roman" w:cs="Times New Roman"/>
          <w:sz w:val="28"/>
          <w:szCs w:val="28"/>
        </w:rPr>
      </w:pPr>
    </w:p>
    <w:p w:rsidR="007A4413" w:rsidRPr="007A4413" w:rsidRDefault="007A4413" w:rsidP="007A4413">
      <w:pPr>
        <w:tabs>
          <w:tab w:val="left" w:pos="6840"/>
        </w:tabs>
        <w:spacing w:after="0" w:line="240" w:lineRule="auto"/>
        <w:ind w:firstLine="720"/>
        <w:jc w:val="both"/>
        <w:rPr>
          <w:rFonts w:ascii="Times New Roman" w:eastAsia="Calibri" w:hAnsi="Times New Roman" w:cs="Times New Roman"/>
          <w:sz w:val="28"/>
          <w:szCs w:val="28"/>
        </w:rPr>
      </w:pPr>
      <w:r w:rsidRPr="007A4413">
        <w:rPr>
          <w:rFonts w:ascii="Times New Roman" w:eastAsia="Calibri" w:hAnsi="Times New Roman" w:cs="Times New Roman"/>
          <w:sz w:val="28"/>
          <w:szCs w:val="28"/>
        </w:rPr>
        <w:t>Tieslietu ministrs</w:t>
      </w:r>
      <w:r w:rsidRPr="007A4413">
        <w:rPr>
          <w:rFonts w:ascii="Times New Roman" w:eastAsia="Calibri" w:hAnsi="Times New Roman" w:cs="Times New Roman"/>
          <w:sz w:val="28"/>
          <w:szCs w:val="28"/>
        </w:rPr>
        <w:tab/>
      </w:r>
      <w:proofErr w:type="spellStart"/>
      <w:r w:rsidRPr="007A4413">
        <w:rPr>
          <w:rFonts w:ascii="Times New Roman" w:eastAsia="Calibri" w:hAnsi="Times New Roman" w:cs="Times New Roman"/>
          <w:sz w:val="28"/>
          <w:szCs w:val="28"/>
        </w:rPr>
        <w:t>Dz.Rasnačs</w:t>
      </w:r>
      <w:proofErr w:type="spellEnd"/>
    </w:p>
    <w:p w:rsidR="007A4413" w:rsidRPr="007A4413" w:rsidRDefault="007A4413" w:rsidP="007A4413">
      <w:pPr>
        <w:spacing w:after="0" w:line="240" w:lineRule="auto"/>
        <w:ind w:firstLine="720"/>
        <w:jc w:val="both"/>
        <w:rPr>
          <w:rFonts w:ascii="Times New Roman" w:eastAsia="Calibri" w:hAnsi="Times New Roman" w:cs="Times New Roman"/>
          <w:sz w:val="28"/>
          <w:szCs w:val="28"/>
        </w:rPr>
      </w:pPr>
    </w:p>
    <w:p w:rsidR="007A4413" w:rsidRPr="007A4413" w:rsidRDefault="007A4413" w:rsidP="007A4413">
      <w:pPr>
        <w:spacing w:after="0" w:line="240" w:lineRule="auto"/>
        <w:ind w:firstLine="720"/>
        <w:jc w:val="both"/>
        <w:rPr>
          <w:rFonts w:ascii="Times New Roman" w:eastAsia="Calibri" w:hAnsi="Times New Roman" w:cs="Times New Roman"/>
          <w:sz w:val="28"/>
          <w:szCs w:val="28"/>
        </w:rPr>
      </w:pPr>
    </w:p>
    <w:p w:rsidR="007A4413" w:rsidRPr="007A4413" w:rsidRDefault="007A4413" w:rsidP="007A4413">
      <w:pPr>
        <w:tabs>
          <w:tab w:val="left" w:pos="6840"/>
        </w:tabs>
        <w:spacing w:after="0" w:line="240" w:lineRule="auto"/>
        <w:ind w:firstLine="720"/>
        <w:jc w:val="both"/>
        <w:rPr>
          <w:rFonts w:ascii="Times New Roman" w:eastAsia="Calibri" w:hAnsi="Times New Roman" w:cs="Times New Roman"/>
          <w:sz w:val="28"/>
          <w:szCs w:val="28"/>
        </w:rPr>
      </w:pPr>
      <w:r w:rsidRPr="007A4413">
        <w:rPr>
          <w:rFonts w:ascii="Times New Roman" w:eastAsia="Calibri" w:hAnsi="Times New Roman" w:cs="Times New Roman"/>
          <w:sz w:val="28"/>
          <w:szCs w:val="28"/>
        </w:rPr>
        <w:t>Iesniedzējs: Ministru</w:t>
      </w:r>
      <w:r w:rsidR="00E14F90">
        <w:rPr>
          <w:rFonts w:ascii="Times New Roman" w:eastAsia="Calibri" w:hAnsi="Times New Roman" w:cs="Times New Roman"/>
          <w:sz w:val="28"/>
          <w:szCs w:val="28"/>
        </w:rPr>
        <w:t xml:space="preserve"> </w:t>
      </w:r>
      <w:r w:rsidRPr="007A4413">
        <w:rPr>
          <w:rFonts w:ascii="Times New Roman" w:eastAsia="Calibri" w:hAnsi="Times New Roman" w:cs="Times New Roman"/>
          <w:sz w:val="28"/>
          <w:szCs w:val="28"/>
        </w:rPr>
        <w:t>prezidente</w:t>
      </w:r>
      <w:r w:rsidRPr="007A4413">
        <w:rPr>
          <w:rFonts w:ascii="Times New Roman" w:eastAsia="Calibri" w:hAnsi="Times New Roman" w:cs="Times New Roman"/>
          <w:sz w:val="28"/>
          <w:szCs w:val="28"/>
        </w:rPr>
        <w:tab/>
        <w:t>L.Straujuma</w:t>
      </w:r>
    </w:p>
    <w:p w:rsidR="007A4413" w:rsidRPr="007A4413" w:rsidRDefault="007A4413" w:rsidP="007A4413">
      <w:pPr>
        <w:tabs>
          <w:tab w:val="left" w:pos="6840"/>
        </w:tabs>
        <w:spacing w:after="0" w:line="240" w:lineRule="auto"/>
        <w:ind w:firstLine="720"/>
        <w:jc w:val="both"/>
        <w:rPr>
          <w:rFonts w:ascii="Times New Roman" w:eastAsia="Calibri" w:hAnsi="Times New Roman" w:cs="Times New Roman"/>
          <w:sz w:val="28"/>
          <w:szCs w:val="28"/>
        </w:rPr>
      </w:pPr>
    </w:p>
    <w:p w:rsidR="007A4413" w:rsidRPr="007A4413" w:rsidRDefault="007A4413" w:rsidP="007A4413">
      <w:pPr>
        <w:tabs>
          <w:tab w:val="left" w:pos="6840"/>
        </w:tabs>
        <w:spacing w:after="0" w:line="240" w:lineRule="auto"/>
        <w:ind w:firstLine="720"/>
        <w:jc w:val="both"/>
        <w:rPr>
          <w:rFonts w:ascii="Times New Roman" w:eastAsia="Calibri" w:hAnsi="Times New Roman" w:cs="Times New Roman"/>
          <w:sz w:val="28"/>
          <w:szCs w:val="28"/>
        </w:rPr>
      </w:pPr>
    </w:p>
    <w:p w:rsidR="007A4413" w:rsidRPr="007A4413" w:rsidRDefault="007A4413" w:rsidP="007A4413">
      <w:pPr>
        <w:tabs>
          <w:tab w:val="left" w:pos="6840"/>
        </w:tabs>
        <w:spacing w:after="0" w:line="240" w:lineRule="auto"/>
        <w:ind w:firstLine="720"/>
        <w:jc w:val="both"/>
        <w:rPr>
          <w:rFonts w:ascii="Times New Roman" w:eastAsia="Calibri" w:hAnsi="Times New Roman" w:cs="Times New Roman"/>
          <w:sz w:val="28"/>
          <w:szCs w:val="28"/>
        </w:rPr>
      </w:pPr>
      <w:r w:rsidRPr="007A4413">
        <w:rPr>
          <w:rFonts w:ascii="Times New Roman" w:eastAsia="Calibri" w:hAnsi="Times New Roman" w:cs="Times New Roman"/>
          <w:sz w:val="28"/>
          <w:szCs w:val="28"/>
        </w:rPr>
        <w:t>Vīzē: Korupcijas novēršanas un</w:t>
      </w:r>
    </w:p>
    <w:p w:rsidR="007A4413" w:rsidRPr="007A4413" w:rsidRDefault="007A4413" w:rsidP="007A4413">
      <w:pPr>
        <w:tabs>
          <w:tab w:val="left" w:pos="6840"/>
        </w:tabs>
        <w:spacing w:after="0" w:line="240" w:lineRule="auto"/>
        <w:ind w:firstLine="720"/>
        <w:jc w:val="both"/>
        <w:rPr>
          <w:rFonts w:ascii="Times New Roman" w:eastAsia="Calibri" w:hAnsi="Times New Roman" w:cs="Times New Roman"/>
          <w:sz w:val="28"/>
          <w:szCs w:val="28"/>
        </w:rPr>
      </w:pPr>
      <w:r w:rsidRPr="007A4413">
        <w:rPr>
          <w:rFonts w:ascii="Times New Roman" w:eastAsia="Calibri" w:hAnsi="Times New Roman" w:cs="Times New Roman"/>
          <w:sz w:val="28"/>
          <w:szCs w:val="28"/>
        </w:rPr>
        <w:t>apk</w:t>
      </w:r>
      <w:r w:rsidR="00BD00B5">
        <w:rPr>
          <w:rFonts w:ascii="Times New Roman" w:eastAsia="Calibri" w:hAnsi="Times New Roman" w:cs="Times New Roman"/>
          <w:sz w:val="28"/>
          <w:szCs w:val="28"/>
        </w:rPr>
        <w:t xml:space="preserve">arošanas biroja priekšnieks </w:t>
      </w:r>
      <w:r w:rsidR="00BD00B5">
        <w:rPr>
          <w:rFonts w:ascii="Times New Roman" w:eastAsia="Calibri" w:hAnsi="Times New Roman" w:cs="Times New Roman"/>
          <w:sz w:val="28"/>
          <w:szCs w:val="28"/>
        </w:rPr>
        <w:tab/>
      </w:r>
      <w:proofErr w:type="spellStart"/>
      <w:r w:rsidR="00BD00B5">
        <w:rPr>
          <w:rFonts w:ascii="Times New Roman" w:eastAsia="Calibri" w:hAnsi="Times New Roman" w:cs="Times New Roman"/>
          <w:sz w:val="28"/>
          <w:szCs w:val="28"/>
        </w:rPr>
        <w:t>J.Streļčenoks</w:t>
      </w:r>
      <w:proofErr w:type="spellEnd"/>
      <w:r w:rsidRPr="007A4413">
        <w:rPr>
          <w:rFonts w:ascii="Times New Roman" w:eastAsia="Calibri" w:hAnsi="Times New Roman" w:cs="Times New Roman"/>
          <w:sz w:val="28"/>
          <w:szCs w:val="28"/>
        </w:rPr>
        <w:t xml:space="preserve">        </w:t>
      </w:r>
      <w:r w:rsidRPr="007A4413">
        <w:rPr>
          <w:rFonts w:ascii="Times New Roman" w:eastAsia="Calibri" w:hAnsi="Times New Roman" w:cs="Times New Roman"/>
          <w:sz w:val="28"/>
          <w:szCs w:val="28"/>
        </w:rPr>
        <w:tab/>
        <w:t xml:space="preserve">                         </w:t>
      </w:r>
    </w:p>
    <w:p w:rsidR="007A4413" w:rsidRPr="007A4413" w:rsidRDefault="007A4413" w:rsidP="007A4413">
      <w:pPr>
        <w:spacing w:after="0" w:line="240" w:lineRule="auto"/>
        <w:jc w:val="both"/>
        <w:rPr>
          <w:rFonts w:ascii="Times New Roman" w:eastAsia="Calibri" w:hAnsi="Times New Roman" w:cs="Times New Roman"/>
          <w:sz w:val="20"/>
          <w:szCs w:val="20"/>
        </w:rPr>
      </w:pPr>
    </w:p>
    <w:p w:rsidR="007A4413" w:rsidRPr="007A4413" w:rsidRDefault="007A4413" w:rsidP="007A4413">
      <w:pPr>
        <w:spacing w:after="0" w:line="240" w:lineRule="auto"/>
        <w:ind w:left="57"/>
        <w:jc w:val="both"/>
        <w:rPr>
          <w:rFonts w:ascii="Times New Roman" w:eastAsia="Calibri" w:hAnsi="Times New Roman" w:cs="Times New Roman"/>
          <w:sz w:val="20"/>
          <w:szCs w:val="20"/>
        </w:rPr>
      </w:pPr>
    </w:p>
    <w:p w:rsidR="007A4413" w:rsidRDefault="007A4413" w:rsidP="007A4413">
      <w:pPr>
        <w:spacing w:after="0" w:line="240" w:lineRule="auto"/>
        <w:ind w:left="57"/>
        <w:jc w:val="both"/>
        <w:rPr>
          <w:rFonts w:ascii="Times New Roman" w:eastAsia="Calibri" w:hAnsi="Times New Roman" w:cs="Times New Roman"/>
          <w:sz w:val="20"/>
          <w:szCs w:val="20"/>
        </w:rPr>
      </w:pPr>
    </w:p>
    <w:p w:rsidR="007A4413" w:rsidRDefault="007A4413" w:rsidP="007A4413">
      <w:pPr>
        <w:spacing w:after="0" w:line="240" w:lineRule="auto"/>
        <w:ind w:left="57"/>
        <w:jc w:val="both"/>
        <w:rPr>
          <w:rFonts w:ascii="Times New Roman" w:eastAsia="Calibri" w:hAnsi="Times New Roman" w:cs="Times New Roman"/>
          <w:sz w:val="20"/>
          <w:szCs w:val="20"/>
        </w:rPr>
      </w:pPr>
    </w:p>
    <w:p w:rsidR="006B28BF" w:rsidRDefault="006B28BF" w:rsidP="007A4413">
      <w:pPr>
        <w:spacing w:after="0" w:line="240" w:lineRule="auto"/>
        <w:ind w:left="57"/>
        <w:jc w:val="both"/>
        <w:rPr>
          <w:rFonts w:ascii="Times New Roman" w:eastAsia="Calibri" w:hAnsi="Times New Roman" w:cs="Times New Roman"/>
          <w:sz w:val="20"/>
          <w:szCs w:val="20"/>
        </w:rPr>
      </w:pPr>
    </w:p>
    <w:p w:rsidR="006B28BF" w:rsidRDefault="006B28BF" w:rsidP="007A4413">
      <w:pPr>
        <w:spacing w:after="0" w:line="240" w:lineRule="auto"/>
        <w:ind w:left="57"/>
        <w:jc w:val="both"/>
        <w:rPr>
          <w:rFonts w:ascii="Times New Roman" w:eastAsia="Calibri" w:hAnsi="Times New Roman" w:cs="Times New Roman"/>
          <w:sz w:val="20"/>
          <w:szCs w:val="20"/>
        </w:rPr>
      </w:pPr>
    </w:p>
    <w:p w:rsidR="006B28BF" w:rsidRDefault="006B28BF" w:rsidP="007A4413">
      <w:pPr>
        <w:spacing w:after="0" w:line="240" w:lineRule="auto"/>
        <w:ind w:left="57"/>
        <w:jc w:val="both"/>
        <w:rPr>
          <w:rFonts w:ascii="Times New Roman" w:eastAsia="Calibri" w:hAnsi="Times New Roman" w:cs="Times New Roman"/>
          <w:sz w:val="20"/>
          <w:szCs w:val="20"/>
        </w:rPr>
      </w:pPr>
    </w:p>
    <w:p w:rsidR="006B28BF" w:rsidRDefault="006B28BF" w:rsidP="007A4413">
      <w:pPr>
        <w:spacing w:after="0" w:line="240" w:lineRule="auto"/>
        <w:ind w:left="57"/>
        <w:jc w:val="both"/>
        <w:rPr>
          <w:rFonts w:ascii="Times New Roman" w:eastAsia="Calibri" w:hAnsi="Times New Roman" w:cs="Times New Roman"/>
          <w:sz w:val="20"/>
          <w:szCs w:val="20"/>
        </w:rPr>
      </w:pPr>
    </w:p>
    <w:p w:rsidR="006B28BF" w:rsidRDefault="006B28BF" w:rsidP="007A4413">
      <w:pPr>
        <w:spacing w:after="0" w:line="240" w:lineRule="auto"/>
        <w:ind w:left="57"/>
        <w:jc w:val="both"/>
        <w:rPr>
          <w:rFonts w:ascii="Times New Roman" w:eastAsia="Calibri" w:hAnsi="Times New Roman" w:cs="Times New Roman"/>
          <w:sz w:val="20"/>
          <w:szCs w:val="20"/>
        </w:rPr>
      </w:pPr>
    </w:p>
    <w:p w:rsidR="006B28BF" w:rsidRDefault="006B28BF" w:rsidP="007A4413">
      <w:pPr>
        <w:spacing w:after="0" w:line="240" w:lineRule="auto"/>
        <w:ind w:left="57"/>
        <w:jc w:val="both"/>
        <w:rPr>
          <w:rFonts w:ascii="Times New Roman" w:eastAsia="Calibri" w:hAnsi="Times New Roman" w:cs="Times New Roman"/>
          <w:sz w:val="20"/>
          <w:szCs w:val="20"/>
        </w:rPr>
      </w:pPr>
    </w:p>
    <w:p w:rsidR="007A4413" w:rsidRPr="007A4413" w:rsidRDefault="007A4413" w:rsidP="007A4413">
      <w:pPr>
        <w:spacing w:after="0" w:line="240" w:lineRule="auto"/>
        <w:ind w:left="57"/>
        <w:jc w:val="both"/>
        <w:rPr>
          <w:rFonts w:ascii="Times New Roman" w:eastAsia="Calibri" w:hAnsi="Times New Roman" w:cs="Times New Roman"/>
          <w:sz w:val="20"/>
          <w:szCs w:val="20"/>
        </w:rPr>
      </w:pPr>
      <w:r w:rsidRPr="007A4413">
        <w:rPr>
          <w:rFonts w:ascii="Times New Roman" w:eastAsia="Calibri" w:hAnsi="Times New Roman" w:cs="Times New Roman"/>
          <w:sz w:val="20"/>
          <w:szCs w:val="20"/>
        </w:rPr>
        <w:fldChar w:fldCharType="begin"/>
      </w:r>
      <w:r w:rsidRPr="007A4413">
        <w:rPr>
          <w:rFonts w:ascii="Times New Roman" w:eastAsia="Calibri" w:hAnsi="Times New Roman" w:cs="Times New Roman"/>
          <w:sz w:val="20"/>
          <w:szCs w:val="20"/>
        </w:rPr>
        <w:instrText xml:space="preserve"> TIME \@ "yyyy.MM.dd. H:mm" </w:instrText>
      </w:r>
      <w:r w:rsidRPr="007A4413">
        <w:rPr>
          <w:rFonts w:ascii="Times New Roman" w:eastAsia="Calibri" w:hAnsi="Times New Roman" w:cs="Times New Roman"/>
          <w:sz w:val="20"/>
          <w:szCs w:val="20"/>
        </w:rPr>
        <w:fldChar w:fldCharType="separate"/>
      </w:r>
      <w:r w:rsidR="006B2F97">
        <w:rPr>
          <w:rFonts w:ascii="Times New Roman" w:eastAsia="Calibri" w:hAnsi="Times New Roman" w:cs="Times New Roman"/>
          <w:noProof/>
          <w:sz w:val="20"/>
          <w:szCs w:val="20"/>
        </w:rPr>
        <w:t>2015.03.20. 14:29</w:t>
      </w:r>
      <w:r w:rsidRPr="007A4413">
        <w:rPr>
          <w:rFonts w:ascii="Times New Roman" w:eastAsia="Calibri" w:hAnsi="Times New Roman" w:cs="Times New Roman"/>
          <w:sz w:val="20"/>
          <w:szCs w:val="20"/>
        </w:rPr>
        <w:fldChar w:fldCharType="end"/>
      </w:r>
    </w:p>
    <w:p w:rsidR="007A4413" w:rsidRPr="007A4413" w:rsidRDefault="006B2F97" w:rsidP="007A4413">
      <w:pPr>
        <w:spacing w:after="0" w:line="240" w:lineRule="auto"/>
        <w:ind w:left="57"/>
        <w:jc w:val="both"/>
        <w:rPr>
          <w:rFonts w:ascii="Times New Roman" w:eastAsia="Calibri" w:hAnsi="Times New Roman" w:cs="Times New Roman"/>
          <w:sz w:val="20"/>
          <w:szCs w:val="20"/>
        </w:rPr>
      </w:pPr>
      <w:r>
        <w:rPr>
          <w:rFonts w:ascii="Times New Roman" w:eastAsia="Calibri" w:hAnsi="Times New Roman" w:cs="Times New Roman"/>
          <w:sz w:val="20"/>
          <w:szCs w:val="20"/>
        </w:rPr>
        <w:t>319</w:t>
      </w:r>
      <w:bookmarkStart w:id="0" w:name="_GoBack"/>
      <w:bookmarkEnd w:id="0"/>
    </w:p>
    <w:p w:rsidR="007A4413" w:rsidRPr="007A4413" w:rsidRDefault="007A4413" w:rsidP="007A4413">
      <w:pPr>
        <w:spacing w:after="0" w:line="240" w:lineRule="auto"/>
        <w:ind w:left="57"/>
        <w:jc w:val="both"/>
        <w:rPr>
          <w:rFonts w:ascii="Times New Roman" w:eastAsia="Calibri" w:hAnsi="Times New Roman" w:cs="Times New Roman"/>
          <w:sz w:val="20"/>
          <w:szCs w:val="20"/>
        </w:rPr>
      </w:pPr>
      <w:proofErr w:type="spellStart"/>
      <w:r w:rsidRPr="007A4413">
        <w:rPr>
          <w:rFonts w:ascii="Times New Roman" w:eastAsia="Calibri" w:hAnsi="Times New Roman" w:cs="Times New Roman"/>
          <w:sz w:val="20"/>
          <w:szCs w:val="20"/>
        </w:rPr>
        <w:t>Aļošina</w:t>
      </w:r>
      <w:proofErr w:type="spellEnd"/>
      <w:r w:rsidRPr="007A4413">
        <w:rPr>
          <w:rFonts w:ascii="Times New Roman" w:eastAsia="Calibri" w:hAnsi="Times New Roman" w:cs="Times New Roman"/>
          <w:sz w:val="20"/>
          <w:szCs w:val="20"/>
        </w:rPr>
        <w:t xml:space="preserve"> 67356165-229</w:t>
      </w:r>
    </w:p>
    <w:p w:rsidR="007A4413" w:rsidRPr="007A4413" w:rsidRDefault="007A4413" w:rsidP="007A4413">
      <w:pPr>
        <w:spacing w:after="0" w:line="240" w:lineRule="auto"/>
        <w:ind w:left="57"/>
        <w:jc w:val="both"/>
        <w:rPr>
          <w:rFonts w:ascii="Times New Roman" w:eastAsia="Calibri" w:hAnsi="Times New Roman" w:cs="Times New Roman"/>
          <w:sz w:val="20"/>
          <w:szCs w:val="20"/>
        </w:rPr>
      </w:pPr>
      <w:r w:rsidRPr="007A4413">
        <w:rPr>
          <w:rFonts w:ascii="Times New Roman" w:eastAsia="Calibri" w:hAnsi="Times New Roman" w:cs="Times New Roman"/>
          <w:sz w:val="20"/>
          <w:szCs w:val="20"/>
        </w:rPr>
        <w:t>anna.alosina@knab.gov.lv</w:t>
      </w:r>
    </w:p>
    <w:p w:rsidR="007A4413" w:rsidRPr="007A4413" w:rsidRDefault="007A4413" w:rsidP="007A4413">
      <w:pPr>
        <w:rPr>
          <w:rFonts w:ascii="Times New Roman" w:eastAsia="Calibri" w:hAnsi="Times New Roman" w:cs="Times New Roman"/>
          <w:sz w:val="24"/>
        </w:rPr>
      </w:pPr>
    </w:p>
    <w:p w:rsidR="00C0180D" w:rsidRDefault="00C0180D"/>
    <w:sectPr w:rsidR="00C0180D" w:rsidSect="00A272F1">
      <w:footerReference w:type="default" r:id="rId10"/>
      <w:headerReference w:type="first" r:id="rId11"/>
      <w:pgSz w:w="11906" w:h="16838"/>
      <w:pgMar w:top="1134" w:right="1134" w:bottom="1134"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7696" w:rsidRDefault="00BC7696" w:rsidP="007A4413">
      <w:pPr>
        <w:spacing w:after="0" w:line="240" w:lineRule="auto"/>
      </w:pPr>
      <w:r>
        <w:separator/>
      </w:r>
    </w:p>
  </w:endnote>
  <w:endnote w:type="continuationSeparator" w:id="0">
    <w:p w:rsidR="00BC7696" w:rsidRDefault="00BC7696" w:rsidP="007A4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583" w:rsidRPr="007A4413" w:rsidRDefault="00FB3645" w:rsidP="00DD6583">
    <w:pPr>
      <w:tabs>
        <w:tab w:val="center" w:pos="4680"/>
        <w:tab w:val="right" w:pos="9360"/>
      </w:tabs>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rPr>
      <w:t>KNABnot_20</w:t>
    </w:r>
    <w:r w:rsidR="003364DE">
      <w:rPr>
        <w:rFonts w:ascii="Times New Roman" w:eastAsia="Times New Roman" w:hAnsi="Times New Roman" w:cs="Times New Roman"/>
        <w:sz w:val="20"/>
        <w:szCs w:val="20"/>
      </w:rPr>
      <w:t>0315</w:t>
    </w:r>
    <w:r w:rsidR="00EE305D" w:rsidRPr="007A4413">
      <w:rPr>
        <w:rFonts w:ascii="Times New Roman" w:eastAsia="Times New Roman" w:hAnsi="Times New Roman" w:cs="Times New Roman"/>
        <w:sz w:val="20"/>
        <w:szCs w:val="20"/>
      </w:rPr>
      <w:t xml:space="preserve">_publ.pers_MK255; Grozījumi </w:t>
    </w:r>
    <w:r w:rsidR="00EE305D" w:rsidRPr="007A4413">
      <w:rPr>
        <w:rFonts w:ascii="Times New Roman" w:eastAsia="Times New Roman" w:hAnsi="Times New Roman" w:cs="Times New Roman"/>
        <w:sz w:val="20"/>
        <w:szCs w:val="20"/>
        <w:lang w:val="de-DE"/>
      </w:rPr>
      <w:t>Ministru kabineta</w:t>
    </w:r>
    <w:r w:rsidR="00EE305D" w:rsidRPr="007A4413">
      <w:rPr>
        <w:rFonts w:ascii="Times New Roman" w:eastAsia="Times New Roman" w:hAnsi="Times New Roman" w:cs="Times New Roman"/>
        <w:color w:val="000000"/>
        <w:sz w:val="20"/>
        <w:szCs w:val="20"/>
        <w:lang w:val="de-DE"/>
      </w:rPr>
      <w:t xml:space="preserve"> </w:t>
    </w:r>
    <w:r w:rsidR="00AD41EA">
      <w:rPr>
        <w:rFonts w:ascii="Times New Roman" w:eastAsia="Times New Roman" w:hAnsi="Times New Roman" w:cs="Times New Roman"/>
        <w:sz w:val="20"/>
        <w:szCs w:val="20"/>
        <w:lang w:val="de-DE"/>
      </w:rPr>
      <w:t>2013.gada 21.maija noteikumos N</w:t>
    </w:r>
    <w:r w:rsidR="00EE305D" w:rsidRPr="007A4413">
      <w:rPr>
        <w:rFonts w:ascii="Times New Roman" w:eastAsia="Times New Roman" w:hAnsi="Times New Roman" w:cs="Times New Roman"/>
        <w:sz w:val="20"/>
        <w:szCs w:val="20"/>
        <w:lang w:val="de-DE"/>
      </w:rPr>
      <w:t>r.255 „Kārtība, kādā reģistrējamas, novērtējamas, izmantojamas un izpērkamas diplomātiskās dāvanas un dāvanas, kas pieņemtas, pildot valsts amatpersonas pienākumus, un kas ir valsts vai p</w:t>
    </w:r>
    <w:r w:rsidR="007C2AB0">
      <w:rPr>
        <w:rFonts w:ascii="Times New Roman" w:eastAsia="Times New Roman" w:hAnsi="Times New Roman" w:cs="Times New Roman"/>
        <w:sz w:val="20"/>
        <w:szCs w:val="20"/>
        <w:lang w:val="de-DE"/>
      </w:rPr>
      <w:t>ašvaldības institūcijas īpašums“</w:t>
    </w:r>
  </w:p>
  <w:p w:rsidR="00DD6583" w:rsidRDefault="00BC7696" w:rsidP="00DD65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7696" w:rsidRDefault="00BC7696" w:rsidP="007A4413">
      <w:pPr>
        <w:spacing w:after="0" w:line="240" w:lineRule="auto"/>
      </w:pPr>
      <w:r>
        <w:separator/>
      </w:r>
    </w:p>
  </w:footnote>
  <w:footnote w:type="continuationSeparator" w:id="0">
    <w:p w:rsidR="00BC7696" w:rsidRDefault="00BC7696" w:rsidP="007A44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8919697"/>
      <w:docPartObj>
        <w:docPartGallery w:val="Page Numbers (Top of Page)"/>
        <w:docPartUnique/>
      </w:docPartObj>
    </w:sdtPr>
    <w:sdtEndPr>
      <w:rPr>
        <w:noProof/>
      </w:rPr>
    </w:sdtEndPr>
    <w:sdtContent>
      <w:p w:rsidR="006C04F8" w:rsidRDefault="006C04F8">
        <w:pPr>
          <w:pStyle w:val="Header"/>
          <w:jc w:val="center"/>
        </w:pPr>
        <w:r>
          <w:fldChar w:fldCharType="begin"/>
        </w:r>
        <w:r>
          <w:instrText xml:space="preserve"> PAGE   \* MERGEFORMAT </w:instrText>
        </w:r>
        <w:r>
          <w:fldChar w:fldCharType="separate"/>
        </w:r>
        <w:r w:rsidR="00A272F1">
          <w:rPr>
            <w:noProof/>
          </w:rPr>
          <w:t>1</w:t>
        </w:r>
        <w:r>
          <w:rPr>
            <w:noProof/>
          </w:rPr>
          <w:fldChar w:fldCharType="end"/>
        </w:r>
      </w:p>
    </w:sdtContent>
  </w:sdt>
  <w:p w:rsidR="006C04F8" w:rsidRDefault="006C04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6D61B3"/>
    <w:multiLevelType w:val="multilevel"/>
    <w:tmpl w:val="3704EB7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44CA4EC0"/>
    <w:multiLevelType w:val="hybridMultilevel"/>
    <w:tmpl w:val="B86EF07A"/>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413"/>
    <w:rsid w:val="000F33BB"/>
    <w:rsid w:val="001B7AC3"/>
    <w:rsid w:val="001D464F"/>
    <w:rsid w:val="003364DE"/>
    <w:rsid w:val="003B28DE"/>
    <w:rsid w:val="00454E8B"/>
    <w:rsid w:val="00485C68"/>
    <w:rsid w:val="00486222"/>
    <w:rsid w:val="00532014"/>
    <w:rsid w:val="006237CB"/>
    <w:rsid w:val="00674D2F"/>
    <w:rsid w:val="006B28BF"/>
    <w:rsid w:val="006B2F97"/>
    <w:rsid w:val="006C04F8"/>
    <w:rsid w:val="006C281F"/>
    <w:rsid w:val="00764249"/>
    <w:rsid w:val="00766ACD"/>
    <w:rsid w:val="0077415A"/>
    <w:rsid w:val="007A4413"/>
    <w:rsid w:val="007C2AB0"/>
    <w:rsid w:val="007D481B"/>
    <w:rsid w:val="00807E18"/>
    <w:rsid w:val="0082143E"/>
    <w:rsid w:val="00821629"/>
    <w:rsid w:val="008B463D"/>
    <w:rsid w:val="009844D7"/>
    <w:rsid w:val="009A51F9"/>
    <w:rsid w:val="009A7255"/>
    <w:rsid w:val="009E2850"/>
    <w:rsid w:val="00A12B91"/>
    <w:rsid w:val="00A272F1"/>
    <w:rsid w:val="00A514AE"/>
    <w:rsid w:val="00AD41EA"/>
    <w:rsid w:val="00AD729B"/>
    <w:rsid w:val="00B071EA"/>
    <w:rsid w:val="00B267F4"/>
    <w:rsid w:val="00B97F4A"/>
    <w:rsid w:val="00BC7696"/>
    <w:rsid w:val="00BD00B5"/>
    <w:rsid w:val="00BF1706"/>
    <w:rsid w:val="00C0180D"/>
    <w:rsid w:val="00C31A72"/>
    <w:rsid w:val="00C37A3C"/>
    <w:rsid w:val="00CD3857"/>
    <w:rsid w:val="00D86CB9"/>
    <w:rsid w:val="00D91D08"/>
    <w:rsid w:val="00D92369"/>
    <w:rsid w:val="00E14F90"/>
    <w:rsid w:val="00E24ACE"/>
    <w:rsid w:val="00EE305D"/>
    <w:rsid w:val="00F615A8"/>
    <w:rsid w:val="00FB364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A4413"/>
    <w:rPr>
      <w:sz w:val="16"/>
      <w:szCs w:val="16"/>
    </w:rPr>
  </w:style>
  <w:style w:type="paragraph" w:styleId="CommentText">
    <w:name w:val="annotation text"/>
    <w:basedOn w:val="Normal"/>
    <w:link w:val="CommentTextChar"/>
    <w:uiPriority w:val="99"/>
    <w:semiHidden/>
    <w:unhideWhenUsed/>
    <w:rsid w:val="007A4413"/>
    <w:pPr>
      <w:spacing w:line="240" w:lineRule="auto"/>
    </w:pPr>
    <w:rPr>
      <w:rFonts w:ascii="Times New Roman" w:eastAsia="Calibri" w:hAnsi="Times New Roman" w:cs="Times New Roman"/>
      <w:sz w:val="20"/>
      <w:szCs w:val="20"/>
    </w:rPr>
  </w:style>
  <w:style w:type="character" w:customStyle="1" w:styleId="CommentTextChar">
    <w:name w:val="Comment Text Char"/>
    <w:basedOn w:val="DefaultParagraphFont"/>
    <w:link w:val="CommentText"/>
    <w:uiPriority w:val="99"/>
    <w:semiHidden/>
    <w:rsid w:val="007A4413"/>
    <w:rPr>
      <w:rFonts w:ascii="Times New Roman" w:eastAsia="Calibri" w:hAnsi="Times New Roman" w:cs="Times New Roman"/>
      <w:sz w:val="20"/>
      <w:szCs w:val="20"/>
    </w:rPr>
  </w:style>
  <w:style w:type="paragraph" w:styleId="Footer">
    <w:name w:val="footer"/>
    <w:basedOn w:val="Normal"/>
    <w:link w:val="FooterChar"/>
    <w:uiPriority w:val="99"/>
    <w:unhideWhenUsed/>
    <w:rsid w:val="007A4413"/>
    <w:pPr>
      <w:tabs>
        <w:tab w:val="center" w:pos="4153"/>
        <w:tab w:val="right" w:pos="8306"/>
      </w:tabs>
      <w:spacing w:after="0" w:line="240" w:lineRule="auto"/>
    </w:pPr>
    <w:rPr>
      <w:rFonts w:ascii="Times New Roman" w:eastAsia="Calibri" w:hAnsi="Times New Roman" w:cs="Times New Roman"/>
      <w:sz w:val="24"/>
    </w:rPr>
  </w:style>
  <w:style w:type="character" w:customStyle="1" w:styleId="FooterChar">
    <w:name w:val="Footer Char"/>
    <w:basedOn w:val="DefaultParagraphFont"/>
    <w:link w:val="Footer"/>
    <w:uiPriority w:val="99"/>
    <w:rsid w:val="007A4413"/>
    <w:rPr>
      <w:rFonts w:ascii="Times New Roman" w:eastAsia="Calibri" w:hAnsi="Times New Roman" w:cs="Times New Roman"/>
      <w:sz w:val="24"/>
    </w:rPr>
  </w:style>
  <w:style w:type="paragraph" w:styleId="BalloonText">
    <w:name w:val="Balloon Text"/>
    <w:basedOn w:val="Normal"/>
    <w:link w:val="BalloonTextChar"/>
    <w:uiPriority w:val="99"/>
    <w:semiHidden/>
    <w:unhideWhenUsed/>
    <w:rsid w:val="007A44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4413"/>
    <w:rPr>
      <w:rFonts w:ascii="Tahoma" w:hAnsi="Tahoma" w:cs="Tahoma"/>
      <w:sz w:val="16"/>
      <w:szCs w:val="16"/>
    </w:rPr>
  </w:style>
  <w:style w:type="paragraph" w:styleId="ListParagraph">
    <w:name w:val="List Paragraph"/>
    <w:basedOn w:val="Normal"/>
    <w:uiPriority w:val="34"/>
    <w:qFormat/>
    <w:rsid w:val="007A4413"/>
    <w:pPr>
      <w:ind w:left="720"/>
      <w:contextualSpacing/>
    </w:pPr>
  </w:style>
  <w:style w:type="paragraph" w:styleId="Header">
    <w:name w:val="header"/>
    <w:basedOn w:val="Normal"/>
    <w:link w:val="HeaderChar"/>
    <w:uiPriority w:val="99"/>
    <w:unhideWhenUsed/>
    <w:rsid w:val="007A4413"/>
    <w:pPr>
      <w:tabs>
        <w:tab w:val="center" w:pos="4153"/>
        <w:tab w:val="right" w:pos="8306"/>
      </w:tabs>
      <w:spacing w:after="0" w:line="240" w:lineRule="auto"/>
    </w:pPr>
  </w:style>
  <w:style w:type="character" w:customStyle="1" w:styleId="HeaderChar">
    <w:name w:val="Header Char"/>
    <w:basedOn w:val="DefaultParagraphFont"/>
    <w:link w:val="Header"/>
    <w:uiPriority w:val="99"/>
    <w:rsid w:val="007A44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A4413"/>
    <w:rPr>
      <w:sz w:val="16"/>
      <w:szCs w:val="16"/>
    </w:rPr>
  </w:style>
  <w:style w:type="paragraph" w:styleId="CommentText">
    <w:name w:val="annotation text"/>
    <w:basedOn w:val="Normal"/>
    <w:link w:val="CommentTextChar"/>
    <w:uiPriority w:val="99"/>
    <w:semiHidden/>
    <w:unhideWhenUsed/>
    <w:rsid w:val="007A4413"/>
    <w:pPr>
      <w:spacing w:line="240" w:lineRule="auto"/>
    </w:pPr>
    <w:rPr>
      <w:rFonts w:ascii="Times New Roman" w:eastAsia="Calibri" w:hAnsi="Times New Roman" w:cs="Times New Roman"/>
      <w:sz w:val="20"/>
      <w:szCs w:val="20"/>
    </w:rPr>
  </w:style>
  <w:style w:type="character" w:customStyle="1" w:styleId="CommentTextChar">
    <w:name w:val="Comment Text Char"/>
    <w:basedOn w:val="DefaultParagraphFont"/>
    <w:link w:val="CommentText"/>
    <w:uiPriority w:val="99"/>
    <w:semiHidden/>
    <w:rsid w:val="007A4413"/>
    <w:rPr>
      <w:rFonts w:ascii="Times New Roman" w:eastAsia="Calibri" w:hAnsi="Times New Roman" w:cs="Times New Roman"/>
      <w:sz w:val="20"/>
      <w:szCs w:val="20"/>
    </w:rPr>
  </w:style>
  <w:style w:type="paragraph" w:styleId="Footer">
    <w:name w:val="footer"/>
    <w:basedOn w:val="Normal"/>
    <w:link w:val="FooterChar"/>
    <w:uiPriority w:val="99"/>
    <w:unhideWhenUsed/>
    <w:rsid w:val="007A4413"/>
    <w:pPr>
      <w:tabs>
        <w:tab w:val="center" w:pos="4153"/>
        <w:tab w:val="right" w:pos="8306"/>
      </w:tabs>
      <w:spacing w:after="0" w:line="240" w:lineRule="auto"/>
    </w:pPr>
    <w:rPr>
      <w:rFonts w:ascii="Times New Roman" w:eastAsia="Calibri" w:hAnsi="Times New Roman" w:cs="Times New Roman"/>
      <w:sz w:val="24"/>
    </w:rPr>
  </w:style>
  <w:style w:type="character" w:customStyle="1" w:styleId="FooterChar">
    <w:name w:val="Footer Char"/>
    <w:basedOn w:val="DefaultParagraphFont"/>
    <w:link w:val="Footer"/>
    <w:uiPriority w:val="99"/>
    <w:rsid w:val="007A4413"/>
    <w:rPr>
      <w:rFonts w:ascii="Times New Roman" w:eastAsia="Calibri" w:hAnsi="Times New Roman" w:cs="Times New Roman"/>
      <w:sz w:val="24"/>
    </w:rPr>
  </w:style>
  <w:style w:type="paragraph" w:styleId="BalloonText">
    <w:name w:val="Balloon Text"/>
    <w:basedOn w:val="Normal"/>
    <w:link w:val="BalloonTextChar"/>
    <w:uiPriority w:val="99"/>
    <w:semiHidden/>
    <w:unhideWhenUsed/>
    <w:rsid w:val="007A44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4413"/>
    <w:rPr>
      <w:rFonts w:ascii="Tahoma" w:hAnsi="Tahoma" w:cs="Tahoma"/>
      <w:sz w:val="16"/>
      <w:szCs w:val="16"/>
    </w:rPr>
  </w:style>
  <w:style w:type="paragraph" w:styleId="ListParagraph">
    <w:name w:val="List Paragraph"/>
    <w:basedOn w:val="Normal"/>
    <w:uiPriority w:val="34"/>
    <w:qFormat/>
    <w:rsid w:val="007A4413"/>
    <w:pPr>
      <w:ind w:left="720"/>
      <w:contextualSpacing/>
    </w:pPr>
  </w:style>
  <w:style w:type="paragraph" w:styleId="Header">
    <w:name w:val="header"/>
    <w:basedOn w:val="Normal"/>
    <w:link w:val="HeaderChar"/>
    <w:uiPriority w:val="99"/>
    <w:unhideWhenUsed/>
    <w:rsid w:val="007A4413"/>
    <w:pPr>
      <w:tabs>
        <w:tab w:val="center" w:pos="4153"/>
        <w:tab w:val="right" w:pos="8306"/>
      </w:tabs>
      <w:spacing w:after="0" w:line="240" w:lineRule="auto"/>
    </w:pPr>
  </w:style>
  <w:style w:type="character" w:customStyle="1" w:styleId="HeaderChar">
    <w:name w:val="Header Char"/>
    <w:basedOn w:val="DefaultParagraphFont"/>
    <w:link w:val="Header"/>
    <w:uiPriority w:val="99"/>
    <w:rsid w:val="007A44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likumi.lv/ta/id/257093-kartiba-kada-registrejamas-novertejamas-izmantojamas-un-izperkamas-diplomatiskas-davanas-un-davanas-kas-pienemtas-pildot-vals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088CC6-288D-466A-BD06-333470FF3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Pages>
  <Words>1915</Words>
  <Characters>1092</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KNAB</Company>
  <LinksUpToDate>false</LinksUpToDate>
  <CharactersWithSpaces>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Aļošina</dc:creator>
  <cp:lastModifiedBy>Anna Aļošina</cp:lastModifiedBy>
  <cp:revision>26</cp:revision>
  <cp:lastPrinted>2015-03-20T12:15:00Z</cp:lastPrinted>
  <dcterms:created xsi:type="dcterms:W3CDTF">2014-12-23T11:22:00Z</dcterms:created>
  <dcterms:modified xsi:type="dcterms:W3CDTF">2015-03-20T12:29:00Z</dcterms:modified>
</cp:coreProperties>
</file>