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86" w:rsidRDefault="00156286" w:rsidP="00156286">
      <w:pPr>
        <w:tabs>
          <w:tab w:val="left" w:pos="6663"/>
        </w:tabs>
        <w:spacing w:after="0" w:line="240" w:lineRule="auto"/>
        <w:rPr>
          <w:rFonts w:ascii="Times New Roman" w:hAnsi="Times New Roman"/>
          <w:sz w:val="28"/>
          <w:szCs w:val="28"/>
        </w:rPr>
      </w:pPr>
    </w:p>
    <w:p w:rsidR="00156286" w:rsidRPr="00156286" w:rsidRDefault="00156286" w:rsidP="00156286">
      <w:pPr>
        <w:tabs>
          <w:tab w:val="left" w:pos="6663"/>
        </w:tabs>
        <w:spacing w:after="0" w:line="240" w:lineRule="auto"/>
        <w:rPr>
          <w:rFonts w:ascii="Times New Roman" w:hAnsi="Times New Roman"/>
          <w:sz w:val="27"/>
          <w:szCs w:val="27"/>
        </w:rPr>
      </w:pPr>
      <w:r w:rsidRPr="00156286">
        <w:rPr>
          <w:rFonts w:ascii="Times New Roman" w:hAnsi="Times New Roman"/>
          <w:sz w:val="27"/>
          <w:szCs w:val="27"/>
        </w:rPr>
        <w:t>2018. gada</w:t>
      </w:r>
      <w:r w:rsidRPr="00156286">
        <w:rPr>
          <w:rFonts w:ascii="Times New Roman" w:hAnsi="Times New Roman"/>
          <w:sz w:val="27"/>
          <w:szCs w:val="27"/>
        </w:rPr>
        <w:tab/>
        <w:t>Rīkojums Nr.</w:t>
      </w:r>
    </w:p>
    <w:p w:rsidR="00156286" w:rsidRPr="00156286" w:rsidRDefault="00156286" w:rsidP="00156286">
      <w:pPr>
        <w:tabs>
          <w:tab w:val="left" w:pos="6663"/>
        </w:tabs>
        <w:spacing w:after="0" w:line="240" w:lineRule="auto"/>
        <w:rPr>
          <w:rFonts w:ascii="Times New Roman" w:hAnsi="Times New Roman"/>
          <w:sz w:val="27"/>
          <w:szCs w:val="27"/>
        </w:rPr>
      </w:pPr>
      <w:r w:rsidRPr="00156286">
        <w:rPr>
          <w:rFonts w:ascii="Times New Roman" w:hAnsi="Times New Roman"/>
          <w:sz w:val="27"/>
          <w:szCs w:val="27"/>
        </w:rPr>
        <w:t>Rīgā</w:t>
      </w:r>
      <w:r w:rsidRPr="00156286">
        <w:rPr>
          <w:rFonts w:ascii="Times New Roman" w:hAnsi="Times New Roman"/>
          <w:sz w:val="27"/>
          <w:szCs w:val="27"/>
        </w:rPr>
        <w:tab/>
        <w:t>(prot. Nr. §)</w:t>
      </w:r>
    </w:p>
    <w:p w:rsidR="00156286" w:rsidRPr="00156286" w:rsidRDefault="00156286" w:rsidP="00156286">
      <w:pPr>
        <w:rPr>
          <w:b/>
          <w:sz w:val="27"/>
          <w:szCs w:val="27"/>
        </w:rPr>
      </w:pPr>
    </w:p>
    <w:p w:rsidR="00156286" w:rsidRPr="00156286" w:rsidRDefault="00156286" w:rsidP="00156286">
      <w:pPr>
        <w:jc w:val="center"/>
        <w:rPr>
          <w:rFonts w:ascii="Times New Roman" w:hAnsi="Times New Roman" w:cs="Times New Roman"/>
          <w:b/>
          <w:sz w:val="26"/>
          <w:szCs w:val="26"/>
        </w:rPr>
      </w:pPr>
      <w:r w:rsidRPr="00156286">
        <w:rPr>
          <w:rFonts w:ascii="Times New Roman" w:hAnsi="Times New Roman" w:cs="Times New Roman"/>
          <w:b/>
          <w:sz w:val="26"/>
          <w:szCs w:val="26"/>
        </w:rPr>
        <w:t>Par starptautiskās palīdzības pieprasīšanu</w:t>
      </w:r>
    </w:p>
    <w:p w:rsidR="00156286" w:rsidRPr="00156286" w:rsidRDefault="00156286" w:rsidP="00156286">
      <w:pPr>
        <w:spacing w:after="0" w:line="240" w:lineRule="auto"/>
        <w:ind w:firstLine="709"/>
        <w:jc w:val="both"/>
        <w:rPr>
          <w:rFonts w:ascii="Times New Roman" w:hAnsi="Times New Roman" w:cs="Times New Roman"/>
          <w:sz w:val="26"/>
          <w:szCs w:val="26"/>
        </w:rPr>
      </w:pPr>
      <w:r w:rsidRPr="00156286">
        <w:rPr>
          <w:rFonts w:ascii="Times New Roman" w:hAnsi="Times New Roman" w:cs="Times New Roman"/>
          <w:sz w:val="26"/>
          <w:szCs w:val="26"/>
        </w:rPr>
        <w:t xml:space="preserve">Pamatojoties uz Krīzes vadības padomes ārkārtas </w:t>
      </w:r>
      <w:proofErr w:type="gramStart"/>
      <w:r w:rsidRPr="00156286">
        <w:rPr>
          <w:rFonts w:ascii="Times New Roman" w:hAnsi="Times New Roman" w:cs="Times New Roman"/>
          <w:sz w:val="26"/>
          <w:szCs w:val="26"/>
        </w:rPr>
        <w:t>2018.gada</w:t>
      </w:r>
      <w:proofErr w:type="gramEnd"/>
      <w:r w:rsidRPr="00156286">
        <w:rPr>
          <w:rFonts w:ascii="Times New Roman" w:hAnsi="Times New Roman" w:cs="Times New Roman"/>
          <w:sz w:val="26"/>
          <w:szCs w:val="26"/>
        </w:rPr>
        <w:t xml:space="preserve"> 23.jūlija sēdē nolemto par kūdras un meža ugunsgrēku Talsu novadā un uz 2002.gada 8.jūlija Latvijas Republikas valdības un Baltkrievijas Republikas valdības vienošanos par sadarbību katastrofu, dabas stihiju, citu ārkārtēju situāciju novēršanā, kā arī to seku likvidēšanā, kā arī uz Civilās aizsardzības un katastrofas pārvaldīšanas likuma 24.panta pirmo un otro daļu, un Ministru kabineta 2017.gada 12.decembra noteikumiem Nr.722 “Starptautiskās palīdzības pieprasīšanas kārtība” 2. un 5.punktu:</w:t>
      </w:r>
    </w:p>
    <w:p w:rsidR="00156286" w:rsidRPr="00156286" w:rsidRDefault="00156286" w:rsidP="00156286">
      <w:pPr>
        <w:pStyle w:val="ListParagraph"/>
        <w:numPr>
          <w:ilvl w:val="0"/>
          <w:numId w:val="1"/>
        </w:numPr>
        <w:spacing w:after="0" w:line="240" w:lineRule="auto"/>
        <w:ind w:left="0" w:firstLine="426"/>
        <w:jc w:val="both"/>
        <w:rPr>
          <w:rFonts w:ascii="Times New Roman" w:hAnsi="Times New Roman" w:cs="Times New Roman"/>
          <w:sz w:val="26"/>
          <w:szCs w:val="26"/>
        </w:rPr>
      </w:pPr>
      <w:r w:rsidRPr="00156286">
        <w:rPr>
          <w:rFonts w:ascii="Times New Roman" w:hAnsi="Times New Roman" w:cs="Times New Roman"/>
          <w:sz w:val="26"/>
          <w:szCs w:val="26"/>
        </w:rPr>
        <w:t xml:space="preserve">Pieprasīt starptautisko palīdzību (ugunsdzēsībai paredzētu helihopteru un to apkalpi) no Baltkrievijas Republikas. </w:t>
      </w:r>
    </w:p>
    <w:p w:rsidR="00156286" w:rsidRPr="00156286" w:rsidRDefault="00156286" w:rsidP="00156286">
      <w:pPr>
        <w:pStyle w:val="ListParagraph"/>
        <w:numPr>
          <w:ilvl w:val="0"/>
          <w:numId w:val="1"/>
        </w:numPr>
        <w:spacing w:after="0" w:line="240" w:lineRule="auto"/>
        <w:ind w:left="0" w:firstLine="426"/>
        <w:jc w:val="both"/>
        <w:rPr>
          <w:rFonts w:ascii="Times New Roman" w:hAnsi="Times New Roman" w:cs="Times New Roman"/>
          <w:sz w:val="26"/>
          <w:szCs w:val="26"/>
        </w:rPr>
      </w:pPr>
      <w:r w:rsidRPr="00156286">
        <w:rPr>
          <w:rFonts w:ascii="Times New Roman" w:hAnsi="Times New Roman" w:cs="Times New Roman"/>
          <w:sz w:val="26"/>
          <w:szCs w:val="26"/>
        </w:rPr>
        <w:t xml:space="preserve">Par atbildīgo institūciju starptautiskas palīdzības pieprasīšanas, akceptēšanas un saņemšanas koordinēšanā noteikt Iekšlietu ministriju. </w:t>
      </w:r>
    </w:p>
    <w:p w:rsidR="00156286" w:rsidRPr="00156286" w:rsidRDefault="00156286" w:rsidP="00156286">
      <w:pPr>
        <w:pStyle w:val="ListParagraph"/>
        <w:numPr>
          <w:ilvl w:val="0"/>
          <w:numId w:val="1"/>
        </w:numPr>
        <w:spacing w:after="0" w:line="240" w:lineRule="auto"/>
        <w:ind w:left="0" w:firstLine="426"/>
        <w:jc w:val="both"/>
        <w:rPr>
          <w:rFonts w:ascii="Times New Roman" w:hAnsi="Times New Roman" w:cs="Times New Roman"/>
          <w:sz w:val="26"/>
          <w:szCs w:val="26"/>
        </w:rPr>
      </w:pPr>
      <w:r w:rsidRPr="00156286">
        <w:rPr>
          <w:rFonts w:ascii="Times New Roman" w:hAnsi="Times New Roman" w:cs="Times New Roman"/>
          <w:sz w:val="26"/>
          <w:szCs w:val="26"/>
        </w:rPr>
        <w:t>Iekšlietu ministrs pieņem visus lēmumus, kuri nepieciešami saistībā ar starptautiskās palīdzības pieprasīšanas koordinēšanu.</w:t>
      </w:r>
    </w:p>
    <w:p w:rsidR="00156286" w:rsidRPr="00156286" w:rsidRDefault="00156286" w:rsidP="00156286">
      <w:pPr>
        <w:pStyle w:val="ListParagraph"/>
        <w:numPr>
          <w:ilvl w:val="0"/>
          <w:numId w:val="1"/>
        </w:numPr>
        <w:spacing w:after="0" w:line="240" w:lineRule="auto"/>
        <w:ind w:left="0" w:firstLine="426"/>
        <w:jc w:val="both"/>
        <w:rPr>
          <w:rFonts w:ascii="Times New Roman" w:hAnsi="Times New Roman" w:cs="Times New Roman"/>
          <w:sz w:val="26"/>
          <w:szCs w:val="26"/>
        </w:rPr>
      </w:pPr>
      <w:r w:rsidRPr="00156286">
        <w:rPr>
          <w:rFonts w:ascii="Times New Roman" w:hAnsi="Times New Roman" w:cs="Times New Roman"/>
          <w:sz w:val="26"/>
          <w:szCs w:val="26"/>
        </w:rPr>
        <w:t xml:space="preserve">Iekšlietu ministrijai sadarbībā ar citām institūcijā sagatavot un iesniegt Ministru kabinetā pieprasījumu no Valsts budžeta līdzekļu programmas 02.00.00 “Līdzekļi neparedzētiem gadījumiem”, lai nodrošinātu </w:t>
      </w:r>
      <w:r w:rsidR="00292282" w:rsidRPr="00156286">
        <w:rPr>
          <w:rFonts w:ascii="Times New Roman" w:hAnsi="Times New Roman" w:cs="Times New Roman"/>
          <w:sz w:val="26"/>
          <w:szCs w:val="26"/>
        </w:rPr>
        <w:t xml:space="preserve">Ministru kabineta </w:t>
      </w:r>
      <w:proofErr w:type="gramStart"/>
      <w:r w:rsidR="00292282" w:rsidRPr="00156286">
        <w:rPr>
          <w:rFonts w:ascii="Times New Roman" w:hAnsi="Times New Roman" w:cs="Times New Roman"/>
          <w:sz w:val="26"/>
          <w:szCs w:val="26"/>
        </w:rPr>
        <w:t>2</w:t>
      </w:r>
      <w:r w:rsidR="00292282">
        <w:rPr>
          <w:rFonts w:ascii="Times New Roman" w:hAnsi="Times New Roman" w:cs="Times New Roman"/>
          <w:sz w:val="26"/>
          <w:szCs w:val="26"/>
        </w:rPr>
        <w:t>017.gada</w:t>
      </w:r>
      <w:proofErr w:type="gramEnd"/>
      <w:r w:rsidR="00292282">
        <w:rPr>
          <w:rFonts w:ascii="Times New Roman" w:hAnsi="Times New Roman" w:cs="Times New Roman"/>
          <w:sz w:val="26"/>
          <w:szCs w:val="26"/>
        </w:rPr>
        <w:t xml:space="preserve"> 12.decembra noteikumu</w:t>
      </w:r>
      <w:r w:rsidR="00292282" w:rsidRPr="00156286">
        <w:rPr>
          <w:rFonts w:ascii="Times New Roman" w:hAnsi="Times New Roman" w:cs="Times New Roman"/>
          <w:sz w:val="26"/>
          <w:szCs w:val="26"/>
        </w:rPr>
        <w:t xml:space="preserve"> Nr.722 “Starptautiskās palīdzības pieprasīšanas kārtība” </w:t>
      </w:r>
      <w:r w:rsidRPr="00156286">
        <w:rPr>
          <w:rFonts w:ascii="Times New Roman" w:hAnsi="Times New Roman" w:cs="Times New Roman"/>
          <w:sz w:val="26"/>
          <w:szCs w:val="26"/>
        </w:rPr>
        <w:t>3.8.apakšpunktā minēto izdevumu segšanai.</w:t>
      </w:r>
    </w:p>
    <w:p w:rsidR="00156286" w:rsidRPr="00156286" w:rsidRDefault="00156286" w:rsidP="00156286">
      <w:pPr>
        <w:pStyle w:val="ListParagraph"/>
        <w:numPr>
          <w:ilvl w:val="0"/>
          <w:numId w:val="1"/>
        </w:numPr>
        <w:spacing w:after="0" w:line="240" w:lineRule="auto"/>
        <w:ind w:left="0" w:firstLine="426"/>
        <w:jc w:val="both"/>
        <w:rPr>
          <w:rFonts w:ascii="Times New Roman" w:hAnsi="Times New Roman" w:cs="Times New Roman"/>
          <w:sz w:val="26"/>
          <w:szCs w:val="26"/>
        </w:rPr>
      </w:pPr>
      <w:r w:rsidRPr="00156286">
        <w:rPr>
          <w:rFonts w:ascii="Times New Roman" w:hAnsi="Times New Roman" w:cs="Times New Roman"/>
          <w:sz w:val="26"/>
          <w:szCs w:val="26"/>
        </w:rPr>
        <w:t xml:space="preserve">Iekšlietu ministrijai ir tiesības piemērot Publisko iepirkuma likuma </w:t>
      </w:r>
      <w:proofErr w:type="gramStart"/>
      <w:r w:rsidRPr="00156286">
        <w:rPr>
          <w:rFonts w:ascii="Times New Roman" w:hAnsi="Times New Roman" w:cs="Times New Roman"/>
          <w:sz w:val="26"/>
          <w:szCs w:val="26"/>
        </w:rPr>
        <w:t>3.panta</w:t>
      </w:r>
      <w:proofErr w:type="gramEnd"/>
      <w:r w:rsidRPr="00156286">
        <w:rPr>
          <w:rFonts w:ascii="Times New Roman" w:hAnsi="Times New Roman" w:cs="Times New Roman"/>
          <w:sz w:val="26"/>
          <w:szCs w:val="26"/>
        </w:rPr>
        <w:t xml:space="preserve"> astotajā daļā noteikto izņēmumu, lai nodrošinātu </w:t>
      </w:r>
      <w:r w:rsidR="00292282" w:rsidRPr="00156286">
        <w:rPr>
          <w:rFonts w:ascii="Times New Roman" w:hAnsi="Times New Roman" w:cs="Times New Roman"/>
          <w:sz w:val="26"/>
          <w:szCs w:val="26"/>
        </w:rPr>
        <w:t>Ministru kabineta 2</w:t>
      </w:r>
      <w:r w:rsidR="00292282">
        <w:rPr>
          <w:rFonts w:ascii="Times New Roman" w:hAnsi="Times New Roman" w:cs="Times New Roman"/>
          <w:sz w:val="26"/>
          <w:szCs w:val="26"/>
        </w:rPr>
        <w:t>017.gada 12.decembra noteikumu</w:t>
      </w:r>
      <w:r w:rsidR="00292282" w:rsidRPr="00156286">
        <w:rPr>
          <w:rFonts w:ascii="Times New Roman" w:hAnsi="Times New Roman" w:cs="Times New Roman"/>
          <w:sz w:val="26"/>
          <w:szCs w:val="26"/>
        </w:rPr>
        <w:t xml:space="preserve"> Nr.722 “Starptautiskās palīdzības pieprasīšanas kārtība” </w:t>
      </w:r>
      <w:r w:rsidR="00292282">
        <w:rPr>
          <w:rFonts w:ascii="Times New Roman" w:hAnsi="Times New Roman" w:cs="Times New Roman"/>
          <w:sz w:val="26"/>
          <w:szCs w:val="26"/>
        </w:rPr>
        <w:t>3.8.apakšpunktā minēto</w:t>
      </w:r>
      <w:r w:rsidRPr="00156286">
        <w:rPr>
          <w:rFonts w:ascii="Times New Roman" w:hAnsi="Times New Roman" w:cs="Times New Roman"/>
          <w:sz w:val="26"/>
          <w:szCs w:val="26"/>
        </w:rPr>
        <w:t xml:space="preserve"> atbalst</w:t>
      </w:r>
      <w:r w:rsidR="00292282">
        <w:rPr>
          <w:rFonts w:ascii="Times New Roman" w:hAnsi="Times New Roman" w:cs="Times New Roman"/>
          <w:sz w:val="26"/>
          <w:szCs w:val="26"/>
        </w:rPr>
        <w:t>u.</w:t>
      </w:r>
    </w:p>
    <w:p w:rsidR="00156286" w:rsidRPr="00156286" w:rsidRDefault="00156286" w:rsidP="00156286">
      <w:pPr>
        <w:spacing w:after="0" w:line="240" w:lineRule="auto"/>
        <w:jc w:val="both"/>
        <w:rPr>
          <w:rFonts w:ascii="Times New Roman" w:eastAsia="Times New Roman" w:hAnsi="Times New Roman" w:cs="Times New Roman"/>
          <w:sz w:val="26"/>
          <w:szCs w:val="26"/>
          <w:lang w:eastAsia="lv-LV"/>
        </w:rPr>
      </w:pPr>
    </w:p>
    <w:p w:rsidR="00156286" w:rsidRPr="00156286" w:rsidRDefault="00156286" w:rsidP="00156286">
      <w:pPr>
        <w:pStyle w:val="naisf"/>
        <w:tabs>
          <w:tab w:val="left" w:pos="6521"/>
        </w:tabs>
        <w:spacing w:before="0" w:beforeAutospacing="0" w:after="0" w:afterAutospacing="0"/>
        <w:rPr>
          <w:sz w:val="26"/>
          <w:szCs w:val="26"/>
        </w:rPr>
      </w:pPr>
      <w:r w:rsidRPr="00156286">
        <w:rPr>
          <w:sz w:val="26"/>
          <w:szCs w:val="26"/>
        </w:rPr>
        <w:t>Ministru prezidents</w:t>
      </w:r>
      <w:r w:rsidRPr="00156286">
        <w:rPr>
          <w:sz w:val="26"/>
          <w:szCs w:val="26"/>
        </w:rPr>
        <w:tab/>
      </w:r>
      <w:proofErr w:type="gramStart"/>
      <w:r w:rsidRPr="00156286">
        <w:rPr>
          <w:sz w:val="26"/>
          <w:szCs w:val="26"/>
        </w:rPr>
        <w:t xml:space="preserve">    </w:t>
      </w:r>
      <w:proofErr w:type="gramEnd"/>
      <w:r w:rsidRPr="00156286">
        <w:rPr>
          <w:sz w:val="26"/>
          <w:szCs w:val="26"/>
        </w:rPr>
        <w:t>Māris Kučinskis</w:t>
      </w:r>
    </w:p>
    <w:p w:rsidR="00156286" w:rsidRPr="00156286" w:rsidRDefault="00156286" w:rsidP="00156286">
      <w:pPr>
        <w:pStyle w:val="naisf"/>
        <w:tabs>
          <w:tab w:val="left" w:pos="6521"/>
        </w:tabs>
        <w:spacing w:before="0" w:beforeAutospacing="0" w:after="0" w:afterAutospacing="0"/>
        <w:rPr>
          <w:sz w:val="26"/>
          <w:szCs w:val="26"/>
        </w:rPr>
      </w:pPr>
      <w:r w:rsidRPr="00156286">
        <w:rPr>
          <w:sz w:val="26"/>
          <w:szCs w:val="26"/>
        </w:rPr>
        <w:tab/>
      </w:r>
    </w:p>
    <w:p w:rsidR="00156286" w:rsidRPr="00156286" w:rsidRDefault="00156286" w:rsidP="00156286">
      <w:pPr>
        <w:pStyle w:val="naisf"/>
        <w:tabs>
          <w:tab w:val="left" w:pos="6521"/>
        </w:tabs>
        <w:spacing w:before="0" w:beforeAutospacing="0" w:after="0" w:afterAutospacing="0"/>
        <w:rPr>
          <w:sz w:val="26"/>
          <w:szCs w:val="26"/>
        </w:rPr>
      </w:pPr>
      <w:r w:rsidRPr="00156286">
        <w:rPr>
          <w:sz w:val="26"/>
          <w:szCs w:val="26"/>
        </w:rPr>
        <w:t>Valsts kancelejas direktors</w:t>
      </w:r>
      <w:r w:rsidRPr="00156286">
        <w:rPr>
          <w:sz w:val="26"/>
          <w:szCs w:val="26"/>
        </w:rPr>
        <w:tab/>
      </w:r>
      <w:proofErr w:type="gramStart"/>
      <w:r w:rsidRPr="00156286">
        <w:rPr>
          <w:sz w:val="26"/>
          <w:szCs w:val="26"/>
        </w:rPr>
        <w:t xml:space="preserve">   </w:t>
      </w:r>
      <w:proofErr w:type="gramEnd"/>
      <w:r w:rsidRPr="00156286">
        <w:rPr>
          <w:sz w:val="26"/>
          <w:szCs w:val="26"/>
        </w:rPr>
        <w:t xml:space="preserve">Jānis </w:t>
      </w:r>
      <w:proofErr w:type="spellStart"/>
      <w:r w:rsidRPr="00156286">
        <w:rPr>
          <w:sz w:val="26"/>
          <w:szCs w:val="26"/>
        </w:rPr>
        <w:t>Citskovskis</w:t>
      </w:r>
      <w:proofErr w:type="spellEnd"/>
      <w:r w:rsidRPr="00156286" w:rsidDel="00054211">
        <w:rPr>
          <w:sz w:val="26"/>
          <w:szCs w:val="26"/>
        </w:rPr>
        <w:t xml:space="preserve"> </w:t>
      </w:r>
    </w:p>
    <w:p w:rsidR="00156286" w:rsidRPr="00156286" w:rsidRDefault="00156286" w:rsidP="00156286">
      <w:pPr>
        <w:pStyle w:val="naisf"/>
        <w:tabs>
          <w:tab w:val="left" w:pos="6521"/>
        </w:tabs>
        <w:spacing w:before="0" w:beforeAutospacing="0" w:after="0" w:afterAutospacing="0"/>
        <w:rPr>
          <w:sz w:val="26"/>
          <w:szCs w:val="26"/>
        </w:rPr>
      </w:pPr>
    </w:p>
    <w:p w:rsidR="00156286" w:rsidRPr="00156286" w:rsidRDefault="00156286" w:rsidP="00156286">
      <w:pPr>
        <w:pStyle w:val="naisf"/>
        <w:tabs>
          <w:tab w:val="left" w:pos="6521"/>
        </w:tabs>
        <w:spacing w:before="0" w:beforeAutospacing="0" w:after="0" w:afterAutospacing="0"/>
        <w:rPr>
          <w:sz w:val="26"/>
          <w:szCs w:val="26"/>
        </w:rPr>
      </w:pPr>
      <w:r w:rsidRPr="00156286">
        <w:rPr>
          <w:sz w:val="26"/>
          <w:szCs w:val="26"/>
        </w:rPr>
        <w:t xml:space="preserve">Iesniedzējs: </w:t>
      </w:r>
    </w:p>
    <w:p w:rsidR="00156286" w:rsidRPr="00156286" w:rsidRDefault="00156286" w:rsidP="00156286">
      <w:pPr>
        <w:pStyle w:val="naisf"/>
        <w:tabs>
          <w:tab w:val="left" w:pos="6521"/>
        </w:tabs>
        <w:spacing w:before="0" w:beforeAutospacing="0" w:after="0" w:afterAutospacing="0"/>
        <w:rPr>
          <w:sz w:val="26"/>
          <w:szCs w:val="26"/>
        </w:rPr>
      </w:pPr>
      <w:r w:rsidRPr="00156286">
        <w:rPr>
          <w:sz w:val="26"/>
          <w:szCs w:val="26"/>
        </w:rPr>
        <w:t>iekšlietu ministrs</w:t>
      </w:r>
      <w:r w:rsidRPr="00156286">
        <w:rPr>
          <w:sz w:val="26"/>
          <w:szCs w:val="26"/>
        </w:rPr>
        <w:tab/>
      </w:r>
      <w:proofErr w:type="gramStart"/>
      <w:r w:rsidRPr="00156286">
        <w:rPr>
          <w:sz w:val="26"/>
          <w:szCs w:val="26"/>
        </w:rPr>
        <w:t xml:space="preserve">   </w:t>
      </w:r>
      <w:proofErr w:type="gramEnd"/>
      <w:r w:rsidRPr="00156286">
        <w:rPr>
          <w:sz w:val="26"/>
          <w:szCs w:val="26"/>
        </w:rPr>
        <w:t>Rihards Kozlovskis</w:t>
      </w:r>
    </w:p>
    <w:p w:rsidR="00156286" w:rsidRPr="00156286" w:rsidRDefault="00156286" w:rsidP="00156286">
      <w:pPr>
        <w:pStyle w:val="naisf"/>
        <w:tabs>
          <w:tab w:val="left" w:pos="6521"/>
        </w:tabs>
        <w:spacing w:before="0" w:beforeAutospacing="0" w:after="0" w:afterAutospacing="0"/>
        <w:rPr>
          <w:sz w:val="26"/>
          <w:szCs w:val="26"/>
        </w:rPr>
      </w:pPr>
    </w:p>
    <w:p w:rsidR="00156286" w:rsidRPr="00292282" w:rsidRDefault="00156286" w:rsidP="00292282">
      <w:pPr>
        <w:pStyle w:val="naisf"/>
        <w:tabs>
          <w:tab w:val="left" w:pos="6521"/>
        </w:tabs>
        <w:spacing w:before="0" w:beforeAutospacing="0" w:after="0" w:afterAutospacing="0"/>
        <w:rPr>
          <w:sz w:val="26"/>
          <w:szCs w:val="26"/>
        </w:rPr>
      </w:pPr>
      <w:r w:rsidRPr="00156286">
        <w:rPr>
          <w:sz w:val="26"/>
          <w:szCs w:val="26"/>
        </w:rPr>
        <w:t xml:space="preserve">Vīza: valsts sekretārs </w:t>
      </w:r>
      <w:r w:rsidRPr="00156286">
        <w:rPr>
          <w:sz w:val="26"/>
          <w:szCs w:val="26"/>
        </w:rPr>
        <w:tab/>
      </w:r>
      <w:proofErr w:type="gramStart"/>
      <w:r w:rsidRPr="00156286">
        <w:rPr>
          <w:sz w:val="26"/>
          <w:szCs w:val="26"/>
        </w:rPr>
        <w:t xml:space="preserve">   </w:t>
      </w:r>
      <w:proofErr w:type="spellStart"/>
      <w:proofErr w:type="gramEnd"/>
      <w:r w:rsidRPr="00156286">
        <w:rPr>
          <w:sz w:val="26"/>
          <w:szCs w:val="26"/>
        </w:rPr>
        <w:t>Dimitrijs</w:t>
      </w:r>
      <w:proofErr w:type="spellEnd"/>
      <w:r w:rsidRPr="00156286">
        <w:rPr>
          <w:sz w:val="26"/>
          <w:szCs w:val="26"/>
        </w:rPr>
        <w:t xml:space="preserve"> </w:t>
      </w:r>
      <w:proofErr w:type="spellStart"/>
      <w:r w:rsidRPr="00156286">
        <w:rPr>
          <w:sz w:val="26"/>
          <w:szCs w:val="26"/>
        </w:rPr>
        <w:t>Trofimovs</w:t>
      </w:r>
      <w:bookmarkStart w:id="0" w:name="_GoBack"/>
      <w:bookmarkEnd w:id="0"/>
      <w:proofErr w:type="spellEnd"/>
    </w:p>
    <w:p w:rsidR="00156286" w:rsidRPr="00156286" w:rsidRDefault="00156286" w:rsidP="00156286">
      <w:pPr>
        <w:pStyle w:val="BodyText"/>
        <w:spacing w:after="0"/>
        <w:jc w:val="both"/>
        <w:rPr>
          <w:noProof/>
          <w:sz w:val="16"/>
          <w:szCs w:val="16"/>
        </w:rPr>
      </w:pPr>
    </w:p>
    <w:p w:rsidR="00156286" w:rsidRPr="00156286" w:rsidRDefault="00156286" w:rsidP="00156286">
      <w:pPr>
        <w:pStyle w:val="BodyText"/>
        <w:spacing w:after="0"/>
        <w:jc w:val="both"/>
        <w:rPr>
          <w:sz w:val="16"/>
          <w:szCs w:val="16"/>
        </w:rPr>
      </w:pPr>
      <w:r w:rsidRPr="00156286">
        <w:rPr>
          <w:noProof/>
          <w:sz w:val="16"/>
          <w:szCs w:val="16"/>
        </w:rPr>
        <w:t>24.07.2018</w:t>
      </w:r>
      <w:r>
        <w:rPr>
          <w:noProof/>
          <w:sz w:val="16"/>
          <w:szCs w:val="16"/>
        </w:rPr>
        <w:t>. 10:01</w:t>
      </w:r>
    </w:p>
    <w:p w:rsidR="00156286" w:rsidRPr="00156286" w:rsidRDefault="00156286" w:rsidP="00156286">
      <w:pPr>
        <w:pStyle w:val="BodyText"/>
        <w:spacing w:after="0"/>
        <w:jc w:val="both"/>
        <w:rPr>
          <w:sz w:val="16"/>
          <w:szCs w:val="16"/>
        </w:rPr>
      </w:pPr>
      <w:r>
        <w:rPr>
          <w:sz w:val="16"/>
          <w:szCs w:val="16"/>
        </w:rPr>
        <w:t>210</w:t>
      </w:r>
    </w:p>
    <w:p w:rsidR="00156286" w:rsidRPr="00156286" w:rsidRDefault="00156286" w:rsidP="00156286">
      <w:pPr>
        <w:pStyle w:val="BodyText"/>
        <w:spacing w:after="0"/>
        <w:jc w:val="both"/>
        <w:rPr>
          <w:sz w:val="16"/>
          <w:szCs w:val="16"/>
        </w:rPr>
      </w:pPr>
      <w:r w:rsidRPr="00156286">
        <w:rPr>
          <w:sz w:val="16"/>
          <w:szCs w:val="16"/>
        </w:rPr>
        <w:t>K.Zagoskina</w:t>
      </w:r>
    </w:p>
    <w:p w:rsidR="00156286" w:rsidRPr="00156286" w:rsidRDefault="00156286" w:rsidP="00156286">
      <w:pPr>
        <w:pStyle w:val="BodyText"/>
        <w:spacing w:after="0"/>
        <w:jc w:val="both"/>
        <w:rPr>
          <w:sz w:val="16"/>
          <w:szCs w:val="16"/>
        </w:rPr>
      </w:pPr>
      <w:r w:rsidRPr="00156286">
        <w:rPr>
          <w:sz w:val="16"/>
          <w:szCs w:val="16"/>
        </w:rPr>
        <w:t xml:space="preserve">67219533, </w:t>
      </w:r>
      <w:hyperlink r:id="rId7" w:history="1">
        <w:r w:rsidRPr="00156286">
          <w:rPr>
            <w:rStyle w:val="Hyperlink"/>
            <w:color w:val="auto"/>
            <w:sz w:val="16"/>
            <w:szCs w:val="16"/>
            <w:u w:val="none"/>
          </w:rPr>
          <w:t>karina.zagoskina@iem.gov.lv</w:t>
        </w:r>
      </w:hyperlink>
    </w:p>
    <w:p w:rsidR="00156286" w:rsidRPr="00156286" w:rsidRDefault="00156286" w:rsidP="00156286">
      <w:pPr>
        <w:pStyle w:val="BodyText"/>
        <w:spacing w:after="0"/>
        <w:jc w:val="both"/>
        <w:rPr>
          <w:sz w:val="16"/>
          <w:szCs w:val="16"/>
        </w:rPr>
      </w:pPr>
    </w:p>
    <w:p w:rsidR="00156286" w:rsidRPr="00156286" w:rsidRDefault="00156286" w:rsidP="00156286">
      <w:pPr>
        <w:pStyle w:val="NormalWeb"/>
        <w:tabs>
          <w:tab w:val="left" w:pos="3433"/>
        </w:tabs>
        <w:spacing w:before="0" w:beforeAutospacing="0" w:after="0" w:afterAutospacing="0"/>
        <w:jc w:val="both"/>
        <w:rPr>
          <w:sz w:val="16"/>
          <w:szCs w:val="16"/>
        </w:rPr>
      </w:pPr>
      <w:proofErr w:type="spellStart"/>
      <w:r>
        <w:rPr>
          <w:sz w:val="16"/>
          <w:szCs w:val="16"/>
        </w:rPr>
        <w:t>K.</w:t>
      </w:r>
      <w:r w:rsidRPr="00156286">
        <w:rPr>
          <w:sz w:val="16"/>
          <w:szCs w:val="16"/>
        </w:rPr>
        <w:t>Druvaskalns</w:t>
      </w:r>
      <w:proofErr w:type="spellEnd"/>
      <w:r w:rsidRPr="00156286">
        <w:rPr>
          <w:sz w:val="16"/>
          <w:szCs w:val="16"/>
        </w:rPr>
        <w:t>, 67075835</w:t>
      </w:r>
    </w:p>
    <w:p w:rsidR="006B6B2F" w:rsidRPr="00156286" w:rsidRDefault="00156286" w:rsidP="00156286">
      <w:pPr>
        <w:pStyle w:val="NormalWeb"/>
        <w:tabs>
          <w:tab w:val="left" w:pos="3433"/>
        </w:tabs>
        <w:spacing w:before="0" w:beforeAutospacing="0" w:after="0" w:afterAutospacing="0"/>
        <w:jc w:val="both"/>
        <w:rPr>
          <w:sz w:val="16"/>
          <w:szCs w:val="16"/>
        </w:rPr>
      </w:pPr>
      <w:r>
        <w:rPr>
          <w:sz w:val="16"/>
          <w:szCs w:val="16"/>
        </w:rPr>
        <w:t>k</w:t>
      </w:r>
      <w:r w:rsidRPr="00156286">
        <w:rPr>
          <w:sz w:val="16"/>
          <w:szCs w:val="16"/>
        </w:rPr>
        <w:t>aspars.druvaskalns@vugd.gov.lv</w:t>
      </w:r>
    </w:p>
    <w:sectPr w:rsidR="006B6B2F" w:rsidRPr="00156286" w:rsidSect="005E1A3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86" w:rsidRDefault="00156286" w:rsidP="00156286">
      <w:pPr>
        <w:spacing w:after="0" w:line="240" w:lineRule="auto"/>
      </w:pPr>
      <w:r>
        <w:separator/>
      </w:r>
    </w:p>
  </w:endnote>
  <w:endnote w:type="continuationSeparator" w:id="0">
    <w:p w:rsidR="00156286" w:rsidRDefault="00156286" w:rsidP="0015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B1" w:rsidRPr="00D600B1" w:rsidRDefault="00292282" w:rsidP="00D600B1">
    <w:pPr>
      <w:jc w:val="both"/>
      <w:rPr>
        <w:rFonts w:ascii="Times New Roman" w:hAnsi="Times New Roman" w:cs="Times New Roman"/>
        <w:sz w:val="20"/>
        <w:szCs w:val="20"/>
      </w:rPr>
    </w:pPr>
    <w:r w:rsidRPr="00D600B1">
      <w:rPr>
        <w:rFonts w:ascii="Times New Roman" w:hAnsi="Times New Roman" w:cs="Times New Roman"/>
        <w:sz w:val="20"/>
        <w:szCs w:val="20"/>
      </w:rPr>
      <w:t>IEMRik_151217_LNG; Ministru kabineta rīkojuma projekts “Par finanšu līdzekļu piešķiršanu no valsts budžeta programmas "Līdzekļi neparedzētiem gadījumiem"”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80" w:rsidRDefault="00156286" w:rsidP="00CF4E80">
    <w:pPr>
      <w:spacing w:after="0" w:line="240" w:lineRule="auto"/>
      <w:jc w:val="both"/>
    </w:pPr>
    <w:r>
      <w:rPr>
        <w:rFonts w:ascii="Times New Roman" w:hAnsi="Times New Roman" w:cs="Times New Roman"/>
        <w:sz w:val="20"/>
        <w:szCs w:val="20"/>
      </w:rPr>
      <w:t>IEMRik_24072018_docx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86" w:rsidRDefault="00156286" w:rsidP="00156286">
      <w:pPr>
        <w:spacing w:after="0" w:line="240" w:lineRule="auto"/>
      </w:pPr>
      <w:r>
        <w:separator/>
      </w:r>
    </w:p>
  </w:footnote>
  <w:footnote w:type="continuationSeparator" w:id="0">
    <w:p w:rsidR="00156286" w:rsidRDefault="00156286" w:rsidP="00156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65009"/>
      <w:docPartObj>
        <w:docPartGallery w:val="Page Numbers (Top of Page)"/>
        <w:docPartUnique/>
      </w:docPartObj>
    </w:sdtPr>
    <w:sdtEndPr>
      <w:rPr>
        <w:noProof/>
      </w:rPr>
    </w:sdtEndPr>
    <w:sdtContent>
      <w:p w:rsidR="00974DB8" w:rsidRDefault="002922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722B7" w:rsidRDefault="00292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3B" w:rsidRPr="00A142D0" w:rsidRDefault="00292282">
    <w:pPr>
      <w:pStyle w:val="Header"/>
    </w:pPr>
  </w:p>
  <w:p w:rsidR="005E1A3B" w:rsidRPr="00A142D0" w:rsidRDefault="00292282">
    <w:pPr>
      <w:pStyle w:val="Header"/>
    </w:pPr>
    <w:r>
      <w:rPr>
        <w:noProof/>
        <w:lang w:eastAsia="lv-LV"/>
      </w:rPr>
      <w:drawing>
        <wp:inline distT="0" distB="0" distL="0" distR="0" wp14:anchorId="0E3F4436" wp14:editId="2C28962D">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rsidR="005E1A3B" w:rsidRDefault="00292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E4A12"/>
    <w:multiLevelType w:val="hybridMultilevel"/>
    <w:tmpl w:val="18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86"/>
    <w:rsid w:val="00156286"/>
    <w:rsid w:val="00292282"/>
    <w:rsid w:val="006B6B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2E7CC-6F1E-40AC-95D3-0ABE4AC7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86"/>
    <w:pPr>
      <w:ind w:left="720"/>
      <w:contextualSpacing/>
    </w:pPr>
  </w:style>
  <w:style w:type="paragraph" w:styleId="Header">
    <w:name w:val="header"/>
    <w:basedOn w:val="Normal"/>
    <w:link w:val="HeaderChar"/>
    <w:uiPriority w:val="99"/>
    <w:unhideWhenUsed/>
    <w:rsid w:val="001562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6286"/>
  </w:style>
  <w:style w:type="paragraph" w:customStyle="1" w:styleId="naisf">
    <w:name w:val="naisf"/>
    <w:basedOn w:val="Normal"/>
    <w:rsid w:val="001562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562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6286"/>
  </w:style>
  <w:style w:type="paragraph" w:styleId="BodyText">
    <w:name w:val="Body Text"/>
    <w:basedOn w:val="Normal"/>
    <w:link w:val="BodyTextChar"/>
    <w:rsid w:val="0015628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5628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56286"/>
    <w:rPr>
      <w:color w:val="0563C1" w:themeColor="hyperlink"/>
      <w:u w:val="single"/>
    </w:rPr>
  </w:style>
  <w:style w:type="paragraph" w:styleId="NormalWeb">
    <w:name w:val="Normal (Web)"/>
    <w:basedOn w:val="Normal"/>
    <w:rsid w:val="001562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92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ina.zagoskina@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1287</Words>
  <Characters>734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2</cp:revision>
  <cp:lastPrinted>2018-07-24T07:14:00Z</cp:lastPrinted>
  <dcterms:created xsi:type="dcterms:W3CDTF">2018-07-24T06:57:00Z</dcterms:created>
  <dcterms:modified xsi:type="dcterms:W3CDTF">2018-07-24T07:22:00Z</dcterms:modified>
</cp:coreProperties>
</file>